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886F" w14:textId="0E036E49" w:rsidR="006D3723" w:rsidRDefault="006D3723" w:rsidP="00140AE0">
      <w:pPr>
        <w:pBdr>
          <w:top w:val="nil"/>
          <w:left w:val="nil"/>
          <w:bottom w:val="nil"/>
          <w:right w:val="nil"/>
          <w:between w:val="nil"/>
        </w:pBdr>
        <w:spacing w:before="3"/>
        <w:rPr>
          <w:color w:val="000000"/>
          <w:sz w:val="18"/>
          <w:szCs w:val="18"/>
        </w:rPr>
      </w:pPr>
    </w:p>
    <w:p w14:paraId="0D58C37F" w14:textId="5A6F57A0" w:rsidR="006D3723" w:rsidRPr="00140AE0" w:rsidRDefault="00140AE0" w:rsidP="00140AE0">
      <w:pPr>
        <w:pStyle w:val="Title"/>
        <w:spacing w:line="360" w:lineRule="auto"/>
        <w:ind w:left="0" w:right="1048"/>
      </w:pPr>
      <w:r w:rsidRPr="00140AE0">
        <w:t>SPECTRASAFE: THEATER PIRACY DETECTION</w:t>
      </w:r>
      <w:r>
        <w:t xml:space="preserve"> S</w:t>
      </w:r>
      <w:r w:rsidRPr="00140AE0">
        <w:t>YSTEM</w:t>
      </w:r>
    </w:p>
    <w:p w14:paraId="2150A951" w14:textId="2351680E" w:rsidR="006D3723" w:rsidRPr="00140AE0" w:rsidRDefault="00140AE0" w:rsidP="00140AE0">
      <w:pPr>
        <w:ind w:firstLine="720"/>
        <w:jc w:val="center"/>
        <w:rPr>
          <w:b/>
          <w:bCs/>
          <w:sz w:val="26"/>
          <w:szCs w:val="26"/>
        </w:rPr>
      </w:pPr>
      <w:r w:rsidRPr="00140AE0">
        <w:rPr>
          <w:b/>
          <w:bCs/>
          <w:sz w:val="26"/>
          <w:szCs w:val="26"/>
        </w:rPr>
        <w:t>Secured Theatrical Experience with AI and IR Interference</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2CEDB5A7" w14:textId="7C817AA6" w:rsidR="00CF020F" w:rsidRDefault="00A16C58" w:rsidP="00A16C58">
      <w:pPr>
        <w:ind w:left="654" w:right="1048"/>
        <w:jc w:val="center"/>
        <w:rPr>
          <w:b/>
          <w:i/>
          <w:sz w:val="28"/>
          <w:szCs w:val="28"/>
        </w:rPr>
      </w:pPr>
      <w:r>
        <w:rPr>
          <w:b/>
          <w:i/>
          <w:sz w:val="28"/>
          <w:szCs w:val="28"/>
        </w:rPr>
        <w:t>submitted by</w:t>
      </w:r>
    </w:p>
    <w:p w14:paraId="62D7BE67" w14:textId="77777777" w:rsidR="00CF020F" w:rsidRDefault="00CF020F" w:rsidP="00A16C58">
      <w:pPr>
        <w:ind w:left="654" w:right="1048"/>
        <w:jc w:val="center"/>
        <w:rPr>
          <w:b/>
          <w:i/>
          <w:sz w:val="28"/>
          <w:szCs w:val="28"/>
        </w:rPr>
      </w:pPr>
    </w:p>
    <w:p w14:paraId="08A00A59" w14:textId="219CF9BE" w:rsidR="008E096D" w:rsidRDefault="00140AE0" w:rsidP="00A16C58">
      <w:pPr>
        <w:pBdr>
          <w:top w:val="nil"/>
          <w:left w:val="nil"/>
          <w:bottom w:val="nil"/>
          <w:right w:val="nil"/>
          <w:between w:val="nil"/>
        </w:pBdr>
        <w:jc w:val="center"/>
        <w:rPr>
          <w:b/>
          <w:sz w:val="28"/>
          <w:szCs w:val="28"/>
        </w:rPr>
      </w:pPr>
      <w:r>
        <w:rPr>
          <w:b/>
          <w:sz w:val="28"/>
          <w:szCs w:val="28"/>
        </w:rPr>
        <w:t>DHEKSHATH S</w:t>
      </w:r>
      <w:r w:rsidR="008E096D">
        <w:rPr>
          <w:b/>
          <w:sz w:val="28"/>
          <w:szCs w:val="28"/>
        </w:rPr>
        <w:t xml:space="preserve"> (2</w:t>
      </w:r>
      <w:r>
        <w:rPr>
          <w:b/>
          <w:sz w:val="28"/>
          <w:szCs w:val="28"/>
        </w:rPr>
        <w:t>3</w:t>
      </w:r>
      <w:r w:rsidR="008E096D">
        <w:rPr>
          <w:b/>
          <w:sz w:val="28"/>
          <w:szCs w:val="28"/>
        </w:rPr>
        <w:t>0701</w:t>
      </w:r>
      <w:r>
        <w:rPr>
          <w:b/>
          <w:sz w:val="28"/>
          <w:szCs w:val="28"/>
        </w:rPr>
        <w:t>0</w:t>
      </w:r>
      <w:r w:rsidR="008E096D">
        <w:rPr>
          <w:b/>
          <w:sz w:val="28"/>
          <w:szCs w:val="28"/>
        </w:rPr>
        <w:t>78)</w:t>
      </w:r>
    </w:p>
    <w:p w14:paraId="15610CE1" w14:textId="274F3F0A" w:rsidR="006D3723" w:rsidRDefault="00140AE0" w:rsidP="00A16C58">
      <w:pPr>
        <w:pBdr>
          <w:top w:val="nil"/>
          <w:left w:val="nil"/>
          <w:bottom w:val="nil"/>
          <w:right w:val="nil"/>
          <w:between w:val="nil"/>
        </w:pBdr>
        <w:jc w:val="center"/>
        <w:rPr>
          <w:b/>
          <w:sz w:val="28"/>
          <w:szCs w:val="28"/>
        </w:rPr>
      </w:pPr>
      <w:r>
        <w:rPr>
          <w:b/>
          <w:sz w:val="28"/>
          <w:szCs w:val="28"/>
        </w:rPr>
        <w:t>FAREED AHAMED KM</w:t>
      </w:r>
      <w:r w:rsidR="008E096D">
        <w:rPr>
          <w:b/>
          <w:sz w:val="28"/>
          <w:szCs w:val="28"/>
        </w:rPr>
        <w:t xml:space="preserve"> (2</w:t>
      </w:r>
      <w:r>
        <w:rPr>
          <w:b/>
          <w:sz w:val="28"/>
          <w:szCs w:val="28"/>
        </w:rPr>
        <w:t>3</w:t>
      </w:r>
      <w:r w:rsidR="008E096D">
        <w:rPr>
          <w:b/>
          <w:sz w:val="28"/>
          <w:szCs w:val="28"/>
        </w:rPr>
        <w:t>0701273)</w:t>
      </w:r>
    </w:p>
    <w:p w14:paraId="700A6258" w14:textId="0D60A099" w:rsidR="00140AE0" w:rsidRDefault="00140AE0" w:rsidP="00A16C58">
      <w:pPr>
        <w:pBdr>
          <w:top w:val="nil"/>
          <w:left w:val="nil"/>
          <w:bottom w:val="nil"/>
          <w:right w:val="nil"/>
          <w:between w:val="nil"/>
        </w:pBdr>
        <w:jc w:val="center"/>
        <w:rPr>
          <w:b/>
          <w:i/>
          <w:color w:val="000000"/>
          <w:sz w:val="20"/>
          <w:szCs w:val="20"/>
        </w:rPr>
      </w:pPr>
      <w:r>
        <w:rPr>
          <w:b/>
          <w:sz w:val="28"/>
          <w:szCs w:val="28"/>
        </w:rPr>
        <w:t>DIVYA K (230701082)</w:t>
      </w: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000000" w:rsidP="00A16C58">
      <w:pPr>
        <w:ind w:left="720" w:right="926"/>
        <w:jc w:val="center"/>
        <w:rPr>
          <w:b/>
          <w:sz w:val="32"/>
          <w:szCs w:val="32"/>
        </w:rPr>
      </w:pPr>
      <w:r>
        <w:rPr>
          <w:b/>
          <w:sz w:val="32"/>
          <w:szCs w:val="32"/>
        </w:rPr>
        <w:t>BACHELOR OF ENGINEERING</w:t>
      </w:r>
    </w:p>
    <w:p w14:paraId="47F26D40" w14:textId="77777777" w:rsidR="006D3723" w:rsidRDefault="00000000" w:rsidP="00A16C58">
      <w:pPr>
        <w:spacing w:before="186"/>
        <w:ind w:left="720" w:right="915"/>
        <w:jc w:val="center"/>
        <w:rPr>
          <w:b/>
          <w:i/>
          <w:sz w:val="28"/>
          <w:szCs w:val="28"/>
        </w:rPr>
      </w:pPr>
      <w:r>
        <w:rPr>
          <w:b/>
          <w:i/>
          <w:sz w:val="28"/>
          <w:szCs w:val="28"/>
        </w:rPr>
        <w:t>in</w:t>
      </w:r>
    </w:p>
    <w:p w14:paraId="3A56000D" w14:textId="77777777" w:rsidR="006D3723" w:rsidRDefault="0000000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00000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FAC7D51" w:rsidR="006D3723" w:rsidRDefault="00000000" w:rsidP="00A16C58">
      <w:pPr>
        <w:ind w:left="720" w:right="934"/>
        <w:jc w:val="center"/>
        <w:rPr>
          <w:b/>
          <w:sz w:val="32"/>
          <w:szCs w:val="32"/>
        </w:rPr>
      </w:pPr>
      <w:r>
        <w:rPr>
          <w:b/>
          <w:sz w:val="32"/>
          <w:szCs w:val="32"/>
        </w:rPr>
        <w:t>ANNA UNIVERSITY: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48594ECF" w:rsidR="006D3723" w:rsidRDefault="00A16C58" w:rsidP="00A16C58">
      <w:pPr>
        <w:pStyle w:val="Heading1"/>
        <w:spacing w:before="282"/>
        <w:ind w:left="1498" w:right="1043"/>
        <w:sectPr w:rsidR="006D3723" w:rsidSect="00FE0642">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MAY 2024</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5222EA">
      <w:pPr>
        <w:pBdr>
          <w:top w:val="nil"/>
          <w:left w:val="nil"/>
          <w:bottom w:val="nil"/>
          <w:right w:val="nil"/>
          <w:between w:val="nil"/>
        </w:pBdr>
        <w:spacing w:before="6"/>
        <w:rPr>
          <w:b/>
          <w:color w:val="000000"/>
          <w:sz w:val="31"/>
          <w:szCs w:val="31"/>
        </w:rPr>
      </w:pPr>
    </w:p>
    <w:p w14:paraId="1950B95A" w14:textId="21B78099" w:rsidR="006D3723" w:rsidRDefault="00000000" w:rsidP="005222EA">
      <w:pPr>
        <w:spacing w:before="1" w:line="480" w:lineRule="auto"/>
        <w:ind w:left="720" w:right="812"/>
        <w:jc w:val="both"/>
        <w:rPr>
          <w:b/>
          <w:sz w:val="28"/>
          <w:szCs w:val="28"/>
        </w:rPr>
      </w:pPr>
      <w:r>
        <w:rPr>
          <w:sz w:val="28"/>
          <w:szCs w:val="28"/>
        </w:rPr>
        <w:t>Certified that this project report titled “</w:t>
      </w:r>
      <w:r w:rsidR="005222EA">
        <w:rPr>
          <w:b/>
          <w:sz w:val="28"/>
          <w:szCs w:val="28"/>
        </w:rPr>
        <w:t>SPECTRASAFE: THEATER PIRACY DETECTION SYSTEM</w:t>
      </w:r>
      <w:r>
        <w:rPr>
          <w:b/>
          <w:sz w:val="28"/>
          <w:szCs w:val="28"/>
        </w:rPr>
        <w:t xml:space="preserve">” </w:t>
      </w:r>
      <w:r>
        <w:rPr>
          <w:sz w:val="28"/>
          <w:szCs w:val="28"/>
        </w:rPr>
        <w:t>is the bonafide work of “</w:t>
      </w:r>
      <w:r w:rsidR="005222EA">
        <w:rPr>
          <w:b/>
          <w:sz w:val="28"/>
          <w:szCs w:val="28"/>
        </w:rPr>
        <w:t>DHEKSHATH S (230701078), FAREED AHAMED KM (230701087), DIVYA K (230701082)</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7777777" w:rsidR="006D3723" w:rsidRDefault="00000000" w:rsidP="00A16C58">
      <w:pPr>
        <w:pStyle w:val="Heading1"/>
        <w:tabs>
          <w:tab w:val="left" w:pos="5877"/>
        </w:tabs>
        <w:ind w:left="720"/>
        <w:jc w:val="left"/>
      </w:pPr>
      <w:r>
        <w:t>SIGNATURE</w:t>
      </w:r>
    </w:p>
    <w:p w14:paraId="370E4216" w14:textId="4DD9E94C" w:rsidR="006D3723" w:rsidRDefault="00000000"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Ms. S. Ponmani M.E.,</w:t>
      </w:r>
      <w:r w:rsidR="00F92151">
        <w:rPr>
          <w:color w:val="000000"/>
          <w:sz w:val="28"/>
          <w:szCs w:val="28"/>
        </w:rPr>
        <w:t>MBA,</w:t>
      </w:r>
    </w:p>
    <w:p w14:paraId="390A26F3" w14:textId="77777777" w:rsidR="006D3723" w:rsidRDefault="0000000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595B35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000000" w:rsidP="00A16C58">
      <w:pPr>
        <w:tabs>
          <w:tab w:val="left" w:pos="5760"/>
        </w:tabs>
        <w:spacing w:before="88"/>
        <w:ind w:right="178"/>
        <w:jc w:val="center"/>
        <w:rPr>
          <w:b/>
          <w:sz w:val="26"/>
          <w:szCs w:val="26"/>
        </w:rPr>
        <w:sectPr w:rsidR="006D3723" w:rsidSect="00FE0642">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Default="00000000" w:rsidP="00A16C58">
      <w:pPr>
        <w:pStyle w:val="Heading1"/>
        <w:spacing w:before="81"/>
        <w:ind w:left="652" w:right="1048"/>
        <w:jc w:val="center"/>
      </w:pPr>
      <w:r>
        <w:lastRenderedPageBreak/>
        <w:t>ABSTRACT</w:t>
      </w:r>
    </w:p>
    <w:p w14:paraId="52736033" w14:textId="77777777" w:rsidR="006D3723" w:rsidRDefault="006D3723" w:rsidP="0058291F">
      <w:pPr>
        <w:spacing w:line="360" w:lineRule="auto"/>
        <w:ind w:firstLine="720"/>
        <w:rPr>
          <w:sz w:val="32"/>
          <w:szCs w:val="32"/>
        </w:rPr>
      </w:pPr>
    </w:p>
    <w:p w14:paraId="134FFAEC"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 xml:space="preserve">The unauthorized recording of films in theaters using mobile phone cameras has emerged as a major challenge for the film industry, leading to widespread piracy and significant financial losses. Traditional surveillance methods are either manual or lack the intelligence to detect and respond in real time. To address this issue, the proposed system, </w:t>
      </w:r>
      <w:r w:rsidRPr="00647F44">
        <w:rPr>
          <w:b/>
          <w:bCs/>
          <w:sz w:val="28"/>
          <w:szCs w:val="28"/>
          <w:lang w:eastAsia="en-US"/>
        </w:rPr>
        <w:t>SpectraSafe</w:t>
      </w:r>
      <w:r w:rsidRPr="00647F44">
        <w:rPr>
          <w:sz w:val="28"/>
          <w:szCs w:val="28"/>
          <w:lang w:eastAsia="en-US"/>
        </w:rPr>
        <w:t>, introduces a smart, automated anti-piracy mechanism that integrates deep learning and IoT technologies.</w:t>
      </w:r>
    </w:p>
    <w:p w14:paraId="7E59E23C"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 xml:space="preserve">This system uses </w:t>
      </w:r>
      <w:r w:rsidRPr="00647F44">
        <w:rPr>
          <w:b/>
          <w:bCs/>
          <w:sz w:val="28"/>
          <w:szCs w:val="28"/>
          <w:lang w:eastAsia="en-US"/>
        </w:rPr>
        <w:t>YOLOv10s</w:t>
      </w:r>
      <w:r w:rsidRPr="00647F44">
        <w:rPr>
          <w:sz w:val="28"/>
          <w:szCs w:val="28"/>
          <w:lang w:eastAsia="en-US"/>
        </w:rPr>
        <w:t xml:space="preserve"> for real-time detection of phone camera usage and </w:t>
      </w:r>
      <w:r w:rsidRPr="00647F44">
        <w:rPr>
          <w:b/>
          <w:bCs/>
          <w:sz w:val="28"/>
          <w:szCs w:val="28"/>
          <w:lang w:eastAsia="en-US"/>
        </w:rPr>
        <w:t>MTCNN</w:t>
      </w:r>
      <w:r w:rsidRPr="00647F44">
        <w:rPr>
          <w:sz w:val="28"/>
          <w:szCs w:val="28"/>
          <w:lang w:eastAsia="en-US"/>
        </w:rPr>
        <w:t xml:space="preserve"> for accurate face recognition of suspects. A unique </w:t>
      </w:r>
      <w:r w:rsidRPr="00647F44">
        <w:rPr>
          <w:b/>
          <w:bCs/>
          <w:sz w:val="28"/>
          <w:szCs w:val="28"/>
          <w:lang w:eastAsia="en-US"/>
        </w:rPr>
        <w:t>grid-based seat mapping</w:t>
      </w:r>
      <w:r w:rsidRPr="00647F44">
        <w:rPr>
          <w:sz w:val="28"/>
          <w:szCs w:val="28"/>
          <w:lang w:eastAsia="en-US"/>
        </w:rPr>
        <w:t xml:space="preserve"> module converts detection coordinates into specific seat numbers to precisely locate the individual. Once a phone is detected, an </w:t>
      </w:r>
      <w:r w:rsidRPr="00647F44">
        <w:rPr>
          <w:b/>
          <w:bCs/>
          <w:sz w:val="28"/>
          <w:szCs w:val="28"/>
          <w:lang w:eastAsia="en-US"/>
        </w:rPr>
        <w:t>ESP32-controlled IR flashing system</w:t>
      </w:r>
      <w:r w:rsidRPr="00647F44">
        <w:rPr>
          <w:sz w:val="28"/>
          <w:szCs w:val="28"/>
          <w:lang w:eastAsia="en-US"/>
        </w:rPr>
        <w:t xml:space="preserve"> is activated to emit invisible light that disrupts the camera’s recording capabilities. The system also generates </w:t>
      </w:r>
      <w:r w:rsidRPr="00647F44">
        <w:rPr>
          <w:b/>
          <w:bCs/>
          <w:sz w:val="28"/>
          <w:szCs w:val="28"/>
          <w:lang w:eastAsia="en-US"/>
        </w:rPr>
        <w:t>automated alerts</w:t>
      </w:r>
      <w:r w:rsidRPr="00647F44">
        <w:rPr>
          <w:sz w:val="28"/>
          <w:szCs w:val="28"/>
          <w:lang w:eastAsia="en-US"/>
        </w:rPr>
        <w:t>, which include the suspect’s face, seat ID, and timestamp, and transmits them via email and a real-time dashboard.</w:t>
      </w:r>
    </w:p>
    <w:p w14:paraId="594901F8"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By combining AI-based detection with an IoT-driven prevention mechanism, SpectraSafe provides an efficient, non-invasive, and scalable solution to reduce digital piracy in cinemas while preserving the experience of genuine viewers.</w:t>
      </w:r>
    </w:p>
    <w:p w14:paraId="2067908E" w14:textId="77777777" w:rsidR="00915BC5" w:rsidRDefault="00915BC5" w:rsidP="00A16C58">
      <w:pPr>
        <w:pStyle w:val="Heading1"/>
        <w:spacing w:before="81"/>
        <w:ind w:left="709" w:right="1048"/>
        <w:jc w:val="center"/>
      </w:pPr>
    </w:p>
    <w:p w14:paraId="5B76F1E2" w14:textId="77777777" w:rsidR="00915BC5" w:rsidRDefault="00915BC5" w:rsidP="00A16C58">
      <w:pPr>
        <w:pStyle w:val="Heading1"/>
        <w:spacing w:before="81"/>
        <w:ind w:left="709" w:right="1048"/>
        <w:jc w:val="center"/>
      </w:pPr>
    </w:p>
    <w:p w14:paraId="7875BF28" w14:textId="77777777" w:rsidR="00915BC5" w:rsidRDefault="00915BC5">
      <w:pPr>
        <w:rPr>
          <w:b/>
          <w:sz w:val="28"/>
          <w:szCs w:val="28"/>
        </w:rPr>
      </w:pPr>
      <w:r>
        <w:br w:type="page"/>
      </w:r>
    </w:p>
    <w:p w14:paraId="68D9E7C5" w14:textId="39973269" w:rsidR="006D3723" w:rsidRDefault="00915BC5"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000000" w:rsidP="00AF2F89">
      <w:pPr>
        <w:spacing w:line="36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Mr. Abhay Shankar Meganthan</w:t>
      </w:r>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r>
        <w:rPr>
          <w:b/>
          <w:sz w:val="28"/>
          <w:szCs w:val="28"/>
        </w:rPr>
        <w:t xml:space="preserve">Dr.S.N.Murugesan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58291F">
      <w:pPr>
        <w:pBdr>
          <w:top w:val="nil"/>
          <w:left w:val="nil"/>
          <w:bottom w:val="nil"/>
          <w:right w:val="nil"/>
          <w:between w:val="nil"/>
        </w:pBdr>
        <w:jc w:val="center"/>
        <w:rPr>
          <w:color w:val="000000"/>
          <w:sz w:val="30"/>
          <w:szCs w:val="30"/>
        </w:rPr>
      </w:pPr>
    </w:p>
    <w:p w14:paraId="159D1DE2" w14:textId="77777777" w:rsidR="006D3723" w:rsidRDefault="006D3723" w:rsidP="0058291F">
      <w:pPr>
        <w:pBdr>
          <w:top w:val="nil"/>
          <w:left w:val="nil"/>
          <w:bottom w:val="nil"/>
          <w:right w:val="nil"/>
          <w:between w:val="nil"/>
        </w:pBdr>
        <w:jc w:val="center"/>
        <w:rPr>
          <w:color w:val="000000"/>
          <w:sz w:val="30"/>
          <w:szCs w:val="30"/>
        </w:rPr>
      </w:pPr>
    </w:p>
    <w:p w14:paraId="47902BE3" w14:textId="77777777" w:rsidR="006D3723" w:rsidRDefault="006D3723" w:rsidP="0058291F">
      <w:pPr>
        <w:pBdr>
          <w:top w:val="nil"/>
          <w:left w:val="nil"/>
          <w:bottom w:val="nil"/>
          <w:right w:val="nil"/>
          <w:between w:val="nil"/>
        </w:pBdr>
        <w:jc w:val="center"/>
        <w:rPr>
          <w:color w:val="000000"/>
          <w:sz w:val="30"/>
          <w:szCs w:val="30"/>
        </w:rPr>
      </w:pPr>
    </w:p>
    <w:p w14:paraId="00F07391" w14:textId="77777777" w:rsidR="006D3723" w:rsidRDefault="006D3723" w:rsidP="0058291F">
      <w:pPr>
        <w:pBdr>
          <w:top w:val="nil"/>
          <w:left w:val="nil"/>
          <w:bottom w:val="nil"/>
          <w:right w:val="nil"/>
          <w:between w:val="nil"/>
        </w:pBdr>
        <w:jc w:val="center"/>
        <w:rPr>
          <w:color w:val="000000"/>
          <w:sz w:val="30"/>
          <w:szCs w:val="30"/>
        </w:rPr>
      </w:pPr>
    </w:p>
    <w:p w14:paraId="238E3BD2" w14:textId="77777777" w:rsidR="006D3723" w:rsidRDefault="006D3723" w:rsidP="0058291F">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4D5CC8EC" w14:textId="77777777" w:rsidR="006D3723" w:rsidRDefault="006D3723" w:rsidP="00A16C58">
      <w:pPr>
        <w:jc w:val="center"/>
      </w:pPr>
    </w:p>
    <w:p w14:paraId="7B94F274" w14:textId="77777777" w:rsidR="006D3723" w:rsidRDefault="006D3723" w:rsidP="00A16C58">
      <w:pPr>
        <w:jc w:val="center"/>
      </w:pPr>
    </w:p>
    <w:p w14:paraId="1C263B7D" w14:textId="77777777" w:rsidR="006D3723" w:rsidRDefault="006D3723" w:rsidP="00A16C58">
      <w:pPr>
        <w:jc w:val="center"/>
      </w:pPr>
    </w:p>
    <w:p w14:paraId="01C4DAE5" w14:textId="77777777" w:rsidR="006D3723" w:rsidRDefault="006D3723" w:rsidP="00A16C58">
      <w:pPr>
        <w:jc w:val="center"/>
      </w:pPr>
    </w:p>
    <w:p w14:paraId="4F6143AC" w14:textId="77777777" w:rsidR="00AF2F89" w:rsidRDefault="00AF2F89" w:rsidP="00AF2F89"/>
    <w:p w14:paraId="499CDE49" w14:textId="77777777" w:rsidR="006D3723" w:rsidRDefault="006D3723" w:rsidP="00A16C58">
      <w:pPr>
        <w:spacing w:before="81"/>
        <w:ind w:left="713" w:right="1048"/>
        <w:jc w:val="center"/>
        <w:rPr>
          <w:b/>
          <w:sz w:val="28"/>
          <w:szCs w:val="28"/>
        </w:rPr>
      </w:pPr>
    </w:p>
    <w:p w14:paraId="220876A8" w14:textId="77777777" w:rsidR="006D3723" w:rsidRDefault="006D3723" w:rsidP="00A16C58">
      <w:pPr>
        <w:spacing w:before="81"/>
        <w:ind w:left="713" w:right="1048"/>
        <w:jc w:val="center"/>
        <w:rPr>
          <w:b/>
          <w:sz w:val="28"/>
          <w:szCs w:val="28"/>
        </w:rPr>
      </w:pPr>
    </w:p>
    <w:p w14:paraId="0330AE3E" w14:textId="32D94B37" w:rsidR="00AF2F89" w:rsidRPr="00AF2F89"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14:paraId="54B3B8CD" w14:textId="77777777">
        <w:tc>
          <w:tcPr>
            <w:tcW w:w="1245" w:type="dxa"/>
          </w:tcPr>
          <w:p w14:paraId="39BCC03B" w14:textId="77777777" w:rsidR="006D3723" w:rsidRDefault="00000000" w:rsidP="00A16C58">
            <w:pPr>
              <w:jc w:val="center"/>
              <w:rPr>
                <w:b/>
                <w:sz w:val="28"/>
                <w:szCs w:val="28"/>
              </w:rPr>
            </w:pPr>
            <w:r>
              <w:rPr>
                <w:b/>
                <w:sz w:val="28"/>
                <w:szCs w:val="28"/>
              </w:rPr>
              <w:lastRenderedPageBreak/>
              <w:t>CHAPTER No.</w:t>
            </w:r>
          </w:p>
        </w:tc>
        <w:tc>
          <w:tcPr>
            <w:tcW w:w="7005"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000000" w:rsidP="00A16C58">
            <w:pPr>
              <w:jc w:val="center"/>
              <w:rPr>
                <w:b/>
                <w:sz w:val="28"/>
                <w:szCs w:val="28"/>
              </w:rPr>
            </w:pPr>
            <w:r>
              <w:rPr>
                <w:b/>
                <w:sz w:val="28"/>
                <w:szCs w:val="28"/>
              </w:rPr>
              <w:t>PAGE No.</w:t>
            </w:r>
          </w:p>
        </w:tc>
      </w:tr>
      <w:tr w:rsidR="006D3723" w14:paraId="269E754E" w14:textId="77777777">
        <w:trPr>
          <w:trHeight w:val="786"/>
        </w:trPr>
        <w:tc>
          <w:tcPr>
            <w:tcW w:w="1245" w:type="dxa"/>
          </w:tcPr>
          <w:p w14:paraId="0DC57E52" w14:textId="77777777" w:rsidR="006D3723" w:rsidRDefault="006D3723" w:rsidP="00A16C58">
            <w:pPr>
              <w:jc w:val="center"/>
              <w:rPr>
                <w:b/>
                <w:sz w:val="28"/>
                <w:szCs w:val="28"/>
              </w:rPr>
            </w:pPr>
          </w:p>
        </w:tc>
        <w:tc>
          <w:tcPr>
            <w:tcW w:w="7005" w:type="dxa"/>
          </w:tcPr>
          <w:p w14:paraId="6C8BCE34" w14:textId="77777777" w:rsidR="006D3723" w:rsidRDefault="00000000" w:rsidP="00F92151">
            <w:pPr>
              <w:jc w:val="both"/>
              <w:rPr>
                <w:b/>
                <w:sz w:val="28"/>
                <w:szCs w:val="28"/>
              </w:rPr>
            </w:pPr>
            <w:r>
              <w:rPr>
                <w:b/>
                <w:sz w:val="28"/>
                <w:szCs w:val="28"/>
              </w:rPr>
              <w:t>ABSTRACT</w:t>
            </w:r>
          </w:p>
        </w:tc>
        <w:tc>
          <w:tcPr>
            <w:tcW w:w="1470" w:type="dxa"/>
          </w:tcPr>
          <w:p w14:paraId="4A72867E" w14:textId="77777777" w:rsidR="006D3723" w:rsidRDefault="00000000" w:rsidP="00A16C58">
            <w:pPr>
              <w:jc w:val="center"/>
              <w:rPr>
                <w:b/>
                <w:sz w:val="28"/>
                <w:szCs w:val="28"/>
              </w:rPr>
            </w:pPr>
            <w:r>
              <w:rPr>
                <w:b/>
                <w:sz w:val="28"/>
                <w:szCs w:val="28"/>
              </w:rPr>
              <w:t>iii</w:t>
            </w:r>
          </w:p>
        </w:tc>
      </w:tr>
      <w:tr w:rsidR="006D3723" w14:paraId="2849F070" w14:textId="77777777">
        <w:trPr>
          <w:trHeight w:val="771"/>
        </w:trPr>
        <w:tc>
          <w:tcPr>
            <w:tcW w:w="1245" w:type="dxa"/>
          </w:tcPr>
          <w:p w14:paraId="2806E989" w14:textId="77777777" w:rsidR="006D3723" w:rsidRDefault="006D3723" w:rsidP="00A16C58">
            <w:pPr>
              <w:numPr>
                <w:ilvl w:val="0"/>
                <w:numId w:val="7"/>
              </w:numPr>
              <w:jc w:val="center"/>
              <w:rPr>
                <w:b/>
                <w:sz w:val="28"/>
                <w:szCs w:val="28"/>
              </w:rPr>
            </w:pPr>
          </w:p>
        </w:tc>
        <w:tc>
          <w:tcPr>
            <w:tcW w:w="7005" w:type="dxa"/>
          </w:tcPr>
          <w:p w14:paraId="2C39E917" w14:textId="77777777" w:rsidR="006D3723" w:rsidRDefault="00000000" w:rsidP="00F92151">
            <w:pPr>
              <w:jc w:val="both"/>
              <w:rPr>
                <w:b/>
                <w:sz w:val="28"/>
                <w:szCs w:val="28"/>
              </w:rPr>
            </w:pPr>
            <w:r>
              <w:rPr>
                <w:b/>
                <w:sz w:val="28"/>
                <w:szCs w:val="28"/>
              </w:rPr>
              <w:t>INTRODUCTION</w:t>
            </w:r>
          </w:p>
        </w:tc>
        <w:tc>
          <w:tcPr>
            <w:tcW w:w="1470" w:type="dxa"/>
          </w:tcPr>
          <w:p w14:paraId="44AFD34C" w14:textId="77777777" w:rsidR="006D3723" w:rsidRDefault="00000000" w:rsidP="00A16C58">
            <w:pPr>
              <w:jc w:val="center"/>
              <w:rPr>
                <w:b/>
                <w:sz w:val="28"/>
                <w:szCs w:val="28"/>
              </w:rPr>
            </w:pPr>
            <w:r>
              <w:rPr>
                <w:b/>
                <w:sz w:val="28"/>
                <w:szCs w:val="28"/>
              </w:rPr>
              <w:t>1</w:t>
            </w:r>
          </w:p>
        </w:tc>
      </w:tr>
      <w:tr w:rsidR="006D3723" w14:paraId="73F8B09F" w14:textId="77777777">
        <w:trPr>
          <w:trHeight w:val="771"/>
        </w:trPr>
        <w:tc>
          <w:tcPr>
            <w:tcW w:w="1245" w:type="dxa"/>
          </w:tcPr>
          <w:p w14:paraId="3799CCC2" w14:textId="77777777" w:rsidR="006D3723" w:rsidRDefault="006D3723" w:rsidP="00A16C58">
            <w:pPr>
              <w:ind w:left="720" w:hanging="360"/>
              <w:jc w:val="center"/>
              <w:rPr>
                <w:b/>
                <w:sz w:val="28"/>
                <w:szCs w:val="28"/>
              </w:rPr>
            </w:pPr>
          </w:p>
        </w:tc>
        <w:tc>
          <w:tcPr>
            <w:tcW w:w="7005" w:type="dxa"/>
          </w:tcPr>
          <w:p w14:paraId="225100AD" w14:textId="77777777" w:rsidR="006D3723" w:rsidRDefault="00000000" w:rsidP="00F92151">
            <w:pPr>
              <w:jc w:val="both"/>
              <w:rPr>
                <w:sz w:val="28"/>
                <w:szCs w:val="28"/>
              </w:rPr>
            </w:pPr>
            <w:r>
              <w:rPr>
                <w:sz w:val="28"/>
                <w:szCs w:val="28"/>
              </w:rPr>
              <w:t>1.1 Motivation</w:t>
            </w:r>
          </w:p>
        </w:tc>
        <w:tc>
          <w:tcPr>
            <w:tcW w:w="1470" w:type="dxa"/>
          </w:tcPr>
          <w:p w14:paraId="1893AA4B" w14:textId="77777777" w:rsidR="006D3723" w:rsidRDefault="00000000" w:rsidP="00A16C58">
            <w:pPr>
              <w:jc w:val="center"/>
              <w:rPr>
                <w:b/>
                <w:sz w:val="28"/>
                <w:szCs w:val="28"/>
              </w:rPr>
            </w:pPr>
            <w:r>
              <w:rPr>
                <w:b/>
                <w:sz w:val="28"/>
                <w:szCs w:val="28"/>
              </w:rPr>
              <w:t>2</w:t>
            </w:r>
          </w:p>
        </w:tc>
      </w:tr>
      <w:tr w:rsidR="006D3723" w14:paraId="0CDBEC30" w14:textId="77777777">
        <w:trPr>
          <w:trHeight w:val="771"/>
        </w:trPr>
        <w:tc>
          <w:tcPr>
            <w:tcW w:w="1245" w:type="dxa"/>
          </w:tcPr>
          <w:p w14:paraId="269CB880" w14:textId="77777777" w:rsidR="006D3723" w:rsidRDefault="006D3723" w:rsidP="00A16C58">
            <w:pPr>
              <w:ind w:left="720" w:hanging="360"/>
              <w:jc w:val="center"/>
              <w:rPr>
                <w:b/>
                <w:sz w:val="28"/>
                <w:szCs w:val="28"/>
              </w:rPr>
            </w:pPr>
          </w:p>
        </w:tc>
        <w:tc>
          <w:tcPr>
            <w:tcW w:w="7005" w:type="dxa"/>
          </w:tcPr>
          <w:p w14:paraId="655EE056" w14:textId="77777777" w:rsidR="006D3723" w:rsidRDefault="00000000" w:rsidP="00F92151">
            <w:pPr>
              <w:jc w:val="both"/>
              <w:rPr>
                <w:sz w:val="28"/>
                <w:szCs w:val="28"/>
              </w:rPr>
            </w:pPr>
            <w:r>
              <w:rPr>
                <w:sz w:val="28"/>
                <w:szCs w:val="28"/>
              </w:rPr>
              <w:t>1.2 Objectives</w:t>
            </w:r>
          </w:p>
        </w:tc>
        <w:tc>
          <w:tcPr>
            <w:tcW w:w="1470" w:type="dxa"/>
          </w:tcPr>
          <w:p w14:paraId="03D13B48" w14:textId="77777777" w:rsidR="006D3723" w:rsidRDefault="00000000" w:rsidP="00A16C58">
            <w:pPr>
              <w:jc w:val="center"/>
              <w:rPr>
                <w:b/>
                <w:sz w:val="28"/>
                <w:szCs w:val="28"/>
              </w:rPr>
            </w:pPr>
            <w:r>
              <w:rPr>
                <w:b/>
                <w:sz w:val="28"/>
                <w:szCs w:val="28"/>
              </w:rPr>
              <w:t>2</w:t>
            </w:r>
          </w:p>
        </w:tc>
      </w:tr>
      <w:tr w:rsidR="006D3723" w14:paraId="099380B1" w14:textId="77777777">
        <w:trPr>
          <w:trHeight w:val="771"/>
        </w:trPr>
        <w:tc>
          <w:tcPr>
            <w:tcW w:w="1245" w:type="dxa"/>
          </w:tcPr>
          <w:p w14:paraId="6C00954C" w14:textId="77777777" w:rsidR="006D3723" w:rsidRDefault="006D3723" w:rsidP="00A16C58">
            <w:pPr>
              <w:numPr>
                <w:ilvl w:val="0"/>
                <w:numId w:val="7"/>
              </w:numPr>
              <w:jc w:val="center"/>
              <w:rPr>
                <w:b/>
                <w:sz w:val="28"/>
                <w:szCs w:val="28"/>
              </w:rPr>
            </w:pPr>
          </w:p>
        </w:tc>
        <w:tc>
          <w:tcPr>
            <w:tcW w:w="7005" w:type="dxa"/>
          </w:tcPr>
          <w:p w14:paraId="6D6C76B9" w14:textId="77777777" w:rsidR="006D3723" w:rsidRDefault="00000000" w:rsidP="00F92151">
            <w:pPr>
              <w:jc w:val="both"/>
              <w:rPr>
                <w:b/>
                <w:sz w:val="28"/>
                <w:szCs w:val="28"/>
              </w:rPr>
            </w:pPr>
            <w:r>
              <w:rPr>
                <w:b/>
                <w:sz w:val="28"/>
                <w:szCs w:val="28"/>
              </w:rPr>
              <w:t>LITERATURE REVIEW</w:t>
            </w:r>
          </w:p>
        </w:tc>
        <w:tc>
          <w:tcPr>
            <w:tcW w:w="1470" w:type="dxa"/>
          </w:tcPr>
          <w:p w14:paraId="7513899F" w14:textId="38A4E2B4" w:rsidR="006D3723" w:rsidRDefault="006F7404" w:rsidP="00A16C58">
            <w:pPr>
              <w:jc w:val="center"/>
              <w:rPr>
                <w:b/>
                <w:sz w:val="28"/>
                <w:szCs w:val="28"/>
              </w:rPr>
            </w:pPr>
            <w:r>
              <w:rPr>
                <w:b/>
                <w:sz w:val="28"/>
                <w:szCs w:val="28"/>
              </w:rPr>
              <w:t>4</w:t>
            </w:r>
          </w:p>
        </w:tc>
      </w:tr>
      <w:tr w:rsidR="006D3723" w14:paraId="36810DBE" w14:textId="77777777">
        <w:trPr>
          <w:trHeight w:val="771"/>
        </w:trPr>
        <w:tc>
          <w:tcPr>
            <w:tcW w:w="1245" w:type="dxa"/>
          </w:tcPr>
          <w:p w14:paraId="7ABCB760" w14:textId="77777777" w:rsidR="006D3723" w:rsidRDefault="006D3723" w:rsidP="00A16C58">
            <w:pPr>
              <w:ind w:left="720" w:hanging="360"/>
              <w:jc w:val="center"/>
              <w:rPr>
                <w:b/>
                <w:sz w:val="28"/>
                <w:szCs w:val="28"/>
              </w:rPr>
            </w:pPr>
          </w:p>
        </w:tc>
        <w:tc>
          <w:tcPr>
            <w:tcW w:w="7005" w:type="dxa"/>
          </w:tcPr>
          <w:p w14:paraId="34D3DD1B" w14:textId="7E1339CB" w:rsidR="006D3723" w:rsidRDefault="00000000" w:rsidP="00F92151">
            <w:pPr>
              <w:spacing w:before="74"/>
              <w:jc w:val="both"/>
              <w:rPr>
                <w:sz w:val="28"/>
                <w:szCs w:val="28"/>
              </w:rPr>
            </w:pPr>
            <w:r>
              <w:rPr>
                <w:sz w:val="28"/>
                <w:szCs w:val="28"/>
              </w:rPr>
              <w:t>2.1 Existing System</w:t>
            </w:r>
          </w:p>
        </w:tc>
        <w:tc>
          <w:tcPr>
            <w:tcW w:w="1470" w:type="dxa"/>
          </w:tcPr>
          <w:p w14:paraId="3ED618C5" w14:textId="319C7FB9" w:rsidR="006D3723" w:rsidRDefault="006F7404" w:rsidP="00A16C58">
            <w:pPr>
              <w:jc w:val="center"/>
              <w:rPr>
                <w:b/>
                <w:sz w:val="28"/>
                <w:szCs w:val="28"/>
              </w:rPr>
            </w:pPr>
            <w:r>
              <w:rPr>
                <w:b/>
                <w:sz w:val="28"/>
                <w:szCs w:val="28"/>
              </w:rPr>
              <w:t>6</w:t>
            </w:r>
          </w:p>
        </w:tc>
      </w:tr>
      <w:tr w:rsidR="006D3723" w14:paraId="1A16BC02" w14:textId="77777777">
        <w:trPr>
          <w:trHeight w:val="771"/>
        </w:trPr>
        <w:tc>
          <w:tcPr>
            <w:tcW w:w="1245" w:type="dxa"/>
          </w:tcPr>
          <w:p w14:paraId="0FF8F324" w14:textId="77777777" w:rsidR="006D3723" w:rsidRDefault="006D3723" w:rsidP="00A16C58">
            <w:pPr>
              <w:ind w:left="720" w:hanging="360"/>
              <w:jc w:val="center"/>
              <w:rPr>
                <w:b/>
                <w:sz w:val="28"/>
                <w:szCs w:val="28"/>
              </w:rPr>
            </w:pPr>
          </w:p>
        </w:tc>
        <w:tc>
          <w:tcPr>
            <w:tcW w:w="7005"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3AE23752" w:rsidR="006D3723" w:rsidRDefault="006F7404" w:rsidP="00A16C58">
            <w:pPr>
              <w:jc w:val="center"/>
              <w:rPr>
                <w:b/>
                <w:sz w:val="28"/>
                <w:szCs w:val="28"/>
              </w:rPr>
            </w:pPr>
            <w:r>
              <w:rPr>
                <w:b/>
                <w:sz w:val="28"/>
                <w:szCs w:val="28"/>
              </w:rPr>
              <w:t>7</w:t>
            </w:r>
          </w:p>
        </w:tc>
      </w:tr>
      <w:tr w:rsidR="006D3723" w14:paraId="155270EA" w14:textId="77777777">
        <w:trPr>
          <w:trHeight w:val="771"/>
        </w:trPr>
        <w:tc>
          <w:tcPr>
            <w:tcW w:w="1245" w:type="dxa"/>
          </w:tcPr>
          <w:p w14:paraId="7537495A" w14:textId="77777777" w:rsidR="006D3723" w:rsidRDefault="006D3723" w:rsidP="00A16C58">
            <w:pPr>
              <w:ind w:left="720" w:hanging="360"/>
              <w:jc w:val="center"/>
              <w:rPr>
                <w:b/>
                <w:sz w:val="28"/>
                <w:szCs w:val="28"/>
              </w:rPr>
            </w:pPr>
          </w:p>
        </w:tc>
        <w:tc>
          <w:tcPr>
            <w:tcW w:w="7005"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3B40F0C" w:rsidR="006D3723" w:rsidRDefault="006F7404" w:rsidP="00A16C58">
            <w:pPr>
              <w:jc w:val="center"/>
              <w:rPr>
                <w:b/>
                <w:sz w:val="28"/>
                <w:szCs w:val="28"/>
              </w:rPr>
            </w:pPr>
            <w:r>
              <w:rPr>
                <w:b/>
                <w:sz w:val="28"/>
                <w:szCs w:val="28"/>
              </w:rPr>
              <w:t>8</w:t>
            </w:r>
          </w:p>
        </w:tc>
      </w:tr>
      <w:tr w:rsidR="006D3723" w14:paraId="51A9CE98" w14:textId="77777777">
        <w:trPr>
          <w:trHeight w:val="771"/>
        </w:trPr>
        <w:tc>
          <w:tcPr>
            <w:tcW w:w="1245" w:type="dxa"/>
          </w:tcPr>
          <w:p w14:paraId="16C27922" w14:textId="77777777" w:rsidR="006D3723" w:rsidRDefault="006D3723" w:rsidP="00A16C58">
            <w:pPr>
              <w:ind w:left="720" w:hanging="360"/>
              <w:jc w:val="center"/>
              <w:rPr>
                <w:b/>
                <w:sz w:val="28"/>
                <w:szCs w:val="28"/>
              </w:rPr>
            </w:pPr>
          </w:p>
        </w:tc>
        <w:tc>
          <w:tcPr>
            <w:tcW w:w="7005" w:type="dxa"/>
          </w:tcPr>
          <w:p w14:paraId="3DADC2B3" w14:textId="77777777" w:rsidR="006D3723" w:rsidRDefault="00000000" w:rsidP="00F92151">
            <w:pPr>
              <w:spacing w:before="74"/>
              <w:jc w:val="both"/>
              <w:rPr>
                <w:sz w:val="28"/>
                <w:szCs w:val="28"/>
              </w:rPr>
            </w:pPr>
            <w:r>
              <w:rPr>
                <w:sz w:val="28"/>
                <w:szCs w:val="28"/>
              </w:rPr>
              <w:t>2.2 Proposed system</w:t>
            </w:r>
          </w:p>
        </w:tc>
        <w:tc>
          <w:tcPr>
            <w:tcW w:w="1470" w:type="dxa"/>
          </w:tcPr>
          <w:p w14:paraId="4E133374" w14:textId="1A4028DC" w:rsidR="006D3723" w:rsidRDefault="006F7404" w:rsidP="00A16C58">
            <w:pPr>
              <w:jc w:val="center"/>
              <w:rPr>
                <w:b/>
                <w:sz w:val="28"/>
                <w:szCs w:val="28"/>
              </w:rPr>
            </w:pPr>
            <w:r>
              <w:rPr>
                <w:b/>
                <w:sz w:val="28"/>
                <w:szCs w:val="28"/>
              </w:rPr>
              <w:t>9</w:t>
            </w:r>
          </w:p>
        </w:tc>
      </w:tr>
      <w:tr w:rsidR="006D3723" w14:paraId="01A1E0E4" w14:textId="77777777">
        <w:trPr>
          <w:trHeight w:val="771"/>
        </w:trPr>
        <w:tc>
          <w:tcPr>
            <w:tcW w:w="1245" w:type="dxa"/>
          </w:tcPr>
          <w:p w14:paraId="7A6774CF" w14:textId="77777777" w:rsidR="006D3723" w:rsidRDefault="006D3723" w:rsidP="00A16C58">
            <w:pPr>
              <w:ind w:left="720" w:hanging="360"/>
              <w:jc w:val="center"/>
              <w:rPr>
                <w:b/>
                <w:sz w:val="28"/>
                <w:szCs w:val="28"/>
              </w:rPr>
            </w:pPr>
          </w:p>
        </w:tc>
        <w:tc>
          <w:tcPr>
            <w:tcW w:w="7005" w:type="dxa"/>
          </w:tcPr>
          <w:p w14:paraId="6DF91000" w14:textId="77777777" w:rsidR="006D3723" w:rsidRDefault="00000000" w:rsidP="00F92151">
            <w:pPr>
              <w:spacing w:before="74"/>
              <w:ind w:left="920"/>
              <w:jc w:val="both"/>
              <w:rPr>
                <w:sz w:val="28"/>
                <w:szCs w:val="28"/>
              </w:rPr>
            </w:pPr>
            <w:r>
              <w:rPr>
                <w:sz w:val="28"/>
                <w:szCs w:val="28"/>
              </w:rPr>
              <w:t>2.2.1 Advantages of the proposed system</w:t>
            </w:r>
          </w:p>
        </w:tc>
        <w:tc>
          <w:tcPr>
            <w:tcW w:w="1470" w:type="dxa"/>
          </w:tcPr>
          <w:p w14:paraId="06E7B1EF" w14:textId="134D499E" w:rsidR="006D3723" w:rsidRDefault="006F7404" w:rsidP="00A16C58">
            <w:pPr>
              <w:jc w:val="center"/>
              <w:rPr>
                <w:b/>
                <w:sz w:val="28"/>
                <w:szCs w:val="28"/>
              </w:rPr>
            </w:pPr>
            <w:r>
              <w:rPr>
                <w:b/>
                <w:sz w:val="28"/>
                <w:szCs w:val="28"/>
              </w:rPr>
              <w:t>9</w:t>
            </w:r>
          </w:p>
        </w:tc>
      </w:tr>
      <w:tr w:rsidR="006D3723" w14:paraId="7D2CF286" w14:textId="77777777">
        <w:trPr>
          <w:trHeight w:val="771"/>
        </w:trPr>
        <w:tc>
          <w:tcPr>
            <w:tcW w:w="1245" w:type="dxa"/>
          </w:tcPr>
          <w:p w14:paraId="3A3D2DBF" w14:textId="77777777" w:rsidR="006D3723" w:rsidRDefault="00000000" w:rsidP="00A16C58">
            <w:pPr>
              <w:ind w:left="720" w:hanging="360"/>
              <w:jc w:val="center"/>
              <w:rPr>
                <w:b/>
                <w:sz w:val="28"/>
                <w:szCs w:val="28"/>
              </w:rPr>
            </w:pPr>
            <w:r>
              <w:rPr>
                <w:b/>
                <w:sz w:val="28"/>
                <w:szCs w:val="28"/>
              </w:rPr>
              <w:t>3.</w:t>
            </w:r>
          </w:p>
        </w:tc>
        <w:tc>
          <w:tcPr>
            <w:tcW w:w="7005" w:type="dxa"/>
          </w:tcPr>
          <w:p w14:paraId="5810C497" w14:textId="5DF70974" w:rsidR="006D3723" w:rsidRDefault="00000000" w:rsidP="00F92151">
            <w:pPr>
              <w:spacing w:before="74"/>
              <w:ind w:left="920"/>
              <w:jc w:val="both"/>
              <w:rPr>
                <w:b/>
                <w:sz w:val="28"/>
                <w:szCs w:val="28"/>
              </w:rPr>
            </w:pPr>
            <w:r>
              <w:rPr>
                <w:b/>
                <w:sz w:val="28"/>
                <w:szCs w:val="28"/>
              </w:rPr>
              <w:t>SYSTEM DESIGN</w:t>
            </w:r>
          </w:p>
        </w:tc>
        <w:tc>
          <w:tcPr>
            <w:tcW w:w="1470" w:type="dxa"/>
          </w:tcPr>
          <w:p w14:paraId="1652AFBF" w14:textId="0E54D03A" w:rsidR="006D3723" w:rsidRDefault="006F7404" w:rsidP="00A16C58">
            <w:pPr>
              <w:jc w:val="center"/>
              <w:rPr>
                <w:b/>
                <w:sz w:val="28"/>
                <w:szCs w:val="28"/>
              </w:rPr>
            </w:pPr>
            <w:r>
              <w:rPr>
                <w:b/>
                <w:sz w:val="28"/>
                <w:szCs w:val="28"/>
              </w:rPr>
              <w:t>10</w:t>
            </w:r>
          </w:p>
        </w:tc>
      </w:tr>
      <w:tr w:rsidR="006D3723" w14:paraId="130C7A61" w14:textId="77777777">
        <w:trPr>
          <w:trHeight w:val="771"/>
        </w:trPr>
        <w:tc>
          <w:tcPr>
            <w:tcW w:w="1245" w:type="dxa"/>
          </w:tcPr>
          <w:p w14:paraId="4060EB1A" w14:textId="77777777" w:rsidR="006D3723" w:rsidRDefault="006D3723" w:rsidP="00A16C58">
            <w:pPr>
              <w:ind w:left="720" w:hanging="360"/>
              <w:jc w:val="center"/>
              <w:rPr>
                <w:b/>
                <w:sz w:val="28"/>
                <w:szCs w:val="28"/>
              </w:rPr>
            </w:pPr>
          </w:p>
        </w:tc>
        <w:tc>
          <w:tcPr>
            <w:tcW w:w="7005" w:type="dxa"/>
          </w:tcPr>
          <w:p w14:paraId="612817FD" w14:textId="77777777" w:rsidR="006D3723" w:rsidRDefault="00000000" w:rsidP="00F92151">
            <w:pPr>
              <w:spacing w:before="101"/>
              <w:jc w:val="both"/>
              <w:rPr>
                <w:b/>
                <w:sz w:val="28"/>
                <w:szCs w:val="28"/>
              </w:rPr>
            </w:pPr>
            <w:r>
              <w:rPr>
                <w:sz w:val="28"/>
                <w:szCs w:val="28"/>
              </w:rPr>
              <w:t>3.1 Development Environment</w:t>
            </w:r>
          </w:p>
        </w:tc>
        <w:tc>
          <w:tcPr>
            <w:tcW w:w="1470" w:type="dxa"/>
          </w:tcPr>
          <w:p w14:paraId="5A2D330E" w14:textId="623323C8" w:rsidR="006D3723" w:rsidRDefault="006F7404" w:rsidP="00A16C58">
            <w:pPr>
              <w:jc w:val="center"/>
              <w:rPr>
                <w:b/>
                <w:sz w:val="28"/>
                <w:szCs w:val="28"/>
              </w:rPr>
            </w:pPr>
            <w:r>
              <w:rPr>
                <w:b/>
                <w:sz w:val="28"/>
                <w:szCs w:val="28"/>
              </w:rPr>
              <w:t>10</w:t>
            </w:r>
          </w:p>
        </w:tc>
      </w:tr>
      <w:tr w:rsidR="00AF2F89" w14:paraId="4F66959A" w14:textId="77777777">
        <w:trPr>
          <w:trHeight w:val="771"/>
        </w:trPr>
        <w:tc>
          <w:tcPr>
            <w:tcW w:w="1245" w:type="dxa"/>
          </w:tcPr>
          <w:p w14:paraId="36C8FF44" w14:textId="77777777" w:rsidR="00AF2F89" w:rsidRDefault="00AF2F89" w:rsidP="00AF2F89">
            <w:pPr>
              <w:ind w:left="720" w:hanging="360"/>
              <w:jc w:val="center"/>
              <w:rPr>
                <w:b/>
                <w:sz w:val="28"/>
                <w:szCs w:val="28"/>
              </w:rPr>
            </w:pPr>
          </w:p>
        </w:tc>
        <w:tc>
          <w:tcPr>
            <w:tcW w:w="7005"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0FFA447C" w:rsidR="00AF2F89" w:rsidRDefault="006F7404" w:rsidP="00AF2F89">
            <w:pPr>
              <w:jc w:val="center"/>
              <w:rPr>
                <w:b/>
                <w:sz w:val="28"/>
                <w:szCs w:val="28"/>
              </w:rPr>
            </w:pPr>
            <w:r>
              <w:rPr>
                <w:b/>
                <w:sz w:val="28"/>
                <w:szCs w:val="28"/>
              </w:rPr>
              <w:t>10</w:t>
            </w:r>
          </w:p>
        </w:tc>
      </w:tr>
      <w:tr w:rsidR="00AF2F89" w14:paraId="1855CD44" w14:textId="77777777">
        <w:trPr>
          <w:trHeight w:val="771"/>
        </w:trPr>
        <w:tc>
          <w:tcPr>
            <w:tcW w:w="1245" w:type="dxa"/>
          </w:tcPr>
          <w:p w14:paraId="67EE72DA" w14:textId="77777777" w:rsidR="00AF2F89" w:rsidRDefault="00AF2F89" w:rsidP="00AF2F89">
            <w:pPr>
              <w:ind w:left="720" w:hanging="360"/>
              <w:jc w:val="center"/>
              <w:rPr>
                <w:b/>
                <w:sz w:val="28"/>
                <w:szCs w:val="28"/>
              </w:rPr>
            </w:pPr>
          </w:p>
        </w:tc>
        <w:tc>
          <w:tcPr>
            <w:tcW w:w="7005"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0A19826B" w:rsidR="00AF2F89" w:rsidRDefault="006F7404" w:rsidP="00AF2F89">
            <w:pPr>
              <w:jc w:val="center"/>
              <w:rPr>
                <w:b/>
                <w:sz w:val="28"/>
                <w:szCs w:val="28"/>
              </w:rPr>
            </w:pPr>
            <w:r>
              <w:rPr>
                <w:b/>
                <w:sz w:val="28"/>
                <w:szCs w:val="28"/>
              </w:rPr>
              <w:t>11</w:t>
            </w:r>
          </w:p>
        </w:tc>
      </w:tr>
      <w:tr w:rsidR="00AF2F89" w14:paraId="07DA2605" w14:textId="77777777">
        <w:trPr>
          <w:trHeight w:val="771"/>
        </w:trPr>
        <w:tc>
          <w:tcPr>
            <w:tcW w:w="1245" w:type="dxa"/>
          </w:tcPr>
          <w:p w14:paraId="2EB06054" w14:textId="77777777" w:rsidR="00AF2F89" w:rsidRDefault="00AF2F89" w:rsidP="00AF2F89">
            <w:pPr>
              <w:ind w:left="720" w:hanging="360"/>
              <w:jc w:val="center"/>
              <w:rPr>
                <w:b/>
                <w:sz w:val="28"/>
                <w:szCs w:val="28"/>
              </w:rPr>
            </w:pPr>
            <w:r>
              <w:rPr>
                <w:b/>
                <w:sz w:val="28"/>
                <w:szCs w:val="28"/>
              </w:rPr>
              <w:t>4.</w:t>
            </w:r>
          </w:p>
        </w:tc>
        <w:tc>
          <w:tcPr>
            <w:tcW w:w="7005"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25265C58" w:rsidR="00AF2F89" w:rsidRDefault="006F7404" w:rsidP="00AF2F89">
            <w:pPr>
              <w:jc w:val="center"/>
              <w:rPr>
                <w:b/>
                <w:sz w:val="28"/>
                <w:szCs w:val="28"/>
              </w:rPr>
            </w:pPr>
            <w:r>
              <w:rPr>
                <w:b/>
                <w:sz w:val="28"/>
                <w:szCs w:val="28"/>
              </w:rPr>
              <w:t>13</w:t>
            </w:r>
          </w:p>
        </w:tc>
      </w:tr>
      <w:tr w:rsidR="00AF2F89" w14:paraId="60BB6306" w14:textId="77777777">
        <w:trPr>
          <w:trHeight w:val="771"/>
        </w:trPr>
        <w:tc>
          <w:tcPr>
            <w:tcW w:w="1245" w:type="dxa"/>
          </w:tcPr>
          <w:p w14:paraId="56F138C0" w14:textId="77777777" w:rsidR="00AF2F89" w:rsidRDefault="00AF2F89" w:rsidP="00AF2F89">
            <w:pPr>
              <w:ind w:left="720" w:hanging="360"/>
              <w:jc w:val="center"/>
              <w:rPr>
                <w:b/>
                <w:sz w:val="28"/>
                <w:szCs w:val="28"/>
              </w:rPr>
            </w:pPr>
          </w:p>
        </w:tc>
        <w:tc>
          <w:tcPr>
            <w:tcW w:w="7005"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49415D32" w:rsidR="00AF2F89" w:rsidRDefault="006F7404" w:rsidP="00AF2F89">
            <w:pPr>
              <w:jc w:val="center"/>
              <w:rPr>
                <w:b/>
                <w:sz w:val="28"/>
                <w:szCs w:val="28"/>
              </w:rPr>
            </w:pPr>
            <w:r>
              <w:rPr>
                <w:b/>
                <w:sz w:val="28"/>
                <w:szCs w:val="28"/>
              </w:rPr>
              <w:t>13</w:t>
            </w:r>
          </w:p>
        </w:tc>
      </w:tr>
      <w:tr w:rsidR="00AF2F89" w14:paraId="310683B2" w14:textId="77777777">
        <w:trPr>
          <w:trHeight w:val="771"/>
        </w:trPr>
        <w:tc>
          <w:tcPr>
            <w:tcW w:w="1245" w:type="dxa"/>
          </w:tcPr>
          <w:p w14:paraId="0FD2C1BD" w14:textId="77777777" w:rsidR="00AF2F89" w:rsidRDefault="00AF2F89" w:rsidP="00AF2F89">
            <w:pPr>
              <w:ind w:left="720" w:hanging="360"/>
              <w:jc w:val="center"/>
              <w:rPr>
                <w:b/>
                <w:sz w:val="28"/>
                <w:szCs w:val="28"/>
              </w:rPr>
            </w:pPr>
          </w:p>
        </w:tc>
        <w:tc>
          <w:tcPr>
            <w:tcW w:w="7005"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2E99DD91" w:rsidR="00AF2F89" w:rsidRDefault="006F7404" w:rsidP="00AF2F89">
            <w:pPr>
              <w:jc w:val="center"/>
              <w:rPr>
                <w:b/>
                <w:sz w:val="28"/>
                <w:szCs w:val="28"/>
              </w:rPr>
            </w:pPr>
            <w:r>
              <w:rPr>
                <w:b/>
                <w:sz w:val="28"/>
                <w:szCs w:val="28"/>
              </w:rPr>
              <w:t>13</w:t>
            </w:r>
          </w:p>
        </w:tc>
      </w:tr>
      <w:tr w:rsidR="00AF2F89" w14:paraId="69F553D1" w14:textId="77777777">
        <w:trPr>
          <w:trHeight w:val="771"/>
        </w:trPr>
        <w:tc>
          <w:tcPr>
            <w:tcW w:w="1245" w:type="dxa"/>
          </w:tcPr>
          <w:p w14:paraId="61F70A8B" w14:textId="77777777" w:rsidR="00AF2F89" w:rsidRDefault="00AF2F89" w:rsidP="00AF2F89">
            <w:pPr>
              <w:ind w:left="720" w:hanging="360"/>
              <w:jc w:val="center"/>
              <w:rPr>
                <w:b/>
                <w:sz w:val="28"/>
                <w:szCs w:val="28"/>
              </w:rPr>
            </w:pPr>
            <w:r>
              <w:rPr>
                <w:b/>
                <w:sz w:val="28"/>
                <w:szCs w:val="28"/>
              </w:rPr>
              <w:t>5.</w:t>
            </w:r>
          </w:p>
        </w:tc>
        <w:tc>
          <w:tcPr>
            <w:tcW w:w="7005"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14848901" w:rsidR="00AF2F89" w:rsidRDefault="006F7404" w:rsidP="00AF2F89">
            <w:pPr>
              <w:jc w:val="center"/>
              <w:rPr>
                <w:b/>
                <w:sz w:val="28"/>
                <w:szCs w:val="28"/>
              </w:rPr>
            </w:pPr>
            <w:r>
              <w:rPr>
                <w:b/>
                <w:sz w:val="28"/>
                <w:szCs w:val="28"/>
              </w:rPr>
              <w:t>16</w:t>
            </w:r>
          </w:p>
        </w:tc>
      </w:tr>
      <w:tr w:rsidR="00AF2F89" w14:paraId="60528271" w14:textId="77777777">
        <w:trPr>
          <w:trHeight w:val="771"/>
        </w:trPr>
        <w:tc>
          <w:tcPr>
            <w:tcW w:w="1245" w:type="dxa"/>
          </w:tcPr>
          <w:p w14:paraId="039D73AA" w14:textId="77777777" w:rsidR="00AF2F89" w:rsidRDefault="00AF2F89" w:rsidP="00AF2F89">
            <w:pPr>
              <w:ind w:left="720" w:hanging="360"/>
              <w:jc w:val="center"/>
              <w:rPr>
                <w:b/>
                <w:sz w:val="28"/>
                <w:szCs w:val="28"/>
              </w:rPr>
            </w:pPr>
            <w:r>
              <w:rPr>
                <w:b/>
                <w:sz w:val="28"/>
                <w:szCs w:val="28"/>
              </w:rPr>
              <w:t>6.</w:t>
            </w:r>
          </w:p>
        </w:tc>
        <w:tc>
          <w:tcPr>
            <w:tcW w:w="7005"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06F9E4F9" w:rsidR="00AF2F89" w:rsidRDefault="00AF2F89" w:rsidP="00AF2F89">
            <w:pPr>
              <w:jc w:val="center"/>
              <w:rPr>
                <w:b/>
                <w:sz w:val="28"/>
                <w:szCs w:val="28"/>
              </w:rPr>
            </w:pPr>
            <w:r>
              <w:rPr>
                <w:b/>
                <w:sz w:val="28"/>
                <w:szCs w:val="28"/>
              </w:rPr>
              <w:t>1</w:t>
            </w:r>
            <w:r w:rsidR="006F7404">
              <w:rPr>
                <w:b/>
                <w:sz w:val="28"/>
                <w:szCs w:val="28"/>
              </w:rPr>
              <w:t>8</w:t>
            </w:r>
          </w:p>
        </w:tc>
      </w:tr>
      <w:tr w:rsidR="00AF2F89" w14:paraId="18594613" w14:textId="77777777">
        <w:trPr>
          <w:trHeight w:val="771"/>
        </w:trPr>
        <w:tc>
          <w:tcPr>
            <w:tcW w:w="1245" w:type="dxa"/>
          </w:tcPr>
          <w:p w14:paraId="58630FB4" w14:textId="77777777" w:rsidR="00AF2F89" w:rsidRDefault="00AF2F89" w:rsidP="00AF2F89">
            <w:pPr>
              <w:ind w:left="720" w:hanging="360"/>
              <w:jc w:val="center"/>
              <w:rPr>
                <w:b/>
                <w:sz w:val="28"/>
                <w:szCs w:val="28"/>
              </w:rPr>
            </w:pPr>
          </w:p>
        </w:tc>
        <w:tc>
          <w:tcPr>
            <w:tcW w:w="7005"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ED100E9" w:rsidR="00AF2F89" w:rsidRDefault="00AF2F89" w:rsidP="00AF2F89">
            <w:pPr>
              <w:jc w:val="center"/>
              <w:rPr>
                <w:b/>
                <w:sz w:val="28"/>
                <w:szCs w:val="28"/>
              </w:rPr>
            </w:pPr>
            <w:r>
              <w:rPr>
                <w:b/>
                <w:sz w:val="28"/>
                <w:szCs w:val="28"/>
              </w:rPr>
              <w:t>1</w:t>
            </w:r>
            <w:r w:rsidR="006F7404">
              <w:rPr>
                <w:b/>
                <w:sz w:val="28"/>
                <w:szCs w:val="28"/>
              </w:rPr>
              <w:t>8</w:t>
            </w:r>
          </w:p>
        </w:tc>
      </w:tr>
      <w:tr w:rsidR="00AF2F89" w14:paraId="5773F6F6" w14:textId="77777777">
        <w:trPr>
          <w:trHeight w:val="771"/>
        </w:trPr>
        <w:tc>
          <w:tcPr>
            <w:tcW w:w="1245" w:type="dxa"/>
          </w:tcPr>
          <w:p w14:paraId="33E211D5" w14:textId="77777777" w:rsidR="00AF2F89" w:rsidRDefault="00AF2F89" w:rsidP="00AF2F89">
            <w:pPr>
              <w:ind w:left="720" w:hanging="360"/>
              <w:jc w:val="center"/>
              <w:rPr>
                <w:b/>
                <w:sz w:val="28"/>
                <w:szCs w:val="28"/>
              </w:rPr>
            </w:pPr>
          </w:p>
        </w:tc>
        <w:tc>
          <w:tcPr>
            <w:tcW w:w="7005"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8D7683A" w:rsidR="00AF2F89" w:rsidRDefault="00AF2F89" w:rsidP="00AF2F89">
            <w:pPr>
              <w:jc w:val="center"/>
              <w:rPr>
                <w:b/>
                <w:sz w:val="28"/>
                <w:szCs w:val="28"/>
              </w:rPr>
            </w:pPr>
            <w:r>
              <w:rPr>
                <w:b/>
                <w:sz w:val="28"/>
                <w:szCs w:val="28"/>
              </w:rPr>
              <w:t>1</w:t>
            </w:r>
            <w:r w:rsidR="006F7404">
              <w:rPr>
                <w:b/>
                <w:sz w:val="28"/>
                <w:szCs w:val="28"/>
              </w:rPr>
              <w:t>9</w:t>
            </w:r>
          </w:p>
        </w:tc>
      </w:tr>
      <w:tr w:rsidR="00AF2F89" w14:paraId="4BEC418B" w14:textId="77777777">
        <w:trPr>
          <w:trHeight w:val="771"/>
        </w:trPr>
        <w:tc>
          <w:tcPr>
            <w:tcW w:w="1245" w:type="dxa"/>
          </w:tcPr>
          <w:p w14:paraId="16D62864" w14:textId="77777777" w:rsidR="00AF2F89" w:rsidRDefault="00AF2F89" w:rsidP="00AF2F89">
            <w:pPr>
              <w:ind w:left="720" w:hanging="360"/>
              <w:jc w:val="center"/>
              <w:rPr>
                <w:b/>
                <w:sz w:val="28"/>
                <w:szCs w:val="28"/>
              </w:rPr>
            </w:pPr>
          </w:p>
        </w:tc>
        <w:tc>
          <w:tcPr>
            <w:tcW w:w="7005"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8A34F67" w:rsidR="00AF2F89" w:rsidRDefault="006F7404" w:rsidP="00AF2F89">
            <w:pPr>
              <w:jc w:val="center"/>
              <w:rPr>
                <w:b/>
                <w:sz w:val="28"/>
                <w:szCs w:val="28"/>
              </w:rPr>
            </w:pPr>
            <w:r>
              <w:rPr>
                <w:b/>
                <w:sz w:val="28"/>
                <w:szCs w:val="28"/>
              </w:rPr>
              <w:t>20</w:t>
            </w:r>
          </w:p>
        </w:tc>
      </w:tr>
      <w:tr w:rsidR="00AF2F89" w14:paraId="71383224" w14:textId="77777777">
        <w:trPr>
          <w:trHeight w:val="771"/>
        </w:trPr>
        <w:tc>
          <w:tcPr>
            <w:tcW w:w="1245" w:type="dxa"/>
          </w:tcPr>
          <w:p w14:paraId="419B506E" w14:textId="77777777" w:rsidR="00AF2F89" w:rsidRDefault="00AF2F89" w:rsidP="00AF2F89">
            <w:pPr>
              <w:ind w:left="720" w:hanging="360"/>
              <w:jc w:val="center"/>
              <w:rPr>
                <w:b/>
                <w:sz w:val="28"/>
                <w:szCs w:val="28"/>
              </w:rPr>
            </w:pPr>
          </w:p>
        </w:tc>
        <w:tc>
          <w:tcPr>
            <w:tcW w:w="7005"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07F3E21F" w:rsidR="00AF2F89" w:rsidRDefault="006F7404" w:rsidP="00AF2F89">
            <w:pPr>
              <w:jc w:val="center"/>
              <w:rPr>
                <w:b/>
                <w:sz w:val="28"/>
                <w:szCs w:val="28"/>
              </w:rPr>
            </w:pPr>
            <w:r>
              <w:rPr>
                <w:b/>
                <w:sz w:val="28"/>
                <w:szCs w:val="28"/>
              </w:rPr>
              <w:t>22</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FE0642">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Default="00000000" w:rsidP="00723AFF">
      <w:pPr>
        <w:spacing w:before="81" w:line="600" w:lineRule="auto"/>
        <w:ind w:left="3600" w:right="-29" w:firstLine="720"/>
        <w:rPr>
          <w:b/>
          <w:sz w:val="28"/>
          <w:szCs w:val="28"/>
        </w:rPr>
      </w:pPr>
      <w:r>
        <w:rPr>
          <w:b/>
          <w:sz w:val="28"/>
          <w:szCs w:val="28"/>
        </w:rPr>
        <w:lastRenderedPageBreak/>
        <w:t>CHAPTER 1</w:t>
      </w:r>
    </w:p>
    <w:p w14:paraId="21B09E5A" w14:textId="77777777" w:rsidR="006D3723" w:rsidRDefault="00000000" w:rsidP="00A16C58">
      <w:pPr>
        <w:spacing w:before="81" w:line="600" w:lineRule="auto"/>
        <w:ind w:right="-29"/>
        <w:jc w:val="center"/>
        <w:rPr>
          <w:b/>
          <w:sz w:val="28"/>
          <w:szCs w:val="28"/>
        </w:rPr>
      </w:pPr>
      <w:r>
        <w:rPr>
          <w:b/>
          <w:sz w:val="28"/>
          <w:szCs w:val="28"/>
        </w:rPr>
        <w:t>INTRODUCTION</w:t>
      </w:r>
    </w:p>
    <w:p w14:paraId="7123E018"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In the digital age, movie piracy has evolved from unauthorized DVD sales to high-quality cam recordings captured using mobile phones inside theaters. This shift poses a significant threat to the global film industry, resulting in billions of dollars in lost revenue annually and undermining creative efforts. Despite the installation of conventional CCTV systems in theaters, manual monitoring remains ineffective and delayed in response. Furthermore, existing solutions often lack integration with automation, intelligence, and real-time intervention.</w:t>
      </w:r>
    </w:p>
    <w:p w14:paraId="0858E67E"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 xml:space="preserve">The project </w:t>
      </w:r>
      <w:r w:rsidRPr="00706970">
        <w:rPr>
          <w:b/>
          <w:bCs/>
          <w:sz w:val="28"/>
          <w:szCs w:val="28"/>
          <w:lang w:eastAsia="en-US"/>
        </w:rPr>
        <w:t>"SpectraSafe: Secured Theatrical Experience with AI and IR Interference"</w:t>
      </w:r>
      <w:r w:rsidRPr="00706970">
        <w:rPr>
          <w:sz w:val="28"/>
          <w:szCs w:val="28"/>
          <w:lang w:eastAsia="en-US"/>
        </w:rPr>
        <w:t xml:space="preserve"> is designed to tackle this growing issue by combining modern technologies in artificial intelligence, computer vision, and Internet of Things (IoT). The system is capable of detecting mobile phone usage during movie screenings through real-time object detection using the YOLOv10s algorithm. Additionally, it employs Multi-task Cascaded Convolutional Networks (MTCNN) for facial recognition, enabling the identification of individuals involved in unauthorized recording.</w:t>
      </w:r>
    </w:p>
    <w:p w14:paraId="558F274B"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To physically deter piracy, an IR interference system powered by ESP32 microcontrollers emits infrared light invisible to the human eye but capable of distorting recordings on most mobile phone cameras. A grid-mapping mechanism correlates the detection to exact seat numbers, ensuring precise localization of the offender. A real-time dashboard provides live status updates and alerts, while automated emails inform theater staff of incidents promptly.</w:t>
      </w:r>
    </w:p>
    <w:p w14:paraId="6FE358F0"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This integrated solution offers a proactive and non-disruptive approach to piracy prevention, ensuring both effective security and minimal impact on the viewing experience for legitimate audiences.</w:t>
      </w:r>
    </w:p>
    <w:p w14:paraId="402831FB" w14:textId="77777777" w:rsidR="008E096D" w:rsidRDefault="008E096D" w:rsidP="00374E37">
      <w:pPr>
        <w:pBdr>
          <w:top w:val="nil"/>
          <w:left w:val="nil"/>
          <w:bottom w:val="nil"/>
          <w:right w:val="nil"/>
          <w:between w:val="nil"/>
        </w:pBdr>
        <w:spacing w:before="11" w:line="480" w:lineRule="auto"/>
        <w:rPr>
          <w:sz w:val="28"/>
          <w:szCs w:val="28"/>
        </w:rPr>
      </w:pPr>
    </w:p>
    <w:p w14:paraId="179B2474" w14:textId="6BFD1B4E" w:rsidR="006D3723" w:rsidRPr="007F22C8" w:rsidRDefault="00CF020F" w:rsidP="007F22C8">
      <w:pPr>
        <w:widowControl/>
        <w:shd w:val="clear" w:color="auto" w:fill="FFFFFF"/>
        <w:spacing w:before="280" w:after="280" w:line="360" w:lineRule="auto"/>
        <w:ind w:right="851"/>
        <w:jc w:val="both"/>
        <w:rPr>
          <w:b/>
          <w:color w:val="121212"/>
          <w:sz w:val="28"/>
          <w:szCs w:val="28"/>
        </w:rPr>
      </w:pPr>
      <w:r w:rsidRPr="007F22C8">
        <w:rPr>
          <w:b/>
          <w:color w:val="121212"/>
          <w:sz w:val="28"/>
          <w:szCs w:val="28"/>
        </w:rPr>
        <w:t>1.1</w:t>
      </w:r>
      <w:r w:rsidR="004E2A1A" w:rsidRPr="007F22C8">
        <w:rPr>
          <w:b/>
          <w:color w:val="121212"/>
          <w:sz w:val="28"/>
          <w:szCs w:val="28"/>
        </w:rPr>
        <w:t xml:space="preserve"> </w:t>
      </w:r>
      <w:r w:rsidRPr="007F22C8">
        <w:rPr>
          <w:b/>
          <w:color w:val="121212"/>
          <w:sz w:val="28"/>
          <w:szCs w:val="28"/>
        </w:rPr>
        <w:t>Motivation</w:t>
      </w:r>
    </w:p>
    <w:p w14:paraId="7F41BB1B" w14:textId="249EDC38"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Combatting</w:t>
      </w:r>
      <w:r>
        <w:rPr>
          <w:b/>
          <w:bCs/>
          <w:sz w:val="28"/>
          <w:szCs w:val="28"/>
          <w:lang w:eastAsia="en-US"/>
        </w:rPr>
        <w:t xml:space="preserve"> D</w:t>
      </w:r>
      <w:r w:rsidRPr="00706970">
        <w:rPr>
          <w:b/>
          <w:bCs/>
          <w:sz w:val="28"/>
          <w:szCs w:val="28"/>
          <w:lang w:eastAsia="en-US"/>
        </w:rPr>
        <w:t>igital</w:t>
      </w:r>
      <w:r>
        <w:rPr>
          <w:b/>
          <w:bCs/>
          <w:sz w:val="28"/>
          <w:szCs w:val="28"/>
          <w:lang w:eastAsia="en-US"/>
        </w:rPr>
        <w:t xml:space="preserve"> </w:t>
      </w:r>
      <w:r w:rsidRPr="00706970">
        <w:rPr>
          <w:b/>
          <w:bCs/>
          <w:sz w:val="28"/>
          <w:szCs w:val="28"/>
          <w:lang w:eastAsia="en-US"/>
        </w:rPr>
        <w:t>Piracy</w:t>
      </w:r>
      <w:r>
        <w:rPr>
          <w:b/>
          <w:bCs/>
          <w:sz w:val="28"/>
          <w:szCs w:val="28"/>
          <w:lang w:eastAsia="en-US"/>
        </w:rPr>
        <w:t xml:space="preserve"> </w:t>
      </w:r>
      <w:r w:rsidRPr="00706970">
        <w:rPr>
          <w:b/>
          <w:bCs/>
          <w:sz w:val="28"/>
          <w:szCs w:val="28"/>
          <w:lang w:eastAsia="en-US"/>
        </w:rPr>
        <w:t>in</w:t>
      </w:r>
      <w:r>
        <w:rPr>
          <w:b/>
          <w:bCs/>
          <w:sz w:val="28"/>
          <w:szCs w:val="28"/>
          <w:lang w:eastAsia="en-US"/>
        </w:rPr>
        <w:t xml:space="preserve"> </w:t>
      </w:r>
      <w:r w:rsidRPr="00706970">
        <w:rPr>
          <w:b/>
          <w:bCs/>
          <w:sz w:val="28"/>
          <w:szCs w:val="28"/>
          <w:lang w:eastAsia="en-US"/>
        </w:rPr>
        <w:t>Theaters:</w:t>
      </w:r>
      <w:r>
        <w:rPr>
          <w:b/>
          <w:bCs/>
          <w:sz w:val="28"/>
          <w:szCs w:val="28"/>
          <w:lang w:eastAsia="en-US"/>
        </w:rPr>
        <w:t xml:space="preserve"> </w:t>
      </w:r>
      <w:r w:rsidRPr="00706970">
        <w:rPr>
          <w:sz w:val="28"/>
          <w:szCs w:val="28"/>
          <w:lang w:eastAsia="en-US"/>
        </w:rPr>
        <w:t>Theater piracy through smartphone cameras poses a serious challenge to the film industry, resulting in revenue loss and violation of intellectual property rights. This project is designed to detect and deter such piracy attempts by developing a smart surveillance and alert system that operates in real-time during movie screenings.</w:t>
      </w:r>
    </w:p>
    <w:p w14:paraId="17B40966" w14:textId="406C20B4"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Enhancing Theater Security:</w:t>
      </w:r>
      <w:r>
        <w:rPr>
          <w:b/>
          <w:bCs/>
          <w:sz w:val="28"/>
          <w:szCs w:val="28"/>
          <w:lang w:eastAsia="en-US"/>
        </w:rPr>
        <w:t xml:space="preserve"> </w:t>
      </w:r>
      <w:r w:rsidRPr="00706970">
        <w:rPr>
          <w:sz w:val="28"/>
          <w:szCs w:val="28"/>
          <w:lang w:eastAsia="en-US"/>
        </w:rPr>
        <w:t>The goal is to ensure a secure viewing environment by identifying unauthorized phone usage using advanced computer vision techniques and notifying authorities without disrupting genuine viewers. This improves trust, security, and operational efficiency for theater operators and film distributors.</w:t>
      </w:r>
    </w:p>
    <w:p w14:paraId="70D95B01" w14:textId="2916FF1C"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Utilizing IoT and AI Technologies:</w:t>
      </w:r>
      <w:r>
        <w:rPr>
          <w:b/>
          <w:bCs/>
          <w:sz w:val="28"/>
          <w:szCs w:val="28"/>
          <w:lang w:eastAsia="en-US"/>
        </w:rPr>
        <w:t xml:space="preserve"> </w:t>
      </w:r>
      <w:r w:rsidRPr="00706970">
        <w:rPr>
          <w:sz w:val="28"/>
          <w:szCs w:val="28"/>
          <w:lang w:eastAsia="en-US"/>
        </w:rPr>
        <w:t>The system integrates AI-based models (YOLOv10s and MTCNN), ESP32-controlled IR flashlights, and IoT-based alert mechanisms. These technologies work together to detect phone cameras, identify the user via face recognition, and trigger alerts along with seat-level tracking, creating a responsive, automated anti-piracy solution tailored for modern theaters.</w:t>
      </w:r>
    </w:p>
    <w:p w14:paraId="1476E818" w14:textId="7854E5B4" w:rsidR="006D3723" w:rsidRPr="007F22C8" w:rsidRDefault="00723AFF" w:rsidP="007F22C8">
      <w:pPr>
        <w:widowControl/>
        <w:shd w:val="clear" w:color="auto" w:fill="FFFFFF"/>
        <w:spacing w:before="280" w:after="280" w:line="360" w:lineRule="auto"/>
        <w:ind w:right="851"/>
        <w:jc w:val="both"/>
        <w:rPr>
          <w:b/>
          <w:color w:val="121212"/>
          <w:sz w:val="28"/>
          <w:szCs w:val="28"/>
        </w:rPr>
      </w:pPr>
      <w:r w:rsidRPr="007F22C8">
        <w:rPr>
          <w:b/>
          <w:color w:val="121212"/>
          <w:sz w:val="28"/>
          <w:szCs w:val="28"/>
        </w:rPr>
        <w:t xml:space="preserve"> 1.2 Objectives</w:t>
      </w:r>
    </w:p>
    <w:p w14:paraId="72A4473F" w14:textId="0A8711C3"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Develop an IoT-Based Anti-Piracy Detection System:</w:t>
      </w:r>
      <w:r w:rsidR="00C627E6">
        <w:rPr>
          <w:b/>
          <w:bCs/>
          <w:sz w:val="28"/>
          <w:szCs w:val="28"/>
          <w:lang w:eastAsia="en-US"/>
        </w:rPr>
        <w:t xml:space="preserve"> </w:t>
      </w:r>
      <w:r w:rsidRPr="00706970">
        <w:rPr>
          <w:sz w:val="28"/>
          <w:szCs w:val="28"/>
          <w:lang w:eastAsia="en-US"/>
        </w:rPr>
        <w:t>The main objective of this project is to develop a robust, real-time theater piracy detection and prevention system that leverages IoT technology to identify and mitigate unauthorized smartphone or camera usage during screenings, thereby enhancing content protection.</w:t>
      </w:r>
    </w:p>
    <w:p w14:paraId="234E3FEA" w14:textId="5B1ABF6F"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Integration of Advanced Detection Models:</w:t>
      </w:r>
      <w:r w:rsidR="00C627E6">
        <w:rPr>
          <w:b/>
          <w:bCs/>
          <w:sz w:val="28"/>
          <w:szCs w:val="28"/>
          <w:lang w:eastAsia="en-US"/>
        </w:rPr>
        <w:t xml:space="preserve"> </w:t>
      </w:r>
      <w:r w:rsidRPr="00706970">
        <w:rPr>
          <w:sz w:val="28"/>
          <w:szCs w:val="28"/>
          <w:lang w:eastAsia="en-US"/>
        </w:rPr>
        <w:t xml:space="preserve">Employ deep learning-based models such as YOLOv10s for real-time device detection and MTCNN for accurate facial recognition of </w:t>
      </w:r>
      <w:r w:rsidRPr="00706970">
        <w:rPr>
          <w:sz w:val="28"/>
          <w:szCs w:val="28"/>
          <w:lang w:eastAsia="en-US"/>
        </w:rPr>
        <w:lastRenderedPageBreak/>
        <w:t>suspects. These models will be integrated into a continuous video feed for uninterrupted surveillance and response.</w:t>
      </w:r>
    </w:p>
    <w:p w14:paraId="0BF6A996" w14:textId="21503099"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Real-Time Grid Mapping and Seat Localization:</w:t>
      </w:r>
      <w:r w:rsidR="00C627E6">
        <w:rPr>
          <w:b/>
          <w:bCs/>
          <w:sz w:val="28"/>
          <w:szCs w:val="28"/>
          <w:lang w:eastAsia="en-US"/>
        </w:rPr>
        <w:t xml:space="preserve"> </w:t>
      </w:r>
      <w:r w:rsidRPr="00706970">
        <w:rPr>
          <w:sz w:val="28"/>
          <w:szCs w:val="28"/>
          <w:lang w:eastAsia="en-US"/>
        </w:rPr>
        <w:t>Implement a grid-based mapping system to accurately trace detected device usage back to specific seat locations. This ensures precise identification of violators, enabling theater staff to respond quickly and effectively.</w:t>
      </w:r>
    </w:p>
    <w:p w14:paraId="10D48E1A" w14:textId="702911A1"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Infrared (IR) Flash Blocking Mechanism:</w:t>
      </w:r>
      <w:r w:rsidR="00C627E6">
        <w:rPr>
          <w:b/>
          <w:bCs/>
          <w:sz w:val="28"/>
          <w:szCs w:val="28"/>
          <w:lang w:eastAsia="en-US"/>
        </w:rPr>
        <w:t xml:space="preserve"> </w:t>
      </w:r>
      <w:r w:rsidRPr="00706970">
        <w:rPr>
          <w:sz w:val="28"/>
          <w:szCs w:val="28"/>
          <w:lang w:eastAsia="en-US"/>
        </w:rPr>
        <w:t>Integrate ESP32-controlled IR flashlight systems that emit invisible light to disrupt camera recordings without affecting human visibility, providing passive protection against piracy.</w:t>
      </w:r>
    </w:p>
    <w:p w14:paraId="455C2E2C" w14:textId="0B630EB9"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Automated Alerts and Dashboard Interface:</w:t>
      </w:r>
      <w:r w:rsidR="00C627E6">
        <w:rPr>
          <w:b/>
          <w:bCs/>
          <w:sz w:val="28"/>
          <w:szCs w:val="28"/>
          <w:lang w:eastAsia="en-US"/>
        </w:rPr>
        <w:t xml:space="preserve"> </w:t>
      </w:r>
      <w:r w:rsidRPr="00706970">
        <w:rPr>
          <w:sz w:val="28"/>
          <w:szCs w:val="28"/>
          <w:lang w:eastAsia="en-US"/>
        </w:rPr>
        <w:t>Develop a centralized dashboard to visualize detections, timestamps, and seat assignments. The system will also send automated email alerts with captured images and metadata to security personnel for immediate intervention.</w:t>
      </w:r>
    </w:p>
    <w:p w14:paraId="7C6426B2" w14:textId="7E58F577" w:rsidR="00706970" w:rsidRPr="00706970" w:rsidRDefault="00706970" w:rsidP="00C627E6">
      <w:pPr>
        <w:widowControl/>
        <w:spacing w:before="100" w:beforeAutospacing="1" w:after="100" w:afterAutospacing="1" w:line="360" w:lineRule="auto"/>
        <w:ind w:right="288"/>
        <w:jc w:val="both"/>
        <w:rPr>
          <w:sz w:val="24"/>
          <w:szCs w:val="24"/>
          <w:lang w:eastAsia="en-US"/>
        </w:rPr>
      </w:pPr>
      <w:r w:rsidRPr="00706970">
        <w:rPr>
          <w:b/>
          <w:bCs/>
          <w:sz w:val="28"/>
          <w:szCs w:val="28"/>
          <w:lang w:eastAsia="en-US"/>
        </w:rPr>
        <w:t>Ensure Minimal Disturbance to Viewers:</w:t>
      </w:r>
      <w:r w:rsidR="00C627E6">
        <w:rPr>
          <w:b/>
          <w:bCs/>
          <w:sz w:val="28"/>
          <w:szCs w:val="28"/>
          <w:lang w:eastAsia="en-US"/>
        </w:rPr>
        <w:t xml:space="preserve"> </w:t>
      </w:r>
      <w:r w:rsidRPr="00706970">
        <w:rPr>
          <w:sz w:val="28"/>
          <w:szCs w:val="28"/>
          <w:lang w:eastAsia="en-US"/>
        </w:rPr>
        <w:t>Design the system to operate silently and discreetly, ensuring that anti-piracy measures do not interfere with the legitimate viewer experience while maintaining high effectiveness in enforcement.</w:t>
      </w:r>
    </w:p>
    <w:p w14:paraId="1FEE6BA9" w14:textId="77777777" w:rsidR="006D3723" w:rsidRPr="00A00600" w:rsidRDefault="006D3723" w:rsidP="00CF020F">
      <w:pPr>
        <w:pBdr>
          <w:top w:val="nil"/>
          <w:left w:val="nil"/>
          <w:bottom w:val="nil"/>
          <w:right w:val="nil"/>
          <w:between w:val="nil"/>
        </w:pBdr>
        <w:ind w:left="720"/>
        <w:jc w:val="center"/>
        <w:rPr>
          <w:color w:val="000000"/>
          <w:sz w:val="28"/>
          <w:szCs w:val="28"/>
          <w:lang w:val="en-IN"/>
        </w:rPr>
      </w:pPr>
    </w:p>
    <w:p w14:paraId="18A4E580" w14:textId="77777777" w:rsidR="006D3723" w:rsidRDefault="006D3723" w:rsidP="006B19FE">
      <w:pPr>
        <w:pStyle w:val="Heading1"/>
        <w:spacing w:before="81" w:line="720" w:lineRule="auto"/>
        <w:ind w:left="0" w:right="3865"/>
      </w:pPr>
    </w:p>
    <w:p w14:paraId="09050E55" w14:textId="77777777" w:rsidR="006D3723" w:rsidRDefault="006D3723" w:rsidP="00A16C58">
      <w:pPr>
        <w:jc w:val="center"/>
      </w:pPr>
    </w:p>
    <w:p w14:paraId="22039A83" w14:textId="77777777" w:rsidR="006D3723" w:rsidRDefault="006D3723" w:rsidP="00A16C58">
      <w:pPr>
        <w:jc w:val="center"/>
      </w:pPr>
    </w:p>
    <w:p w14:paraId="704050C7" w14:textId="77777777" w:rsidR="00A00600" w:rsidRDefault="00A00600" w:rsidP="00A16C58">
      <w:pPr>
        <w:jc w:val="center"/>
      </w:pPr>
    </w:p>
    <w:p w14:paraId="1F247972" w14:textId="77777777" w:rsidR="00A00600" w:rsidRDefault="00A00600" w:rsidP="00A16C58">
      <w:pPr>
        <w:jc w:val="center"/>
      </w:pPr>
    </w:p>
    <w:p w14:paraId="0A1894F3" w14:textId="77777777" w:rsidR="00A00600" w:rsidRDefault="00A00600" w:rsidP="00A16C58">
      <w:pPr>
        <w:jc w:val="center"/>
      </w:pPr>
    </w:p>
    <w:p w14:paraId="463E2B02" w14:textId="77777777" w:rsidR="00A00600" w:rsidRDefault="00A00600" w:rsidP="00A16C58">
      <w:pPr>
        <w:jc w:val="center"/>
      </w:pPr>
    </w:p>
    <w:p w14:paraId="036FA51C" w14:textId="77777777" w:rsidR="00A00600" w:rsidRDefault="00A00600" w:rsidP="00A16C58">
      <w:pPr>
        <w:jc w:val="center"/>
      </w:pPr>
    </w:p>
    <w:p w14:paraId="2F3E9344" w14:textId="77777777" w:rsidR="00A00600" w:rsidRDefault="00A00600" w:rsidP="00A16C58">
      <w:pPr>
        <w:jc w:val="center"/>
      </w:pPr>
    </w:p>
    <w:p w14:paraId="5673A9DB" w14:textId="77777777" w:rsidR="00A00600" w:rsidRDefault="00A00600" w:rsidP="00A16C58">
      <w:pPr>
        <w:jc w:val="center"/>
      </w:pPr>
    </w:p>
    <w:p w14:paraId="1F1F99EB" w14:textId="77777777" w:rsidR="00A00600" w:rsidRDefault="00A00600" w:rsidP="00A16C58">
      <w:pPr>
        <w:jc w:val="center"/>
      </w:pPr>
    </w:p>
    <w:p w14:paraId="0337F7F5" w14:textId="77777777" w:rsidR="00A00600" w:rsidRDefault="00A00600" w:rsidP="00A16C58">
      <w:pPr>
        <w:jc w:val="center"/>
      </w:pPr>
    </w:p>
    <w:p w14:paraId="71600545" w14:textId="77777777" w:rsidR="00A00600" w:rsidRDefault="00A00600" w:rsidP="00A16C58">
      <w:pPr>
        <w:jc w:val="center"/>
      </w:pPr>
    </w:p>
    <w:p w14:paraId="432CD7FD" w14:textId="77777777" w:rsidR="000049CD" w:rsidRDefault="000049CD" w:rsidP="000049CD">
      <w:pPr>
        <w:pStyle w:val="Heading1"/>
        <w:spacing w:before="81" w:line="720" w:lineRule="auto"/>
        <w:ind w:left="0" w:right="3865"/>
      </w:pPr>
    </w:p>
    <w:p w14:paraId="52E5534E" w14:textId="45F7816C" w:rsidR="006D3723" w:rsidRDefault="000049CD" w:rsidP="000049CD">
      <w:pPr>
        <w:pStyle w:val="Heading1"/>
        <w:spacing w:before="81" w:line="720" w:lineRule="auto"/>
        <w:ind w:left="2880" w:right="3865" w:firstLine="720"/>
        <w:jc w:val="center"/>
      </w:pPr>
      <w:r>
        <w:lastRenderedPageBreak/>
        <w:t>C</w:t>
      </w:r>
      <w:r w:rsidR="00000000">
        <w:t>HAPTER 2</w:t>
      </w:r>
    </w:p>
    <w:p w14:paraId="46DF8611" w14:textId="07B6B009" w:rsidR="006D3723" w:rsidRDefault="00723AFF" w:rsidP="000009A4">
      <w:pPr>
        <w:pStyle w:val="Heading1"/>
        <w:spacing w:before="81" w:line="720" w:lineRule="auto"/>
        <w:ind w:left="2160" w:right="3865"/>
        <w:jc w:val="center"/>
        <w:rPr>
          <w:color w:val="0B090B"/>
          <w:sz w:val="24"/>
          <w:szCs w:val="24"/>
        </w:rPr>
      </w:pPr>
      <w:r>
        <w:t xml:space="preserve">                  LITERATURE REVIEW</w:t>
      </w:r>
    </w:p>
    <w:p w14:paraId="60976B87" w14:textId="17C4BA6F"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[1] YOLOv5-Based Real-Time Video Surveillance for Security Applications</w:t>
      </w:r>
      <w:r>
        <w:rPr>
          <w:b/>
          <w:bCs/>
          <w:sz w:val="28"/>
          <w:szCs w:val="28"/>
          <w:lang w:eastAsia="en-US"/>
        </w:rPr>
        <w:t xml:space="preserve">: </w:t>
      </w:r>
      <w:r w:rsidRPr="00C627E6">
        <w:rPr>
          <w:sz w:val="28"/>
          <w:szCs w:val="28"/>
          <w:lang w:eastAsia="en-US"/>
        </w:rPr>
        <w:t>This study focuses on implementing the YOLOv5 model for real-time object detection in video surveillance settings. The work demonstrates the efficiency of YOLO in identifying objects such as phones and persons in live streams with high accuracy and speed, making it suitable for real-time piracy detection scenarios.</w:t>
      </w:r>
    </w:p>
    <w:p w14:paraId="2C04F7A1" w14:textId="194E41C0"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[2] MTCNN for Accurate Face Detection in Surveillance Environments</w:t>
      </w:r>
      <w:r>
        <w:rPr>
          <w:b/>
          <w:bCs/>
          <w:sz w:val="28"/>
          <w:szCs w:val="28"/>
          <w:lang w:eastAsia="en-US"/>
        </w:rPr>
        <w:t xml:space="preserve">: </w:t>
      </w:r>
      <w:r w:rsidRPr="00C627E6">
        <w:rPr>
          <w:sz w:val="28"/>
          <w:szCs w:val="28"/>
          <w:lang w:eastAsia="en-US"/>
        </w:rPr>
        <w:t>The research presents the Multi-task Cascaded Convolutional Networks (MTCNN) model for precise face detection across varied lighting and occlusion conditions. Its capability to detect faces at multiple scales and angles makes it valuable in identifying individuals engaged in unauthorized activities, even in dimly lit theater environments.</w:t>
      </w:r>
    </w:p>
    <w:p w14:paraId="559CB04E" w14:textId="650FCF8F"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[3] IoT-Based Real-Time Monitoring System Using ESP32 and IR Sensors</w:t>
      </w:r>
      <w:r>
        <w:rPr>
          <w:b/>
          <w:bCs/>
          <w:sz w:val="28"/>
          <w:szCs w:val="28"/>
          <w:lang w:eastAsia="en-US"/>
        </w:rPr>
        <w:t xml:space="preserve">: </w:t>
      </w:r>
      <w:r w:rsidRPr="00C627E6">
        <w:rPr>
          <w:sz w:val="28"/>
          <w:szCs w:val="28"/>
          <w:lang w:eastAsia="en-US"/>
        </w:rPr>
        <w:t>This paper introduces a real-time IoT monitoring setup using ESP32 microcontrollers and infrared (IR) sensors to automate detection and response systems. It outlines how IR light, invisible to the human eye but disruptive to cameras, can be used as a passive defense mechanism against illegal recordings.</w:t>
      </w:r>
    </w:p>
    <w:p w14:paraId="772491D9" w14:textId="542CF100"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[4] Smart Surveillance System Using Grid-Based Seat Mapping in Auditoriums</w:t>
      </w:r>
      <w:r>
        <w:rPr>
          <w:b/>
          <w:bCs/>
          <w:sz w:val="28"/>
          <w:szCs w:val="28"/>
          <w:lang w:eastAsia="en-US"/>
        </w:rPr>
        <w:t xml:space="preserve">: </w:t>
      </w:r>
      <w:r w:rsidRPr="00C627E6">
        <w:rPr>
          <w:sz w:val="28"/>
          <w:szCs w:val="28"/>
          <w:lang w:eastAsia="en-US"/>
        </w:rPr>
        <w:t>This research explores grid-based seat identification mechanisms that link detected violations to specific locations. This technology enables accurate seat tagging for enforcement and reporting, which is critical for timely intervention in cinema settings.</w:t>
      </w:r>
    </w:p>
    <w:p w14:paraId="50FC3927" w14:textId="7E7B9939"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[5] Automated Alert and Notification System for Real-Time Threat Detection</w:t>
      </w:r>
      <w:r>
        <w:rPr>
          <w:b/>
          <w:bCs/>
          <w:sz w:val="28"/>
          <w:szCs w:val="28"/>
          <w:lang w:eastAsia="en-US"/>
        </w:rPr>
        <w:t xml:space="preserve">: </w:t>
      </w:r>
      <w:r w:rsidRPr="00C627E6">
        <w:rPr>
          <w:sz w:val="28"/>
          <w:szCs w:val="28"/>
          <w:lang w:eastAsia="en-US"/>
        </w:rPr>
        <w:t xml:space="preserve">The paper describes a framework for real-time threat detection using automated email and </w:t>
      </w:r>
      <w:r w:rsidRPr="00C627E6">
        <w:rPr>
          <w:sz w:val="28"/>
          <w:szCs w:val="28"/>
          <w:lang w:eastAsia="en-US"/>
        </w:rPr>
        <w:lastRenderedPageBreak/>
        <w:t>dashboard-based alerts. It emphasizes the importance of rapid communication in high-risk environments, aligning with the alerting functionality of the proposed theater system.</w:t>
      </w:r>
    </w:p>
    <w:p w14:paraId="772968CD" w14:textId="6ADCB089"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[6] AI-Powered Anti-Piracy Systems for Digital Content Protection</w:t>
      </w:r>
      <w:r>
        <w:rPr>
          <w:b/>
          <w:bCs/>
          <w:sz w:val="28"/>
          <w:szCs w:val="28"/>
          <w:lang w:eastAsia="en-US"/>
        </w:rPr>
        <w:t>:</w:t>
      </w:r>
      <w:r w:rsidRPr="00C627E6">
        <w:rPr>
          <w:sz w:val="28"/>
          <w:szCs w:val="28"/>
          <w:lang w:eastAsia="en-US"/>
        </w:rPr>
        <w:t>This work investigates the use of artificial intelligence in anti-piracy applications. It explains how video analytics and machine learning models are applied to recognize and prevent the unauthorized duplication of media content, forming the core of modern digital rights management strategies.</w:t>
      </w:r>
    </w:p>
    <w:p w14:paraId="0AA6864C" w14:textId="6916512D"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[7] Deep Learning Techniques for Visual Surveillance in Public Venues</w:t>
      </w:r>
      <w:r>
        <w:rPr>
          <w:b/>
          <w:bCs/>
          <w:sz w:val="28"/>
          <w:szCs w:val="28"/>
          <w:lang w:eastAsia="en-US"/>
        </w:rPr>
        <w:t xml:space="preserve">: </w:t>
      </w:r>
      <w:r w:rsidRPr="00C627E6">
        <w:rPr>
          <w:sz w:val="28"/>
          <w:szCs w:val="28"/>
          <w:lang w:eastAsia="en-US"/>
        </w:rPr>
        <w:t>This study provides an overview of various deep learning models like CNNs and YOLO used for security surveillance in public spaces such as stadiums and cinemas. It assesses their effectiveness for anomaly detection, intrusion recognition, and crowd behavior analysis.</w:t>
      </w:r>
    </w:p>
    <w:p w14:paraId="317AD4F9" w14:textId="5FC7A20C"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[8] Real-Time Face Recognition Systems Using Edge Devices</w:t>
      </w:r>
      <w:r>
        <w:rPr>
          <w:b/>
          <w:bCs/>
          <w:sz w:val="28"/>
          <w:szCs w:val="28"/>
          <w:lang w:eastAsia="en-US"/>
        </w:rPr>
        <w:t xml:space="preserve">: </w:t>
      </w:r>
      <w:r w:rsidRPr="00C627E6">
        <w:rPr>
          <w:sz w:val="28"/>
          <w:szCs w:val="28"/>
          <w:lang w:eastAsia="en-US"/>
        </w:rPr>
        <w:t>The paper discusses deploying face recognition systems on edge devices like Raspberry Pi and ESP32. It highlights how lightweight models can operate efficiently on constrained hardware to provide quick and local threat identification in sensitive areas.</w:t>
      </w:r>
    </w:p>
    <w:p w14:paraId="5049133F" w14:textId="2EFE7B3B"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[9] Computer Vision-Based Detection of Illicit Recording Devices in Dark Environments</w:t>
      </w:r>
      <w:r>
        <w:rPr>
          <w:b/>
          <w:bCs/>
          <w:sz w:val="28"/>
          <w:szCs w:val="28"/>
          <w:lang w:eastAsia="en-US"/>
        </w:rPr>
        <w:t xml:space="preserve">: </w:t>
      </w:r>
      <w:r w:rsidRPr="00C627E6">
        <w:rPr>
          <w:sz w:val="28"/>
          <w:szCs w:val="28"/>
          <w:lang w:eastAsia="en-US"/>
        </w:rPr>
        <w:t>The research tackles the unique challenges of identifying smartphones in low-light settings typical of movie theaters. It proposes techniques for enhancing visibility and accuracy using infrared lighting and thermal imaging to support anti-piracy surveillance.</w:t>
      </w:r>
    </w:p>
    <w:p w14:paraId="1E7439F8" w14:textId="1053B16C"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[10] Automated Video Analytics in Cinema Halls for Security Monitoring</w:t>
      </w:r>
      <w:r>
        <w:rPr>
          <w:b/>
          <w:bCs/>
          <w:sz w:val="28"/>
          <w:szCs w:val="28"/>
          <w:lang w:eastAsia="en-US"/>
        </w:rPr>
        <w:t xml:space="preserve">: </w:t>
      </w:r>
      <w:r w:rsidRPr="00C627E6">
        <w:rPr>
          <w:sz w:val="28"/>
          <w:szCs w:val="28"/>
          <w:lang w:eastAsia="en-US"/>
        </w:rPr>
        <w:t>This work explores end-to-end systems that combine video analytics with seat occupancy mapping, real-time monitoring, and alert systems. The study underlines the importance of seamless system integration to ensure security without compromising user experience.</w:t>
      </w:r>
    </w:p>
    <w:p w14:paraId="33F2E4AD" w14:textId="77777777" w:rsidR="00EC0CE2" w:rsidRPr="00EC0CE2" w:rsidRDefault="00EC0CE2" w:rsidP="00EC0CE2">
      <w:pPr>
        <w:widowControl/>
        <w:pBdr>
          <w:bottom w:val="single" w:sz="6" w:space="1" w:color="auto"/>
        </w:pBdr>
        <w:jc w:val="center"/>
        <w:rPr>
          <w:rFonts w:ascii="Arial" w:hAnsi="Arial" w:cs="Arial"/>
          <w:vanish/>
          <w:sz w:val="16"/>
          <w:szCs w:val="16"/>
          <w:lang w:val="en-IN"/>
        </w:rPr>
      </w:pPr>
      <w:r w:rsidRPr="00EC0CE2">
        <w:rPr>
          <w:rFonts w:ascii="Arial" w:hAnsi="Arial" w:cs="Arial"/>
          <w:vanish/>
          <w:sz w:val="16"/>
          <w:szCs w:val="16"/>
          <w:lang w:val="en-IN"/>
        </w:rPr>
        <w:t>Top of Form</w:t>
      </w:r>
    </w:p>
    <w:p w14:paraId="2F94AFCF" w14:textId="083B9A17" w:rsidR="00D27BEF" w:rsidRPr="00EC0CE2" w:rsidRDefault="00D27BEF" w:rsidP="003909DA">
      <w:pPr>
        <w:widowControl/>
        <w:spacing w:before="280" w:after="280" w:line="360" w:lineRule="auto"/>
        <w:rPr>
          <w:color w:val="0B090B"/>
          <w:sz w:val="24"/>
          <w:szCs w:val="24"/>
          <w:lang w:val="en-IN"/>
        </w:rPr>
        <w:sectPr w:rsidR="00D27BEF" w:rsidRPr="00EC0CE2" w:rsidSect="00FE0642">
          <w:headerReference w:type="default" r:id="rId14"/>
          <w:pgSz w:w="11910" w:h="16840"/>
          <w:pgMar w:top="1340" w:right="540" w:bottom="1985"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7326AD28" w14:textId="5AE3D1DD" w:rsidR="006D3723" w:rsidRDefault="004B26E7" w:rsidP="004B26E7">
      <w:pPr>
        <w:pStyle w:val="Heading1"/>
        <w:tabs>
          <w:tab w:val="left" w:pos="983"/>
        </w:tabs>
        <w:spacing w:before="160"/>
        <w:ind w:left="0" w:right="709"/>
        <w:rPr>
          <w:sz w:val="32"/>
          <w:szCs w:val="32"/>
        </w:rPr>
      </w:pPr>
      <w:r>
        <w:rPr>
          <w:sz w:val="32"/>
          <w:szCs w:val="32"/>
        </w:rPr>
        <w:lastRenderedPageBreak/>
        <w:t>2.1</w:t>
      </w:r>
      <w:r w:rsidR="007F22C8">
        <w:rPr>
          <w:sz w:val="32"/>
          <w:szCs w:val="32"/>
        </w:rPr>
        <w:t xml:space="preserve"> </w:t>
      </w:r>
      <w:r>
        <w:rPr>
          <w:sz w:val="32"/>
          <w:szCs w:val="32"/>
        </w:rPr>
        <w:t>Existing System</w:t>
      </w:r>
    </w:p>
    <w:p w14:paraId="7799DF62" w14:textId="77777777" w:rsidR="00C627E6" w:rsidRPr="00C627E6" w:rsidRDefault="00C627E6" w:rsidP="00C627E6">
      <w:pPr>
        <w:pStyle w:val="Heading1"/>
        <w:tabs>
          <w:tab w:val="left" w:pos="1276"/>
        </w:tabs>
        <w:spacing w:before="161" w:line="360" w:lineRule="auto"/>
        <w:ind w:left="0" w:right="709"/>
        <w:rPr>
          <w:b w:val="0"/>
          <w:bCs/>
          <w:color w:val="121212"/>
        </w:rPr>
      </w:pPr>
      <w:r w:rsidRPr="00C627E6">
        <w:rPr>
          <w:b w:val="0"/>
          <w:bCs/>
          <w:color w:val="121212"/>
        </w:rPr>
        <w:t>Current surveillance and security systems in public theaters are predominantly based on basic CCTV setups with manual monitoring or passive recording. These systems often rely on human oversight to detect suspicious activity, such as unauthorized video recording using mobile phones during film screenings. The detection process is slow and prone to human error, especially in dark, crowded environments where visibility is limited.</w:t>
      </w:r>
    </w:p>
    <w:p w14:paraId="31750797" w14:textId="77777777" w:rsidR="00C627E6" w:rsidRDefault="00C627E6" w:rsidP="00C627E6">
      <w:pPr>
        <w:pStyle w:val="Heading1"/>
        <w:tabs>
          <w:tab w:val="left" w:pos="1276"/>
        </w:tabs>
        <w:spacing w:before="161" w:line="360" w:lineRule="auto"/>
        <w:ind w:left="0" w:right="709"/>
        <w:rPr>
          <w:b w:val="0"/>
          <w:bCs/>
          <w:color w:val="121212"/>
        </w:rPr>
      </w:pPr>
      <w:r w:rsidRPr="00C627E6">
        <w:rPr>
          <w:b w:val="0"/>
          <w:bCs/>
          <w:color w:val="121212"/>
        </w:rPr>
        <w:t>Moreover, most existing setups do not integrate intelligent analysis or real-time alert mechanisms. They lack the ability to automatically identify illicit recording behavior, track individuals across frames, or pinpoint the exact location of a suspicious activity. In the absence of active interventions, piracy incidents frequently go unnoticed until after the event, resulting in considerable losses for film distributors and theater owners.</w:t>
      </w:r>
    </w:p>
    <w:p w14:paraId="569164E8" w14:textId="3BF4BB9E" w:rsidR="006D3723" w:rsidRDefault="00C627E6" w:rsidP="00C627E6">
      <w:pPr>
        <w:pStyle w:val="Heading1"/>
        <w:tabs>
          <w:tab w:val="left" w:pos="1276"/>
        </w:tabs>
        <w:spacing w:before="161"/>
        <w:ind w:left="0" w:right="709"/>
        <w:rPr>
          <w:sz w:val="32"/>
          <w:szCs w:val="32"/>
        </w:rPr>
      </w:pPr>
      <w:r w:rsidRPr="00C627E6">
        <w:rPr>
          <w:color w:val="121212"/>
          <w:sz w:val="32"/>
          <w:szCs w:val="32"/>
        </w:rPr>
        <w:t xml:space="preserve">2.1.1 </w:t>
      </w:r>
      <w:r>
        <w:rPr>
          <w:sz w:val="32"/>
          <w:szCs w:val="32"/>
        </w:rPr>
        <w:t>Advantages of the existing system</w:t>
      </w:r>
    </w:p>
    <w:p w14:paraId="7CE4727C" w14:textId="5D18B8B4"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Low Cost Implementation</w:t>
      </w:r>
      <w:r w:rsidRPr="00C627E6">
        <w:rPr>
          <w:sz w:val="28"/>
          <w:szCs w:val="28"/>
          <w:lang w:eastAsia="en-US"/>
        </w:rPr>
        <w:t>: Basic CCTV systems are affordable and widely available, making them accessible for small-scale deployments.</w:t>
      </w:r>
    </w:p>
    <w:p w14:paraId="6308FA27" w14:textId="439983E3"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Passive Monitoring</w:t>
      </w:r>
      <w:r w:rsidRPr="00C627E6">
        <w:rPr>
          <w:sz w:val="28"/>
          <w:szCs w:val="28"/>
          <w:lang w:eastAsia="en-US"/>
        </w:rPr>
        <w:t>: Continuous video recording ensures that any activity can be reviewed after an incident.</w:t>
      </w:r>
    </w:p>
    <w:p w14:paraId="6A7194CA" w14:textId="5900A888"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Simple Infrastructure</w:t>
      </w:r>
      <w:r w:rsidRPr="00C627E6">
        <w:rPr>
          <w:sz w:val="28"/>
          <w:szCs w:val="28"/>
          <w:lang w:eastAsia="en-US"/>
        </w:rPr>
        <w:t>: The systems are easy to install and require minimal technical expertise to operate.</w:t>
      </w:r>
    </w:p>
    <w:p w14:paraId="2265F56E" w14:textId="7A9B69F2"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General Surveillance</w:t>
      </w:r>
      <w:r w:rsidRPr="00C627E6">
        <w:rPr>
          <w:sz w:val="28"/>
          <w:szCs w:val="28"/>
          <w:lang w:eastAsia="en-US"/>
        </w:rPr>
        <w:t>: They help deter non-piracy-related issues like vandalism, theft, and unauthorized access.</w:t>
      </w:r>
    </w:p>
    <w:p w14:paraId="16152E9A" w14:textId="77777777" w:rsidR="00C627E6" w:rsidRPr="00C627E6" w:rsidRDefault="00C627E6" w:rsidP="00C627E6"/>
    <w:p w14:paraId="723D7458" w14:textId="48434CCA" w:rsidR="006D3723" w:rsidRDefault="004B26E7" w:rsidP="004B26E7">
      <w:pPr>
        <w:pStyle w:val="Heading1"/>
        <w:tabs>
          <w:tab w:val="left" w:pos="1276"/>
        </w:tabs>
        <w:spacing w:before="161"/>
        <w:ind w:left="0" w:right="709"/>
        <w:rPr>
          <w:sz w:val="32"/>
          <w:szCs w:val="32"/>
        </w:rPr>
      </w:pPr>
      <w:r>
        <w:rPr>
          <w:sz w:val="32"/>
          <w:szCs w:val="32"/>
        </w:rPr>
        <w:t>2.1.2 Drawbacks of the existing system</w:t>
      </w:r>
    </w:p>
    <w:p w14:paraId="0C2CA6BA" w14:textId="77777777"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No Automated Response</w:t>
      </w:r>
      <w:r w:rsidRPr="00C627E6">
        <w:rPr>
          <w:sz w:val="28"/>
          <w:szCs w:val="28"/>
          <w:lang w:eastAsia="en-US"/>
        </w:rPr>
        <w:t>: Lacks alert mechanisms like seat-level tagging or IR-based countermeasures to prevent further piracy once detected.</w:t>
      </w:r>
    </w:p>
    <w:p w14:paraId="2804F308" w14:textId="77777777"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Lack of Integration</w:t>
      </w:r>
      <w:r w:rsidRPr="00C627E6">
        <w:rPr>
          <w:sz w:val="28"/>
          <w:szCs w:val="28"/>
          <w:lang w:eastAsia="en-US"/>
        </w:rPr>
        <w:t>: Existing systems do not communicate with modern IoT or AI tools for automated analysis and escalation.</w:t>
      </w:r>
    </w:p>
    <w:p w14:paraId="1528E4C0" w14:textId="77777777" w:rsidR="006D3723" w:rsidRDefault="006D3723" w:rsidP="00723AFF">
      <w:pPr>
        <w:tabs>
          <w:tab w:val="left" w:pos="866"/>
        </w:tabs>
        <w:ind w:left="720"/>
        <w:jc w:val="both"/>
        <w:rPr>
          <w:sz w:val="32"/>
          <w:szCs w:val="32"/>
        </w:rPr>
        <w:sectPr w:rsidR="006D3723" w:rsidSect="00FE0642">
          <w:headerReference w:type="default" r:id="rId15"/>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CDC63B4" w14:textId="00513863" w:rsidR="006D3723" w:rsidRDefault="008E096D" w:rsidP="008E096D">
      <w:pPr>
        <w:pStyle w:val="Heading1"/>
        <w:tabs>
          <w:tab w:val="left" w:pos="981"/>
        </w:tabs>
        <w:spacing w:before="81"/>
        <w:ind w:left="0"/>
      </w:pPr>
      <w:r>
        <w:lastRenderedPageBreak/>
        <w:t>2.2</w:t>
      </w:r>
      <w:r w:rsidR="004B26E7">
        <w:t xml:space="preserve"> Proposed System</w:t>
      </w:r>
    </w:p>
    <w:p w14:paraId="32857091"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Our proposed system introduces a technologically advanced solution to address the persistent issue of movie piracy in public theaters. It leverages Internet of Things (IoT) architecture integrated with Infrared (IR) sensors and smart surveillance modules to actively detect unauthorized mobile usage, particularly for video recording during film screenings.</w:t>
      </w:r>
    </w:p>
    <w:p w14:paraId="443C32AF"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Unlike traditional passive CCTV-based setups, this system continuously scans the audience using strategically placed IR emitters and receivers to detect reflective surfaces or lenses commonly associated with mobile cameras. The system can detect elevated devices, analyze suspicious motion patterns using smart algorithms, and promptly identify the specific seat or zone of concern. Once a threat is detected, the system triggers real-time alerts for theater personnel, enabling quick intervention before significant content is pirated.</w:t>
      </w:r>
    </w:p>
    <w:p w14:paraId="54712C67"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Additionally, the system can maintain logs of piracy attempts, enhancing both preventive and investigative capabilities. With its modular, scalable design, it is well-suited for multiplexes and large auditoriums, offering reliable anti-piracy protection with minimal human oversight.</w:t>
      </w:r>
    </w:p>
    <w:p w14:paraId="2D4873B5" w14:textId="716EBB39" w:rsidR="006D3723" w:rsidRDefault="003909DA" w:rsidP="004B26E7">
      <w:pPr>
        <w:pStyle w:val="Heading1"/>
        <w:tabs>
          <w:tab w:val="left" w:pos="567"/>
          <w:tab w:val="left" w:pos="1192"/>
        </w:tabs>
        <w:spacing w:before="161"/>
        <w:ind w:left="0"/>
      </w:pPr>
      <w:r>
        <w:t>2.2.1</w:t>
      </w:r>
      <w:r w:rsidR="007F22C8">
        <w:t xml:space="preserve"> </w:t>
      </w:r>
      <w:r>
        <w:t>Advantages of the proposed system</w:t>
      </w:r>
    </w:p>
    <w:p w14:paraId="5DD2BC46" w14:textId="77777777" w:rsidR="006D3723" w:rsidRDefault="006D3723" w:rsidP="00723AFF">
      <w:pPr>
        <w:spacing w:line="360" w:lineRule="auto"/>
        <w:jc w:val="both"/>
        <w:rPr>
          <w:sz w:val="28"/>
          <w:szCs w:val="28"/>
        </w:rPr>
      </w:pPr>
    </w:p>
    <w:p w14:paraId="6634C2F9" w14:textId="1D697F39"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Real-Time Detection</w:t>
      </w:r>
      <w:r w:rsidRPr="000009A4">
        <w:rPr>
          <w:sz w:val="28"/>
          <w:szCs w:val="28"/>
          <w:lang w:eastAsia="en-US"/>
        </w:rPr>
        <w:t>: The system identifies mobile camera usage during screenings and alerts authorities instantly, preventing prolonged recording.</w:t>
      </w:r>
    </w:p>
    <w:p w14:paraId="1128ADBD" w14:textId="4308AE4F"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Seat-Level Precision</w:t>
      </w:r>
      <w:r w:rsidRPr="000009A4">
        <w:rPr>
          <w:sz w:val="28"/>
          <w:szCs w:val="28"/>
          <w:lang w:eastAsia="en-US"/>
        </w:rPr>
        <w:t>: Infrared triangulation and motion tracking allow pinpointing of the exact seat involved in suspicious activity.</w:t>
      </w:r>
    </w:p>
    <w:p w14:paraId="609DF8FC" w14:textId="3829F3A6"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Fully Automated Monitoring</w:t>
      </w:r>
      <w:r w:rsidRPr="000009A4">
        <w:rPr>
          <w:sz w:val="28"/>
          <w:szCs w:val="28"/>
          <w:lang w:eastAsia="en-US"/>
        </w:rPr>
        <w:t>: Reduces dependence on manual observation, lowering operational costs and increasing efficiency.</w:t>
      </w:r>
    </w:p>
    <w:p w14:paraId="2765C6C5" w14:textId="7924D44A"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High Accuracy in Low Light</w:t>
      </w:r>
      <w:r w:rsidRPr="000009A4">
        <w:rPr>
          <w:sz w:val="28"/>
          <w:szCs w:val="28"/>
          <w:lang w:eastAsia="en-US"/>
        </w:rPr>
        <w:t>: IR sensors work effectively in dark environments, making the system ideal for cinema halls.</w:t>
      </w:r>
    </w:p>
    <w:p w14:paraId="06874AA3" w14:textId="15BB4BFA"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lastRenderedPageBreak/>
        <w:t>Data Logging and Alerts</w:t>
      </w:r>
      <w:r w:rsidRPr="000009A4">
        <w:rPr>
          <w:sz w:val="28"/>
          <w:szCs w:val="28"/>
          <w:lang w:eastAsia="en-US"/>
        </w:rPr>
        <w:t>: Keeps records of piracy attempts and enables instant notifications through connected apps or alerts.</w:t>
      </w:r>
    </w:p>
    <w:p w14:paraId="0F47053E" w14:textId="093B1BD5"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Scalability</w:t>
      </w:r>
      <w:r w:rsidRPr="000009A4">
        <w:rPr>
          <w:sz w:val="28"/>
          <w:szCs w:val="28"/>
          <w:lang w:eastAsia="en-US"/>
        </w:rPr>
        <w:t>: Can be deployed across single-screen and multiplex setups with modular expansions.</w:t>
      </w:r>
    </w:p>
    <w:p w14:paraId="32A0CD94" w14:textId="73581191"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Deterrence Effect</w:t>
      </w:r>
      <w:r w:rsidRPr="000009A4">
        <w:rPr>
          <w:sz w:val="28"/>
          <w:szCs w:val="28"/>
          <w:lang w:eastAsia="en-US"/>
        </w:rPr>
        <w:t>: The presence of visible smart detection systems acts as a deterrent to potential offenders.</w:t>
      </w:r>
    </w:p>
    <w:p w14:paraId="5DFB6721" w14:textId="76DD6314"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Integration Capability</w:t>
      </w:r>
      <w:r w:rsidRPr="000009A4">
        <w:rPr>
          <w:sz w:val="28"/>
          <w:szCs w:val="28"/>
          <w:lang w:eastAsia="en-US"/>
        </w:rPr>
        <w:t>: Compatible with IoT platforms, cloud dashboards, and alert systems for centralized control and analytics.</w:t>
      </w:r>
    </w:p>
    <w:p w14:paraId="06BCEFFE" w14:textId="77777777" w:rsidR="000009A4" w:rsidRDefault="000009A4" w:rsidP="00723AFF">
      <w:pPr>
        <w:spacing w:line="360" w:lineRule="auto"/>
        <w:jc w:val="both"/>
        <w:rPr>
          <w:sz w:val="28"/>
          <w:szCs w:val="28"/>
        </w:rPr>
        <w:sectPr w:rsidR="000009A4" w:rsidSect="00FE0642">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Default="00000000"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Default="00000000" w:rsidP="003909DA">
      <w:pPr>
        <w:ind w:left="710" w:right="1048"/>
        <w:jc w:val="center"/>
        <w:rPr>
          <w:b/>
          <w:sz w:val="28"/>
          <w:szCs w:val="28"/>
        </w:rPr>
      </w:pPr>
      <w:r>
        <w:rPr>
          <w:b/>
          <w:sz w:val="28"/>
          <w:szCs w:val="28"/>
        </w:rPr>
        <w:t>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235C196B" w:rsidR="006D3723" w:rsidRPr="004B26E7" w:rsidRDefault="00000000" w:rsidP="004B26E7">
      <w:pPr>
        <w:pStyle w:val="ListParagraph"/>
        <w:numPr>
          <w:ilvl w:val="1"/>
          <w:numId w:val="31"/>
        </w:numPr>
        <w:pBdr>
          <w:top w:val="nil"/>
          <w:left w:val="nil"/>
          <w:bottom w:val="nil"/>
          <w:right w:val="nil"/>
          <w:between w:val="nil"/>
        </w:pBdr>
        <w:tabs>
          <w:tab w:val="left" w:pos="981"/>
        </w:tabs>
        <w:spacing w:before="249"/>
        <w:jc w:val="both"/>
        <w:rPr>
          <w:color w:val="000000"/>
        </w:rPr>
      </w:pP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565E4743" w:rsidR="006D3723" w:rsidRDefault="000009A4" w:rsidP="004B26E7">
      <w:pPr>
        <w:spacing w:line="360" w:lineRule="auto"/>
        <w:jc w:val="both"/>
        <w:rPr>
          <w:color w:val="000000"/>
          <w:sz w:val="28"/>
          <w:szCs w:val="28"/>
        </w:rPr>
      </w:pPr>
      <w:r>
        <w:rPr>
          <w:sz w:val="28"/>
          <w:szCs w:val="28"/>
        </w:rPr>
        <w:t>ESP 32 DevKit</w:t>
      </w:r>
    </w:p>
    <w:p w14:paraId="4EC4A646" w14:textId="05F69BBB" w:rsidR="006D3723" w:rsidRDefault="00000000" w:rsidP="008E096D">
      <w:pPr>
        <w:spacing w:line="360" w:lineRule="auto"/>
        <w:jc w:val="both"/>
        <w:rPr>
          <w:sz w:val="28"/>
          <w:szCs w:val="28"/>
        </w:rPr>
      </w:pPr>
      <w:r>
        <w:rPr>
          <w:sz w:val="28"/>
          <w:szCs w:val="28"/>
        </w:rPr>
        <w:t>Bread Board</w:t>
      </w:r>
    </w:p>
    <w:p w14:paraId="7C3B3B22" w14:textId="373EC8A8" w:rsidR="008E096D" w:rsidRDefault="008E096D" w:rsidP="008E096D">
      <w:pPr>
        <w:spacing w:line="360" w:lineRule="auto"/>
        <w:jc w:val="both"/>
        <w:rPr>
          <w:color w:val="000000"/>
          <w:sz w:val="28"/>
          <w:szCs w:val="28"/>
        </w:rPr>
      </w:pPr>
      <w:r>
        <w:rPr>
          <w:sz w:val="28"/>
          <w:szCs w:val="28"/>
        </w:rPr>
        <w:t xml:space="preserve">IR sensors </w:t>
      </w:r>
    </w:p>
    <w:p w14:paraId="692BAABC" w14:textId="77777777" w:rsidR="006D3723" w:rsidRDefault="00000000" w:rsidP="004B26E7">
      <w:pPr>
        <w:spacing w:line="360" w:lineRule="auto"/>
        <w:jc w:val="both"/>
        <w:rPr>
          <w:sz w:val="28"/>
          <w:szCs w:val="28"/>
        </w:rPr>
      </w:pPr>
      <w:r>
        <w:rPr>
          <w:sz w:val="28"/>
          <w:szCs w:val="28"/>
        </w:rPr>
        <w:t>Jumper wires</w:t>
      </w:r>
    </w:p>
    <w:p w14:paraId="0A22C6E7" w14:textId="59486348" w:rsidR="0000309C" w:rsidRDefault="0000309C" w:rsidP="004B26E7">
      <w:pPr>
        <w:spacing w:line="360" w:lineRule="auto"/>
        <w:jc w:val="both"/>
        <w:rPr>
          <w:color w:val="000000"/>
          <w:sz w:val="28"/>
          <w:szCs w:val="28"/>
        </w:rPr>
      </w:pPr>
      <w:r>
        <w:rPr>
          <w:sz w:val="28"/>
          <w:szCs w:val="28"/>
        </w:rPr>
        <w:t>Power Supply Unit</w:t>
      </w:r>
    </w:p>
    <w:p w14:paraId="033E0B4F" w14:textId="77777777" w:rsidR="0000309C" w:rsidRDefault="00000000" w:rsidP="0000309C">
      <w:pPr>
        <w:widowControl/>
        <w:shd w:val="clear" w:color="auto" w:fill="FFFFFF"/>
        <w:spacing w:before="100" w:beforeAutospacing="1" w:after="100" w:afterAutospacing="1" w:line="360" w:lineRule="auto"/>
        <w:ind w:right="851"/>
        <w:jc w:val="both"/>
        <w:rPr>
          <w:b/>
          <w:color w:val="121212"/>
          <w:sz w:val="28"/>
          <w:szCs w:val="28"/>
        </w:rPr>
      </w:pPr>
      <w:r w:rsidRPr="00723AFF">
        <w:rPr>
          <w:b/>
          <w:color w:val="121212"/>
          <w:sz w:val="28"/>
          <w:szCs w:val="28"/>
        </w:rPr>
        <w:t>Arduino</w:t>
      </w:r>
    </w:p>
    <w:p w14:paraId="61C73CBF" w14:textId="252478E1" w:rsidR="006D3723" w:rsidRPr="00665AB8" w:rsidRDefault="00665AB8" w:rsidP="0000309C">
      <w:pPr>
        <w:widowControl/>
        <w:shd w:val="clear" w:color="auto" w:fill="FFFFFF"/>
        <w:spacing w:before="100" w:beforeAutospacing="1" w:after="100" w:afterAutospacing="1" w:line="360" w:lineRule="auto"/>
        <w:ind w:right="851"/>
        <w:jc w:val="both"/>
        <w:rPr>
          <w:b/>
          <w:color w:val="121212"/>
          <w:sz w:val="28"/>
          <w:szCs w:val="28"/>
        </w:rPr>
      </w:pPr>
      <w:r>
        <w:rPr>
          <w:b/>
          <w:color w:val="121212"/>
          <w:sz w:val="28"/>
          <w:szCs w:val="28"/>
        </w:rPr>
        <w:t xml:space="preserve"> </w:t>
      </w:r>
      <w:r w:rsidRPr="00723AFF">
        <w:rPr>
          <w:color w:val="121212"/>
          <w:sz w:val="28"/>
          <w:szCs w:val="28"/>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42376BEE" w14:textId="77777777" w:rsidR="000009A4" w:rsidRDefault="000009A4" w:rsidP="000009A4">
      <w:pPr>
        <w:spacing w:line="360" w:lineRule="auto"/>
        <w:ind w:right="902"/>
        <w:rPr>
          <w:rStyle w:val="Strong"/>
          <w:sz w:val="28"/>
          <w:szCs w:val="28"/>
        </w:rPr>
      </w:pPr>
      <w:r w:rsidRPr="000009A4">
        <w:rPr>
          <w:rStyle w:val="Strong"/>
          <w:sz w:val="28"/>
          <w:szCs w:val="28"/>
        </w:rPr>
        <w:t>ESP32</w:t>
      </w:r>
      <w:r>
        <w:rPr>
          <w:rStyle w:val="Strong"/>
          <w:sz w:val="28"/>
          <w:szCs w:val="28"/>
        </w:rPr>
        <w:t xml:space="preserve"> </w:t>
      </w:r>
      <w:r w:rsidRPr="000009A4">
        <w:rPr>
          <w:rStyle w:val="Strong"/>
          <w:sz w:val="28"/>
          <w:szCs w:val="28"/>
        </w:rPr>
        <w:t>DevKit</w:t>
      </w:r>
    </w:p>
    <w:p w14:paraId="436B5381" w14:textId="633468B1" w:rsidR="000009A4" w:rsidRPr="000009A4" w:rsidRDefault="000009A4" w:rsidP="000009A4">
      <w:pPr>
        <w:spacing w:line="360" w:lineRule="auto"/>
        <w:ind w:right="432"/>
        <w:rPr>
          <w:sz w:val="28"/>
          <w:szCs w:val="28"/>
        </w:rPr>
      </w:pPr>
      <w:r w:rsidRPr="000009A4">
        <w:rPr>
          <w:sz w:val="28"/>
          <w:szCs w:val="28"/>
        </w:rPr>
        <w:t>The ESP32 is a powerful microc</w:t>
      </w:r>
      <w:r>
        <w:rPr>
          <w:sz w:val="28"/>
          <w:szCs w:val="28"/>
        </w:rPr>
        <w:t>o</w:t>
      </w:r>
      <w:r w:rsidRPr="000009A4">
        <w:rPr>
          <w:sz w:val="28"/>
          <w:szCs w:val="28"/>
        </w:rPr>
        <w:t>ntroller with built-in Wi-Fi and Bluetooth capabilities. It acts as the communication hub for the system, controlling the IR flashing mechanism and sending/receiving signals from the central server.</w:t>
      </w:r>
    </w:p>
    <w:p w14:paraId="286A7410" w14:textId="04476E9E" w:rsidR="006D3723" w:rsidRPr="00723AFF" w:rsidRDefault="00000000" w:rsidP="004B26E7">
      <w:pPr>
        <w:spacing w:line="360" w:lineRule="auto"/>
        <w:ind w:right="902"/>
        <w:jc w:val="both"/>
        <w:rPr>
          <w:b/>
          <w:color w:val="121212"/>
          <w:sz w:val="28"/>
          <w:szCs w:val="28"/>
        </w:rPr>
      </w:pPr>
      <w:r w:rsidRPr="00723AFF">
        <w:rPr>
          <w:b/>
          <w:color w:val="121212"/>
          <w:sz w:val="28"/>
          <w:szCs w:val="28"/>
        </w:rPr>
        <w:t>Breadboard</w:t>
      </w:r>
    </w:p>
    <w:p w14:paraId="51E83CD6" w14:textId="2E965393" w:rsidR="00665AB8" w:rsidRDefault="00000000" w:rsidP="00665AB8">
      <w:pPr>
        <w:spacing w:line="360" w:lineRule="auto"/>
        <w:ind w:right="902"/>
        <w:jc w:val="both"/>
        <w:rPr>
          <w:color w:val="121212"/>
          <w:sz w:val="28"/>
          <w:szCs w:val="28"/>
        </w:rPr>
      </w:pPr>
      <w:r w:rsidRPr="00723AFF">
        <w:rPr>
          <w:color w:val="121212"/>
          <w:sz w:val="28"/>
          <w:szCs w:val="28"/>
        </w:rPr>
        <w:t>The breadboard provides a platform for prototyping and connecting electronic components without the need for soldering, allowing for easy experimentation and modification of circuit designs.</w:t>
      </w:r>
    </w:p>
    <w:p w14:paraId="2EA5ED88" w14:textId="6A567461" w:rsidR="00665AB8" w:rsidRDefault="00665AB8" w:rsidP="004B26E7">
      <w:pPr>
        <w:spacing w:line="360" w:lineRule="auto"/>
        <w:ind w:right="902"/>
        <w:jc w:val="both"/>
        <w:rPr>
          <w:b/>
          <w:color w:val="121212"/>
          <w:sz w:val="28"/>
          <w:szCs w:val="28"/>
        </w:rPr>
      </w:pPr>
      <w:r>
        <w:rPr>
          <w:b/>
          <w:color w:val="121212"/>
          <w:sz w:val="28"/>
          <w:szCs w:val="28"/>
        </w:rPr>
        <w:t>IR Sensor</w:t>
      </w:r>
    </w:p>
    <w:p w14:paraId="669809A1" w14:textId="0F1048EF" w:rsidR="00665AB8" w:rsidRPr="00665AB8" w:rsidRDefault="00665AB8" w:rsidP="004B26E7">
      <w:pPr>
        <w:spacing w:line="360" w:lineRule="auto"/>
        <w:ind w:right="902"/>
        <w:jc w:val="both"/>
        <w:rPr>
          <w:rFonts w:asciiTheme="majorBidi" w:hAnsiTheme="majorBidi" w:cstheme="majorBidi"/>
          <w:b/>
          <w:color w:val="121212"/>
          <w:sz w:val="28"/>
          <w:szCs w:val="28"/>
        </w:rPr>
      </w:pPr>
      <w:r w:rsidRPr="00665AB8">
        <w:rPr>
          <w:rFonts w:asciiTheme="majorBidi" w:hAnsiTheme="majorBidi" w:cstheme="majorBidi"/>
          <w:color w:val="0D0D0D"/>
          <w:sz w:val="28"/>
          <w:szCs w:val="28"/>
          <w:shd w:val="clear" w:color="auto" w:fill="FFFFFF"/>
        </w:rPr>
        <w:t xml:space="preserve">An IR sensor, or infrared sensor, is a device that detects and measures infrared radiation in its surrounding environment. Infrared radiation is electromagnetic </w:t>
      </w:r>
      <w:r w:rsidRPr="00665AB8">
        <w:rPr>
          <w:rFonts w:asciiTheme="majorBidi" w:hAnsiTheme="majorBidi" w:cstheme="majorBidi"/>
          <w:color w:val="0D0D0D"/>
          <w:sz w:val="28"/>
          <w:szCs w:val="28"/>
          <w:shd w:val="clear" w:color="auto" w:fill="FFFFFF"/>
        </w:rPr>
        <w:lastRenderedPageBreak/>
        <w:t>radiation with longer wavelengths than those of visible light, but shorter than microwaves. IR sensors are commonly used in various applications for detecting motion, temperature, proximity, and presence of objects without physical contact.</w:t>
      </w:r>
    </w:p>
    <w:p w14:paraId="39456D6C" w14:textId="03CFB1E4" w:rsidR="006D3723" w:rsidRPr="00665AB8" w:rsidRDefault="00000000" w:rsidP="004B26E7">
      <w:pPr>
        <w:spacing w:line="360" w:lineRule="auto"/>
        <w:ind w:right="902"/>
        <w:jc w:val="both"/>
        <w:rPr>
          <w:color w:val="121212"/>
          <w:sz w:val="28"/>
          <w:szCs w:val="28"/>
        </w:rPr>
      </w:pPr>
      <w:r w:rsidRPr="00665AB8">
        <w:rPr>
          <w:b/>
          <w:color w:val="121212"/>
          <w:sz w:val="28"/>
          <w:szCs w:val="28"/>
        </w:rPr>
        <w:t>Jumper wires</w:t>
      </w:r>
    </w:p>
    <w:p w14:paraId="4139B2E4" w14:textId="735CD4CA" w:rsidR="006D3723" w:rsidRDefault="00000000" w:rsidP="000009A4">
      <w:pPr>
        <w:spacing w:line="360" w:lineRule="auto"/>
        <w:ind w:right="902"/>
        <w:jc w:val="both"/>
        <w:rPr>
          <w:color w:val="121212"/>
          <w:sz w:val="28"/>
          <w:szCs w:val="28"/>
        </w:rPr>
      </w:pPr>
      <w:r w:rsidRPr="00665AB8">
        <w:rPr>
          <w:color w:val="121212"/>
          <w:sz w:val="28"/>
          <w:szCs w:val="28"/>
        </w:rPr>
        <w:t>Jumper wires are used to establish connections between</w:t>
      </w:r>
      <w:r w:rsidRPr="00723AFF">
        <w:rPr>
          <w:color w:val="121212"/>
          <w:sz w:val="28"/>
          <w:szCs w:val="28"/>
        </w:rPr>
        <w:t xml:space="preserve"> components on the breadboard or between the breadboard and Arduino UNO, facilitating the flow of electrical signals in the circuit.</w:t>
      </w:r>
    </w:p>
    <w:p w14:paraId="02872576" w14:textId="208011F1" w:rsidR="000009A4" w:rsidRPr="000009A4" w:rsidRDefault="000009A4" w:rsidP="000009A4">
      <w:pPr>
        <w:spacing w:line="360" w:lineRule="auto"/>
        <w:ind w:right="432"/>
        <w:rPr>
          <w:color w:val="121212"/>
          <w:sz w:val="28"/>
          <w:szCs w:val="28"/>
        </w:rPr>
      </w:pPr>
      <w:r w:rsidRPr="000009A4">
        <w:rPr>
          <w:rStyle w:val="Strong"/>
          <w:sz w:val="28"/>
          <w:szCs w:val="28"/>
        </w:rPr>
        <w:t>Power Supply Unit</w:t>
      </w:r>
      <w:r w:rsidRPr="000009A4">
        <w:rPr>
          <w:sz w:val="28"/>
          <w:szCs w:val="28"/>
        </w:rPr>
        <w:br/>
        <w:t>Provides the necessary voltage and current to the ESP32, Arduino, and peripheral devices. Stable power input is crucial for consistent system behavior, especially in a theater environment.</w:t>
      </w:r>
    </w:p>
    <w:p w14:paraId="5D909A6F" w14:textId="77777777" w:rsidR="006D3723" w:rsidRDefault="006D3723" w:rsidP="00723AFF">
      <w:pPr>
        <w:pBdr>
          <w:top w:val="nil"/>
          <w:left w:val="nil"/>
          <w:bottom w:val="nil"/>
          <w:right w:val="nil"/>
          <w:between w:val="nil"/>
        </w:pBdr>
        <w:spacing w:before="10"/>
        <w:jc w:val="both"/>
        <w:rPr>
          <w:b/>
          <w:color w:val="000000"/>
          <w:sz w:val="25"/>
          <w:szCs w:val="25"/>
        </w:rPr>
      </w:pPr>
    </w:p>
    <w:p w14:paraId="0F818AB7" w14:textId="6429CCBD" w:rsidR="006D3723" w:rsidRPr="004B26E7"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w:t>
      </w:r>
      <w:r w:rsidR="00665AB8">
        <w:rPr>
          <w:b/>
          <w:color w:val="000000"/>
          <w:sz w:val="28"/>
          <w:szCs w:val="28"/>
        </w:rPr>
        <w:t xml:space="preserve"> </w:t>
      </w:r>
      <w:r w:rsidRPr="004B26E7">
        <w:rPr>
          <w:b/>
          <w:color w:val="000000"/>
          <w:sz w:val="28"/>
          <w:szCs w:val="28"/>
        </w:rPr>
        <w:t>Software Requirements</w:t>
      </w:r>
    </w:p>
    <w:p w14:paraId="77B341A7" w14:textId="77777777" w:rsidR="006D3723" w:rsidRDefault="006D3723" w:rsidP="00723AFF">
      <w:pPr>
        <w:pBdr>
          <w:top w:val="nil"/>
          <w:left w:val="nil"/>
          <w:bottom w:val="nil"/>
          <w:right w:val="nil"/>
          <w:between w:val="nil"/>
        </w:pBdr>
        <w:spacing w:before="10"/>
        <w:jc w:val="both"/>
        <w:rPr>
          <w:b/>
          <w:color w:val="000000"/>
          <w:sz w:val="27"/>
          <w:szCs w:val="27"/>
        </w:rPr>
      </w:pPr>
    </w:p>
    <w:p w14:paraId="32EAA63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pPr>
      <w:r>
        <w:rPr>
          <w:color w:val="000000"/>
          <w:sz w:val="28"/>
          <w:szCs w:val="28"/>
        </w:rPr>
        <w:t xml:space="preserve">Arduino </w:t>
      </w:r>
      <w:r>
        <w:rPr>
          <w:sz w:val="28"/>
          <w:szCs w:val="28"/>
        </w:rPr>
        <w:t>IDE</w:t>
      </w:r>
    </w:p>
    <w:p w14:paraId="6EF68FD2" w14:textId="77777777" w:rsidR="006D3723" w:rsidRDefault="006D3723" w:rsidP="004B26E7">
      <w:pPr>
        <w:pBdr>
          <w:top w:val="nil"/>
          <w:left w:val="nil"/>
          <w:bottom w:val="nil"/>
          <w:right w:val="nil"/>
          <w:between w:val="nil"/>
        </w:pBdr>
        <w:spacing w:before="11"/>
        <w:jc w:val="both"/>
        <w:rPr>
          <w:color w:val="000000"/>
          <w:sz w:val="27"/>
          <w:szCs w:val="27"/>
        </w:rPr>
      </w:pPr>
    </w:p>
    <w:p w14:paraId="03F86C5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sectPr w:rsidR="006D3723" w:rsidSect="00FE0642">
          <w:headerReference w:type="default" r:id="rId17"/>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Tinker</w:t>
      </w:r>
    </w:p>
    <w:p w14:paraId="2CAE9FAE" w14:textId="77777777" w:rsidR="00723AFF" w:rsidRDefault="00000000" w:rsidP="00723AFF">
      <w:pPr>
        <w:pStyle w:val="Heading1"/>
        <w:spacing w:before="81" w:line="720" w:lineRule="auto"/>
        <w:ind w:left="2880" w:right="2805" w:firstLine="870"/>
        <w:jc w:val="center"/>
      </w:pPr>
      <w:r>
        <w:lastRenderedPageBreak/>
        <w:t xml:space="preserve">CHAPTER 4 </w:t>
      </w:r>
    </w:p>
    <w:p w14:paraId="6C60312C" w14:textId="274211B9" w:rsidR="006D3723" w:rsidRDefault="00000000" w:rsidP="00723AFF">
      <w:pPr>
        <w:pStyle w:val="Heading1"/>
        <w:spacing w:before="81" w:line="720" w:lineRule="auto"/>
        <w:ind w:left="2880" w:right="2805" w:firstLine="870"/>
        <w:jc w:val="center"/>
      </w:pPr>
      <w:r>
        <w:t>PROJECT DESCRIPTION</w:t>
      </w:r>
    </w:p>
    <w:p w14:paraId="7FB00B38" w14:textId="77777777" w:rsidR="006D3723" w:rsidRDefault="006D3723" w:rsidP="00A16C58">
      <w:pPr>
        <w:pBdr>
          <w:top w:val="nil"/>
          <w:left w:val="nil"/>
          <w:bottom w:val="nil"/>
          <w:right w:val="nil"/>
          <w:between w:val="nil"/>
        </w:pBdr>
        <w:spacing w:line="360" w:lineRule="auto"/>
        <w:jc w:val="center"/>
        <w:rPr>
          <w:sz w:val="28"/>
          <w:szCs w:val="28"/>
        </w:rPr>
      </w:pPr>
    </w:p>
    <w:p w14:paraId="1FAB63C6" w14:textId="77777777" w:rsidR="006D3723" w:rsidRDefault="00000000" w:rsidP="004B26E7">
      <w:pPr>
        <w:spacing w:line="360" w:lineRule="auto"/>
        <w:jc w:val="both"/>
        <w:rPr>
          <w:b/>
          <w:sz w:val="28"/>
          <w:szCs w:val="28"/>
        </w:rPr>
      </w:pPr>
      <w:r>
        <w:rPr>
          <w:b/>
          <w:sz w:val="28"/>
          <w:szCs w:val="28"/>
        </w:rPr>
        <w:t>4.1 SYSTEM ARCHITECTURE</w:t>
      </w:r>
    </w:p>
    <w:p w14:paraId="1F4902AC" w14:textId="458101D1" w:rsidR="00CF3879" w:rsidRDefault="0000309C" w:rsidP="0000309C">
      <w:pPr>
        <w:spacing w:line="360" w:lineRule="auto"/>
        <w:jc w:val="center"/>
        <w:rPr>
          <w:b/>
          <w:sz w:val="28"/>
          <w:szCs w:val="28"/>
        </w:rPr>
      </w:pPr>
      <w:r>
        <w:rPr>
          <w:b/>
          <w:noProof/>
          <w:sz w:val="28"/>
          <w:szCs w:val="28"/>
        </w:rPr>
        <w:drawing>
          <wp:inline distT="0" distB="0" distL="0" distR="0" wp14:anchorId="012F96B5" wp14:editId="1A620335">
            <wp:extent cx="4960620" cy="3306922"/>
            <wp:effectExtent l="0" t="0" r="0" b="8255"/>
            <wp:docPr id="207252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2033" name="Picture 20725220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6007" cy="3330512"/>
                    </a:xfrm>
                    <a:prstGeom prst="rect">
                      <a:avLst/>
                    </a:prstGeom>
                  </pic:spPr>
                </pic:pic>
              </a:graphicData>
            </a:graphic>
          </wp:inline>
        </w:drawing>
      </w:r>
    </w:p>
    <w:p w14:paraId="0D1F634C" w14:textId="30613F29" w:rsidR="006D3723" w:rsidRDefault="006D3723" w:rsidP="00A16C58">
      <w:pPr>
        <w:spacing w:line="360" w:lineRule="auto"/>
        <w:ind w:firstLine="420"/>
        <w:jc w:val="center"/>
      </w:pPr>
    </w:p>
    <w:p w14:paraId="24ABC1FF" w14:textId="77777777" w:rsidR="00CF3879" w:rsidRDefault="00CF3879" w:rsidP="00A16C58">
      <w:pPr>
        <w:spacing w:line="360" w:lineRule="auto"/>
        <w:ind w:firstLine="420"/>
        <w:jc w:val="center"/>
      </w:pPr>
    </w:p>
    <w:p w14:paraId="5D2151B9" w14:textId="31067BF4" w:rsidR="006D3723" w:rsidRDefault="00000000" w:rsidP="00CF3879">
      <w:pPr>
        <w:spacing w:line="360" w:lineRule="auto"/>
        <w:jc w:val="both"/>
        <w:rPr>
          <w:b/>
          <w:sz w:val="28"/>
          <w:szCs w:val="28"/>
        </w:rPr>
      </w:pPr>
      <w:r>
        <w:rPr>
          <w:b/>
          <w:sz w:val="28"/>
          <w:szCs w:val="28"/>
        </w:rPr>
        <w:t>4.2 METHODOLOGY</w:t>
      </w:r>
    </w:p>
    <w:p w14:paraId="62490E81" w14:textId="77777777" w:rsidR="006D3723" w:rsidRDefault="006D3723" w:rsidP="00A16C58">
      <w:pPr>
        <w:pBdr>
          <w:top w:val="nil"/>
          <w:left w:val="nil"/>
          <w:bottom w:val="nil"/>
          <w:right w:val="nil"/>
          <w:between w:val="nil"/>
        </w:pBdr>
        <w:tabs>
          <w:tab w:val="left" w:pos="1192"/>
        </w:tabs>
        <w:ind w:left="780"/>
        <w:jc w:val="center"/>
        <w:rPr>
          <w:b/>
          <w:color w:val="000000"/>
          <w:sz w:val="28"/>
          <w:szCs w:val="28"/>
        </w:rPr>
      </w:pPr>
    </w:p>
    <w:p w14:paraId="52A3FE01" w14:textId="45C10975"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Problem Definition</w:t>
      </w:r>
      <w:r>
        <w:rPr>
          <w:b/>
          <w:bCs/>
          <w:sz w:val="28"/>
          <w:szCs w:val="28"/>
          <w:lang w:eastAsia="en-US"/>
        </w:rPr>
        <w:t xml:space="preserve">: </w:t>
      </w:r>
      <w:r w:rsidRPr="00FE4FE0">
        <w:rPr>
          <w:sz w:val="28"/>
          <w:szCs w:val="28"/>
          <w:lang w:eastAsia="en-US"/>
        </w:rPr>
        <w:t>The core issue being addressed is the inefficiency of traditional fixed-time traffic signal systems in managing dynamic urban traffic conditions. The proposed methodology seeks to develop an IoT-based traffic management system that dynamically monitors traffic density using IR sensors and adjusts signal timings in real time to alleviate congestion, reduce travel delays, and improve urban mobility.</w:t>
      </w:r>
    </w:p>
    <w:p w14:paraId="7854514A" w14:textId="5F4C311F"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Literature Review</w:t>
      </w:r>
      <w:r>
        <w:rPr>
          <w:b/>
          <w:bCs/>
          <w:sz w:val="28"/>
          <w:szCs w:val="28"/>
          <w:lang w:eastAsia="en-US"/>
        </w:rPr>
        <w:t xml:space="preserve">: </w:t>
      </w:r>
      <w:r w:rsidRPr="00FE4FE0">
        <w:rPr>
          <w:sz w:val="28"/>
          <w:szCs w:val="28"/>
          <w:lang w:eastAsia="en-US"/>
        </w:rPr>
        <w:t xml:space="preserve">An extensive review of current literature was undertaken to understand existing traffic control systems, IoT integration in smart city infrastructure, sensor technologies, and adaptive signal control mechanisms. Previous work on image processing, </w:t>
      </w:r>
      <w:r w:rsidRPr="00FE4FE0">
        <w:rPr>
          <w:sz w:val="28"/>
          <w:szCs w:val="28"/>
          <w:lang w:eastAsia="en-US"/>
        </w:rPr>
        <w:lastRenderedPageBreak/>
        <w:t>wireless sensor networks, cloud-based traffic analytics, and AI-driven decision-making was studied to identify technological gaps and opportunities for innovation in traffic management.</w:t>
      </w:r>
    </w:p>
    <w:p w14:paraId="55BF776C" w14:textId="7BC7FCEA"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Requirements Analysis</w:t>
      </w:r>
      <w:r>
        <w:rPr>
          <w:b/>
          <w:bCs/>
          <w:sz w:val="28"/>
          <w:szCs w:val="28"/>
          <w:lang w:eastAsia="en-US"/>
        </w:rPr>
        <w:t xml:space="preserve">: </w:t>
      </w:r>
      <w:r w:rsidRPr="00FE4FE0">
        <w:rPr>
          <w:sz w:val="28"/>
          <w:szCs w:val="28"/>
          <w:lang w:eastAsia="en-US"/>
        </w:rPr>
        <w:t>System requirements were defined with inputs from stakeholders including city planners, traffic engineers, and system developers. Functional requirements include real-time traffic detection, adaptive signal timing, and priority handling for emergency vehicles. Non-functional requirements include system scalability, energy efficiency, fault tolerance, data security, and ease of deployment in various urban environments.</w:t>
      </w:r>
    </w:p>
    <w:p w14:paraId="2D5547AC" w14:textId="71EE695B"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System Design</w:t>
      </w:r>
      <w:r>
        <w:rPr>
          <w:b/>
          <w:bCs/>
          <w:sz w:val="28"/>
          <w:szCs w:val="28"/>
          <w:lang w:eastAsia="en-US"/>
        </w:rPr>
        <w:t xml:space="preserve">: </w:t>
      </w:r>
      <w:r w:rsidRPr="00FE4FE0">
        <w:rPr>
          <w:sz w:val="28"/>
          <w:szCs w:val="28"/>
          <w:lang w:eastAsia="en-US"/>
        </w:rPr>
        <w:t>The system architecture comprises interconnected modules such as:</w:t>
      </w:r>
    </w:p>
    <w:p w14:paraId="3BAB585E" w14:textId="77777777" w:rsidR="00FE4FE0" w:rsidRPr="00FE4FE0" w:rsidRDefault="00FE4FE0" w:rsidP="00FE4FE0">
      <w:pPr>
        <w:widowControl/>
        <w:numPr>
          <w:ilvl w:val="0"/>
          <w:numId w:val="41"/>
        </w:numPr>
        <w:spacing w:before="100" w:beforeAutospacing="1" w:after="100" w:afterAutospacing="1" w:line="360" w:lineRule="auto"/>
        <w:ind w:right="288"/>
        <w:jc w:val="both"/>
        <w:rPr>
          <w:sz w:val="28"/>
          <w:szCs w:val="28"/>
          <w:lang w:eastAsia="en-US"/>
        </w:rPr>
      </w:pPr>
      <w:r w:rsidRPr="00FE4FE0">
        <w:rPr>
          <w:b/>
          <w:bCs/>
          <w:sz w:val="28"/>
          <w:szCs w:val="28"/>
          <w:lang w:eastAsia="en-US"/>
        </w:rPr>
        <w:t>Sensors</w:t>
      </w:r>
      <w:r w:rsidRPr="00FE4FE0">
        <w:rPr>
          <w:sz w:val="28"/>
          <w:szCs w:val="28"/>
          <w:lang w:eastAsia="en-US"/>
        </w:rPr>
        <w:t xml:space="preserve"> (IR-based) for detecting vehicle presence and volume.</w:t>
      </w:r>
    </w:p>
    <w:p w14:paraId="3769E18B" w14:textId="77777777" w:rsidR="00FE4FE0" w:rsidRPr="00FE4FE0" w:rsidRDefault="00FE4FE0" w:rsidP="00FE4FE0">
      <w:pPr>
        <w:widowControl/>
        <w:numPr>
          <w:ilvl w:val="0"/>
          <w:numId w:val="41"/>
        </w:numPr>
        <w:spacing w:before="100" w:beforeAutospacing="1" w:after="100" w:afterAutospacing="1" w:line="360" w:lineRule="auto"/>
        <w:ind w:right="288"/>
        <w:jc w:val="both"/>
        <w:rPr>
          <w:sz w:val="28"/>
          <w:szCs w:val="28"/>
          <w:lang w:eastAsia="en-US"/>
        </w:rPr>
      </w:pPr>
      <w:r w:rsidRPr="00FE4FE0">
        <w:rPr>
          <w:b/>
          <w:bCs/>
          <w:sz w:val="28"/>
          <w:szCs w:val="28"/>
          <w:lang w:eastAsia="en-US"/>
        </w:rPr>
        <w:t>ESP32/Arduino microcontrollers</w:t>
      </w:r>
      <w:r w:rsidRPr="00FE4FE0">
        <w:rPr>
          <w:sz w:val="28"/>
          <w:szCs w:val="28"/>
          <w:lang w:eastAsia="en-US"/>
        </w:rPr>
        <w:t xml:space="preserve"> for local signal processing and control.</w:t>
      </w:r>
    </w:p>
    <w:p w14:paraId="73FE71B4" w14:textId="77777777" w:rsidR="00FE4FE0" w:rsidRPr="00FE4FE0" w:rsidRDefault="00FE4FE0" w:rsidP="00FE4FE0">
      <w:pPr>
        <w:widowControl/>
        <w:numPr>
          <w:ilvl w:val="0"/>
          <w:numId w:val="41"/>
        </w:numPr>
        <w:spacing w:before="100" w:beforeAutospacing="1" w:after="100" w:afterAutospacing="1" w:line="360" w:lineRule="auto"/>
        <w:ind w:right="288"/>
        <w:jc w:val="both"/>
        <w:rPr>
          <w:sz w:val="28"/>
          <w:szCs w:val="28"/>
          <w:lang w:eastAsia="en-US"/>
        </w:rPr>
      </w:pPr>
      <w:r w:rsidRPr="00FE4FE0">
        <w:rPr>
          <w:b/>
          <w:bCs/>
          <w:sz w:val="28"/>
          <w:szCs w:val="28"/>
          <w:lang w:eastAsia="en-US"/>
        </w:rPr>
        <w:t>LED signals</w:t>
      </w:r>
      <w:r w:rsidRPr="00FE4FE0">
        <w:rPr>
          <w:sz w:val="28"/>
          <w:szCs w:val="28"/>
          <w:lang w:eastAsia="en-US"/>
        </w:rPr>
        <w:t xml:space="preserve"> controlled based on processed traffic data.</w:t>
      </w:r>
    </w:p>
    <w:p w14:paraId="035CE8ED" w14:textId="332AAC70" w:rsidR="00FE4FE0" w:rsidRPr="00FE4FE0" w:rsidRDefault="00FE4FE0" w:rsidP="00FE4FE0">
      <w:pPr>
        <w:widowControl/>
        <w:numPr>
          <w:ilvl w:val="0"/>
          <w:numId w:val="41"/>
        </w:numPr>
        <w:spacing w:before="100" w:beforeAutospacing="1" w:after="100" w:afterAutospacing="1" w:line="360" w:lineRule="auto"/>
        <w:ind w:right="288"/>
        <w:jc w:val="both"/>
        <w:rPr>
          <w:sz w:val="28"/>
          <w:szCs w:val="28"/>
          <w:lang w:eastAsia="en-US"/>
        </w:rPr>
      </w:pPr>
      <w:r w:rsidRPr="00FE4FE0">
        <w:rPr>
          <w:b/>
          <w:bCs/>
          <w:sz w:val="28"/>
          <w:szCs w:val="28"/>
          <w:lang w:eastAsia="en-US"/>
        </w:rPr>
        <w:t>Communication protocols</w:t>
      </w:r>
      <w:r w:rsidRPr="00FE4FE0">
        <w:rPr>
          <w:sz w:val="28"/>
          <w:szCs w:val="28"/>
          <w:lang w:eastAsia="en-US"/>
        </w:rPr>
        <w:t xml:space="preserve"> to facilitate real-time data transmission between nodes and a central system, if applicable.</w:t>
      </w:r>
      <w:r>
        <w:rPr>
          <w:sz w:val="28"/>
          <w:szCs w:val="28"/>
          <w:lang w:eastAsia="en-US"/>
        </w:rPr>
        <w:t xml:space="preserve"> </w:t>
      </w:r>
      <w:r w:rsidRPr="00FE4FE0">
        <w:rPr>
          <w:sz w:val="28"/>
          <w:szCs w:val="28"/>
          <w:lang w:eastAsia="en-US"/>
        </w:rPr>
        <w:t>A logical flow was designed to ensure seamless interaction between components, and adaptive timing logic was embedded based on sensor inputs.</w:t>
      </w:r>
    </w:p>
    <w:p w14:paraId="1E607A2E" w14:textId="26BC977A"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Prototype Development</w:t>
      </w:r>
      <w:r>
        <w:rPr>
          <w:b/>
          <w:bCs/>
          <w:sz w:val="28"/>
          <w:szCs w:val="28"/>
          <w:lang w:eastAsia="en-US"/>
        </w:rPr>
        <w:t xml:space="preserve">: </w:t>
      </w:r>
      <w:r w:rsidRPr="00FE4FE0">
        <w:rPr>
          <w:sz w:val="28"/>
          <w:szCs w:val="28"/>
          <w:lang w:eastAsia="en-US"/>
        </w:rPr>
        <w:t>The prototype was built using the following components:</w:t>
      </w:r>
    </w:p>
    <w:p w14:paraId="763C0562" w14:textId="77777777"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ESP32 DevKit</w:t>
      </w:r>
      <w:r w:rsidRPr="00FE4FE0">
        <w:rPr>
          <w:sz w:val="28"/>
          <w:szCs w:val="28"/>
          <w:lang w:eastAsia="en-US"/>
        </w:rPr>
        <w:t xml:space="preserve"> as the core processing unit.</w:t>
      </w:r>
    </w:p>
    <w:p w14:paraId="77A77629" w14:textId="77777777"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IR sensors</w:t>
      </w:r>
      <w:r w:rsidRPr="00FE4FE0">
        <w:rPr>
          <w:sz w:val="28"/>
          <w:szCs w:val="28"/>
          <w:lang w:eastAsia="en-US"/>
        </w:rPr>
        <w:t xml:space="preserve"> to detect vehicle density at intersections.</w:t>
      </w:r>
    </w:p>
    <w:p w14:paraId="6E6D02F2" w14:textId="77777777"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Arduino UNO</w:t>
      </w:r>
      <w:r w:rsidRPr="00FE4FE0">
        <w:rPr>
          <w:sz w:val="28"/>
          <w:szCs w:val="28"/>
          <w:lang w:eastAsia="en-US"/>
        </w:rPr>
        <w:t xml:space="preserve"> for managing peripheral operations.</w:t>
      </w:r>
    </w:p>
    <w:p w14:paraId="6716E816" w14:textId="77777777"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Breadboards and jumper wires</w:t>
      </w:r>
      <w:r w:rsidRPr="00FE4FE0">
        <w:rPr>
          <w:sz w:val="28"/>
          <w:szCs w:val="28"/>
          <w:lang w:eastAsia="en-US"/>
        </w:rPr>
        <w:t xml:space="preserve"> for circuit integration.</w:t>
      </w:r>
    </w:p>
    <w:p w14:paraId="74D27CAA" w14:textId="5DF41981" w:rsidR="00FE4FE0" w:rsidRPr="00FE4FE0" w:rsidRDefault="00FE4FE0" w:rsidP="00FE4FE0">
      <w:pPr>
        <w:widowControl/>
        <w:numPr>
          <w:ilvl w:val="0"/>
          <w:numId w:val="42"/>
        </w:numPr>
        <w:spacing w:before="100" w:beforeAutospacing="1" w:after="100" w:afterAutospacing="1" w:line="360" w:lineRule="auto"/>
        <w:ind w:right="288"/>
        <w:jc w:val="both"/>
        <w:rPr>
          <w:sz w:val="28"/>
          <w:szCs w:val="28"/>
          <w:lang w:eastAsia="en-US"/>
        </w:rPr>
      </w:pPr>
      <w:r w:rsidRPr="00FE4FE0">
        <w:rPr>
          <w:b/>
          <w:bCs/>
          <w:sz w:val="28"/>
          <w:szCs w:val="28"/>
          <w:lang w:eastAsia="en-US"/>
        </w:rPr>
        <w:t>Red, yellow, and green LEDs</w:t>
      </w:r>
      <w:r w:rsidRPr="00FE4FE0">
        <w:rPr>
          <w:sz w:val="28"/>
          <w:szCs w:val="28"/>
          <w:lang w:eastAsia="en-US"/>
        </w:rPr>
        <w:t xml:space="preserve"> representing traffic lights.</w:t>
      </w:r>
      <w:r>
        <w:rPr>
          <w:sz w:val="28"/>
          <w:szCs w:val="28"/>
          <w:lang w:eastAsia="en-US"/>
        </w:rPr>
        <w:t xml:space="preserve"> </w:t>
      </w:r>
      <w:r w:rsidRPr="00FE4FE0">
        <w:rPr>
          <w:sz w:val="28"/>
          <w:szCs w:val="28"/>
          <w:lang w:eastAsia="en-US"/>
        </w:rPr>
        <w:t>Software development included sensor data acquisition, traffic density evaluation, and dynamic signal adjustment logic coded in Arduino IDE and MicroPython where applicable.</w:t>
      </w:r>
    </w:p>
    <w:p w14:paraId="4A057C72" w14:textId="612096DC"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lastRenderedPageBreak/>
        <w:t>Evaluation and Testing</w:t>
      </w:r>
      <w:r>
        <w:rPr>
          <w:b/>
          <w:bCs/>
          <w:sz w:val="28"/>
          <w:szCs w:val="28"/>
          <w:lang w:eastAsia="en-US"/>
        </w:rPr>
        <w:t xml:space="preserve">: </w:t>
      </w:r>
      <w:r w:rsidRPr="00FE4FE0">
        <w:rPr>
          <w:sz w:val="28"/>
          <w:szCs w:val="28"/>
          <w:lang w:eastAsia="en-US"/>
        </w:rPr>
        <w:t>The developed prototype underwent rigorous testing under various simulated traffic scenarios. Performance metrics such as signal responsiveness, congestion reduction, system latency, and detection accuracy were measured. Testing ensured that the system could effectively adapt to fluctuating traffic conditions and maintain smooth vehicle movement across intersections. Any anomalies or delays were documented and refined through iterative development cycles.</w:t>
      </w:r>
    </w:p>
    <w:p w14:paraId="0DA30E72" w14:textId="77777777" w:rsidR="008E096D" w:rsidRPr="00FE4FE0" w:rsidRDefault="008E096D" w:rsidP="00A16C58">
      <w:pPr>
        <w:spacing w:before="81" w:line="720" w:lineRule="auto"/>
        <w:ind w:left="2880" w:right="3530"/>
        <w:jc w:val="center"/>
        <w:rPr>
          <w:sz w:val="28"/>
          <w:szCs w:val="28"/>
        </w:rPr>
      </w:pPr>
    </w:p>
    <w:p w14:paraId="6C317E49" w14:textId="77777777" w:rsidR="008E096D" w:rsidRDefault="008E096D" w:rsidP="00A16C58">
      <w:pPr>
        <w:spacing w:before="81" w:line="720" w:lineRule="auto"/>
        <w:ind w:left="2880" w:right="3530"/>
        <w:jc w:val="center"/>
        <w:rPr>
          <w:sz w:val="28"/>
          <w:szCs w:val="28"/>
        </w:rPr>
      </w:pPr>
    </w:p>
    <w:p w14:paraId="51F9E1DA" w14:textId="77777777" w:rsidR="008E096D" w:rsidRDefault="008E096D" w:rsidP="0058291F">
      <w:pPr>
        <w:spacing w:before="81" w:line="720" w:lineRule="auto"/>
        <w:ind w:right="3530"/>
        <w:rPr>
          <w:sz w:val="28"/>
          <w:szCs w:val="28"/>
        </w:rPr>
      </w:pPr>
    </w:p>
    <w:p w14:paraId="7EB6C92A" w14:textId="074FA7C3" w:rsidR="0058291F" w:rsidRDefault="0000309C" w:rsidP="0058291F">
      <w:pPr>
        <w:spacing w:before="81" w:line="720" w:lineRule="auto"/>
        <w:ind w:right="3530"/>
        <w:rPr>
          <w:sz w:val="28"/>
          <w:szCs w:val="28"/>
        </w:rPr>
      </w:pPr>
      <w:r>
        <w:rPr>
          <w:sz w:val="28"/>
          <w:szCs w:val="28"/>
        </w:rPr>
        <w:tab/>
      </w:r>
    </w:p>
    <w:p w14:paraId="04ACCC0E" w14:textId="77777777" w:rsidR="00FE4FE0" w:rsidRDefault="00FE4FE0" w:rsidP="00A16C58">
      <w:pPr>
        <w:spacing w:before="81" w:line="720" w:lineRule="auto"/>
        <w:ind w:left="2880" w:right="3530"/>
        <w:jc w:val="center"/>
        <w:rPr>
          <w:b/>
          <w:sz w:val="28"/>
          <w:szCs w:val="28"/>
        </w:rPr>
      </w:pPr>
    </w:p>
    <w:p w14:paraId="16DE6DC9" w14:textId="77777777" w:rsidR="00FE4FE0" w:rsidRDefault="00FE4FE0" w:rsidP="00A16C58">
      <w:pPr>
        <w:spacing w:before="81" w:line="720" w:lineRule="auto"/>
        <w:ind w:left="2880" w:right="3530"/>
        <w:jc w:val="center"/>
        <w:rPr>
          <w:b/>
          <w:sz w:val="28"/>
          <w:szCs w:val="28"/>
        </w:rPr>
      </w:pPr>
    </w:p>
    <w:p w14:paraId="545B28C5" w14:textId="77777777" w:rsidR="00FE4FE0" w:rsidRDefault="00FE4FE0" w:rsidP="00A16C58">
      <w:pPr>
        <w:spacing w:before="81" w:line="720" w:lineRule="auto"/>
        <w:ind w:left="2880" w:right="3530"/>
        <w:jc w:val="center"/>
        <w:rPr>
          <w:b/>
          <w:sz w:val="28"/>
          <w:szCs w:val="28"/>
        </w:rPr>
      </w:pPr>
    </w:p>
    <w:p w14:paraId="279225F8" w14:textId="77777777" w:rsidR="00FE4FE0" w:rsidRDefault="00FE4FE0" w:rsidP="00A16C58">
      <w:pPr>
        <w:spacing w:before="81" w:line="720" w:lineRule="auto"/>
        <w:ind w:left="2880" w:right="3530"/>
        <w:jc w:val="center"/>
        <w:rPr>
          <w:b/>
          <w:sz w:val="28"/>
          <w:szCs w:val="28"/>
        </w:rPr>
      </w:pPr>
    </w:p>
    <w:p w14:paraId="7551C661" w14:textId="77777777" w:rsidR="00FE4FE0" w:rsidRDefault="00FE4FE0" w:rsidP="00A16C58">
      <w:pPr>
        <w:spacing w:before="81" w:line="720" w:lineRule="auto"/>
        <w:ind w:left="2880" w:right="3530"/>
        <w:jc w:val="center"/>
        <w:rPr>
          <w:b/>
          <w:sz w:val="28"/>
          <w:szCs w:val="28"/>
        </w:rPr>
      </w:pPr>
    </w:p>
    <w:p w14:paraId="4127782D" w14:textId="77777777" w:rsidR="00FE4FE0" w:rsidRDefault="00FE4FE0" w:rsidP="00A16C58">
      <w:pPr>
        <w:spacing w:before="81" w:line="720" w:lineRule="auto"/>
        <w:ind w:left="2880" w:right="3530"/>
        <w:jc w:val="center"/>
        <w:rPr>
          <w:b/>
          <w:sz w:val="28"/>
          <w:szCs w:val="28"/>
        </w:rPr>
      </w:pPr>
    </w:p>
    <w:p w14:paraId="2E460860" w14:textId="77777777" w:rsidR="00FE4FE0" w:rsidRDefault="00FE4FE0" w:rsidP="00A16C58">
      <w:pPr>
        <w:spacing w:before="81" w:line="720" w:lineRule="auto"/>
        <w:ind w:left="2880" w:right="3530"/>
        <w:jc w:val="center"/>
        <w:rPr>
          <w:b/>
          <w:sz w:val="28"/>
          <w:szCs w:val="28"/>
        </w:rPr>
      </w:pPr>
    </w:p>
    <w:p w14:paraId="4E384731" w14:textId="3DD1E921" w:rsidR="006D3723" w:rsidRDefault="00FE4FE0" w:rsidP="00FE4FE0">
      <w:pPr>
        <w:spacing w:before="81" w:line="720" w:lineRule="auto"/>
        <w:ind w:left="2160" w:right="3530" w:firstLine="720"/>
        <w:jc w:val="center"/>
        <w:rPr>
          <w:b/>
          <w:sz w:val="28"/>
          <w:szCs w:val="28"/>
        </w:rPr>
      </w:pPr>
      <w:r>
        <w:rPr>
          <w:b/>
          <w:sz w:val="28"/>
          <w:szCs w:val="28"/>
        </w:rPr>
        <w:lastRenderedPageBreak/>
        <w:t>C</w:t>
      </w:r>
      <w:r w:rsidR="00000000">
        <w:rPr>
          <w:b/>
          <w:sz w:val="28"/>
          <w:szCs w:val="28"/>
        </w:rPr>
        <w:t>HAPTER 5</w:t>
      </w:r>
    </w:p>
    <w:p w14:paraId="601012F8" w14:textId="05759A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38586F9D" w14:textId="77777777" w:rsidR="00FE4FE0" w:rsidRPr="00FE4FE0" w:rsidRDefault="00FE4FE0" w:rsidP="00FE4FE0">
      <w:pPr>
        <w:widowControl/>
        <w:spacing w:before="100" w:beforeAutospacing="1" w:after="100" w:afterAutospacing="1"/>
        <w:rPr>
          <w:sz w:val="28"/>
          <w:szCs w:val="28"/>
          <w:lang w:eastAsia="en-US"/>
        </w:rPr>
      </w:pPr>
      <w:r w:rsidRPr="00FE4FE0">
        <w:rPr>
          <w:b/>
          <w:bCs/>
          <w:sz w:val="28"/>
          <w:szCs w:val="28"/>
          <w:lang w:eastAsia="en-US"/>
        </w:rPr>
        <w:t>5.1 Results</w:t>
      </w:r>
    </w:p>
    <w:p w14:paraId="33BEB7C6"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sz w:val="28"/>
          <w:szCs w:val="28"/>
          <w:lang w:eastAsia="en-US"/>
        </w:rPr>
        <w:t>After implementing and testing the prototype IoT traffic management system, the following results were observed:</w:t>
      </w:r>
    </w:p>
    <w:p w14:paraId="369CE353"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Real-time Traffic Detection</w:t>
      </w:r>
      <w:r w:rsidRPr="00FE4FE0">
        <w:rPr>
          <w:sz w:val="28"/>
          <w:szCs w:val="28"/>
          <w:lang w:eastAsia="en-US"/>
        </w:rPr>
        <w:t>: The IR sensors successfully detected the presence and density of vehicles at each simulated intersection. Detection response time was minimal, typically under 1 second, indicating fast system responsiveness.</w:t>
      </w:r>
    </w:p>
    <w:p w14:paraId="3BC9AA10"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Dynamic Signal Adjustment</w:t>
      </w:r>
      <w:r w:rsidRPr="00FE4FE0">
        <w:rPr>
          <w:sz w:val="28"/>
          <w:szCs w:val="28"/>
          <w:lang w:eastAsia="en-US"/>
        </w:rPr>
        <w:t>: Based on sensor inputs, the traffic signals dynamically adjusted green light durations to prioritize lanes with higher vehicle density. This resulted in improved traffic flow compared to static timers.</w:t>
      </w:r>
    </w:p>
    <w:p w14:paraId="428E0985"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Reduction in Idle Time</w:t>
      </w:r>
      <w:r w:rsidRPr="00FE4FE0">
        <w:rPr>
          <w:sz w:val="28"/>
          <w:szCs w:val="28"/>
          <w:lang w:eastAsia="en-US"/>
        </w:rPr>
        <w:t xml:space="preserve">: Simulated tests showed that vehicle idle time at intersections decreased by approximately </w:t>
      </w:r>
      <w:r w:rsidRPr="00FE4FE0">
        <w:rPr>
          <w:b/>
          <w:bCs/>
          <w:sz w:val="28"/>
          <w:szCs w:val="28"/>
          <w:lang w:eastAsia="en-US"/>
        </w:rPr>
        <w:t>30–40%</w:t>
      </w:r>
      <w:r w:rsidRPr="00FE4FE0">
        <w:rPr>
          <w:sz w:val="28"/>
          <w:szCs w:val="28"/>
          <w:lang w:eastAsia="en-US"/>
        </w:rPr>
        <w:t>, especially during periods of variable traffic load. This demonstrates the effectiveness of the adaptive logic in clearing congested routes more efficiently.</w:t>
      </w:r>
    </w:p>
    <w:p w14:paraId="5E1007C2"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Power and Cost Efficiency</w:t>
      </w:r>
      <w:r w:rsidRPr="00FE4FE0">
        <w:rPr>
          <w:sz w:val="28"/>
          <w:szCs w:val="28"/>
          <w:lang w:eastAsia="en-US"/>
        </w:rPr>
        <w:t>: Using Arduino UNO and ESP32 along with low-power IR sensors contributed to a cost-effective solution that consumed minimal power, making the system suitable for large-scale deployments in urban areas.</w:t>
      </w:r>
    </w:p>
    <w:p w14:paraId="28069284" w14:textId="77777777" w:rsid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Scalability and Integration</w:t>
      </w:r>
      <w:r w:rsidRPr="00FE4FE0">
        <w:rPr>
          <w:sz w:val="28"/>
          <w:szCs w:val="28"/>
          <w:lang w:eastAsia="en-US"/>
        </w:rPr>
        <w:t>: The modular design of the prototype allowed for easy scalability. Additional IR sensors and traffic lights could be integrated into the existing system without reconfiguring the entire architecture.</w:t>
      </w:r>
    </w:p>
    <w:p w14:paraId="2A37AA64" w14:textId="77777777" w:rsidR="00FE4FE0" w:rsidRDefault="00FE4FE0" w:rsidP="00FE4FE0">
      <w:pPr>
        <w:widowControl/>
        <w:spacing w:before="100" w:beforeAutospacing="1" w:after="100" w:afterAutospacing="1" w:line="360" w:lineRule="auto"/>
        <w:ind w:right="288"/>
        <w:jc w:val="both"/>
        <w:rPr>
          <w:sz w:val="28"/>
          <w:szCs w:val="28"/>
          <w:lang w:eastAsia="en-US"/>
        </w:rPr>
      </w:pPr>
    </w:p>
    <w:p w14:paraId="2675E5F9" w14:textId="77777777" w:rsidR="00FE4FE0" w:rsidRDefault="00FE4FE0" w:rsidP="00FE4FE0">
      <w:pPr>
        <w:widowControl/>
        <w:spacing w:before="100" w:beforeAutospacing="1" w:after="100" w:afterAutospacing="1" w:line="360" w:lineRule="auto"/>
        <w:ind w:right="288"/>
        <w:jc w:val="both"/>
        <w:rPr>
          <w:sz w:val="28"/>
          <w:szCs w:val="28"/>
          <w:lang w:eastAsia="en-US"/>
        </w:rPr>
      </w:pPr>
    </w:p>
    <w:p w14:paraId="51BC65C3"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lastRenderedPageBreak/>
        <w:t>5.2 Discussion</w:t>
      </w:r>
    </w:p>
    <w:p w14:paraId="4398C4E1"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sz w:val="28"/>
          <w:szCs w:val="28"/>
          <w:lang w:eastAsia="en-US"/>
        </w:rPr>
        <w:t>The experiment results validate the hypothesis that IoT and sensor-driven traffic management systems can significantly outperform traditional fixed-timing systems. Several key findings emerged from this project:</w:t>
      </w:r>
    </w:p>
    <w:p w14:paraId="56C5B9D0"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Improved Adaptability</w:t>
      </w:r>
      <w:r w:rsidRPr="00FE4FE0">
        <w:rPr>
          <w:sz w:val="28"/>
          <w:szCs w:val="28"/>
          <w:lang w:eastAsia="en-US"/>
        </w:rPr>
        <w:t>: The proposed system’s ability to respond dynamically to traffic conditions, as opposed to rigid timing cycles, allowed it to manage both low- and high-traffic periods effectively, reducing congestion during peak hours.</w:t>
      </w:r>
    </w:p>
    <w:p w14:paraId="7A7644BD"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Real-time Responsiveness</w:t>
      </w:r>
      <w:r w:rsidRPr="00FE4FE0">
        <w:rPr>
          <w:sz w:val="28"/>
          <w:szCs w:val="28"/>
          <w:lang w:eastAsia="en-US"/>
        </w:rPr>
        <w:t>: The rapid response of the IR sensors and microcontroller to vehicle presence enabled timely decision-making, which is critical in avoiding traffic build-up.</w:t>
      </w:r>
    </w:p>
    <w:p w14:paraId="2638013F"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Environmental Benefits</w:t>
      </w:r>
      <w:r w:rsidRPr="00FE4FE0">
        <w:rPr>
          <w:sz w:val="28"/>
          <w:szCs w:val="28"/>
          <w:lang w:eastAsia="en-US"/>
        </w:rPr>
        <w:t>: By minimizing vehicle idle time at intersections, the system has the potential to reduce CO₂ emissions and fuel consumption, supporting sustainable urban development.</w:t>
      </w:r>
    </w:p>
    <w:p w14:paraId="4D9487A8"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Limitations</w:t>
      </w:r>
      <w:r w:rsidRPr="00FE4FE0">
        <w:rPr>
          <w:sz w:val="28"/>
          <w:szCs w:val="28"/>
          <w:lang w:eastAsia="en-US"/>
        </w:rPr>
        <w:t xml:space="preserve">: While the prototype worked effectively in a simulated environment, real-world implementation may require integration with additional technologies such as </w:t>
      </w:r>
      <w:r w:rsidRPr="00FE4FE0">
        <w:rPr>
          <w:b/>
          <w:bCs/>
          <w:sz w:val="28"/>
          <w:szCs w:val="28"/>
          <w:lang w:eastAsia="en-US"/>
        </w:rPr>
        <w:t>camera vision</w:t>
      </w:r>
      <w:r w:rsidRPr="00FE4FE0">
        <w:rPr>
          <w:sz w:val="28"/>
          <w:szCs w:val="28"/>
          <w:lang w:eastAsia="en-US"/>
        </w:rPr>
        <w:t xml:space="preserve">, </w:t>
      </w:r>
      <w:r w:rsidRPr="00FE4FE0">
        <w:rPr>
          <w:b/>
          <w:bCs/>
          <w:sz w:val="28"/>
          <w:szCs w:val="28"/>
          <w:lang w:eastAsia="en-US"/>
        </w:rPr>
        <w:t>AI algorithms</w:t>
      </w:r>
      <w:r w:rsidRPr="00FE4FE0">
        <w:rPr>
          <w:sz w:val="28"/>
          <w:szCs w:val="28"/>
          <w:lang w:eastAsia="en-US"/>
        </w:rPr>
        <w:t xml:space="preserve">, or </w:t>
      </w:r>
      <w:r w:rsidRPr="00FE4FE0">
        <w:rPr>
          <w:b/>
          <w:bCs/>
          <w:sz w:val="28"/>
          <w:szCs w:val="28"/>
          <w:lang w:eastAsia="en-US"/>
        </w:rPr>
        <w:t>cloud-based analytics</w:t>
      </w:r>
      <w:r w:rsidRPr="00FE4FE0">
        <w:rPr>
          <w:sz w:val="28"/>
          <w:szCs w:val="28"/>
          <w:lang w:eastAsia="en-US"/>
        </w:rPr>
        <w:t xml:space="preserve"> for enhanced accuracy and control, especially in complex urban networks.</w:t>
      </w:r>
    </w:p>
    <w:p w14:paraId="56251398"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t>User Acceptance and Infrastructure Dependency</w:t>
      </w:r>
      <w:r w:rsidRPr="00FE4FE0">
        <w:rPr>
          <w:sz w:val="28"/>
          <w:szCs w:val="28"/>
          <w:lang w:eastAsia="en-US"/>
        </w:rPr>
        <w:t>: Transitioning from conventional systems to IoT-based ones may require public awareness, government collaboration, and infrastructure investment. However, the affordability and modular nature of the system make it a viable candidate for smart city initiatives.</w:t>
      </w:r>
    </w:p>
    <w:p w14:paraId="02F36988"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p>
    <w:p w14:paraId="70B6AE5F" w14:textId="77777777" w:rsidR="00FE4FE0" w:rsidRDefault="00FE4FE0" w:rsidP="00FE4FE0">
      <w:pPr>
        <w:spacing w:before="81" w:line="720" w:lineRule="auto"/>
        <w:ind w:left="2880" w:right="3530"/>
        <w:rPr>
          <w:b/>
          <w:sz w:val="28"/>
          <w:szCs w:val="28"/>
        </w:rPr>
      </w:pPr>
    </w:p>
    <w:p w14:paraId="63B48AB6" w14:textId="77777777" w:rsidR="006D3723" w:rsidRDefault="006D3723" w:rsidP="003909DA">
      <w:pPr>
        <w:pBdr>
          <w:top w:val="nil"/>
          <w:left w:val="nil"/>
          <w:bottom w:val="nil"/>
          <w:right w:val="nil"/>
          <w:between w:val="nil"/>
        </w:pBdr>
        <w:jc w:val="center"/>
        <w:rPr>
          <w:b/>
          <w:color w:val="000000"/>
          <w:sz w:val="20"/>
          <w:szCs w:val="20"/>
        </w:rPr>
      </w:pPr>
    </w:p>
    <w:p w14:paraId="75DEA73A" w14:textId="77777777" w:rsidR="006D3723" w:rsidRDefault="006D3723" w:rsidP="00A16C58">
      <w:pPr>
        <w:pBdr>
          <w:top w:val="nil"/>
          <w:left w:val="nil"/>
          <w:bottom w:val="nil"/>
          <w:right w:val="nil"/>
          <w:between w:val="nil"/>
        </w:pBdr>
        <w:ind w:left="3600" w:firstLine="720"/>
        <w:jc w:val="center"/>
        <w:rPr>
          <w:sz w:val="28"/>
          <w:szCs w:val="28"/>
        </w:rPr>
      </w:pPr>
    </w:p>
    <w:p w14:paraId="419B0A4E" w14:textId="77777777" w:rsidR="003909DA" w:rsidRDefault="003909DA" w:rsidP="003909DA">
      <w:pPr>
        <w:pBdr>
          <w:top w:val="nil"/>
          <w:left w:val="nil"/>
          <w:bottom w:val="nil"/>
          <w:right w:val="nil"/>
          <w:between w:val="nil"/>
        </w:pBdr>
        <w:ind w:left="3600" w:firstLine="720"/>
        <w:rPr>
          <w:b/>
          <w:sz w:val="28"/>
          <w:szCs w:val="28"/>
        </w:rPr>
      </w:pPr>
    </w:p>
    <w:p w14:paraId="6D6C8373" w14:textId="67D72A4A" w:rsidR="006D3723" w:rsidRDefault="00000000" w:rsidP="003909DA">
      <w:pPr>
        <w:pBdr>
          <w:top w:val="nil"/>
          <w:left w:val="nil"/>
          <w:bottom w:val="nil"/>
          <w:right w:val="nil"/>
          <w:between w:val="nil"/>
        </w:pBdr>
        <w:ind w:left="3600" w:firstLine="720"/>
        <w:rPr>
          <w:b/>
          <w:color w:val="000000"/>
          <w:sz w:val="28"/>
          <w:szCs w:val="28"/>
        </w:rPr>
      </w:pPr>
      <w:r>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1A4C2420" w14:textId="0E838A99" w:rsidR="006D3723" w:rsidRPr="00CF3879" w:rsidRDefault="006F2FE6" w:rsidP="004B26E7">
      <w:pPr>
        <w:pStyle w:val="ListParagraph"/>
        <w:numPr>
          <w:ilvl w:val="1"/>
          <w:numId w:val="32"/>
        </w:numPr>
        <w:pBdr>
          <w:top w:val="nil"/>
          <w:left w:val="nil"/>
          <w:bottom w:val="nil"/>
          <w:right w:val="nil"/>
          <w:between w:val="nil"/>
        </w:pBdr>
        <w:tabs>
          <w:tab w:val="left" w:pos="981"/>
        </w:tabs>
        <w:rPr>
          <w:rFonts w:asciiTheme="majorBidi" w:hAnsiTheme="majorBidi" w:cstheme="majorBidi"/>
          <w:color w:val="000000"/>
          <w:sz w:val="28"/>
          <w:szCs w:val="28"/>
        </w:rPr>
      </w:pPr>
      <w:r w:rsidRPr="00CF3879">
        <w:rPr>
          <w:rFonts w:asciiTheme="majorBidi" w:hAnsiTheme="majorBidi" w:cstheme="majorBidi"/>
          <w:b/>
          <w:color w:val="000000"/>
          <w:sz w:val="28"/>
          <w:szCs w:val="28"/>
        </w:rPr>
        <w:t xml:space="preserve"> Conclusion</w:t>
      </w:r>
    </w:p>
    <w:p w14:paraId="7612AE39" w14:textId="77777777" w:rsidR="006D3723" w:rsidRPr="00CF3879" w:rsidRDefault="006D3723" w:rsidP="00A16C58">
      <w:pPr>
        <w:pBdr>
          <w:top w:val="nil"/>
          <w:left w:val="nil"/>
          <w:bottom w:val="nil"/>
          <w:right w:val="nil"/>
          <w:between w:val="nil"/>
        </w:pBdr>
        <w:tabs>
          <w:tab w:val="left" w:pos="981"/>
        </w:tabs>
        <w:ind w:left="980"/>
        <w:jc w:val="center"/>
        <w:rPr>
          <w:rFonts w:asciiTheme="majorBidi" w:hAnsiTheme="majorBidi" w:cstheme="majorBidi"/>
          <w:b/>
          <w:color w:val="000000"/>
          <w:sz w:val="28"/>
          <w:szCs w:val="28"/>
        </w:rPr>
      </w:pPr>
    </w:p>
    <w:p w14:paraId="30A8A311" w14:textId="77777777" w:rsidR="006E4629" w:rsidRPr="006E4629" w:rsidRDefault="006E4629" w:rsidP="006E4629">
      <w:pPr>
        <w:widowControl/>
        <w:spacing w:before="100" w:beforeAutospacing="1" w:after="100" w:afterAutospacing="1" w:line="360" w:lineRule="auto"/>
        <w:ind w:right="288"/>
        <w:jc w:val="both"/>
        <w:rPr>
          <w:sz w:val="28"/>
          <w:szCs w:val="28"/>
          <w:lang w:eastAsia="en-US"/>
        </w:rPr>
      </w:pPr>
      <w:r w:rsidRPr="006E4629">
        <w:rPr>
          <w:sz w:val="28"/>
          <w:szCs w:val="28"/>
          <w:lang w:eastAsia="en-US"/>
        </w:rPr>
        <w:t>The implementation of an IoT-enabled traffic detection and signal control system marks a transformative step in addressing urban traffic congestion challenges. By utilizing IR sensors, microcontrollers, and real-time communication networks, the proposed system demonstrates a practical, scalable, and cost-effective solution that dynamically responds to varying traffic densities. Unlike conventional fixed-timing systems, this approach improves traffic fluidity by allocating signal timings based on actual roadway usage.</w:t>
      </w:r>
    </w:p>
    <w:p w14:paraId="5084A15C" w14:textId="77777777" w:rsidR="006E4629" w:rsidRPr="006E4629" w:rsidRDefault="006E4629" w:rsidP="006E4629">
      <w:pPr>
        <w:widowControl/>
        <w:spacing w:before="100" w:beforeAutospacing="1" w:after="100" w:afterAutospacing="1" w:line="360" w:lineRule="auto"/>
        <w:ind w:right="288"/>
        <w:jc w:val="both"/>
        <w:rPr>
          <w:sz w:val="28"/>
          <w:szCs w:val="28"/>
          <w:lang w:eastAsia="en-US"/>
        </w:rPr>
      </w:pPr>
      <w:r w:rsidRPr="006E4629">
        <w:rPr>
          <w:sz w:val="28"/>
          <w:szCs w:val="28"/>
          <w:lang w:eastAsia="en-US"/>
        </w:rPr>
        <w:t>Experimental results validated the system’s capability to reduce idle vehicle time, improve intersection throughput, and enhance overall traffic efficiency. Furthermore, the solution holds potential environmental benefits by decreasing unnecessary fuel consumption and reducing CO₂ emissions. The system’s modular design ensures ease of deployment in diverse urban environments, supporting the broader vision of smart city infrastructure and sustainable urban mobility.</w:t>
      </w:r>
    </w:p>
    <w:p w14:paraId="6B3B88F8" w14:textId="77777777" w:rsidR="008E096D" w:rsidRPr="00CF3879" w:rsidRDefault="008E096D" w:rsidP="003909DA">
      <w:pPr>
        <w:spacing w:line="480" w:lineRule="auto"/>
        <w:ind w:left="559"/>
        <w:jc w:val="both"/>
        <w:rPr>
          <w:rFonts w:asciiTheme="majorBidi" w:hAnsiTheme="majorBidi" w:cstheme="majorBidi"/>
          <w:sz w:val="28"/>
          <w:szCs w:val="28"/>
        </w:rPr>
      </w:pPr>
    </w:p>
    <w:p w14:paraId="697BEB06" w14:textId="01254CC8" w:rsidR="00CF3879" w:rsidRDefault="006F2FE6" w:rsidP="00CF3879">
      <w:pPr>
        <w:pStyle w:val="Heading1"/>
        <w:numPr>
          <w:ilvl w:val="1"/>
          <w:numId w:val="32"/>
        </w:numPr>
        <w:tabs>
          <w:tab w:val="left" w:pos="981"/>
        </w:tabs>
        <w:spacing w:before="2"/>
        <w:rPr>
          <w:rFonts w:asciiTheme="majorBidi" w:hAnsiTheme="majorBidi" w:cstheme="majorBidi"/>
        </w:rPr>
      </w:pPr>
      <w:r w:rsidRPr="00CF3879">
        <w:rPr>
          <w:rFonts w:asciiTheme="majorBidi" w:hAnsiTheme="majorBidi" w:cstheme="majorBidi"/>
        </w:rPr>
        <w:t xml:space="preserve"> Future Work</w:t>
      </w:r>
    </w:p>
    <w:p w14:paraId="74DE4EB4" w14:textId="77777777" w:rsidR="00CF3879" w:rsidRPr="00CF3879" w:rsidRDefault="00CF3879" w:rsidP="00CF3879"/>
    <w:p w14:paraId="216A6728"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sz w:val="28"/>
          <w:szCs w:val="28"/>
          <w:lang w:eastAsia="en-US"/>
        </w:rPr>
        <w:t>Building on the foundation laid by the current prototype, several future enhancements are planned to further refine and expand the system's capabilities:</w:t>
      </w:r>
    </w:p>
    <w:p w14:paraId="0A042422"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t>Sensor Technology Advancements</w:t>
      </w:r>
      <w:r w:rsidRPr="00C7213A">
        <w:rPr>
          <w:sz w:val="28"/>
          <w:szCs w:val="28"/>
          <w:lang w:eastAsia="en-US"/>
        </w:rPr>
        <w:t>: Future versions of the system will integrate next-generation sensors capable of capturing more granular data such as vehicle speed, type, and direction, allowing for more precise traffic modeling.</w:t>
      </w:r>
    </w:p>
    <w:p w14:paraId="5BEAD21D"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lastRenderedPageBreak/>
        <w:t>Enhanced Communication Protocols</w:t>
      </w:r>
      <w:r w:rsidRPr="00C7213A">
        <w:rPr>
          <w:sz w:val="28"/>
          <w:szCs w:val="28"/>
          <w:lang w:eastAsia="en-US"/>
        </w:rPr>
        <w:t xml:space="preserve">: Incorporating emerging standards like </w:t>
      </w:r>
      <w:r w:rsidRPr="00C7213A">
        <w:rPr>
          <w:b/>
          <w:bCs/>
          <w:sz w:val="28"/>
          <w:szCs w:val="28"/>
          <w:lang w:eastAsia="en-US"/>
        </w:rPr>
        <w:t>5G</w:t>
      </w:r>
      <w:r w:rsidRPr="00C7213A">
        <w:rPr>
          <w:sz w:val="28"/>
          <w:szCs w:val="28"/>
          <w:lang w:eastAsia="en-US"/>
        </w:rPr>
        <w:t xml:space="preserve">, </w:t>
      </w:r>
      <w:r w:rsidRPr="00C7213A">
        <w:rPr>
          <w:b/>
          <w:bCs/>
          <w:sz w:val="28"/>
          <w:szCs w:val="28"/>
          <w:lang w:eastAsia="en-US"/>
        </w:rPr>
        <w:t>LoRaWAN</w:t>
      </w:r>
      <w:r w:rsidRPr="00C7213A">
        <w:rPr>
          <w:sz w:val="28"/>
          <w:szCs w:val="28"/>
          <w:lang w:eastAsia="en-US"/>
        </w:rPr>
        <w:t xml:space="preserve">, or </w:t>
      </w:r>
      <w:r w:rsidRPr="00C7213A">
        <w:rPr>
          <w:b/>
          <w:bCs/>
          <w:sz w:val="28"/>
          <w:szCs w:val="28"/>
          <w:lang w:eastAsia="en-US"/>
        </w:rPr>
        <w:t>NB-IoT</w:t>
      </w:r>
      <w:r w:rsidRPr="00C7213A">
        <w:rPr>
          <w:sz w:val="28"/>
          <w:szCs w:val="28"/>
          <w:lang w:eastAsia="en-US"/>
        </w:rPr>
        <w:t xml:space="preserve"> will improve real-time data transmission and ensure reliable communication even in dense urban settings.</w:t>
      </w:r>
    </w:p>
    <w:p w14:paraId="5A8B915A"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t>Machine Learning Integration</w:t>
      </w:r>
      <w:r w:rsidRPr="00C7213A">
        <w:rPr>
          <w:sz w:val="28"/>
          <w:szCs w:val="28"/>
          <w:lang w:eastAsia="en-US"/>
        </w:rPr>
        <w:t>: Predictive algorithms and reinforcement learning models will be employed to analyze traffic patterns, forecast congestion, and autonomously optimize signal behavior with minimal human intervention.</w:t>
      </w:r>
    </w:p>
    <w:p w14:paraId="37541C56"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t>Edge Computing and Cloud Syncing</w:t>
      </w:r>
      <w:r w:rsidRPr="00C7213A">
        <w:rPr>
          <w:sz w:val="28"/>
          <w:szCs w:val="28"/>
          <w:lang w:eastAsia="en-US"/>
        </w:rPr>
        <w:t>: Edge devices can be enhanced to perform preliminary data filtering and processing locally, while cloud platforms will be used for long-term analytics, visualization, and policy-level traffic planning.</w:t>
      </w:r>
    </w:p>
    <w:p w14:paraId="30CFE5A3"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b/>
          <w:bCs/>
          <w:sz w:val="28"/>
          <w:szCs w:val="28"/>
          <w:lang w:eastAsia="en-US"/>
        </w:rPr>
        <w:t>Multi-Intersection Coordination</w:t>
      </w:r>
      <w:r w:rsidRPr="00C7213A">
        <w:rPr>
          <w:sz w:val="28"/>
          <w:szCs w:val="28"/>
          <w:lang w:eastAsia="en-US"/>
        </w:rPr>
        <w:t>: Future iterations aim to enable inter-node communication, allowing traffic signals at adjacent intersections to coordinate with each other to form a city-wide adaptive traffic grid.</w:t>
      </w:r>
    </w:p>
    <w:p w14:paraId="32A96240" w14:textId="77777777" w:rsidR="00C7213A" w:rsidRPr="00C7213A" w:rsidRDefault="00C7213A" w:rsidP="00C7213A">
      <w:pPr>
        <w:widowControl/>
        <w:spacing w:before="100" w:beforeAutospacing="1" w:after="100" w:afterAutospacing="1" w:line="360" w:lineRule="auto"/>
        <w:ind w:right="288"/>
        <w:jc w:val="both"/>
        <w:rPr>
          <w:sz w:val="28"/>
          <w:szCs w:val="28"/>
          <w:lang w:eastAsia="en-US"/>
        </w:rPr>
      </w:pPr>
      <w:r w:rsidRPr="00C7213A">
        <w:rPr>
          <w:sz w:val="28"/>
          <w:szCs w:val="28"/>
          <w:lang w:eastAsia="en-US"/>
        </w:rPr>
        <w:t>These advancements will not only increase the robustness and accuracy of the traffic management system but also help realize a fully autonomous, intelligent transportation ecosystem tailored for modern urban challenges.</w:t>
      </w:r>
    </w:p>
    <w:p w14:paraId="3E18AB09" w14:textId="77777777" w:rsidR="006D3723" w:rsidRDefault="006D3723" w:rsidP="00A16C58">
      <w:pPr>
        <w:pStyle w:val="Heading1"/>
        <w:tabs>
          <w:tab w:val="left" w:pos="981"/>
        </w:tabs>
        <w:spacing w:before="2" w:line="480" w:lineRule="auto"/>
        <w:ind w:left="980"/>
        <w:jc w:val="center"/>
        <w:rPr>
          <w:b w:val="0"/>
        </w:rPr>
        <w:sectPr w:rsidR="006D3723" w:rsidSect="00FE0642">
          <w:headerReference w:type="default" r:id="rId19"/>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0AFA1DDC" w14:textId="426C5920" w:rsidR="008E096D" w:rsidRDefault="00000000" w:rsidP="008E096D">
      <w:pPr>
        <w:pStyle w:val="Heading1"/>
        <w:spacing w:before="81" w:line="480" w:lineRule="auto"/>
        <w:ind w:left="1280" w:right="4583" w:firstLine="3141"/>
        <w:jc w:val="center"/>
      </w:pPr>
      <w:r>
        <w:lastRenderedPageBreak/>
        <w:t>APPENDIX</w:t>
      </w:r>
    </w:p>
    <w:p w14:paraId="7CEC6880" w14:textId="649A2631" w:rsidR="008E096D" w:rsidRDefault="008E096D" w:rsidP="008E096D">
      <w:pPr>
        <w:spacing w:line="320" w:lineRule="auto"/>
        <w:jc w:val="center"/>
        <w:rPr>
          <w:b/>
          <w:sz w:val="28"/>
          <w:szCs w:val="28"/>
        </w:rPr>
      </w:pPr>
      <w:r>
        <w:rPr>
          <w:b/>
          <w:sz w:val="28"/>
          <w:szCs w:val="28"/>
        </w:rPr>
        <w:t>SOFTWARE INSTALLATION</w:t>
      </w:r>
    </w:p>
    <w:p w14:paraId="703AE9EE" w14:textId="77777777" w:rsidR="008E096D" w:rsidRDefault="008E096D" w:rsidP="004B26E7">
      <w:pPr>
        <w:spacing w:line="320" w:lineRule="auto"/>
        <w:jc w:val="both"/>
        <w:rPr>
          <w:b/>
          <w:sz w:val="28"/>
          <w:szCs w:val="28"/>
        </w:rPr>
      </w:pPr>
    </w:p>
    <w:p w14:paraId="13EAD611" w14:textId="62EEC445" w:rsidR="006D3723" w:rsidRDefault="00000000"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0BD4ED1" w14:textId="5D3CB64F" w:rsidR="00A00600" w:rsidRDefault="00000000" w:rsidP="00A00600">
      <w:pPr>
        <w:pBdr>
          <w:top w:val="nil"/>
          <w:left w:val="nil"/>
          <w:bottom w:val="nil"/>
          <w:right w:val="nil"/>
          <w:between w:val="nil"/>
        </w:pBdr>
        <w:spacing w:before="1" w:line="360" w:lineRule="auto"/>
        <w:ind w:right="803"/>
        <w:jc w:val="both"/>
        <w:rPr>
          <w:color w:val="000000"/>
          <w:sz w:val="28"/>
          <w:szCs w:val="28"/>
        </w:rPr>
      </w:pPr>
      <w:r>
        <w:rPr>
          <w:color w:val="000000"/>
          <w:sz w:val="28"/>
          <w:szCs w:val="28"/>
        </w:rPr>
        <w:t xml:space="preserve">To run and mount code on the </w:t>
      </w:r>
      <w:r w:rsidR="00C7213A">
        <w:rPr>
          <w:color w:val="000000"/>
          <w:sz w:val="28"/>
          <w:szCs w:val="28"/>
        </w:rPr>
        <w:t>ESP 32 DevKit</w:t>
      </w:r>
      <w:r>
        <w:rPr>
          <w:color w:val="000000"/>
          <w:sz w:val="28"/>
          <w:szCs w:val="28"/>
        </w:rPr>
        <w:t>, we need to first install the Arduino IDE. After running the code successfully, mount it.</w:t>
      </w:r>
    </w:p>
    <w:p w14:paraId="1E1B223B" w14:textId="77777777" w:rsidR="00A00600" w:rsidRDefault="00A00600" w:rsidP="00A00600">
      <w:pPr>
        <w:pBdr>
          <w:top w:val="nil"/>
          <w:left w:val="nil"/>
          <w:bottom w:val="nil"/>
          <w:right w:val="nil"/>
          <w:between w:val="nil"/>
        </w:pBdr>
        <w:spacing w:before="1" w:line="360" w:lineRule="auto"/>
        <w:ind w:right="803"/>
        <w:jc w:val="both"/>
        <w:rPr>
          <w:color w:val="000000"/>
          <w:sz w:val="28"/>
          <w:szCs w:val="28"/>
        </w:rPr>
      </w:pPr>
    </w:p>
    <w:p w14:paraId="3CD3F86D" w14:textId="3D045064" w:rsidR="00C7213A" w:rsidRPr="00C7213A" w:rsidRDefault="00000000" w:rsidP="00C7213A">
      <w:pPr>
        <w:pStyle w:val="Heading1"/>
        <w:spacing w:before="160" w:line="480" w:lineRule="auto"/>
        <w:ind w:left="0" w:right="7709"/>
      </w:pPr>
      <w:r>
        <w:t>Sample code</w:t>
      </w:r>
    </w:p>
    <w:p w14:paraId="2AEE4783" w14:textId="7C0A09BE"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const int triggerPin = 15;     </w:t>
      </w:r>
    </w:p>
    <w:p w14:paraId="123A453C" w14:textId="698CDF59"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const int irEmitterPin = 27;   </w:t>
      </w:r>
    </w:p>
    <w:p w14:paraId="607EBDB3"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794070FD"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bool irActive = false;</w:t>
      </w:r>
    </w:p>
    <w:p w14:paraId="383B8881"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unsigned long irStartTime = 0;</w:t>
      </w:r>
    </w:p>
    <w:p w14:paraId="5EF09A99" w14:textId="2824AB0C"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const unsigned long irDuration = 5 * 60 * 1000UL; </w:t>
      </w:r>
    </w:p>
    <w:p w14:paraId="4F67C256"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5A97468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void setup() {</w:t>
      </w:r>
    </w:p>
    <w:p w14:paraId="787917A8"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Serial.begin(115200);</w:t>
      </w:r>
    </w:p>
    <w:p w14:paraId="588D82D6"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pinMode(triggerPin, INPUT);</w:t>
      </w:r>
    </w:p>
    <w:p w14:paraId="2781E7BA" w14:textId="43FDB64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pinMode(irEmitterPin, OUTPUT);</w:t>
      </w:r>
    </w:p>
    <w:p w14:paraId="49406951" w14:textId="774678B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digitalWrite(irEmitterPin, LOW); }</w:t>
      </w:r>
    </w:p>
    <w:p w14:paraId="47152AA8"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12124DE5"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void loop() {</w:t>
      </w:r>
    </w:p>
    <w:p w14:paraId="6342FC0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int trigger = digitalRead(triggerPin);</w:t>
      </w:r>
    </w:p>
    <w:p w14:paraId="1BCB1DA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6C0BE37A" w14:textId="01E67719"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if (trigger == HIGH &amp;&amp; !irActive) {</w:t>
      </w:r>
    </w:p>
    <w:p w14:paraId="1F22B230"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digitalWrite(irEmitterPin, HIGH);</w:t>
      </w:r>
    </w:p>
    <w:p w14:paraId="111AA073"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irActive = true;</w:t>
      </w:r>
    </w:p>
    <w:p w14:paraId="5E244F04" w14:textId="6591E3CA"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irStartTime = millis();  }</w:t>
      </w:r>
    </w:p>
    <w:p w14:paraId="2412C13E" w14:textId="59FA7D2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if (irActive &amp;&amp; millis() - irStartTime &gt;= irDuration) {</w:t>
      </w:r>
    </w:p>
    <w:p w14:paraId="7E8C2CAE"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digitalWrite(irEmitterPin, LOW);</w:t>
      </w:r>
    </w:p>
    <w:p w14:paraId="6FAE5E38" w14:textId="28DC980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irActive = false;  }</w:t>
      </w:r>
    </w:p>
    <w:p w14:paraId="2866B8B7"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delay(100);</w:t>
      </w:r>
    </w:p>
    <w:p w14:paraId="57DF37E0" w14:textId="07C90213" w:rsidR="00374E37" w:rsidRPr="00665AB8"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w:t>
      </w:r>
    </w:p>
    <w:p w14:paraId="321C3DF6" w14:textId="77777777" w:rsidR="00665AB8" w:rsidRPr="00665AB8" w:rsidRDefault="00665AB8" w:rsidP="00665AB8">
      <w:pPr>
        <w:widowControl/>
        <w:shd w:val="clear" w:color="auto" w:fill="FFFFFF"/>
        <w:spacing w:line="285" w:lineRule="atLeast"/>
        <w:rPr>
          <w:rFonts w:asciiTheme="majorBidi" w:hAnsiTheme="majorBidi" w:cstheme="majorBidi"/>
          <w:sz w:val="28"/>
          <w:szCs w:val="28"/>
          <w:lang w:val="en-IN"/>
        </w:rPr>
      </w:pPr>
    </w:p>
    <w:p w14:paraId="16A8DED0" w14:textId="77777777" w:rsidR="008E096D" w:rsidRPr="00665AB8" w:rsidRDefault="008E096D" w:rsidP="00665AB8">
      <w:pPr>
        <w:pStyle w:val="Heading1"/>
        <w:spacing w:before="81"/>
        <w:ind w:left="0"/>
        <w:rPr>
          <w:rFonts w:asciiTheme="majorBidi" w:hAnsiTheme="majorBidi" w:cstheme="majorBidi"/>
        </w:rPr>
      </w:pPr>
    </w:p>
    <w:p w14:paraId="166C389C" w14:textId="77777777" w:rsidR="008E096D" w:rsidRPr="00665AB8" w:rsidRDefault="008E096D" w:rsidP="003909DA">
      <w:pPr>
        <w:pStyle w:val="Heading1"/>
        <w:spacing w:before="81"/>
        <w:ind w:left="4160"/>
        <w:rPr>
          <w:rFonts w:asciiTheme="majorBidi" w:hAnsiTheme="majorBidi" w:cstheme="majorBidi"/>
        </w:rPr>
      </w:pPr>
    </w:p>
    <w:p w14:paraId="7D0F802D" w14:textId="77777777" w:rsidR="008E096D" w:rsidRDefault="008E096D" w:rsidP="00665AB8">
      <w:pPr>
        <w:pStyle w:val="Heading1"/>
        <w:spacing w:before="81"/>
        <w:ind w:left="0"/>
      </w:pPr>
    </w:p>
    <w:p w14:paraId="7131CDF1" w14:textId="4F0B3C27" w:rsidR="006D3723" w:rsidRDefault="00000000" w:rsidP="003909DA">
      <w:pPr>
        <w:pStyle w:val="Heading1"/>
        <w:spacing w:before="81"/>
        <w:ind w:left="4160"/>
      </w:pPr>
      <w:r>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1A4D9DD9" w14:textId="77777777" w:rsidR="0082209C" w:rsidRDefault="00000000" w:rsidP="0082209C">
      <w:pPr>
        <w:spacing w:line="360" w:lineRule="auto"/>
        <w:ind w:right="902"/>
        <w:jc w:val="both"/>
        <w:rPr>
          <w:sz w:val="28"/>
          <w:szCs w:val="28"/>
        </w:rPr>
      </w:pPr>
      <w:r w:rsidRPr="0082209C">
        <w:rPr>
          <w:color w:val="121212"/>
          <w:sz w:val="28"/>
          <w:szCs w:val="28"/>
        </w:rPr>
        <w:t>[1]</w:t>
      </w:r>
      <w:r w:rsidRPr="0082209C">
        <w:rPr>
          <w:color w:val="121212"/>
          <w:sz w:val="28"/>
          <w:szCs w:val="28"/>
        </w:rPr>
        <w:tab/>
      </w:r>
      <w:r w:rsidR="0082209C" w:rsidRPr="0082209C">
        <w:rPr>
          <w:sz w:val="28"/>
          <w:szCs w:val="28"/>
        </w:rPr>
        <w:t>Lu, Y., Zhang, L. and Xie, W., 2020, August. YOLO-compact: an efficient YOLO network for single category real-time object detection. In </w:t>
      </w:r>
      <w:r w:rsidR="0082209C" w:rsidRPr="0082209C">
        <w:rPr>
          <w:i/>
          <w:iCs/>
          <w:sz w:val="28"/>
          <w:szCs w:val="28"/>
        </w:rPr>
        <w:t>2020 Chinese control and decision conference (CCDC)</w:t>
      </w:r>
      <w:r w:rsidR="0082209C" w:rsidRPr="0082209C">
        <w:rPr>
          <w:sz w:val="28"/>
          <w:szCs w:val="28"/>
        </w:rPr>
        <w:t> (pp. 1931-1936). IEEE.</w:t>
      </w:r>
    </w:p>
    <w:p w14:paraId="0913EF60" w14:textId="77777777" w:rsidR="0082209C" w:rsidRPr="0082209C" w:rsidRDefault="0082209C" w:rsidP="0082209C">
      <w:pPr>
        <w:spacing w:line="360" w:lineRule="auto"/>
        <w:ind w:right="902"/>
        <w:jc w:val="both"/>
        <w:rPr>
          <w:sz w:val="28"/>
          <w:szCs w:val="28"/>
        </w:rPr>
      </w:pPr>
    </w:p>
    <w:p w14:paraId="35C14765" w14:textId="289B4C42" w:rsidR="0082209C" w:rsidRPr="0082209C" w:rsidRDefault="00000000" w:rsidP="0082209C">
      <w:pPr>
        <w:spacing w:line="360" w:lineRule="auto"/>
        <w:ind w:right="902"/>
        <w:jc w:val="both"/>
        <w:rPr>
          <w:color w:val="121212"/>
          <w:sz w:val="28"/>
          <w:szCs w:val="28"/>
        </w:rPr>
      </w:pPr>
      <w:r w:rsidRPr="0082209C">
        <w:rPr>
          <w:color w:val="121212"/>
          <w:sz w:val="28"/>
          <w:szCs w:val="28"/>
        </w:rPr>
        <w:t>[2]</w:t>
      </w:r>
      <w:r w:rsidR="0082209C" w:rsidRPr="0082209C">
        <w:rPr>
          <w:rFonts w:ascii="Arial" w:eastAsiaTheme="minorEastAsia" w:hAnsi="Arial" w:cstheme="minorBidi"/>
          <w:b/>
          <w:color w:val="222222"/>
          <w:kern w:val="24"/>
          <w:sz w:val="28"/>
          <w:szCs w:val="28"/>
          <w:lang w:eastAsia="en-US"/>
        </w:rPr>
        <w:t xml:space="preserve"> </w:t>
      </w:r>
      <w:r w:rsidR="0082209C" w:rsidRPr="0082209C">
        <w:rPr>
          <w:color w:val="121212"/>
          <w:sz w:val="28"/>
          <w:szCs w:val="28"/>
        </w:rPr>
        <w:t>Najibi, M., Rastegari, M. and Davis, L.S., 2016. G-cnn: an iterative grid based object detector. In </w:t>
      </w:r>
      <w:r w:rsidR="0082209C" w:rsidRPr="0082209C">
        <w:rPr>
          <w:i/>
          <w:iCs/>
          <w:color w:val="121212"/>
          <w:sz w:val="28"/>
          <w:szCs w:val="28"/>
        </w:rPr>
        <w:t>Proceedings of the IEEE conference on computer vision and pattern recognition</w:t>
      </w:r>
      <w:r w:rsidR="0082209C" w:rsidRPr="0082209C">
        <w:rPr>
          <w:color w:val="121212"/>
          <w:sz w:val="28"/>
          <w:szCs w:val="28"/>
        </w:rPr>
        <w:t> (pp. 2369-2377).</w:t>
      </w:r>
    </w:p>
    <w:p w14:paraId="32E442A7" w14:textId="52DCC44F" w:rsidR="006D3723" w:rsidRPr="0082209C" w:rsidRDefault="006D3723" w:rsidP="008F2191">
      <w:pPr>
        <w:spacing w:line="360" w:lineRule="auto"/>
        <w:ind w:right="902"/>
        <w:jc w:val="both"/>
        <w:rPr>
          <w:color w:val="121212"/>
          <w:sz w:val="28"/>
          <w:szCs w:val="28"/>
        </w:rPr>
      </w:pPr>
    </w:p>
    <w:p w14:paraId="4321CA9E" w14:textId="77777777" w:rsidR="0082209C" w:rsidRPr="0082209C" w:rsidRDefault="00000000" w:rsidP="0082209C">
      <w:pPr>
        <w:spacing w:line="360" w:lineRule="auto"/>
        <w:ind w:right="902"/>
        <w:jc w:val="both"/>
        <w:rPr>
          <w:sz w:val="28"/>
          <w:szCs w:val="28"/>
        </w:rPr>
      </w:pPr>
      <w:r w:rsidRPr="0082209C">
        <w:rPr>
          <w:color w:val="121212"/>
          <w:sz w:val="28"/>
          <w:szCs w:val="28"/>
        </w:rPr>
        <w:t>[3]</w:t>
      </w:r>
      <w:r w:rsidRPr="0082209C">
        <w:rPr>
          <w:color w:val="121212"/>
          <w:sz w:val="28"/>
          <w:szCs w:val="28"/>
        </w:rPr>
        <w:tab/>
      </w:r>
      <w:r w:rsidR="0082209C" w:rsidRPr="0082209C">
        <w:rPr>
          <w:sz w:val="28"/>
          <w:szCs w:val="28"/>
        </w:rPr>
        <w:t>Gao, Z., Zhai, G., Wu, X., Min, X. and Zhi, C., 2014, December. DLP based anti-piracy display system. In </w:t>
      </w:r>
      <w:r w:rsidR="0082209C" w:rsidRPr="0082209C">
        <w:rPr>
          <w:i/>
          <w:iCs/>
          <w:sz w:val="28"/>
          <w:szCs w:val="28"/>
        </w:rPr>
        <w:t>2014 IEEE Visual Communications and Image Processing Conference</w:t>
      </w:r>
      <w:r w:rsidR="0082209C" w:rsidRPr="0082209C">
        <w:rPr>
          <w:sz w:val="28"/>
          <w:szCs w:val="28"/>
        </w:rPr>
        <w:t> (pp. 145-148). IEEE.</w:t>
      </w:r>
    </w:p>
    <w:p w14:paraId="785EEAC7" w14:textId="0266DE87" w:rsidR="006D3723" w:rsidRPr="00E56A8C" w:rsidRDefault="006D3723" w:rsidP="0082209C">
      <w:pPr>
        <w:spacing w:line="360" w:lineRule="auto"/>
        <w:ind w:right="902"/>
        <w:jc w:val="both"/>
        <w:rPr>
          <w:bCs/>
          <w:sz w:val="28"/>
          <w:szCs w:val="28"/>
        </w:rPr>
      </w:pP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FE0642">
      <w:headerReference w:type="default" r:id="rId20"/>
      <w:pgSz w:w="11910" w:h="16840"/>
      <w:pgMar w:top="1340" w:right="540" w:bottom="1701"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6AFFC" w14:textId="77777777" w:rsidR="0032131B" w:rsidRDefault="0032131B">
      <w:r>
        <w:separator/>
      </w:r>
    </w:p>
  </w:endnote>
  <w:endnote w:type="continuationSeparator" w:id="0">
    <w:p w14:paraId="3D18B002" w14:textId="77777777" w:rsidR="0032131B" w:rsidRDefault="00321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75C38160-781A-42F3-B31D-A99C829BE6F6}"/>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2" w:fontKey="{8C8F635C-F3FC-495D-AC27-D89FD8E4610B}"/>
  </w:font>
  <w:font w:name="Georgia">
    <w:panose1 w:val="02040502050405020303"/>
    <w:charset w:val="00"/>
    <w:family w:val="roman"/>
    <w:pitch w:val="variable"/>
    <w:sig w:usb0="00000287" w:usb1="00000000" w:usb2="00000000" w:usb3="00000000" w:csb0="0000009F" w:csb1="00000000"/>
    <w:embedRegular r:id="rId3" w:fontKey="{9383383F-902D-43FA-827F-465E7D4774A7}"/>
    <w:embedItalic r:id="rId4" w:fontKey="{30F14563-5989-4E84-9DCB-135B0D235352}"/>
  </w:font>
  <w:font w:name="Calibri">
    <w:panose1 w:val="020F0502020204030204"/>
    <w:charset w:val="00"/>
    <w:family w:val="swiss"/>
    <w:pitch w:val="variable"/>
    <w:sig w:usb0="E4002EFF" w:usb1="C200247B" w:usb2="00000009" w:usb3="00000000" w:csb0="000001FF" w:csb1="00000000"/>
    <w:embedRegular r:id="rId5" w:fontKey="{863EF695-DA2E-4C87-B66F-8F15A5B416E4}"/>
  </w:font>
  <w:font w:name="Cambria">
    <w:panose1 w:val="02040503050406030204"/>
    <w:charset w:val="00"/>
    <w:family w:val="roman"/>
    <w:pitch w:val="variable"/>
    <w:sig w:usb0="E00006FF" w:usb1="420024FF" w:usb2="02000000" w:usb3="00000000" w:csb0="0000019F" w:csb1="00000000"/>
    <w:embedRegular r:id="rId6" w:fontKey="{0050E4C2-3714-4BB0-9EA2-CB12E5C358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37744" w14:textId="77777777"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52BC8" w14:textId="77777777" w:rsidR="0032131B" w:rsidRDefault="0032131B">
      <w:r>
        <w:separator/>
      </w:r>
    </w:p>
  </w:footnote>
  <w:footnote w:type="continuationSeparator" w:id="0">
    <w:p w14:paraId="7F26B822" w14:textId="77777777" w:rsidR="0032131B" w:rsidRDefault="00321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58EA" w14:textId="77E2325F" w:rsidR="00BB20FE" w:rsidRDefault="00BB20FE" w:rsidP="00BB20FE">
    <w:pPr>
      <w:pStyle w:val="Header"/>
      <w:jc w:val="right"/>
    </w:pPr>
  </w:p>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4C49"/>
    <w:multiLevelType w:val="hybridMultilevel"/>
    <w:tmpl w:val="88EE93A0"/>
    <w:lvl w:ilvl="0" w:tplc="F36AC36A">
      <w:start w:val="1"/>
      <w:numFmt w:val="bullet"/>
      <w:lvlText w:val="•"/>
      <w:lvlJc w:val="left"/>
      <w:pPr>
        <w:tabs>
          <w:tab w:val="num" w:pos="720"/>
        </w:tabs>
        <w:ind w:left="720" w:hanging="360"/>
      </w:pPr>
      <w:rPr>
        <w:rFonts w:ascii="Arial" w:hAnsi="Arial" w:hint="default"/>
      </w:rPr>
    </w:lvl>
    <w:lvl w:ilvl="1" w:tplc="3294ABE0" w:tentative="1">
      <w:start w:val="1"/>
      <w:numFmt w:val="bullet"/>
      <w:lvlText w:val="•"/>
      <w:lvlJc w:val="left"/>
      <w:pPr>
        <w:tabs>
          <w:tab w:val="num" w:pos="1440"/>
        </w:tabs>
        <w:ind w:left="1440" w:hanging="360"/>
      </w:pPr>
      <w:rPr>
        <w:rFonts w:ascii="Arial" w:hAnsi="Arial" w:hint="default"/>
      </w:rPr>
    </w:lvl>
    <w:lvl w:ilvl="2" w:tplc="1CA2CD20" w:tentative="1">
      <w:start w:val="1"/>
      <w:numFmt w:val="bullet"/>
      <w:lvlText w:val="•"/>
      <w:lvlJc w:val="left"/>
      <w:pPr>
        <w:tabs>
          <w:tab w:val="num" w:pos="2160"/>
        </w:tabs>
        <w:ind w:left="2160" w:hanging="360"/>
      </w:pPr>
      <w:rPr>
        <w:rFonts w:ascii="Arial" w:hAnsi="Arial" w:hint="default"/>
      </w:rPr>
    </w:lvl>
    <w:lvl w:ilvl="3" w:tplc="C3923A26" w:tentative="1">
      <w:start w:val="1"/>
      <w:numFmt w:val="bullet"/>
      <w:lvlText w:val="•"/>
      <w:lvlJc w:val="left"/>
      <w:pPr>
        <w:tabs>
          <w:tab w:val="num" w:pos="2880"/>
        </w:tabs>
        <w:ind w:left="2880" w:hanging="360"/>
      </w:pPr>
      <w:rPr>
        <w:rFonts w:ascii="Arial" w:hAnsi="Arial" w:hint="default"/>
      </w:rPr>
    </w:lvl>
    <w:lvl w:ilvl="4" w:tplc="57B4EAA8" w:tentative="1">
      <w:start w:val="1"/>
      <w:numFmt w:val="bullet"/>
      <w:lvlText w:val="•"/>
      <w:lvlJc w:val="left"/>
      <w:pPr>
        <w:tabs>
          <w:tab w:val="num" w:pos="3600"/>
        </w:tabs>
        <w:ind w:left="3600" w:hanging="360"/>
      </w:pPr>
      <w:rPr>
        <w:rFonts w:ascii="Arial" w:hAnsi="Arial" w:hint="default"/>
      </w:rPr>
    </w:lvl>
    <w:lvl w:ilvl="5" w:tplc="F23ED550" w:tentative="1">
      <w:start w:val="1"/>
      <w:numFmt w:val="bullet"/>
      <w:lvlText w:val="•"/>
      <w:lvlJc w:val="left"/>
      <w:pPr>
        <w:tabs>
          <w:tab w:val="num" w:pos="4320"/>
        </w:tabs>
        <w:ind w:left="4320" w:hanging="360"/>
      </w:pPr>
      <w:rPr>
        <w:rFonts w:ascii="Arial" w:hAnsi="Arial" w:hint="default"/>
      </w:rPr>
    </w:lvl>
    <w:lvl w:ilvl="6" w:tplc="F6CA5C16" w:tentative="1">
      <w:start w:val="1"/>
      <w:numFmt w:val="bullet"/>
      <w:lvlText w:val="•"/>
      <w:lvlJc w:val="left"/>
      <w:pPr>
        <w:tabs>
          <w:tab w:val="num" w:pos="5040"/>
        </w:tabs>
        <w:ind w:left="5040" w:hanging="360"/>
      </w:pPr>
      <w:rPr>
        <w:rFonts w:ascii="Arial" w:hAnsi="Arial" w:hint="default"/>
      </w:rPr>
    </w:lvl>
    <w:lvl w:ilvl="7" w:tplc="24900890" w:tentative="1">
      <w:start w:val="1"/>
      <w:numFmt w:val="bullet"/>
      <w:lvlText w:val="•"/>
      <w:lvlJc w:val="left"/>
      <w:pPr>
        <w:tabs>
          <w:tab w:val="num" w:pos="5760"/>
        </w:tabs>
        <w:ind w:left="5760" w:hanging="360"/>
      </w:pPr>
      <w:rPr>
        <w:rFonts w:ascii="Arial" w:hAnsi="Arial" w:hint="default"/>
      </w:rPr>
    </w:lvl>
    <w:lvl w:ilvl="8" w:tplc="DAB601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2"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5" w15:restartNumberingAfterBreak="0">
    <w:nsid w:val="0AE52F0A"/>
    <w:multiLevelType w:val="hybridMultilevel"/>
    <w:tmpl w:val="A7B2CC36"/>
    <w:lvl w:ilvl="0" w:tplc="EEB8CE0A">
      <w:start w:val="1"/>
      <w:numFmt w:val="bullet"/>
      <w:lvlText w:val="•"/>
      <w:lvlJc w:val="left"/>
      <w:pPr>
        <w:tabs>
          <w:tab w:val="num" w:pos="720"/>
        </w:tabs>
        <w:ind w:left="720" w:hanging="360"/>
      </w:pPr>
      <w:rPr>
        <w:rFonts w:ascii="Times New Roman" w:hAnsi="Times New Roman" w:hint="default"/>
      </w:rPr>
    </w:lvl>
    <w:lvl w:ilvl="1" w:tplc="EF6CCB3E" w:tentative="1">
      <w:start w:val="1"/>
      <w:numFmt w:val="bullet"/>
      <w:lvlText w:val="•"/>
      <w:lvlJc w:val="left"/>
      <w:pPr>
        <w:tabs>
          <w:tab w:val="num" w:pos="1440"/>
        </w:tabs>
        <w:ind w:left="1440" w:hanging="360"/>
      </w:pPr>
      <w:rPr>
        <w:rFonts w:ascii="Times New Roman" w:hAnsi="Times New Roman" w:hint="default"/>
      </w:rPr>
    </w:lvl>
    <w:lvl w:ilvl="2" w:tplc="BAF8333C" w:tentative="1">
      <w:start w:val="1"/>
      <w:numFmt w:val="bullet"/>
      <w:lvlText w:val="•"/>
      <w:lvlJc w:val="left"/>
      <w:pPr>
        <w:tabs>
          <w:tab w:val="num" w:pos="2160"/>
        </w:tabs>
        <w:ind w:left="2160" w:hanging="360"/>
      </w:pPr>
      <w:rPr>
        <w:rFonts w:ascii="Times New Roman" w:hAnsi="Times New Roman" w:hint="default"/>
      </w:rPr>
    </w:lvl>
    <w:lvl w:ilvl="3" w:tplc="EBA846D8" w:tentative="1">
      <w:start w:val="1"/>
      <w:numFmt w:val="bullet"/>
      <w:lvlText w:val="•"/>
      <w:lvlJc w:val="left"/>
      <w:pPr>
        <w:tabs>
          <w:tab w:val="num" w:pos="2880"/>
        </w:tabs>
        <w:ind w:left="2880" w:hanging="360"/>
      </w:pPr>
      <w:rPr>
        <w:rFonts w:ascii="Times New Roman" w:hAnsi="Times New Roman" w:hint="default"/>
      </w:rPr>
    </w:lvl>
    <w:lvl w:ilvl="4" w:tplc="4ABC61B4" w:tentative="1">
      <w:start w:val="1"/>
      <w:numFmt w:val="bullet"/>
      <w:lvlText w:val="•"/>
      <w:lvlJc w:val="left"/>
      <w:pPr>
        <w:tabs>
          <w:tab w:val="num" w:pos="3600"/>
        </w:tabs>
        <w:ind w:left="3600" w:hanging="360"/>
      </w:pPr>
      <w:rPr>
        <w:rFonts w:ascii="Times New Roman" w:hAnsi="Times New Roman" w:hint="default"/>
      </w:rPr>
    </w:lvl>
    <w:lvl w:ilvl="5" w:tplc="B434D1A2" w:tentative="1">
      <w:start w:val="1"/>
      <w:numFmt w:val="bullet"/>
      <w:lvlText w:val="•"/>
      <w:lvlJc w:val="left"/>
      <w:pPr>
        <w:tabs>
          <w:tab w:val="num" w:pos="4320"/>
        </w:tabs>
        <w:ind w:left="4320" w:hanging="360"/>
      </w:pPr>
      <w:rPr>
        <w:rFonts w:ascii="Times New Roman" w:hAnsi="Times New Roman" w:hint="default"/>
      </w:rPr>
    </w:lvl>
    <w:lvl w:ilvl="6" w:tplc="B744594E" w:tentative="1">
      <w:start w:val="1"/>
      <w:numFmt w:val="bullet"/>
      <w:lvlText w:val="•"/>
      <w:lvlJc w:val="left"/>
      <w:pPr>
        <w:tabs>
          <w:tab w:val="num" w:pos="5040"/>
        </w:tabs>
        <w:ind w:left="5040" w:hanging="360"/>
      </w:pPr>
      <w:rPr>
        <w:rFonts w:ascii="Times New Roman" w:hAnsi="Times New Roman" w:hint="default"/>
      </w:rPr>
    </w:lvl>
    <w:lvl w:ilvl="7" w:tplc="863AF39A" w:tentative="1">
      <w:start w:val="1"/>
      <w:numFmt w:val="bullet"/>
      <w:lvlText w:val="•"/>
      <w:lvlJc w:val="left"/>
      <w:pPr>
        <w:tabs>
          <w:tab w:val="num" w:pos="5760"/>
        </w:tabs>
        <w:ind w:left="5760" w:hanging="360"/>
      </w:pPr>
      <w:rPr>
        <w:rFonts w:ascii="Times New Roman" w:hAnsi="Times New Roman" w:hint="default"/>
      </w:rPr>
    </w:lvl>
    <w:lvl w:ilvl="8" w:tplc="1A0458A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8" w15:restartNumberingAfterBreak="0">
    <w:nsid w:val="0D680BB4"/>
    <w:multiLevelType w:val="hybridMultilevel"/>
    <w:tmpl w:val="390CE564"/>
    <w:lvl w:ilvl="0" w:tplc="EADCB1A6">
      <w:start w:val="1"/>
      <w:numFmt w:val="bullet"/>
      <w:lvlText w:val="•"/>
      <w:lvlJc w:val="left"/>
      <w:pPr>
        <w:tabs>
          <w:tab w:val="num" w:pos="720"/>
        </w:tabs>
        <w:ind w:left="720" w:hanging="360"/>
      </w:pPr>
      <w:rPr>
        <w:rFonts w:ascii="Arial" w:hAnsi="Arial" w:hint="default"/>
      </w:rPr>
    </w:lvl>
    <w:lvl w:ilvl="1" w:tplc="D21AD19C" w:tentative="1">
      <w:start w:val="1"/>
      <w:numFmt w:val="bullet"/>
      <w:lvlText w:val="•"/>
      <w:lvlJc w:val="left"/>
      <w:pPr>
        <w:tabs>
          <w:tab w:val="num" w:pos="1440"/>
        </w:tabs>
        <w:ind w:left="1440" w:hanging="360"/>
      </w:pPr>
      <w:rPr>
        <w:rFonts w:ascii="Arial" w:hAnsi="Arial" w:hint="default"/>
      </w:rPr>
    </w:lvl>
    <w:lvl w:ilvl="2" w:tplc="D4A66362" w:tentative="1">
      <w:start w:val="1"/>
      <w:numFmt w:val="bullet"/>
      <w:lvlText w:val="•"/>
      <w:lvlJc w:val="left"/>
      <w:pPr>
        <w:tabs>
          <w:tab w:val="num" w:pos="2160"/>
        </w:tabs>
        <w:ind w:left="2160" w:hanging="360"/>
      </w:pPr>
      <w:rPr>
        <w:rFonts w:ascii="Arial" w:hAnsi="Arial" w:hint="default"/>
      </w:rPr>
    </w:lvl>
    <w:lvl w:ilvl="3" w:tplc="13C2675A" w:tentative="1">
      <w:start w:val="1"/>
      <w:numFmt w:val="bullet"/>
      <w:lvlText w:val="•"/>
      <w:lvlJc w:val="left"/>
      <w:pPr>
        <w:tabs>
          <w:tab w:val="num" w:pos="2880"/>
        </w:tabs>
        <w:ind w:left="2880" w:hanging="360"/>
      </w:pPr>
      <w:rPr>
        <w:rFonts w:ascii="Arial" w:hAnsi="Arial" w:hint="default"/>
      </w:rPr>
    </w:lvl>
    <w:lvl w:ilvl="4" w:tplc="7F28B12A" w:tentative="1">
      <w:start w:val="1"/>
      <w:numFmt w:val="bullet"/>
      <w:lvlText w:val="•"/>
      <w:lvlJc w:val="left"/>
      <w:pPr>
        <w:tabs>
          <w:tab w:val="num" w:pos="3600"/>
        </w:tabs>
        <w:ind w:left="3600" w:hanging="360"/>
      </w:pPr>
      <w:rPr>
        <w:rFonts w:ascii="Arial" w:hAnsi="Arial" w:hint="default"/>
      </w:rPr>
    </w:lvl>
    <w:lvl w:ilvl="5" w:tplc="1AB4BD6C" w:tentative="1">
      <w:start w:val="1"/>
      <w:numFmt w:val="bullet"/>
      <w:lvlText w:val="•"/>
      <w:lvlJc w:val="left"/>
      <w:pPr>
        <w:tabs>
          <w:tab w:val="num" w:pos="4320"/>
        </w:tabs>
        <w:ind w:left="4320" w:hanging="360"/>
      </w:pPr>
      <w:rPr>
        <w:rFonts w:ascii="Arial" w:hAnsi="Arial" w:hint="default"/>
      </w:rPr>
    </w:lvl>
    <w:lvl w:ilvl="6" w:tplc="5F86F276" w:tentative="1">
      <w:start w:val="1"/>
      <w:numFmt w:val="bullet"/>
      <w:lvlText w:val="•"/>
      <w:lvlJc w:val="left"/>
      <w:pPr>
        <w:tabs>
          <w:tab w:val="num" w:pos="5040"/>
        </w:tabs>
        <w:ind w:left="5040" w:hanging="360"/>
      </w:pPr>
      <w:rPr>
        <w:rFonts w:ascii="Arial" w:hAnsi="Arial" w:hint="default"/>
      </w:rPr>
    </w:lvl>
    <w:lvl w:ilvl="7" w:tplc="419C4F76" w:tentative="1">
      <w:start w:val="1"/>
      <w:numFmt w:val="bullet"/>
      <w:lvlText w:val="•"/>
      <w:lvlJc w:val="left"/>
      <w:pPr>
        <w:tabs>
          <w:tab w:val="num" w:pos="5760"/>
        </w:tabs>
        <w:ind w:left="5760" w:hanging="360"/>
      </w:pPr>
      <w:rPr>
        <w:rFonts w:ascii="Arial" w:hAnsi="Arial" w:hint="default"/>
      </w:rPr>
    </w:lvl>
    <w:lvl w:ilvl="8" w:tplc="D05A89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3"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4" w15:restartNumberingAfterBreak="0">
    <w:nsid w:val="1D0E51DB"/>
    <w:multiLevelType w:val="multilevel"/>
    <w:tmpl w:val="EAD8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60F56"/>
    <w:multiLevelType w:val="hybridMultilevel"/>
    <w:tmpl w:val="EF28951E"/>
    <w:lvl w:ilvl="0" w:tplc="3A00A534">
      <w:start w:val="1"/>
      <w:numFmt w:val="bullet"/>
      <w:lvlText w:val="•"/>
      <w:lvlJc w:val="left"/>
      <w:pPr>
        <w:tabs>
          <w:tab w:val="num" w:pos="720"/>
        </w:tabs>
        <w:ind w:left="720" w:hanging="360"/>
      </w:pPr>
      <w:rPr>
        <w:rFonts w:ascii="Arial" w:hAnsi="Arial" w:hint="default"/>
      </w:rPr>
    </w:lvl>
    <w:lvl w:ilvl="1" w:tplc="541060C6" w:tentative="1">
      <w:start w:val="1"/>
      <w:numFmt w:val="bullet"/>
      <w:lvlText w:val="•"/>
      <w:lvlJc w:val="left"/>
      <w:pPr>
        <w:tabs>
          <w:tab w:val="num" w:pos="1440"/>
        </w:tabs>
        <w:ind w:left="1440" w:hanging="360"/>
      </w:pPr>
      <w:rPr>
        <w:rFonts w:ascii="Arial" w:hAnsi="Arial" w:hint="default"/>
      </w:rPr>
    </w:lvl>
    <w:lvl w:ilvl="2" w:tplc="0D90AF92" w:tentative="1">
      <w:start w:val="1"/>
      <w:numFmt w:val="bullet"/>
      <w:lvlText w:val="•"/>
      <w:lvlJc w:val="left"/>
      <w:pPr>
        <w:tabs>
          <w:tab w:val="num" w:pos="2160"/>
        </w:tabs>
        <w:ind w:left="2160" w:hanging="360"/>
      </w:pPr>
      <w:rPr>
        <w:rFonts w:ascii="Arial" w:hAnsi="Arial" w:hint="default"/>
      </w:rPr>
    </w:lvl>
    <w:lvl w:ilvl="3" w:tplc="DF9636C6" w:tentative="1">
      <w:start w:val="1"/>
      <w:numFmt w:val="bullet"/>
      <w:lvlText w:val="•"/>
      <w:lvlJc w:val="left"/>
      <w:pPr>
        <w:tabs>
          <w:tab w:val="num" w:pos="2880"/>
        </w:tabs>
        <w:ind w:left="2880" w:hanging="360"/>
      </w:pPr>
      <w:rPr>
        <w:rFonts w:ascii="Arial" w:hAnsi="Arial" w:hint="default"/>
      </w:rPr>
    </w:lvl>
    <w:lvl w:ilvl="4" w:tplc="C360D296" w:tentative="1">
      <w:start w:val="1"/>
      <w:numFmt w:val="bullet"/>
      <w:lvlText w:val="•"/>
      <w:lvlJc w:val="left"/>
      <w:pPr>
        <w:tabs>
          <w:tab w:val="num" w:pos="3600"/>
        </w:tabs>
        <w:ind w:left="3600" w:hanging="360"/>
      </w:pPr>
      <w:rPr>
        <w:rFonts w:ascii="Arial" w:hAnsi="Arial" w:hint="default"/>
      </w:rPr>
    </w:lvl>
    <w:lvl w:ilvl="5" w:tplc="85D2533C" w:tentative="1">
      <w:start w:val="1"/>
      <w:numFmt w:val="bullet"/>
      <w:lvlText w:val="•"/>
      <w:lvlJc w:val="left"/>
      <w:pPr>
        <w:tabs>
          <w:tab w:val="num" w:pos="4320"/>
        </w:tabs>
        <w:ind w:left="4320" w:hanging="360"/>
      </w:pPr>
      <w:rPr>
        <w:rFonts w:ascii="Arial" w:hAnsi="Arial" w:hint="default"/>
      </w:rPr>
    </w:lvl>
    <w:lvl w:ilvl="6" w:tplc="A8B252CA" w:tentative="1">
      <w:start w:val="1"/>
      <w:numFmt w:val="bullet"/>
      <w:lvlText w:val="•"/>
      <w:lvlJc w:val="left"/>
      <w:pPr>
        <w:tabs>
          <w:tab w:val="num" w:pos="5040"/>
        </w:tabs>
        <w:ind w:left="5040" w:hanging="360"/>
      </w:pPr>
      <w:rPr>
        <w:rFonts w:ascii="Arial" w:hAnsi="Arial" w:hint="default"/>
      </w:rPr>
    </w:lvl>
    <w:lvl w:ilvl="7" w:tplc="83BA0980" w:tentative="1">
      <w:start w:val="1"/>
      <w:numFmt w:val="bullet"/>
      <w:lvlText w:val="•"/>
      <w:lvlJc w:val="left"/>
      <w:pPr>
        <w:tabs>
          <w:tab w:val="num" w:pos="5760"/>
        </w:tabs>
        <w:ind w:left="5760" w:hanging="360"/>
      </w:pPr>
      <w:rPr>
        <w:rFonts w:ascii="Arial" w:hAnsi="Arial" w:hint="default"/>
      </w:rPr>
    </w:lvl>
    <w:lvl w:ilvl="8" w:tplc="BE4E4C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8"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CF457CD"/>
    <w:multiLevelType w:val="multilevel"/>
    <w:tmpl w:val="3B10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2" w15:restartNumberingAfterBreak="0">
    <w:nsid w:val="34124771"/>
    <w:multiLevelType w:val="hybridMultilevel"/>
    <w:tmpl w:val="FECC63E6"/>
    <w:lvl w:ilvl="0" w:tplc="0CD49E4A">
      <w:start w:val="1"/>
      <w:numFmt w:val="bullet"/>
      <w:lvlText w:val="•"/>
      <w:lvlJc w:val="left"/>
      <w:pPr>
        <w:tabs>
          <w:tab w:val="num" w:pos="720"/>
        </w:tabs>
        <w:ind w:left="720" w:hanging="360"/>
      </w:pPr>
      <w:rPr>
        <w:rFonts w:ascii="Times New Roman" w:hAnsi="Times New Roman" w:hint="default"/>
      </w:rPr>
    </w:lvl>
    <w:lvl w:ilvl="1" w:tplc="06A06136" w:tentative="1">
      <w:start w:val="1"/>
      <w:numFmt w:val="bullet"/>
      <w:lvlText w:val="•"/>
      <w:lvlJc w:val="left"/>
      <w:pPr>
        <w:tabs>
          <w:tab w:val="num" w:pos="1440"/>
        </w:tabs>
        <w:ind w:left="1440" w:hanging="360"/>
      </w:pPr>
      <w:rPr>
        <w:rFonts w:ascii="Times New Roman" w:hAnsi="Times New Roman" w:hint="default"/>
      </w:rPr>
    </w:lvl>
    <w:lvl w:ilvl="2" w:tplc="EDAA1058" w:tentative="1">
      <w:start w:val="1"/>
      <w:numFmt w:val="bullet"/>
      <w:lvlText w:val="•"/>
      <w:lvlJc w:val="left"/>
      <w:pPr>
        <w:tabs>
          <w:tab w:val="num" w:pos="2160"/>
        </w:tabs>
        <w:ind w:left="2160" w:hanging="360"/>
      </w:pPr>
      <w:rPr>
        <w:rFonts w:ascii="Times New Roman" w:hAnsi="Times New Roman" w:hint="default"/>
      </w:rPr>
    </w:lvl>
    <w:lvl w:ilvl="3" w:tplc="51FED05C" w:tentative="1">
      <w:start w:val="1"/>
      <w:numFmt w:val="bullet"/>
      <w:lvlText w:val="•"/>
      <w:lvlJc w:val="left"/>
      <w:pPr>
        <w:tabs>
          <w:tab w:val="num" w:pos="2880"/>
        </w:tabs>
        <w:ind w:left="2880" w:hanging="360"/>
      </w:pPr>
      <w:rPr>
        <w:rFonts w:ascii="Times New Roman" w:hAnsi="Times New Roman" w:hint="default"/>
      </w:rPr>
    </w:lvl>
    <w:lvl w:ilvl="4" w:tplc="DC80DBB8" w:tentative="1">
      <w:start w:val="1"/>
      <w:numFmt w:val="bullet"/>
      <w:lvlText w:val="•"/>
      <w:lvlJc w:val="left"/>
      <w:pPr>
        <w:tabs>
          <w:tab w:val="num" w:pos="3600"/>
        </w:tabs>
        <w:ind w:left="3600" w:hanging="360"/>
      </w:pPr>
      <w:rPr>
        <w:rFonts w:ascii="Times New Roman" w:hAnsi="Times New Roman" w:hint="default"/>
      </w:rPr>
    </w:lvl>
    <w:lvl w:ilvl="5" w:tplc="DE4ED2CE" w:tentative="1">
      <w:start w:val="1"/>
      <w:numFmt w:val="bullet"/>
      <w:lvlText w:val="•"/>
      <w:lvlJc w:val="left"/>
      <w:pPr>
        <w:tabs>
          <w:tab w:val="num" w:pos="4320"/>
        </w:tabs>
        <w:ind w:left="4320" w:hanging="360"/>
      </w:pPr>
      <w:rPr>
        <w:rFonts w:ascii="Times New Roman" w:hAnsi="Times New Roman" w:hint="default"/>
      </w:rPr>
    </w:lvl>
    <w:lvl w:ilvl="6" w:tplc="C77800C8" w:tentative="1">
      <w:start w:val="1"/>
      <w:numFmt w:val="bullet"/>
      <w:lvlText w:val="•"/>
      <w:lvlJc w:val="left"/>
      <w:pPr>
        <w:tabs>
          <w:tab w:val="num" w:pos="5040"/>
        </w:tabs>
        <w:ind w:left="5040" w:hanging="360"/>
      </w:pPr>
      <w:rPr>
        <w:rFonts w:ascii="Times New Roman" w:hAnsi="Times New Roman" w:hint="default"/>
      </w:rPr>
    </w:lvl>
    <w:lvl w:ilvl="7" w:tplc="6DFAB24E" w:tentative="1">
      <w:start w:val="1"/>
      <w:numFmt w:val="bullet"/>
      <w:lvlText w:val="•"/>
      <w:lvlJc w:val="left"/>
      <w:pPr>
        <w:tabs>
          <w:tab w:val="num" w:pos="5760"/>
        </w:tabs>
        <w:ind w:left="5760" w:hanging="360"/>
      </w:pPr>
      <w:rPr>
        <w:rFonts w:ascii="Times New Roman" w:hAnsi="Times New Roman" w:hint="default"/>
      </w:rPr>
    </w:lvl>
    <w:lvl w:ilvl="8" w:tplc="EA3C98E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6" w15:restartNumberingAfterBreak="0">
    <w:nsid w:val="41286CEF"/>
    <w:multiLevelType w:val="multilevel"/>
    <w:tmpl w:val="B9DC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45EF19CC"/>
    <w:multiLevelType w:val="multilevel"/>
    <w:tmpl w:val="B5F0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AD30CB"/>
    <w:multiLevelType w:val="multilevel"/>
    <w:tmpl w:val="521C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5" w15:restartNumberingAfterBreak="0">
    <w:nsid w:val="5044078E"/>
    <w:multiLevelType w:val="multilevel"/>
    <w:tmpl w:val="0F64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6816573E"/>
    <w:multiLevelType w:val="multilevel"/>
    <w:tmpl w:val="3FE0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2B027F"/>
    <w:multiLevelType w:val="multilevel"/>
    <w:tmpl w:val="E002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04389"/>
    <w:multiLevelType w:val="multilevel"/>
    <w:tmpl w:val="1C90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43"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6A16171"/>
    <w:multiLevelType w:val="hybridMultilevel"/>
    <w:tmpl w:val="02DE457E"/>
    <w:lvl w:ilvl="0" w:tplc="4B406514">
      <w:start w:val="1"/>
      <w:numFmt w:val="bullet"/>
      <w:lvlText w:val="•"/>
      <w:lvlJc w:val="left"/>
      <w:pPr>
        <w:tabs>
          <w:tab w:val="num" w:pos="720"/>
        </w:tabs>
        <w:ind w:left="720" w:hanging="360"/>
      </w:pPr>
      <w:rPr>
        <w:rFonts w:ascii="Arial" w:hAnsi="Arial" w:hint="default"/>
      </w:rPr>
    </w:lvl>
    <w:lvl w:ilvl="1" w:tplc="0F36FA74" w:tentative="1">
      <w:start w:val="1"/>
      <w:numFmt w:val="bullet"/>
      <w:lvlText w:val="•"/>
      <w:lvlJc w:val="left"/>
      <w:pPr>
        <w:tabs>
          <w:tab w:val="num" w:pos="1440"/>
        </w:tabs>
        <w:ind w:left="1440" w:hanging="360"/>
      </w:pPr>
      <w:rPr>
        <w:rFonts w:ascii="Arial" w:hAnsi="Arial" w:hint="default"/>
      </w:rPr>
    </w:lvl>
    <w:lvl w:ilvl="2" w:tplc="F9EC8C3A" w:tentative="1">
      <w:start w:val="1"/>
      <w:numFmt w:val="bullet"/>
      <w:lvlText w:val="•"/>
      <w:lvlJc w:val="left"/>
      <w:pPr>
        <w:tabs>
          <w:tab w:val="num" w:pos="2160"/>
        </w:tabs>
        <w:ind w:left="2160" w:hanging="360"/>
      </w:pPr>
      <w:rPr>
        <w:rFonts w:ascii="Arial" w:hAnsi="Arial" w:hint="default"/>
      </w:rPr>
    </w:lvl>
    <w:lvl w:ilvl="3" w:tplc="1E7A9F7C" w:tentative="1">
      <w:start w:val="1"/>
      <w:numFmt w:val="bullet"/>
      <w:lvlText w:val="•"/>
      <w:lvlJc w:val="left"/>
      <w:pPr>
        <w:tabs>
          <w:tab w:val="num" w:pos="2880"/>
        </w:tabs>
        <w:ind w:left="2880" w:hanging="360"/>
      </w:pPr>
      <w:rPr>
        <w:rFonts w:ascii="Arial" w:hAnsi="Arial" w:hint="default"/>
      </w:rPr>
    </w:lvl>
    <w:lvl w:ilvl="4" w:tplc="E0C21084" w:tentative="1">
      <w:start w:val="1"/>
      <w:numFmt w:val="bullet"/>
      <w:lvlText w:val="•"/>
      <w:lvlJc w:val="left"/>
      <w:pPr>
        <w:tabs>
          <w:tab w:val="num" w:pos="3600"/>
        </w:tabs>
        <w:ind w:left="3600" w:hanging="360"/>
      </w:pPr>
      <w:rPr>
        <w:rFonts w:ascii="Arial" w:hAnsi="Arial" w:hint="default"/>
      </w:rPr>
    </w:lvl>
    <w:lvl w:ilvl="5" w:tplc="0F489052" w:tentative="1">
      <w:start w:val="1"/>
      <w:numFmt w:val="bullet"/>
      <w:lvlText w:val="•"/>
      <w:lvlJc w:val="left"/>
      <w:pPr>
        <w:tabs>
          <w:tab w:val="num" w:pos="4320"/>
        </w:tabs>
        <w:ind w:left="4320" w:hanging="360"/>
      </w:pPr>
      <w:rPr>
        <w:rFonts w:ascii="Arial" w:hAnsi="Arial" w:hint="default"/>
      </w:rPr>
    </w:lvl>
    <w:lvl w:ilvl="6" w:tplc="FFC4A82C" w:tentative="1">
      <w:start w:val="1"/>
      <w:numFmt w:val="bullet"/>
      <w:lvlText w:val="•"/>
      <w:lvlJc w:val="left"/>
      <w:pPr>
        <w:tabs>
          <w:tab w:val="num" w:pos="5040"/>
        </w:tabs>
        <w:ind w:left="5040" w:hanging="360"/>
      </w:pPr>
      <w:rPr>
        <w:rFonts w:ascii="Arial" w:hAnsi="Arial" w:hint="default"/>
      </w:rPr>
    </w:lvl>
    <w:lvl w:ilvl="7" w:tplc="1EBC87D0" w:tentative="1">
      <w:start w:val="1"/>
      <w:numFmt w:val="bullet"/>
      <w:lvlText w:val="•"/>
      <w:lvlJc w:val="left"/>
      <w:pPr>
        <w:tabs>
          <w:tab w:val="num" w:pos="5760"/>
        </w:tabs>
        <w:ind w:left="5760" w:hanging="360"/>
      </w:pPr>
      <w:rPr>
        <w:rFonts w:ascii="Arial" w:hAnsi="Arial" w:hint="default"/>
      </w:rPr>
    </w:lvl>
    <w:lvl w:ilvl="8" w:tplc="9EFA48C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7281C1E"/>
    <w:multiLevelType w:val="hybridMultilevel"/>
    <w:tmpl w:val="B1164BB4"/>
    <w:lvl w:ilvl="0" w:tplc="9A5E9498">
      <w:start w:val="1"/>
      <w:numFmt w:val="bullet"/>
      <w:lvlText w:val="•"/>
      <w:lvlJc w:val="left"/>
      <w:pPr>
        <w:tabs>
          <w:tab w:val="num" w:pos="720"/>
        </w:tabs>
        <w:ind w:left="720" w:hanging="360"/>
      </w:pPr>
      <w:rPr>
        <w:rFonts w:ascii="Times New Roman" w:hAnsi="Times New Roman" w:hint="default"/>
      </w:rPr>
    </w:lvl>
    <w:lvl w:ilvl="1" w:tplc="F9608316" w:tentative="1">
      <w:start w:val="1"/>
      <w:numFmt w:val="bullet"/>
      <w:lvlText w:val="•"/>
      <w:lvlJc w:val="left"/>
      <w:pPr>
        <w:tabs>
          <w:tab w:val="num" w:pos="1440"/>
        </w:tabs>
        <w:ind w:left="1440" w:hanging="360"/>
      </w:pPr>
      <w:rPr>
        <w:rFonts w:ascii="Times New Roman" w:hAnsi="Times New Roman" w:hint="default"/>
      </w:rPr>
    </w:lvl>
    <w:lvl w:ilvl="2" w:tplc="62E440A0" w:tentative="1">
      <w:start w:val="1"/>
      <w:numFmt w:val="bullet"/>
      <w:lvlText w:val="•"/>
      <w:lvlJc w:val="left"/>
      <w:pPr>
        <w:tabs>
          <w:tab w:val="num" w:pos="2160"/>
        </w:tabs>
        <w:ind w:left="2160" w:hanging="360"/>
      </w:pPr>
      <w:rPr>
        <w:rFonts w:ascii="Times New Roman" w:hAnsi="Times New Roman" w:hint="default"/>
      </w:rPr>
    </w:lvl>
    <w:lvl w:ilvl="3" w:tplc="AD144908" w:tentative="1">
      <w:start w:val="1"/>
      <w:numFmt w:val="bullet"/>
      <w:lvlText w:val="•"/>
      <w:lvlJc w:val="left"/>
      <w:pPr>
        <w:tabs>
          <w:tab w:val="num" w:pos="2880"/>
        </w:tabs>
        <w:ind w:left="2880" w:hanging="360"/>
      </w:pPr>
      <w:rPr>
        <w:rFonts w:ascii="Times New Roman" w:hAnsi="Times New Roman" w:hint="default"/>
      </w:rPr>
    </w:lvl>
    <w:lvl w:ilvl="4" w:tplc="28BE6A5A" w:tentative="1">
      <w:start w:val="1"/>
      <w:numFmt w:val="bullet"/>
      <w:lvlText w:val="•"/>
      <w:lvlJc w:val="left"/>
      <w:pPr>
        <w:tabs>
          <w:tab w:val="num" w:pos="3600"/>
        </w:tabs>
        <w:ind w:left="3600" w:hanging="360"/>
      </w:pPr>
      <w:rPr>
        <w:rFonts w:ascii="Times New Roman" w:hAnsi="Times New Roman" w:hint="default"/>
      </w:rPr>
    </w:lvl>
    <w:lvl w:ilvl="5" w:tplc="559A8328" w:tentative="1">
      <w:start w:val="1"/>
      <w:numFmt w:val="bullet"/>
      <w:lvlText w:val="•"/>
      <w:lvlJc w:val="left"/>
      <w:pPr>
        <w:tabs>
          <w:tab w:val="num" w:pos="4320"/>
        </w:tabs>
        <w:ind w:left="4320" w:hanging="360"/>
      </w:pPr>
      <w:rPr>
        <w:rFonts w:ascii="Times New Roman" w:hAnsi="Times New Roman" w:hint="default"/>
      </w:rPr>
    </w:lvl>
    <w:lvl w:ilvl="6" w:tplc="12B4E894" w:tentative="1">
      <w:start w:val="1"/>
      <w:numFmt w:val="bullet"/>
      <w:lvlText w:val="•"/>
      <w:lvlJc w:val="left"/>
      <w:pPr>
        <w:tabs>
          <w:tab w:val="num" w:pos="5040"/>
        </w:tabs>
        <w:ind w:left="5040" w:hanging="360"/>
      </w:pPr>
      <w:rPr>
        <w:rFonts w:ascii="Times New Roman" w:hAnsi="Times New Roman" w:hint="default"/>
      </w:rPr>
    </w:lvl>
    <w:lvl w:ilvl="7" w:tplc="2C4EF784" w:tentative="1">
      <w:start w:val="1"/>
      <w:numFmt w:val="bullet"/>
      <w:lvlText w:val="•"/>
      <w:lvlJc w:val="left"/>
      <w:pPr>
        <w:tabs>
          <w:tab w:val="num" w:pos="5760"/>
        </w:tabs>
        <w:ind w:left="5760" w:hanging="360"/>
      </w:pPr>
      <w:rPr>
        <w:rFonts w:ascii="Times New Roman" w:hAnsi="Times New Roman" w:hint="default"/>
      </w:rPr>
    </w:lvl>
    <w:lvl w:ilvl="8" w:tplc="07C21552"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3"/>
  </w:num>
  <w:num w:numId="2" w16cid:durableId="1111247598">
    <w:abstractNumId w:val="24"/>
  </w:num>
  <w:num w:numId="3" w16cid:durableId="333656396">
    <w:abstractNumId w:val="21"/>
  </w:num>
  <w:num w:numId="4" w16cid:durableId="361590366">
    <w:abstractNumId w:val="4"/>
  </w:num>
  <w:num w:numId="5" w16cid:durableId="1072771178">
    <w:abstractNumId w:val="12"/>
  </w:num>
  <w:num w:numId="6" w16cid:durableId="162286904">
    <w:abstractNumId w:val="1"/>
  </w:num>
  <w:num w:numId="7" w16cid:durableId="1560553064">
    <w:abstractNumId w:val="6"/>
  </w:num>
  <w:num w:numId="8" w16cid:durableId="1833906423">
    <w:abstractNumId w:val="16"/>
  </w:num>
  <w:num w:numId="9" w16cid:durableId="1382243234">
    <w:abstractNumId w:val="17"/>
  </w:num>
  <w:num w:numId="10" w16cid:durableId="1120029732">
    <w:abstractNumId w:val="7"/>
  </w:num>
  <w:num w:numId="11" w16cid:durableId="1915509789">
    <w:abstractNumId w:val="11"/>
  </w:num>
  <w:num w:numId="12" w16cid:durableId="2143423758">
    <w:abstractNumId w:val="2"/>
  </w:num>
  <w:num w:numId="13" w16cid:durableId="1209799194">
    <w:abstractNumId w:val="19"/>
  </w:num>
  <w:num w:numId="14" w16cid:durableId="676661385">
    <w:abstractNumId w:val="9"/>
  </w:num>
  <w:num w:numId="15" w16cid:durableId="1513959818">
    <w:abstractNumId w:val="33"/>
  </w:num>
  <w:num w:numId="16" w16cid:durableId="143595820">
    <w:abstractNumId w:val="42"/>
  </w:num>
  <w:num w:numId="17" w16cid:durableId="1535921413">
    <w:abstractNumId w:val="43"/>
  </w:num>
  <w:num w:numId="18" w16cid:durableId="18244044">
    <w:abstractNumId w:val="37"/>
  </w:num>
  <w:num w:numId="19" w16cid:durableId="123039694">
    <w:abstractNumId w:val="10"/>
  </w:num>
  <w:num w:numId="20" w16cid:durableId="921720068">
    <w:abstractNumId w:val="27"/>
  </w:num>
  <w:num w:numId="21" w16cid:durableId="2056197891">
    <w:abstractNumId w:val="47"/>
  </w:num>
  <w:num w:numId="22" w16cid:durableId="1679694601">
    <w:abstractNumId w:val="39"/>
  </w:num>
  <w:num w:numId="23" w16cid:durableId="2044017749">
    <w:abstractNumId w:val="30"/>
  </w:num>
  <w:num w:numId="24" w16cid:durableId="1198932463">
    <w:abstractNumId w:val="18"/>
  </w:num>
  <w:num w:numId="25" w16cid:durableId="900679910">
    <w:abstractNumId w:val="36"/>
  </w:num>
  <w:num w:numId="26" w16cid:durableId="482770173">
    <w:abstractNumId w:val="31"/>
  </w:num>
  <w:num w:numId="27" w16cid:durableId="530606122">
    <w:abstractNumId w:val="3"/>
  </w:num>
  <w:num w:numId="28" w16cid:durableId="1243293384">
    <w:abstractNumId w:val="46"/>
  </w:num>
  <w:num w:numId="29" w16cid:durableId="1166823633">
    <w:abstractNumId w:val="23"/>
  </w:num>
  <w:num w:numId="30" w16cid:durableId="392315516">
    <w:abstractNumId w:val="32"/>
  </w:num>
  <w:num w:numId="31" w16cid:durableId="960113944">
    <w:abstractNumId w:val="34"/>
  </w:num>
  <w:num w:numId="32" w16cid:durableId="591742779">
    <w:abstractNumId w:val="25"/>
  </w:num>
  <w:num w:numId="33" w16cid:durableId="326523872">
    <w:abstractNumId w:val="20"/>
  </w:num>
  <w:num w:numId="34" w16cid:durableId="1968923424">
    <w:abstractNumId w:val="29"/>
  </w:num>
  <w:num w:numId="35" w16cid:durableId="883102953">
    <w:abstractNumId w:val="44"/>
  </w:num>
  <w:num w:numId="36" w16cid:durableId="1813330383">
    <w:abstractNumId w:val="0"/>
  </w:num>
  <w:num w:numId="37" w16cid:durableId="1866822029">
    <w:abstractNumId w:val="8"/>
  </w:num>
  <w:num w:numId="38" w16cid:durableId="307128533">
    <w:abstractNumId w:val="15"/>
  </w:num>
  <w:num w:numId="39" w16cid:durableId="782920378">
    <w:abstractNumId w:val="26"/>
  </w:num>
  <w:num w:numId="40" w16cid:durableId="755710713">
    <w:abstractNumId w:val="38"/>
  </w:num>
  <w:num w:numId="41" w16cid:durableId="1854999340">
    <w:abstractNumId w:val="41"/>
  </w:num>
  <w:num w:numId="42" w16cid:durableId="1158688579">
    <w:abstractNumId w:val="14"/>
  </w:num>
  <w:num w:numId="43" w16cid:durableId="130950365">
    <w:abstractNumId w:val="28"/>
  </w:num>
  <w:num w:numId="44" w16cid:durableId="1077091887">
    <w:abstractNumId w:val="40"/>
  </w:num>
  <w:num w:numId="45" w16cid:durableId="2022269299">
    <w:abstractNumId w:val="35"/>
  </w:num>
  <w:num w:numId="46" w16cid:durableId="564994418">
    <w:abstractNumId w:val="5"/>
  </w:num>
  <w:num w:numId="47" w16cid:durableId="171143261">
    <w:abstractNumId w:val="45"/>
  </w:num>
  <w:num w:numId="48" w16cid:durableId="17190148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009A4"/>
    <w:rsid w:val="0000309C"/>
    <w:rsid w:val="000049CD"/>
    <w:rsid w:val="00140AE0"/>
    <w:rsid w:val="0014491F"/>
    <w:rsid w:val="00182A82"/>
    <w:rsid w:val="001E4285"/>
    <w:rsid w:val="00276027"/>
    <w:rsid w:val="002C5825"/>
    <w:rsid w:val="0032131B"/>
    <w:rsid w:val="00374E37"/>
    <w:rsid w:val="003909DA"/>
    <w:rsid w:val="004B26E7"/>
    <w:rsid w:val="004B57A9"/>
    <w:rsid w:val="004E2A1A"/>
    <w:rsid w:val="005222EA"/>
    <w:rsid w:val="0058291F"/>
    <w:rsid w:val="005A33BB"/>
    <w:rsid w:val="005D4997"/>
    <w:rsid w:val="00647F44"/>
    <w:rsid w:val="006626E0"/>
    <w:rsid w:val="00665AB8"/>
    <w:rsid w:val="00693362"/>
    <w:rsid w:val="00693553"/>
    <w:rsid w:val="006B19FE"/>
    <w:rsid w:val="006D3723"/>
    <w:rsid w:val="006E4629"/>
    <w:rsid w:val="006F2FE6"/>
    <w:rsid w:val="006F7404"/>
    <w:rsid w:val="00706970"/>
    <w:rsid w:val="00723AFF"/>
    <w:rsid w:val="007F22C8"/>
    <w:rsid w:val="0082209C"/>
    <w:rsid w:val="008676BA"/>
    <w:rsid w:val="008E096D"/>
    <w:rsid w:val="008F2191"/>
    <w:rsid w:val="00915BC5"/>
    <w:rsid w:val="00A00600"/>
    <w:rsid w:val="00A16C58"/>
    <w:rsid w:val="00A96B14"/>
    <w:rsid w:val="00AA389B"/>
    <w:rsid w:val="00AB3707"/>
    <w:rsid w:val="00AF2F89"/>
    <w:rsid w:val="00B65852"/>
    <w:rsid w:val="00B71F57"/>
    <w:rsid w:val="00BB20FE"/>
    <w:rsid w:val="00C57D5C"/>
    <w:rsid w:val="00C60B62"/>
    <w:rsid w:val="00C627E6"/>
    <w:rsid w:val="00C7213A"/>
    <w:rsid w:val="00C75897"/>
    <w:rsid w:val="00CF020F"/>
    <w:rsid w:val="00CF3879"/>
    <w:rsid w:val="00D11240"/>
    <w:rsid w:val="00D208C1"/>
    <w:rsid w:val="00D27BEF"/>
    <w:rsid w:val="00DF0240"/>
    <w:rsid w:val="00E56A8C"/>
    <w:rsid w:val="00EC0CE2"/>
    <w:rsid w:val="00F7205A"/>
    <w:rsid w:val="00F92151"/>
    <w:rsid w:val="00FE0642"/>
    <w:rsid w:val="00FE4FE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NormalWeb">
    <w:name w:val="Normal (Web)"/>
    <w:basedOn w:val="Normal"/>
    <w:uiPriority w:val="99"/>
    <w:semiHidden/>
    <w:unhideWhenUsed/>
    <w:rsid w:val="0058291F"/>
    <w:pPr>
      <w:widowControl/>
      <w:spacing w:before="100" w:beforeAutospacing="1" w:after="100" w:afterAutospacing="1"/>
    </w:pPr>
    <w:rPr>
      <w:sz w:val="24"/>
      <w:szCs w:val="24"/>
      <w:lang w:val="en-IN"/>
    </w:rPr>
  </w:style>
  <w:style w:type="character" w:styleId="Strong">
    <w:name w:val="Strong"/>
    <w:basedOn w:val="DefaultParagraphFont"/>
    <w:uiPriority w:val="22"/>
    <w:qFormat/>
    <w:rsid w:val="0058291F"/>
    <w:rPr>
      <w:b/>
      <w:bCs/>
    </w:rPr>
  </w:style>
  <w:style w:type="character" w:styleId="Hyperlink">
    <w:name w:val="Hyperlink"/>
    <w:basedOn w:val="DefaultParagraphFont"/>
    <w:uiPriority w:val="99"/>
    <w:unhideWhenUsed/>
    <w:rsid w:val="007F22C8"/>
    <w:rPr>
      <w:color w:val="0000FF" w:themeColor="hyperlink"/>
      <w:u w:val="single"/>
    </w:rPr>
  </w:style>
  <w:style w:type="character" w:styleId="UnresolvedMention">
    <w:name w:val="Unresolved Mention"/>
    <w:basedOn w:val="DefaultParagraphFont"/>
    <w:uiPriority w:val="99"/>
    <w:semiHidden/>
    <w:unhideWhenUsed/>
    <w:rsid w:val="007F22C8"/>
    <w:rPr>
      <w:color w:val="605E5C"/>
      <w:shd w:val="clear" w:color="auto" w:fill="E1DFDD"/>
    </w:rPr>
  </w:style>
  <w:style w:type="paragraph" w:styleId="z-TopofForm">
    <w:name w:val="HTML Top of Form"/>
    <w:basedOn w:val="Normal"/>
    <w:next w:val="Normal"/>
    <w:link w:val="z-TopofFormChar"/>
    <w:hidden/>
    <w:uiPriority w:val="99"/>
    <w:semiHidden/>
    <w:unhideWhenUsed/>
    <w:rsid w:val="00EC0CE2"/>
    <w:pPr>
      <w:widowControl/>
      <w:pBdr>
        <w:bottom w:val="single" w:sz="6" w:space="1" w:color="auto"/>
      </w:pBdr>
      <w:jc w:val="center"/>
    </w:pPr>
    <w:rPr>
      <w:rFonts w:ascii="Arial" w:hAnsi="Arial" w:cs="Arial"/>
      <w:vanish/>
      <w:sz w:val="16"/>
      <w:szCs w:val="16"/>
      <w:lang w:val="en-IN"/>
    </w:rPr>
  </w:style>
  <w:style w:type="character" w:customStyle="1" w:styleId="z-TopofFormChar">
    <w:name w:val="z-Top of Form Char"/>
    <w:basedOn w:val="DefaultParagraphFont"/>
    <w:link w:val="z-TopofForm"/>
    <w:uiPriority w:val="99"/>
    <w:semiHidden/>
    <w:rsid w:val="00EC0CE2"/>
    <w:rPr>
      <w:rFonts w:ascii="Arial" w:hAnsi="Arial" w:cs="Arial"/>
      <w:vanish/>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62479">
      <w:bodyDiv w:val="1"/>
      <w:marLeft w:val="0"/>
      <w:marRight w:val="0"/>
      <w:marTop w:val="0"/>
      <w:marBottom w:val="0"/>
      <w:divBdr>
        <w:top w:val="none" w:sz="0" w:space="0" w:color="auto"/>
        <w:left w:val="none" w:sz="0" w:space="0" w:color="auto"/>
        <w:bottom w:val="none" w:sz="0" w:space="0" w:color="auto"/>
        <w:right w:val="none" w:sz="0" w:space="0" w:color="auto"/>
      </w:divBdr>
    </w:div>
    <w:div w:id="219287017">
      <w:bodyDiv w:val="1"/>
      <w:marLeft w:val="0"/>
      <w:marRight w:val="0"/>
      <w:marTop w:val="0"/>
      <w:marBottom w:val="0"/>
      <w:divBdr>
        <w:top w:val="none" w:sz="0" w:space="0" w:color="auto"/>
        <w:left w:val="none" w:sz="0" w:space="0" w:color="auto"/>
        <w:bottom w:val="none" w:sz="0" w:space="0" w:color="auto"/>
        <w:right w:val="none" w:sz="0" w:space="0" w:color="auto"/>
      </w:divBdr>
      <w:divsChild>
        <w:div w:id="365982308">
          <w:marLeft w:val="720"/>
          <w:marRight w:val="0"/>
          <w:marTop w:val="0"/>
          <w:marBottom w:val="0"/>
          <w:divBdr>
            <w:top w:val="none" w:sz="0" w:space="0" w:color="auto"/>
            <w:left w:val="none" w:sz="0" w:space="0" w:color="auto"/>
            <w:bottom w:val="none" w:sz="0" w:space="0" w:color="auto"/>
            <w:right w:val="none" w:sz="0" w:space="0" w:color="auto"/>
          </w:divBdr>
        </w:div>
      </w:divsChild>
    </w:div>
    <w:div w:id="318194466">
      <w:bodyDiv w:val="1"/>
      <w:marLeft w:val="0"/>
      <w:marRight w:val="0"/>
      <w:marTop w:val="0"/>
      <w:marBottom w:val="0"/>
      <w:divBdr>
        <w:top w:val="none" w:sz="0" w:space="0" w:color="auto"/>
        <w:left w:val="none" w:sz="0" w:space="0" w:color="auto"/>
        <w:bottom w:val="none" w:sz="0" w:space="0" w:color="auto"/>
        <w:right w:val="none" w:sz="0" w:space="0" w:color="auto"/>
      </w:divBdr>
    </w:div>
    <w:div w:id="330528695">
      <w:bodyDiv w:val="1"/>
      <w:marLeft w:val="0"/>
      <w:marRight w:val="0"/>
      <w:marTop w:val="0"/>
      <w:marBottom w:val="0"/>
      <w:divBdr>
        <w:top w:val="none" w:sz="0" w:space="0" w:color="auto"/>
        <w:left w:val="none" w:sz="0" w:space="0" w:color="auto"/>
        <w:bottom w:val="none" w:sz="0" w:space="0" w:color="auto"/>
        <w:right w:val="none" w:sz="0" w:space="0" w:color="auto"/>
      </w:divBdr>
    </w:div>
    <w:div w:id="340546391">
      <w:bodyDiv w:val="1"/>
      <w:marLeft w:val="0"/>
      <w:marRight w:val="0"/>
      <w:marTop w:val="0"/>
      <w:marBottom w:val="0"/>
      <w:divBdr>
        <w:top w:val="none" w:sz="0" w:space="0" w:color="auto"/>
        <w:left w:val="none" w:sz="0" w:space="0" w:color="auto"/>
        <w:bottom w:val="none" w:sz="0" w:space="0" w:color="auto"/>
        <w:right w:val="none" w:sz="0" w:space="0" w:color="auto"/>
      </w:divBdr>
      <w:divsChild>
        <w:div w:id="1666780865">
          <w:marLeft w:val="720"/>
          <w:marRight w:val="0"/>
          <w:marTop w:val="0"/>
          <w:marBottom w:val="0"/>
          <w:divBdr>
            <w:top w:val="none" w:sz="0" w:space="0" w:color="auto"/>
            <w:left w:val="none" w:sz="0" w:space="0" w:color="auto"/>
            <w:bottom w:val="none" w:sz="0" w:space="0" w:color="auto"/>
            <w:right w:val="none" w:sz="0" w:space="0" w:color="auto"/>
          </w:divBdr>
        </w:div>
      </w:divsChild>
    </w:div>
    <w:div w:id="366150359">
      <w:bodyDiv w:val="1"/>
      <w:marLeft w:val="0"/>
      <w:marRight w:val="0"/>
      <w:marTop w:val="0"/>
      <w:marBottom w:val="0"/>
      <w:divBdr>
        <w:top w:val="none" w:sz="0" w:space="0" w:color="auto"/>
        <w:left w:val="none" w:sz="0" w:space="0" w:color="auto"/>
        <w:bottom w:val="none" w:sz="0" w:space="0" w:color="auto"/>
        <w:right w:val="none" w:sz="0" w:space="0" w:color="auto"/>
      </w:divBdr>
    </w:div>
    <w:div w:id="578366512">
      <w:bodyDiv w:val="1"/>
      <w:marLeft w:val="0"/>
      <w:marRight w:val="0"/>
      <w:marTop w:val="0"/>
      <w:marBottom w:val="0"/>
      <w:divBdr>
        <w:top w:val="none" w:sz="0" w:space="0" w:color="auto"/>
        <w:left w:val="none" w:sz="0" w:space="0" w:color="auto"/>
        <w:bottom w:val="none" w:sz="0" w:space="0" w:color="auto"/>
        <w:right w:val="none" w:sz="0" w:space="0" w:color="auto"/>
      </w:divBdr>
    </w:div>
    <w:div w:id="615215824">
      <w:bodyDiv w:val="1"/>
      <w:marLeft w:val="0"/>
      <w:marRight w:val="0"/>
      <w:marTop w:val="0"/>
      <w:marBottom w:val="0"/>
      <w:divBdr>
        <w:top w:val="none" w:sz="0" w:space="0" w:color="auto"/>
        <w:left w:val="none" w:sz="0" w:space="0" w:color="auto"/>
        <w:bottom w:val="none" w:sz="0" w:space="0" w:color="auto"/>
        <w:right w:val="none" w:sz="0" w:space="0" w:color="auto"/>
      </w:divBdr>
    </w:div>
    <w:div w:id="617760280">
      <w:bodyDiv w:val="1"/>
      <w:marLeft w:val="0"/>
      <w:marRight w:val="0"/>
      <w:marTop w:val="0"/>
      <w:marBottom w:val="0"/>
      <w:divBdr>
        <w:top w:val="none" w:sz="0" w:space="0" w:color="auto"/>
        <w:left w:val="none" w:sz="0" w:space="0" w:color="auto"/>
        <w:bottom w:val="none" w:sz="0" w:space="0" w:color="auto"/>
        <w:right w:val="none" w:sz="0" w:space="0" w:color="auto"/>
      </w:divBdr>
    </w:div>
    <w:div w:id="669678611">
      <w:bodyDiv w:val="1"/>
      <w:marLeft w:val="0"/>
      <w:marRight w:val="0"/>
      <w:marTop w:val="0"/>
      <w:marBottom w:val="0"/>
      <w:divBdr>
        <w:top w:val="none" w:sz="0" w:space="0" w:color="auto"/>
        <w:left w:val="none" w:sz="0" w:space="0" w:color="auto"/>
        <w:bottom w:val="none" w:sz="0" w:space="0" w:color="auto"/>
        <w:right w:val="none" w:sz="0" w:space="0" w:color="auto"/>
      </w:divBdr>
    </w:div>
    <w:div w:id="787896795">
      <w:bodyDiv w:val="1"/>
      <w:marLeft w:val="0"/>
      <w:marRight w:val="0"/>
      <w:marTop w:val="0"/>
      <w:marBottom w:val="0"/>
      <w:divBdr>
        <w:top w:val="none" w:sz="0" w:space="0" w:color="auto"/>
        <w:left w:val="none" w:sz="0" w:space="0" w:color="auto"/>
        <w:bottom w:val="none" w:sz="0" w:space="0" w:color="auto"/>
        <w:right w:val="none" w:sz="0" w:space="0" w:color="auto"/>
      </w:divBdr>
    </w:div>
    <w:div w:id="840118167">
      <w:bodyDiv w:val="1"/>
      <w:marLeft w:val="0"/>
      <w:marRight w:val="0"/>
      <w:marTop w:val="0"/>
      <w:marBottom w:val="0"/>
      <w:divBdr>
        <w:top w:val="none" w:sz="0" w:space="0" w:color="auto"/>
        <w:left w:val="none" w:sz="0" w:space="0" w:color="auto"/>
        <w:bottom w:val="none" w:sz="0" w:space="0" w:color="auto"/>
        <w:right w:val="none" w:sz="0" w:space="0" w:color="auto"/>
      </w:divBdr>
      <w:divsChild>
        <w:div w:id="1228807863">
          <w:marLeft w:val="0"/>
          <w:marRight w:val="0"/>
          <w:marTop w:val="0"/>
          <w:marBottom w:val="0"/>
          <w:divBdr>
            <w:top w:val="single" w:sz="2" w:space="0" w:color="E3E3E3"/>
            <w:left w:val="single" w:sz="2" w:space="0" w:color="E3E3E3"/>
            <w:bottom w:val="single" w:sz="2" w:space="0" w:color="E3E3E3"/>
            <w:right w:val="single" w:sz="2" w:space="0" w:color="E3E3E3"/>
          </w:divBdr>
          <w:divsChild>
            <w:div w:id="1678771315">
              <w:marLeft w:val="0"/>
              <w:marRight w:val="0"/>
              <w:marTop w:val="0"/>
              <w:marBottom w:val="0"/>
              <w:divBdr>
                <w:top w:val="single" w:sz="2" w:space="0" w:color="E3E3E3"/>
                <w:left w:val="single" w:sz="2" w:space="0" w:color="E3E3E3"/>
                <w:bottom w:val="single" w:sz="2" w:space="0" w:color="E3E3E3"/>
                <w:right w:val="single" w:sz="2" w:space="0" w:color="E3E3E3"/>
              </w:divBdr>
              <w:divsChild>
                <w:div w:id="478501170">
                  <w:marLeft w:val="0"/>
                  <w:marRight w:val="0"/>
                  <w:marTop w:val="0"/>
                  <w:marBottom w:val="0"/>
                  <w:divBdr>
                    <w:top w:val="single" w:sz="2" w:space="0" w:color="E3E3E3"/>
                    <w:left w:val="single" w:sz="2" w:space="0" w:color="E3E3E3"/>
                    <w:bottom w:val="single" w:sz="2" w:space="0" w:color="E3E3E3"/>
                    <w:right w:val="single" w:sz="2" w:space="0" w:color="E3E3E3"/>
                  </w:divBdr>
                  <w:divsChild>
                    <w:div w:id="770508307">
                      <w:marLeft w:val="0"/>
                      <w:marRight w:val="0"/>
                      <w:marTop w:val="0"/>
                      <w:marBottom w:val="0"/>
                      <w:divBdr>
                        <w:top w:val="single" w:sz="2" w:space="0" w:color="E3E3E3"/>
                        <w:left w:val="single" w:sz="2" w:space="0" w:color="E3E3E3"/>
                        <w:bottom w:val="single" w:sz="2" w:space="0" w:color="E3E3E3"/>
                        <w:right w:val="single" w:sz="2" w:space="0" w:color="E3E3E3"/>
                      </w:divBdr>
                      <w:divsChild>
                        <w:div w:id="816604215">
                          <w:marLeft w:val="0"/>
                          <w:marRight w:val="0"/>
                          <w:marTop w:val="0"/>
                          <w:marBottom w:val="0"/>
                          <w:divBdr>
                            <w:top w:val="single" w:sz="2" w:space="0" w:color="E3E3E3"/>
                            <w:left w:val="single" w:sz="2" w:space="0" w:color="E3E3E3"/>
                            <w:bottom w:val="single" w:sz="2" w:space="0" w:color="E3E3E3"/>
                            <w:right w:val="single" w:sz="2" w:space="0" w:color="E3E3E3"/>
                          </w:divBdr>
                          <w:divsChild>
                            <w:div w:id="885995188">
                              <w:marLeft w:val="0"/>
                              <w:marRight w:val="0"/>
                              <w:marTop w:val="0"/>
                              <w:marBottom w:val="0"/>
                              <w:divBdr>
                                <w:top w:val="single" w:sz="2" w:space="0" w:color="E3E3E3"/>
                                <w:left w:val="single" w:sz="2" w:space="0" w:color="E3E3E3"/>
                                <w:bottom w:val="single" w:sz="2" w:space="0" w:color="E3E3E3"/>
                                <w:right w:val="single" w:sz="2" w:space="0" w:color="E3E3E3"/>
                              </w:divBdr>
                              <w:divsChild>
                                <w:div w:id="147869990">
                                  <w:marLeft w:val="0"/>
                                  <w:marRight w:val="0"/>
                                  <w:marTop w:val="100"/>
                                  <w:marBottom w:val="100"/>
                                  <w:divBdr>
                                    <w:top w:val="single" w:sz="2" w:space="0" w:color="E3E3E3"/>
                                    <w:left w:val="single" w:sz="2" w:space="0" w:color="E3E3E3"/>
                                    <w:bottom w:val="single" w:sz="2" w:space="0" w:color="E3E3E3"/>
                                    <w:right w:val="single" w:sz="2" w:space="0" w:color="E3E3E3"/>
                                  </w:divBdr>
                                  <w:divsChild>
                                    <w:div w:id="250551788">
                                      <w:marLeft w:val="0"/>
                                      <w:marRight w:val="0"/>
                                      <w:marTop w:val="0"/>
                                      <w:marBottom w:val="0"/>
                                      <w:divBdr>
                                        <w:top w:val="single" w:sz="2" w:space="0" w:color="E3E3E3"/>
                                        <w:left w:val="single" w:sz="2" w:space="0" w:color="E3E3E3"/>
                                        <w:bottom w:val="single" w:sz="2" w:space="0" w:color="E3E3E3"/>
                                        <w:right w:val="single" w:sz="2" w:space="0" w:color="E3E3E3"/>
                                      </w:divBdr>
                                      <w:divsChild>
                                        <w:div w:id="629628188">
                                          <w:marLeft w:val="0"/>
                                          <w:marRight w:val="0"/>
                                          <w:marTop w:val="0"/>
                                          <w:marBottom w:val="0"/>
                                          <w:divBdr>
                                            <w:top w:val="single" w:sz="2" w:space="0" w:color="E3E3E3"/>
                                            <w:left w:val="single" w:sz="2" w:space="0" w:color="E3E3E3"/>
                                            <w:bottom w:val="single" w:sz="2" w:space="0" w:color="E3E3E3"/>
                                            <w:right w:val="single" w:sz="2" w:space="0" w:color="E3E3E3"/>
                                          </w:divBdr>
                                          <w:divsChild>
                                            <w:div w:id="2121954226">
                                              <w:marLeft w:val="0"/>
                                              <w:marRight w:val="0"/>
                                              <w:marTop w:val="0"/>
                                              <w:marBottom w:val="0"/>
                                              <w:divBdr>
                                                <w:top w:val="single" w:sz="2" w:space="0" w:color="E3E3E3"/>
                                                <w:left w:val="single" w:sz="2" w:space="0" w:color="E3E3E3"/>
                                                <w:bottom w:val="single" w:sz="2" w:space="0" w:color="E3E3E3"/>
                                                <w:right w:val="single" w:sz="2" w:space="0" w:color="E3E3E3"/>
                                              </w:divBdr>
                                              <w:divsChild>
                                                <w:div w:id="1875078605">
                                                  <w:marLeft w:val="0"/>
                                                  <w:marRight w:val="0"/>
                                                  <w:marTop w:val="0"/>
                                                  <w:marBottom w:val="0"/>
                                                  <w:divBdr>
                                                    <w:top w:val="single" w:sz="2" w:space="0" w:color="E3E3E3"/>
                                                    <w:left w:val="single" w:sz="2" w:space="0" w:color="E3E3E3"/>
                                                    <w:bottom w:val="single" w:sz="2" w:space="0" w:color="E3E3E3"/>
                                                    <w:right w:val="single" w:sz="2" w:space="0" w:color="E3E3E3"/>
                                                  </w:divBdr>
                                                  <w:divsChild>
                                                    <w:div w:id="939920651">
                                                      <w:marLeft w:val="0"/>
                                                      <w:marRight w:val="0"/>
                                                      <w:marTop w:val="0"/>
                                                      <w:marBottom w:val="0"/>
                                                      <w:divBdr>
                                                        <w:top w:val="single" w:sz="2" w:space="0" w:color="E3E3E3"/>
                                                        <w:left w:val="single" w:sz="2" w:space="0" w:color="E3E3E3"/>
                                                        <w:bottom w:val="single" w:sz="2" w:space="0" w:color="E3E3E3"/>
                                                        <w:right w:val="single" w:sz="2" w:space="0" w:color="E3E3E3"/>
                                                      </w:divBdr>
                                                      <w:divsChild>
                                                        <w:div w:id="1093672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6729756">
          <w:marLeft w:val="0"/>
          <w:marRight w:val="0"/>
          <w:marTop w:val="0"/>
          <w:marBottom w:val="0"/>
          <w:divBdr>
            <w:top w:val="none" w:sz="0" w:space="0" w:color="auto"/>
            <w:left w:val="none" w:sz="0" w:space="0" w:color="auto"/>
            <w:bottom w:val="none" w:sz="0" w:space="0" w:color="auto"/>
            <w:right w:val="none" w:sz="0" w:space="0" w:color="auto"/>
          </w:divBdr>
          <w:divsChild>
            <w:div w:id="10803665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51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66062921">
      <w:bodyDiv w:val="1"/>
      <w:marLeft w:val="0"/>
      <w:marRight w:val="0"/>
      <w:marTop w:val="0"/>
      <w:marBottom w:val="0"/>
      <w:divBdr>
        <w:top w:val="none" w:sz="0" w:space="0" w:color="auto"/>
        <w:left w:val="none" w:sz="0" w:space="0" w:color="auto"/>
        <w:bottom w:val="none" w:sz="0" w:space="0" w:color="auto"/>
        <w:right w:val="none" w:sz="0" w:space="0" w:color="auto"/>
      </w:divBdr>
    </w:div>
    <w:div w:id="866412170">
      <w:bodyDiv w:val="1"/>
      <w:marLeft w:val="0"/>
      <w:marRight w:val="0"/>
      <w:marTop w:val="0"/>
      <w:marBottom w:val="0"/>
      <w:divBdr>
        <w:top w:val="none" w:sz="0" w:space="0" w:color="auto"/>
        <w:left w:val="none" w:sz="0" w:space="0" w:color="auto"/>
        <w:bottom w:val="none" w:sz="0" w:space="0" w:color="auto"/>
        <w:right w:val="none" w:sz="0" w:space="0" w:color="auto"/>
      </w:divBdr>
    </w:div>
    <w:div w:id="971638742">
      <w:bodyDiv w:val="1"/>
      <w:marLeft w:val="0"/>
      <w:marRight w:val="0"/>
      <w:marTop w:val="0"/>
      <w:marBottom w:val="0"/>
      <w:divBdr>
        <w:top w:val="none" w:sz="0" w:space="0" w:color="auto"/>
        <w:left w:val="none" w:sz="0" w:space="0" w:color="auto"/>
        <w:bottom w:val="none" w:sz="0" w:space="0" w:color="auto"/>
        <w:right w:val="none" w:sz="0" w:space="0" w:color="auto"/>
      </w:divBdr>
    </w:div>
    <w:div w:id="978342367">
      <w:bodyDiv w:val="1"/>
      <w:marLeft w:val="0"/>
      <w:marRight w:val="0"/>
      <w:marTop w:val="0"/>
      <w:marBottom w:val="0"/>
      <w:divBdr>
        <w:top w:val="none" w:sz="0" w:space="0" w:color="auto"/>
        <w:left w:val="none" w:sz="0" w:space="0" w:color="auto"/>
        <w:bottom w:val="none" w:sz="0" w:space="0" w:color="auto"/>
        <w:right w:val="none" w:sz="0" w:space="0" w:color="auto"/>
      </w:divBdr>
    </w:div>
    <w:div w:id="1077626537">
      <w:bodyDiv w:val="1"/>
      <w:marLeft w:val="0"/>
      <w:marRight w:val="0"/>
      <w:marTop w:val="0"/>
      <w:marBottom w:val="0"/>
      <w:divBdr>
        <w:top w:val="none" w:sz="0" w:space="0" w:color="auto"/>
        <w:left w:val="none" w:sz="0" w:space="0" w:color="auto"/>
        <w:bottom w:val="none" w:sz="0" w:space="0" w:color="auto"/>
        <w:right w:val="none" w:sz="0" w:space="0" w:color="auto"/>
      </w:divBdr>
    </w:div>
    <w:div w:id="1120029300">
      <w:bodyDiv w:val="1"/>
      <w:marLeft w:val="0"/>
      <w:marRight w:val="0"/>
      <w:marTop w:val="0"/>
      <w:marBottom w:val="0"/>
      <w:divBdr>
        <w:top w:val="none" w:sz="0" w:space="0" w:color="auto"/>
        <w:left w:val="none" w:sz="0" w:space="0" w:color="auto"/>
        <w:bottom w:val="none" w:sz="0" w:space="0" w:color="auto"/>
        <w:right w:val="none" w:sz="0" w:space="0" w:color="auto"/>
      </w:divBdr>
    </w:div>
    <w:div w:id="1246263146">
      <w:bodyDiv w:val="1"/>
      <w:marLeft w:val="0"/>
      <w:marRight w:val="0"/>
      <w:marTop w:val="0"/>
      <w:marBottom w:val="0"/>
      <w:divBdr>
        <w:top w:val="none" w:sz="0" w:space="0" w:color="auto"/>
        <w:left w:val="none" w:sz="0" w:space="0" w:color="auto"/>
        <w:bottom w:val="none" w:sz="0" w:space="0" w:color="auto"/>
        <w:right w:val="none" w:sz="0" w:space="0" w:color="auto"/>
      </w:divBdr>
    </w:div>
    <w:div w:id="1328635990">
      <w:bodyDiv w:val="1"/>
      <w:marLeft w:val="0"/>
      <w:marRight w:val="0"/>
      <w:marTop w:val="0"/>
      <w:marBottom w:val="0"/>
      <w:divBdr>
        <w:top w:val="none" w:sz="0" w:space="0" w:color="auto"/>
        <w:left w:val="none" w:sz="0" w:space="0" w:color="auto"/>
        <w:bottom w:val="none" w:sz="0" w:space="0" w:color="auto"/>
        <w:right w:val="none" w:sz="0" w:space="0" w:color="auto"/>
      </w:divBdr>
    </w:div>
    <w:div w:id="1370302454">
      <w:bodyDiv w:val="1"/>
      <w:marLeft w:val="0"/>
      <w:marRight w:val="0"/>
      <w:marTop w:val="0"/>
      <w:marBottom w:val="0"/>
      <w:divBdr>
        <w:top w:val="none" w:sz="0" w:space="0" w:color="auto"/>
        <w:left w:val="none" w:sz="0" w:space="0" w:color="auto"/>
        <w:bottom w:val="none" w:sz="0" w:space="0" w:color="auto"/>
        <w:right w:val="none" w:sz="0" w:space="0" w:color="auto"/>
      </w:divBdr>
    </w:div>
    <w:div w:id="1586643748">
      <w:bodyDiv w:val="1"/>
      <w:marLeft w:val="0"/>
      <w:marRight w:val="0"/>
      <w:marTop w:val="0"/>
      <w:marBottom w:val="0"/>
      <w:divBdr>
        <w:top w:val="none" w:sz="0" w:space="0" w:color="auto"/>
        <w:left w:val="none" w:sz="0" w:space="0" w:color="auto"/>
        <w:bottom w:val="none" w:sz="0" w:space="0" w:color="auto"/>
        <w:right w:val="none" w:sz="0" w:space="0" w:color="auto"/>
      </w:divBdr>
    </w:div>
    <w:div w:id="1613435006">
      <w:bodyDiv w:val="1"/>
      <w:marLeft w:val="0"/>
      <w:marRight w:val="0"/>
      <w:marTop w:val="0"/>
      <w:marBottom w:val="0"/>
      <w:divBdr>
        <w:top w:val="none" w:sz="0" w:space="0" w:color="auto"/>
        <w:left w:val="none" w:sz="0" w:space="0" w:color="auto"/>
        <w:bottom w:val="none" w:sz="0" w:space="0" w:color="auto"/>
        <w:right w:val="none" w:sz="0" w:space="0" w:color="auto"/>
      </w:divBdr>
      <w:divsChild>
        <w:div w:id="1975258422">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 w:id="685525033">
              <w:marLeft w:val="0"/>
              <w:marRight w:val="0"/>
              <w:marTop w:val="0"/>
              <w:marBottom w:val="0"/>
              <w:divBdr>
                <w:top w:val="none" w:sz="0" w:space="0" w:color="auto"/>
                <w:left w:val="none" w:sz="0" w:space="0" w:color="auto"/>
                <w:bottom w:val="none" w:sz="0" w:space="0" w:color="auto"/>
                <w:right w:val="none" w:sz="0" w:space="0" w:color="auto"/>
              </w:divBdr>
            </w:div>
            <w:div w:id="1812015165">
              <w:marLeft w:val="0"/>
              <w:marRight w:val="0"/>
              <w:marTop w:val="0"/>
              <w:marBottom w:val="0"/>
              <w:divBdr>
                <w:top w:val="none" w:sz="0" w:space="0" w:color="auto"/>
                <w:left w:val="none" w:sz="0" w:space="0" w:color="auto"/>
                <w:bottom w:val="none" w:sz="0" w:space="0" w:color="auto"/>
                <w:right w:val="none" w:sz="0" w:space="0" w:color="auto"/>
              </w:divBdr>
            </w:div>
            <w:div w:id="1195968360">
              <w:marLeft w:val="0"/>
              <w:marRight w:val="0"/>
              <w:marTop w:val="0"/>
              <w:marBottom w:val="0"/>
              <w:divBdr>
                <w:top w:val="none" w:sz="0" w:space="0" w:color="auto"/>
                <w:left w:val="none" w:sz="0" w:space="0" w:color="auto"/>
                <w:bottom w:val="none" w:sz="0" w:space="0" w:color="auto"/>
                <w:right w:val="none" w:sz="0" w:space="0" w:color="auto"/>
              </w:divBdr>
            </w:div>
            <w:div w:id="921261611">
              <w:marLeft w:val="0"/>
              <w:marRight w:val="0"/>
              <w:marTop w:val="0"/>
              <w:marBottom w:val="0"/>
              <w:divBdr>
                <w:top w:val="none" w:sz="0" w:space="0" w:color="auto"/>
                <w:left w:val="none" w:sz="0" w:space="0" w:color="auto"/>
                <w:bottom w:val="none" w:sz="0" w:space="0" w:color="auto"/>
                <w:right w:val="none" w:sz="0" w:space="0" w:color="auto"/>
              </w:divBdr>
            </w:div>
            <w:div w:id="1314606370">
              <w:marLeft w:val="0"/>
              <w:marRight w:val="0"/>
              <w:marTop w:val="0"/>
              <w:marBottom w:val="0"/>
              <w:divBdr>
                <w:top w:val="none" w:sz="0" w:space="0" w:color="auto"/>
                <w:left w:val="none" w:sz="0" w:space="0" w:color="auto"/>
                <w:bottom w:val="none" w:sz="0" w:space="0" w:color="auto"/>
                <w:right w:val="none" w:sz="0" w:space="0" w:color="auto"/>
              </w:divBdr>
            </w:div>
            <w:div w:id="863204481">
              <w:marLeft w:val="0"/>
              <w:marRight w:val="0"/>
              <w:marTop w:val="0"/>
              <w:marBottom w:val="0"/>
              <w:divBdr>
                <w:top w:val="none" w:sz="0" w:space="0" w:color="auto"/>
                <w:left w:val="none" w:sz="0" w:space="0" w:color="auto"/>
                <w:bottom w:val="none" w:sz="0" w:space="0" w:color="auto"/>
                <w:right w:val="none" w:sz="0" w:space="0" w:color="auto"/>
              </w:divBdr>
            </w:div>
            <w:div w:id="589657707">
              <w:marLeft w:val="0"/>
              <w:marRight w:val="0"/>
              <w:marTop w:val="0"/>
              <w:marBottom w:val="0"/>
              <w:divBdr>
                <w:top w:val="none" w:sz="0" w:space="0" w:color="auto"/>
                <w:left w:val="none" w:sz="0" w:space="0" w:color="auto"/>
                <w:bottom w:val="none" w:sz="0" w:space="0" w:color="auto"/>
                <w:right w:val="none" w:sz="0" w:space="0" w:color="auto"/>
              </w:divBdr>
            </w:div>
            <w:div w:id="87582946">
              <w:marLeft w:val="0"/>
              <w:marRight w:val="0"/>
              <w:marTop w:val="0"/>
              <w:marBottom w:val="0"/>
              <w:divBdr>
                <w:top w:val="none" w:sz="0" w:space="0" w:color="auto"/>
                <w:left w:val="none" w:sz="0" w:space="0" w:color="auto"/>
                <w:bottom w:val="none" w:sz="0" w:space="0" w:color="auto"/>
                <w:right w:val="none" w:sz="0" w:space="0" w:color="auto"/>
              </w:divBdr>
            </w:div>
            <w:div w:id="1187056649">
              <w:marLeft w:val="0"/>
              <w:marRight w:val="0"/>
              <w:marTop w:val="0"/>
              <w:marBottom w:val="0"/>
              <w:divBdr>
                <w:top w:val="none" w:sz="0" w:space="0" w:color="auto"/>
                <w:left w:val="none" w:sz="0" w:space="0" w:color="auto"/>
                <w:bottom w:val="none" w:sz="0" w:space="0" w:color="auto"/>
                <w:right w:val="none" w:sz="0" w:space="0" w:color="auto"/>
              </w:divBdr>
            </w:div>
            <w:div w:id="1110467846">
              <w:marLeft w:val="0"/>
              <w:marRight w:val="0"/>
              <w:marTop w:val="0"/>
              <w:marBottom w:val="0"/>
              <w:divBdr>
                <w:top w:val="none" w:sz="0" w:space="0" w:color="auto"/>
                <w:left w:val="none" w:sz="0" w:space="0" w:color="auto"/>
                <w:bottom w:val="none" w:sz="0" w:space="0" w:color="auto"/>
                <w:right w:val="none" w:sz="0" w:space="0" w:color="auto"/>
              </w:divBdr>
            </w:div>
            <w:div w:id="1335034623">
              <w:marLeft w:val="0"/>
              <w:marRight w:val="0"/>
              <w:marTop w:val="0"/>
              <w:marBottom w:val="0"/>
              <w:divBdr>
                <w:top w:val="none" w:sz="0" w:space="0" w:color="auto"/>
                <w:left w:val="none" w:sz="0" w:space="0" w:color="auto"/>
                <w:bottom w:val="none" w:sz="0" w:space="0" w:color="auto"/>
                <w:right w:val="none" w:sz="0" w:space="0" w:color="auto"/>
              </w:divBdr>
            </w:div>
            <w:div w:id="2029485264">
              <w:marLeft w:val="0"/>
              <w:marRight w:val="0"/>
              <w:marTop w:val="0"/>
              <w:marBottom w:val="0"/>
              <w:divBdr>
                <w:top w:val="none" w:sz="0" w:space="0" w:color="auto"/>
                <w:left w:val="none" w:sz="0" w:space="0" w:color="auto"/>
                <w:bottom w:val="none" w:sz="0" w:space="0" w:color="auto"/>
                <w:right w:val="none" w:sz="0" w:space="0" w:color="auto"/>
              </w:divBdr>
            </w:div>
            <w:div w:id="1728726164">
              <w:marLeft w:val="0"/>
              <w:marRight w:val="0"/>
              <w:marTop w:val="0"/>
              <w:marBottom w:val="0"/>
              <w:divBdr>
                <w:top w:val="none" w:sz="0" w:space="0" w:color="auto"/>
                <w:left w:val="none" w:sz="0" w:space="0" w:color="auto"/>
                <w:bottom w:val="none" w:sz="0" w:space="0" w:color="auto"/>
                <w:right w:val="none" w:sz="0" w:space="0" w:color="auto"/>
              </w:divBdr>
            </w:div>
            <w:div w:id="142233276">
              <w:marLeft w:val="0"/>
              <w:marRight w:val="0"/>
              <w:marTop w:val="0"/>
              <w:marBottom w:val="0"/>
              <w:divBdr>
                <w:top w:val="none" w:sz="0" w:space="0" w:color="auto"/>
                <w:left w:val="none" w:sz="0" w:space="0" w:color="auto"/>
                <w:bottom w:val="none" w:sz="0" w:space="0" w:color="auto"/>
                <w:right w:val="none" w:sz="0" w:space="0" w:color="auto"/>
              </w:divBdr>
            </w:div>
            <w:div w:id="647132389">
              <w:marLeft w:val="0"/>
              <w:marRight w:val="0"/>
              <w:marTop w:val="0"/>
              <w:marBottom w:val="0"/>
              <w:divBdr>
                <w:top w:val="none" w:sz="0" w:space="0" w:color="auto"/>
                <w:left w:val="none" w:sz="0" w:space="0" w:color="auto"/>
                <w:bottom w:val="none" w:sz="0" w:space="0" w:color="auto"/>
                <w:right w:val="none" w:sz="0" w:space="0" w:color="auto"/>
              </w:divBdr>
            </w:div>
            <w:div w:id="425076316">
              <w:marLeft w:val="0"/>
              <w:marRight w:val="0"/>
              <w:marTop w:val="0"/>
              <w:marBottom w:val="0"/>
              <w:divBdr>
                <w:top w:val="none" w:sz="0" w:space="0" w:color="auto"/>
                <w:left w:val="none" w:sz="0" w:space="0" w:color="auto"/>
                <w:bottom w:val="none" w:sz="0" w:space="0" w:color="auto"/>
                <w:right w:val="none" w:sz="0" w:space="0" w:color="auto"/>
              </w:divBdr>
            </w:div>
            <w:div w:id="855114396">
              <w:marLeft w:val="0"/>
              <w:marRight w:val="0"/>
              <w:marTop w:val="0"/>
              <w:marBottom w:val="0"/>
              <w:divBdr>
                <w:top w:val="none" w:sz="0" w:space="0" w:color="auto"/>
                <w:left w:val="none" w:sz="0" w:space="0" w:color="auto"/>
                <w:bottom w:val="none" w:sz="0" w:space="0" w:color="auto"/>
                <w:right w:val="none" w:sz="0" w:space="0" w:color="auto"/>
              </w:divBdr>
            </w:div>
            <w:div w:id="682975749">
              <w:marLeft w:val="0"/>
              <w:marRight w:val="0"/>
              <w:marTop w:val="0"/>
              <w:marBottom w:val="0"/>
              <w:divBdr>
                <w:top w:val="none" w:sz="0" w:space="0" w:color="auto"/>
                <w:left w:val="none" w:sz="0" w:space="0" w:color="auto"/>
                <w:bottom w:val="none" w:sz="0" w:space="0" w:color="auto"/>
                <w:right w:val="none" w:sz="0" w:space="0" w:color="auto"/>
              </w:divBdr>
            </w:div>
            <w:div w:id="2024933884">
              <w:marLeft w:val="0"/>
              <w:marRight w:val="0"/>
              <w:marTop w:val="0"/>
              <w:marBottom w:val="0"/>
              <w:divBdr>
                <w:top w:val="none" w:sz="0" w:space="0" w:color="auto"/>
                <w:left w:val="none" w:sz="0" w:space="0" w:color="auto"/>
                <w:bottom w:val="none" w:sz="0" w:space="0" w:color="auto"/>
                <w:right w:val="none" w:sz="0" w:space="0" w:color="auto"/>
              </w:divBdr>
            </w:div>
            <w:div w:id="266274725">
              <w:marLeft w:val="0"/>
              <w:marRight w:val="0"/>
              <w:marTop w:val="0"/>
              <w:marBottom w:val="0"/>
              <w:divBdr>
                <w:top w:val="none" w:sz="0" w:space="0" w:color="auto"/>
                <w:left w:val="none" w:sz="0" w:space="0" w:color="auto"/>
                <w:bottom w:val="none" w:sz="0" w:space="0" w:color="auto"/>
                <w:right w:val="none" w:sz="0" w:space="0" w:color="auto"/>
              </w:divBdr>
            </w:div>
            <w:div w:id="1116951284">
              <w:marLeft w:val="0"/>
              <w:marRight w:val="0"/>
              <w:marTop w:val="0"/>
              <w:marBottom w:val="0"/>
              <w:divBdr>
                <w:top w:val="none" w:sz="0" w:space="0" w:color="auto"/>
                <w:left w:val="none" w:sz="0" w:space="0" w:color="auto"/>
                <w:bottom w:val="none" w:sz="0" w:space="0" w:color="auto"/>
                <w:right w:val="none" w:sz="0" w:space="0" w:color="auto"/>
              </w:divBdr>
            </w:div>
            <w:div w:id="72625889">
              <w:marLeft w:val="0"/>
              <w:marRight w:val="0"/>
              <w:marTop w:val="0"/>
              <w:marBottom w:val="0"/>
              <w:divBdr>
                <w:top w:val="none" w:sz="0" w:space="0" w:color="auto"/>
                <w:left w:val="none" w:sz="0" w:space="0" w:color="auto"/>
                <w:bottom w:val="none" w:sz="0" w:space="0" w:color="auto"/>
                <w:right w:val="none" w:sz="0" w:space="0" w:color="auto"/>
              </w:divBdr>
            </w:div>
            <w:div w:id="1902011719">
              <w:marLeft w:val="0"/>
              <w:marRight w:val="0"/>
              <w:marTop w:val="0"/>
              <w:marBottom w:val="0"/>
              <w:divBdr>
                <w:top w:val="none" w:sz="0" w:space="0" w:color="auto"/>
                <w:left w:val="none" w:sz="0" w:space="0" w:color="auto"/>
                <w:bottom w:val="none" w:sz="0" w:space="0" w:color="auto"/>
                <w:right w:val="none" w:sz="0" w:space="0" w:color="auto"/>
              </w:divBdr>
            </w:div>
            <w:div w:id="1987468044">
              <w:marLeft w:val="0"/>
              <w:marRight w:val="0"/>
              <w:marTop w:val="0"/>
              <w:marBottom w:val="0"/>
              <w:divBdr>
                <w:top w:val="none" w:sz="0" w:space="0" w:color="auto"/>
                <w:left w:val="none" w:sz="0" w:space="0" w:color="auto"/>
                <w:bottom w:val="none" w:sz="0" w:space="0" w:color="auto"/>
                <w:right w:val="none" w:sz="0" w:space="0" w:color="auto"/>
              </w:divBdr>
            </w:div>
            <w:div w:id="145710528">
              <w:marLeft w:val="0"/>
              <w:marRight w:val="0"/>
              <w:marTop w:val="0"/>
              <w:marBottom w:val="0"/>
              <w:divBdr>
                <w:top w:val="none" w:sz="0" w:space="0" w:color="auto"/>
                <w:left w:val="none" w:sz="0" w:space="0" w:color="auto"/>
                <w:bottom w:val="none" w:sz="0" w:space="0" w:color="auto"/>
                <w:right w:val="none" w:sz="0" w:space="0" w:color="auto"/>
              </w:divBdr>
            </w:div>
            <w:div w:id="969282097">
              <w:marLeft w:val="0"/>
              <w:marRight w:val="0"/>
              <w:marTop w:val="0"/>
              <w:marBottom w:val="0"/>
              <w:divBdr>
                <w:top w:val="none" w:sz="0" w:space="0" w:color="auto"/>
                <w:left w:val="none" w:sz="0" w:space="0" w:color="auto"/>
                <w:bottom w:val="none" w:sz="0" w:space="0" w:color="auto"/>
                <w:right w:val="none" w:sz="0" w:space="0" w:color="auto"/>
              </w:divBdr>
            </w:div>
            <w:div w:id="1624002542">
              <w:marLeft w:val="0"/>
              <w:marRight w:val="0"/>
              <w:marTop w:val="0"/>
              <w:marBottom w:val="0"/>
              <w:divBdr>
                <w:top w:val="none" w:sz="0" w:space="0" w:color="auto"/>
                <w:left w:val="none" w:sz="0" w:space="0" w:color="auto"/>
                <w:bottom w:val="none" w:sz="0" w:space="0" w:color="auto"/>
                <w:right w:val="none" w:sz="0" w:space="0" w:color="auto"/>
              </w:divBdr>
            </w:div>
            <w:div w:id="1833372138">
              <w:marLeft w:val="0"/>
              <w:marRight w:val="0"/>
              <w:marTop w:val="0"/>
              <w:marBottom w:val="0"/>
              <w:divBdr>
                <w:top w:val="none" w:sz="0" w:space="0" w:color="auto"/>
                <w:left w:val="none" w:sz="0" w:space="0" w:color="auto"/>
                <w:bottom w:val="none" w:sz="0" w:space="0" w:color="auto"/>
                <w:right w:val="none" w:sz="0" w:space="0" w:color="auto"/>
              </w:divBdr>
            </w:div>
            <w:div w:id="1943562488">
              <w:marLeft w:val="0"/>
              <w:marRight w:val="0"/>
              <w:marTop w:val="0"/>
              <w:marBottom w:val="0"/>
              <w:divBdr>
                <w:top w:val="none" w:sz="0" w:space="0" w:color="auto"/>
                <w:left w:val="none" w:sz="0" w:space="0" w:color="auto"/>
                <w:bottom w:val="none" w:sz="0" w:space="0" w:color="auto"/>
                <w:right w:val="none" w:sz="0" w:space="0" w:color="auto"/>
              </w:divBdr>
            </w:div>
            <w:div w:id="644165393">
              <w:marLeft w:val="0"/>
              <w:marRight w:val="0"/>
              <w:marTop w:val="0"/>
              <w:marBottom w:val="0"/>
              <w:divBdr>
                <w:top w:val="none" w:sz="0" w:space="0" w:color="auto"/>
                <w:left w:val="none" w:sz="0" w:space="0" w:color="auto"/>
                <w:bottom w:val="none" w:sz="0" w:space="0" w:color="auto"/>
                <w:right w:val="none" w:sz="0" w:space="0" w:color="auto"/>
              </w:divBdr>
            </w:div>
            <w:div w:id="1099059061">
              <w:marLeft w:val="0"/>
              <w:marRight w:val="0"/>
              <w:marTop w:val="0"/>
              <w:marBottom w:val="0"/>
              <w:divBdr>
                <w:top w:val="none" w:sz="0" w:space="0" w:color="auto"/>
                <w:left w:val="none" w:sz="0" w:space="0" w:color="auto"/>
                <w:bottom w:val="none" w:sz="0" w:space="0" w:color="auto"/>
                <w:right w:val="none" w:sz="0" w:space="0" w:color="auto"/>
              </w:divBdr>
            </w:div>
            <w:div w:id="1349018795">
              <w:marLeft w:val="0"/>
              <w:marRight w:val="0"/>
              <w:marTop w:val="0"/>
              <w:marBottom w:val="0"/>
              <w:divBdr>
                <w:top w:val="none" w:sz="0" w:space="0" w:color="auto"/>
                <w:left w:val="none" w:sz="0" w:space="0" w:color="auto"/>
                <w:bottom w:val="none" w:sz="0" w:space="0" w:color="auto"/>
                <w:right w:val="none" w:sz="0" w:space="0" w:color="auto"/>
              </w:divBdr>
            </w:div>
            <w:div w:id="394284559">
              <w:marLeft w:val="0"/>
              <w:marRight w:val="0"/>
              <w:marTop w:val="0"/>
              <w:marBottom w:val="0"/>
              <w:divBdr>
                <w:top w:val="none" w:sz="0" w:space="0" w:color="auto"/>
                <w:left w:val="none" w:sz="0" w:space="0" w:color="auto"/>
                <w:bottom w:val="none" w:sz="0" w:space="0" w:color="auto"/>
                <w:right w:val="none" w:sz="0" w:space="0" w:color="auto"/>
              </w:divBdr>
            </w:div>
            <w:div w:id="925263130">
              <w:marLeft w:val="0"/>
              <w:marRight w:val="0"/>
              <w:marTop w:val="0"/>
              <w:marBottom w:val="0"/>
              <w:divBdr>
                <w:top w:val="none" w:sz="0" w:space="0" w:color="auto"/>
                <w:left w:val="none" w:sz="0" w:space="0" w:color="auto"/>
                <w:bottom w:val="none" w:sz="0" w:space="0" w:color="auto"/>
                <w:right w:val="none" w:sz="0" w:space="0" w:color="auto"/>
              </w:divBdr>
            </w:div>
            <w:div w:id="1250650099">
              <w:marLeft w:val="0"/>
              <w:marRight w:val="0"/>
              <w:marTop w:val="0"/>
              <w:marBottom w:val="0"/>
              <w:divBdr>
                <w:top w:val="none" w:sz="0" w:space="0" w:color="auto"/>
                <w:left w:val="none" w:sz="0" w:space="0" w:color="auto"/>
                <w:bottom w:val="none" w:sz="0" w:space="0" w:color="auto"/>
                <w:right w:val="none" w:sz="0" w:space="0" w:color="auto"/>
              </w:divBdr>
            </w:div>
            <w:div w:id="2060133114">
              <w:marLeft w:val="0"/>
              <w:marRight w:val="0"/>
              <w:marTop w:val="0"/>
              <w:marBottom w:val="0"/>
              <w:divBdr>
                <w:top w:val="none" w:sz="0" w:space="0" w:color="auto"/>
                <w:left w:val="none" w:sz="0" w:space="0" w:color="auto"/>
                <w:bottom w:val="none" w:sz="0" w:space="0" w:color="auto"/>
                <w:right w:val="none" w:sz="0" w:space="0" w:color="auto"/>
              </w:divBdr>
            </w:div>
            <w:div w:id="1702899521">
              <w:marLeft w:val="0"/>
              <w:marRight w:val="0"/>
              <w:marTop w:val="0"/>
              <w:marBottom w:val="0"/>
              <w:divBdr>
                <w:top w:val="none" w:sz="0" w:space="0" w:color="auto"/>
                <w:left w:val="none" w:sz="0" w:space="0" w:color="auto"/>
                <w:bottom w:val="none" w:sz="0" w:space="0" w:color="auto"/>
                <w:right w:val="none" w:sz="0" w:space="0" w:color="auto"/>
              </w:divBdr>
            </w:div>
            <w:div w:id="2025088726">
              <w:marLeft w:val="0"/>
              <w:marRight w:val="0"/>
              <w:marTop w:val="0"/>
              <w:marBottom w:val="0"/>
              <w:divBdr>
                <w:top w:val="none" w:sz="0" w:space="0" w:color="auto"/>
                <w:left w:val="none" w:sz="0" w:space="0" w:color="auto"/>
                <w:bottom w:val="none" w:sz="0" w:space="0" w:color="auto"/>
                <w:right w:val="none" w:sz="0" w:space="0" w:color="auto"/>
              </w:divBdr>
            </w:div>
            <w:div w:id="1220097063">
              <w:marLeft w:val="0"/>
              <w:marRight w:val="0"/>
              <w:marTop w:val="0"/>
              <w:marBottom w:val="0"/>
              <w:divBdr>
                <w:top w:val="none" w:sz="0" w:space="0" w:color="auto"/>
                <w:left w:val="none" w:sz="0" w:space="0" w:color="auto"/>
                <w:bottom w:val="none" w:sz="0" w:space="0" w:color="auto"/>
                <w:right w:val="none" w:sz="0" w:space="0" w:color="auto"/>
              </w:divBdr>
            </w:div>
            <w:div w:id="1269463503">
              <w:marLeft w:val="0"/>
              <w:marRight w:val="0"/>
              <w:marTop w:val="0"/>
              <w:marBottom w:val="0"/>
              <w:divBdr>
                <w:top w:val="none" w:sz="0" w:space="0" w:color="auto"/>
                <w:left w:val="none" w:sz="0" w:space="0" w:color="auto"/>
                <w:bottom w:val="none" w:sz="0" w:space="0" w:color="auto"/>
                <w:right w:val="none" w:sz="0" w:space="0" w:color="auto"/>
              </w:divBdr>
            </w:div>
            <w:div w:id="773091940">
              <w:marLeft w:val="0"/>
              <w:marRight w:val="0"/>
              <w:marTop w:val="0"/>
              <w:marBottom w:val="0"/>
              <w:divBdr>
                <w:top w:val="none" w:sz="0" w:space="0" w:color="auto"/>
                <w:left w:val="none" w:sz="0" w:space="0" w:color="auto"/>
                <w:bottom w:val="none" w:sz="0" w:space="0" w:color="auto"/>
                <w:right w:val="none" w:sz="0" w:space="0" w:color="auto"/>
              </w:divBdr>
            </w:div>
            <w:div w:id="443891917">
              <w:marLeft w:val="0"/>
              <w:marRight w:val="0"/>
              <w:marTop w:val="0"/>
              <w:marBottom w:val="0"/>
              <w:divBdr>
                <w:top w:val="none" w:sz="0" w:space="0" w:color="auto"/>
                <w:left w:val="none" w:sz="0" w:space="0" w:color="auto"/>
                <w:bottom w:val="none" w:sz="0" w:space="0" w:color="auto"/>
                <w:right w:val="none" w:sz="0" w:space="0" w:color="auto"/>
              </w:divBdr>
            </w:div>
            <w:div w:id="265038630">
              <w:marLeft w:val="0"/>
              <w:marRight w:val="0"/>
              <w:marTop w:val="0"/>
              <w:marBottom w:val="0"/>
              <w:divBdr>
                <w:top w:val="none" w:sz="0" w:space="0" w:color="auto"/>
                <w:left w:val="none" w:sz="0" w:space="0" w:color="auto"/>
                <w:bottom w:val="none" w:sz="0" w:space="0" w:color="auto"/>
                <w:right w:val="none" w:sz="0" w:space="0" w:color="auto"/>
              </w:divBdr>
            </w:div>
            <w:div w:id="1386683522">
              <w:marLeft w:val="0"/>
              <w:marRight w:val="0"/>
              <w:marTop w:val="0"/>
              <w:marBottom w:val="0"/>
              <w:divBdr>
                <w:top w:val="none" w:sz="0" w:space="0" w:color="auto"/>
                <w:left w:val="none" w:sz="0" w:space="0" w:color="auto"/>
                <w:bottom w:val="none" w:sz="0" w:space="0" w:color="auto"/>
                <w:right w:val="none" w:sz="0" w:space="0" w:color="auto"/>
              </w:divBdr>
            </w:div>
            <w:div w:id="1056969793">
              <w:marLeft w:val="0"/>
              <w:marRight w:val="0"/>
              <w:marTop w:val="0"/>
              <w:marBottom w:val="0"/>
              <w:divBdr>
                <w:top w:val="none" w:sz="0" w:space="0" w:color="auto"/>
                <w:left w:val="none" w:sz="0" w:space="0" w:color="auto"/>
                <w:bottom w:val="none" w:sz="0" w:space="0" w:color="auto"/>
                <w:right w:val="none" w:sz="0" w:space="0" w:color="auto"/>
              </w:divBdr>
            </w:div>
            <w:div w:id="383719879">
              <w:marLeft w:val="0"/>
              <w:marRight w:val="0"/>
              <w:marTop w:val="0"/>
              <w:marBottom w:val="0"/>
              <w:divBdr>
                <w:top w:val="none" w:sz="0" w:space="0" w:color="auto"/>
                <w:left w:val="none" w:sz="0" w:space="0" w:color="auto"/>
                <w:bottom w:val="none" w:sz="0" w:space="0" w:color="auto"/>
                <w:right w:val="none" w:sz="0" w:space="0" w:color="auto"/>
              </w:divBdr>
            </w:div>
            <w:div w:id="143548107">
              <w:marLeft w:val="0"/>
              <w:marRight w:val="0"/>
              <w:marTop w:val="0"/>
              <w:marBottom w:val="0"/>
              <w:divBdr>
                <w:top w:val="none" w:sz="0" w:space="0" w:color="auto"/>
                <w:left w:val="none" w:sz="0" w:space="0" w:color="auto"/>
                <w:bottom w:val="none" w:sz="0" w:space="0" w:color="auto"/>
                <w:right w:val="none" w:sz="0" w:space="0" w:color="auto"/>
              </w:divBdr>
            </w:div>
            <w:div w:id="750547589">
              <w:marLeft w:val="0"/>
              <w:marRight w:val="0"/>
              <w:marTop w:val="0"/>
              <w:marBottom w:val="0"/>
              <w:divBdr>
                <w:top w:val="none" w:sz="0" w:space="0" w:color="auto"/>
                <w:left w:val="none" w:sz="0" w:space="0" w:color="auto"/>
                <w:bottom w:val="none" w:sz="0" w:space="0" w:color="auto"/>
                <w:right w:val="none" w:sz="0" w:space="0" w:color="auto"/>
              </w:divBdr>
            </w:div>
            <w:div w:id="97911815">
              <w:marLeft w:val="0"/>
              <w:marRight w:val="0"/>
              <w:marTop w:val="0"/>
              <w:marBottom w:val="0"/>
              <w:divBdr>
                <w:top w:val="none" w:sz="0" w:space="0" w:color="auto"/>
                <w:left w:val="none" w:sz="0" w:space="0" w:color="auto"/>
                <w:bottom w:val="none" w:sz="0" w:space="0" w:color="auto"/>
                <w:right w:val="none" w:sz="0" w:space="0" w:color="auto"/>
              </w:divBdr>
            </w:div>
            <w:div w:id="432095947">
              <w:marLeft w:val="0"/>
              <w:marRight w:val="0"/>
              <w:marTop w:val="0"/>
              <w:marBottom w:val="0"/>
              <w:divBdr>
                <w:top w:val="none" w:sz="0" w:space="0" w:color="auto"/>
                <w:left w:val="none" w:sz="0" w:space="0" w:color="auto"/>
                <w:bottom w:val="none" w:sz="0" w:space="0" w:color="auto"/>
                <w:right w:val="none" w:sz="0" w:space="0" w:color="auto"/>
              </w:divBdr>
            </w:div>
            <w:div w:id="298918600">
              <w:marLeft w:val="0"/>
              <w:marRight w:val="0"/>
              <w:marTop w:val="0"/>
              <w:marBottom w:val="0"/>
              <w:divBdr>
                <w:top w:val="none" w:sz="0" w:space="0" w:color="auto"/>
                <w:left w:val="none" w:sz="0" w:space="0" w:color="auto"/>
                <w:bottom w:val="none" w:sz="0" w:space="0" w:color="auto"/>
                <w:right w:val="none" w:sz="0" w:space="0" w:color="auto"/>
              </w:divBdr>
            </w:div>
            <w:div w:id="1473861080">
              <w:marLeft w:val="0"/>
              <w:marRight w:val="0"/>
              <w:marTop w:val="0"/>
              <w:marBottom w:val="0"/>
              <w:divBdr>
                <w:top w:val="none" w:sz="0" w:space="0" w:color="auto"/>
                <w:left w:val="none" w:sz="0" w:space="0" w:color="auto"/>
                <w:bottom w:val="none" w:sz="0" w:space="0" w:color="auto"/>
                <w:right w:val="none" w:sz="0" w:space="0" w:color="auto"/>
              </w:divBdr>
            </w:div>
            <w:div w:id="1643853499">
              <w:marLeft w:val="0"/>
              <w:marRight w:val="0"/>
              <w:marTop w:val="0"/>
              <w:marBottom w:val="0"/>
              <w:divBdr>
                <w:top w:val="none" w:sz="0" w:space="0" w:color="auto"/>
                <w:left w:val="none" w:sz="0" w:space="0" w:color="auto"/>
                <w:bottom w:val="none" w:sz="0" w:space="0" w:color="auto"/>
                <w:right w:val="none" w:sz="0" w:space="0" w:color="auto"/>
              </w:divBdr>
            </w:div>
            <w:div w:id="985936926">
              <w:marLeft w:val="0"/>
              <w:marRight w:val="0"/>
              <w:marTop w:val="0"/>
              <w:marBottom w:val="0"/>
              <w:divBdr>
                <w:top w:val="none" w:sz="0" w:space="0" w:color="auto"/>
                <w:left w:val="none" w:sz="0" w:space="0" w:color="auto"/>
                <w:bottom w:val="none" w:sz="0" w:space="0" w:color="auto"/>
                <w:right w:val="none" w:sz="0" w:space="0" w:color="auto"/>
              </w:divBdr>
            </w:div>
            <w:div w:id="1803692896">
              <w:marLeft w:val="0"/>
              <w:marRight w:val="0"/>
              <w:marTop w:val="0"/>
              <w:marBottom w:val="0"/>
              <w:divBdr>
                <w:top w:val="none" w:sz="0" w:space="0" w:color="auto"/>
                <w:left w:val="none" w:sz="0" w:space="0" w:color="auto"/>
                <w:bottom w:val="none" w:sz="0" w:space="0" w:color="auto"/>
                <w:right w:val="none" w:sz="0" w:space="0" w:color="auto"/>
              </w:divBdr>
            </w:div>
            <w:div w:id="4710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5261">
      <w:bodyDiv w:val="1"/>
      <w:marLeft w:val="0"/>
      <w:marRight w:val="0"/>
      <w:marTop w:val="0"/>
      <w:marBottom w:val="0"/>
      <w:divBdr>
        <w:top w:val="none" w:sz="0" w:space="0" w:color="auto"/>
        <w:left w:val="none" w:sz="0" w:space="0" w:color="auto"/>
        <w:bottom w:val="none" w:sz="0" w:space="0" w:color="auto"/>
        <w:right w:val="none" w:sz="0" w:space="0" w:color="auto"/>
      </w:divBdr>
      <w:divsChild>
        <w:div w:id="1038627095">
          <w:marLeft w:val="720"/>
          <w:marRight w:val="0"/>
          <w:marTop w:val="0"/>
          <w:marBottom w:val="0"/>
          <w:divBdr>
            <w:top w:val="none" w:sz="0" w:space="0" w:color="auto"/>
            <w:left w:val="none" w:sz="0" w:space="0" w:color="auto"/>
            <w:bottom w:val="none" w:sz="0" w:space="0" w:color="auto"/>
            <w:right w:val="none" w:sz="0" w:space="0" w:color="auto"/>
          </w:divBdr>
        </w:div>
      </w:divsChild>
    </w:div>
    <w:div w:id="1763716102">
      <w:bodyDiv w:val="1"/>
      <w:marLeft w:val="0"/>
      <w:marRight w:val="0"/>
      <w:marTop w:val="0"/>
      <w:marBottom w:val="0"/>
      <w:divBdr>
        <w:top w:val="none" w:sz="0" w:space="0" w:color="auto"/>
        <w:left w:val="none" w:sz="0" w:space="0" w:color="auto"/>
        <w:bottom w:val="none" w:sz="0" w:space="0" w:color="auto"/>
        <w:right w:val="none" w:sz="0" w:space="0" w:color="auto"/>
      </w:divBdr>
    </w:div>
    <w:div w:id="1812285868">
      <w:bodyDiv w:val="1"/>
      <w:marLeft w:val="0"/>
      <w:marRight w:val="0"/>
      <w:marTop w:val="0"/>
      <w:marBottom w:val="0"/>
      <w:divBdr>
        <w:top w:val="none" w:sz="0" w:space="0" w:color="auto"/>
        <w:left w:val="none" w:sz="0" w:space="0" w:color="auto"/>
        <w:bottom w:val="none" w:sz="0" w:space="0" w:color="auto"/>
        <w:right w:val="none" w:sz="0" w:space="0" w:color="auto"/>
      </w:divBdr>
    </w:div>
    <w:div w:id="1851479890">
      <w:bodyDiv w:val="1"/>
      <w:marLeft w:val="0"/>
      <w:marRight w:val="0"/>
      <w:marTop w:val="0"/>
      <w:marBottom w:val="0"/>
      <w:divBdr>
        <w:top w:val="none" w:sz="0" w:space="0" w:color="auto"/>
        <w:left w:val="none" w:sz="0" w:space="0" w:color="auto"/>
        <w:bottom w:val="none" w:sz="0" w:space="0" w:color="auto"/>
        <w:right w:val="none" w:sz="0" w:space="0" w:color="auto"/>
      </w:divBdr>
      <w:divsChild>
        <w:div w:id="1357581222">
          <w:marLeft w:val="720"/>
          <w:marRight w:val="0"/>
          <w:marTop w:val="0"/>
          <w:marBottom w:val="0"/>
          <w:divBdr>
            <w:top w:val="none" w:sz="0" w:space="0" w:color="auto"/>
            <w:left w:val="none" w:sz="0" w:space="0" w:color="auto"/>
            <w:bottom w:val="none" w:sz="0" w:space="0" w:color="auto"/>
            <w:right w:val="none" w:sz="0" w:space="0" w:color="auto"/>
          </w:divBdr>
        </w:div>
      </w:divsChild>
    </w:div>
    <w:div w:id="1907064517">
      <w:bodyDiv w:val="1"/>
      <w:marLeft w:val="0"/>
      <w:marRight w:val="0"/>
      <w:marTop w:val="0"/>
      <w:marBottom w:val="0"/>
      <w:divBdr>
        <w:top w:val="none" w:sz="0" w:space="0" w:color="auto"/>
        <w:left w:val="none" w:sz="0" w:space="0" w:color="auto"/>
        <w:bottom w:val="none" w:sz="0" w:space="0" w:color="auto"/>
        <w:right w:val="none" w:sz="0" w:space="0" w:color="auto"/>
      </w:divBdr>
    </w:div>
    <w:div w:id="1910381014">
      <w:bodyDiv w:val="1"/>
      <w:marLeft w:val="0"/>
      <w:marRight w:val="0"/>
      <w:marTop w:val="0"/>
      <w:marBottom w:val="0"/>
      <w:divBdr>
        <w:top w:val="none" w:sz="0" w:space="0" w:color="auto"/>
        <w:left w:val="none" w:sz="0" w:space="0" w:color="auto"/>
        <w:bottom w:val="none" w:sz="0" w:space="0" w:color="auto"/>
        <w:right w:val="none" w:sz="0" w:space="0" w:color="auto"/>
      </w:divBdr>
    </w:div>
    <w:div w:id="1930308154">
      <w:bodyDiv w:val="1"/>
      <w:marLeft w:val="0"/>
      <w:marRight w:val="0"/>
      <w:marTop w:val="0"/>
      <w:marBottom w:val="0"/>
      <w:divBdr>
        <w:top w:val="none" w:sz="0" w:space="0" w:color="auto"/>
        <w:left w:val="none" w:sz="0" w:space="0" w:color="auto"/>
        <w:bottom w:val="none" w:sz="0" w:space="0" w:color="auto"/>
        <w:right w:val="none" w:sz="0" w:space="0" w:color="auto"/>
      </w:divBdr>
    </w:div>
    <w:div w:id="1946887635">
      <w:bodyDiv w:val="1"/>
      <w:marLeft w:val="0"/>
      <w:marRight w:val="0"/>
      <w:marTop w:val="0"/>
      <w:marBottom w:val="0"/>
      <w:divBdr>
        <w:top w:val="none" w:sz="0" w:space="0" w:color="auto"/>
        <w:left w:val="none" w:sz="0" w:space="0" w:color="auto"/>
        <w:bottom w:val="none" w:sz="0" w:space="0" w:color="auto"/>
        <w:right w:val="none" w:sz="0" w:space="0" w:color="auto"/>
      </w:divBdr>
    </w:div>
    <w:div w:id="1948613435">
      <w:bodyDiv w:val="1"/>
      <w:marLeft w:val="0"/>
      <w:marRight w:val="0"/>
      <w:marTop w:val="0"/>
      <w:marBottom w:val="0"/>
      <w:divBdr>
        <w:top w:val="none" w:sz="0" w:space="0" w:color="auto"/>
        <w:left w:val="none" w:sz="0" w:space="0" w:color="auto"/>
        <w:bottom w:val="none" w:sz="0" w:space="0" w:color="auto"/>
        <w:right w:val="none" w:sz="0" w:space="0" w:color="auto"/>
      </w:divBdr>
    </w:div>
    <w:div w:id="1967467790">
      <w:bodyDiv w:val="1"/>
      <w:marLeft w:val="0"/>
      <w:marRight w:val="0"/>
      <w:marTop w:val="0"/>
      <w:marBottom w:val="0"/>
      <w:divBdr>
        <w:top w:val="none" w:sz="0" w:space="0" w:color="auto"/>
        <w:left w:val="none" w:sz="0" w:space="0" w:color="auto"/>
        <w:bottom w:val="none" w:sz="0" w:space="0" w:color="auto"/>
        <w:right w:val="none" w:sz="0" w:space="0" w:color="auto"/>
      </w:divBdr>
    </w:div>
    <w:div w:id="1973246884">
      <w:bodyDiv w:val="1"/>
      <w:marLeft w:val="0"/>
      <w:marRight w:val="0"/>
      <w:marTop w:val="0"/>
      <w:marBottom w:val="0"/>
      <w:divBdr>
        <w:top w:val="none" w:sz="0" w:space="0" w:color="auto"/>
        <w:left w:val="none" w:sz="0" w:space="0" w:color="auto"/>
        <w:bottom w:val="none" w:sz="0" w:space="0" w:color="auto"/>
        <w:right w:val="none" w:sz="0" w:space="0" w:color="auto"/>
      </w:divBdr>
    </w:div>
    <w:div w:id="2067531730">
      <w:bodyDiv w:val="1"/>
      <w:marLeft w:val="0"/>
      <w:marRight w:val="0"/>
      <w:marTop w:val="0"/>
      <w:marBottom w:val="0"/>
      <w:divBdr>
        <w:top w:val="none" w:sz="0" w:space="0" w:color="auto"/>
        <w:left w:val="none" w:sz="0" w:space="0" w:color="auto"/>
        <w:bottom w:val="none" w:sz="0" w:space="0" w:color="auto"/>
        <w:right w:val="none" w:sz="0" w:space="0" w:color="auto"/>
      </w:divBdr>
    </w:div>
    <w:div w:id="2068995687">
      <w:bodyDiv w:val="1"/>
      <w:marLeft w:val="0"/>
      <w:marRight w:val="0"/>
      <w:marTop w:val="0"/>
      <w:marBottom w:val="0"/>
      <w:divBdr>
        <w:top w:val="none" w:sz="0" w:space="0" w:color="auto"/>
        <w:left w:val="none" w:sz="0" w:space="0" w:color="auto"/>
        <w:bottom w:val="none" w:sz="0" w:space="0" w:color="auto"/>
        <w:right w:val="none" w:sz="0" w:space="0" w:color="auto"/>
      </w:divBdr>
    </w:div>
    <w:div w:id="2123453470">
      <w:bodyDiv w:val="1"/>
      <w:marLeft w:val="0"/>
      <w:marRight w:val="0"/>
      <w:marTop w:val="0"/>
      <w:marBottom w:val="0"/>
      <w:divBdr>
        <w:top w:val="none" w:sz="0" w:space="0" w:color="auto"/>
        <w:left w:val="none" w:sz="0" w:space="0" w:color="auto"/>
        <w:bottom w:val="none" w:sz="0" w:space="0" w:color="auto"/>
        <w:right w:val="none" w:sz="0" w:space="0" w:color="auto"/>
      </w:divBdr>
    </w:div>
    <w:div w:id="2145542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1.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25</Pages>
  <Words>4168</Words>
  <Characters>23760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Dhekshath S</cp:lastModifiedBy>
  <cp:revision>24</cp:revision>
  <dcterms:created xsi:type="dcterms:W3CDTF">2024-05-06T04:58:00Z</dcterms:created>
  <dcterms:modified xsi:type="dcterms:W3CDTF">2025-05-05T16:17:00Z</dcterms:modified>
</cp:coreProperties>
</file>