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1ACD"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GillSans" w:eastAsia="Times New Roman" w:hAnsi="GillSans" w:cs="GillSans" w:hint="cs"/>
          <w:sz w:val="96"/>
          <w:szCs w:val="96"/>
        </w:rPr>
        <w:t xml:space="preserve">Java Array Facts </w:t>
      </w:r>
    </w:p>
    <w:p w14:paraId="584E9495" w14:textId="77777777" w:rsidR="00184BB8" w:rsidRPr="00184BB8" w:rsidRDefault="00184BB8" w:rsidP="00184BB8">
      <w:pPr>
        <w:numPr>
          <w:ilvl w:val="0"/>
          <w:numId w:val="1"/>
        </w:numPr>
        <w:shd w:val="clear" w:color="auto" w:fill="FFFFFF"/>
        <w:spacing w:before="100" w:beforeAutospacing="1" w:after="100" w:afterAutospacing="1"/>
        <w:rPr>
          <w:rFonts w:ascii="Helvetica" w:eastAsia="Times New Roman" w:hAnsi="Helvetica" w:cs="Times New Roman"/>
          <w:b/>
          <w:bCs/>
          <w:sz w:val="28"/>
          <w:szCs w:val="28"/>
        </w:rPr>
      </w:pPr>
      <w:r w:rsidRPr="00184BB8">
        <w:rPr>
          <w:rFonts w:ascii="Helvetica" w:eastAsia="Times New Roman" w:hAnsi="Helvetica" w:cs="Times New Roman"/>
          <w:b/>
          <w:bCs/>
          <w:sz w:val="28"/>
          <w:szCs w:val="28"/>
        </w:rPr>
        <w:t xml:space="preserve">An array is a way to collect multiple </w:t>
      </w:r>
      <w:r w:rsidRPr="00184BB8">
        <w:rPr>
          <w:rFonts w:ascii="Helvetica" w:eastAsia="Times New Roman" w:hAnsi="Helvetica" w:cs="Times New Roman"/>
          <w:b/>
          <w:bCs/>
          <w:i/>
          <w:iCs/>
          <w:sz w:val="28"/>
          <w:szCs w:val="28"/>
        </w:rPr>
        <w:t xml:space="preserve">values </w:t>
      </w:r>
      <w:r w:rsidRPr="00184BB8">
        <w:rPr>
          <w:rFonts w:ascii="Helvetica" w:eastAsia="Times New Roman" w:hAnsi="Helvetica" w:cs="Times New Roman"/>
          <w:b/>
          <w:bCs/>
          <w:sz w:val="28"/>
          <w:szCs w:val="28"/>
        </w:rPr>
        <w:t xml:space="preserve">by using only one </w:t>
      </w:r>
      <w:r w:rsidRPr="00184BB8">
        <w:rPr>
          <w:rFonts w:ascii="Helvetica" w:eastAsia="Times New Roman" w:hAnsi="Helvetica" w:cs="Times New Roman"/>
          <w:b/>
          <w:bCs/>
          <w:i/>
          <w:iCs/>
          <w:sz w:val="28"/>
          <w:szCs w:val="28"/>
        </w:rPr>
        <w:t>variable</w:t>
      </w:r>
      <w:r w:rsidRPr="00184BB8">
        <w:rPr>
          <w:rFonts w:ascii="Helvetica" w:eastAsia="Times New Roman" w:hAnsi="Helvetica" w:cs="Times New Roman"/>
          <w:b/>
          <w:bCs/>
          <w:sz w:val="28"/>
          <w:szCs w:val="28"/>
        </w:rPr>
        <w:t xml:space="preserve">. </w:t>
      </w:r>
    </w:p>
    <w:p w14:paraId="59A6EAC6"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Remember the difference between a variable and a value: a variable is just a </w:t>
      </w:r>
      <w:proofErr w:type="gramStart"/>
      <w:r w:rsidRPr="00184BB8">
        <w:rPr>
          <w:rFonts w:ascii="Helvetica" w:eastAsia="Times New Roman" w:hAnsi="Helvetica" w:cs="Times New Roman"/>
          <w:b/>
          <w:bCs/>
          <w:i/>
          <w:iCs/>
          <w:sz w:val="22"/>
          <w:szCs w:val="22"/>
        </w:rPr>
        <w:t>name</w:t>
      </w:r>
      <w:r w:rsidRPr="00184BB8">
        <w:rPr>
          <w:rFonts w:ascii="Helvetica" w:eastAsia="Times New Roman" w:hAnsi="Helvetica" w:cs="Times New Roman"/>
          <w:b/>
          <w:bCs/>
          <w:sz w:val="22"/>
          <w:szCs w:val="22"/>
        </w:rPr>
        <w:t>,</w:t>
      </w:r>
      <w:proofErr w:type="gramEnd"/>
      <w:r w:rsidRPr="00184BB8">
        <w:rPr>
          <w:rFonts w:ascii="Helvetica" w:eastAsia="Times New Roman" w:hAnsi="Helvetica" w:cs="Times New Roman"/>
          <w:b/>
          <w:bCs/>
          <w:sz w:val="22"/>
          <w:szCs w:val="22"/>
        </w:rPr>
        <w:t xml:space="preserve"> a value is a </w:t>
      </w:r>
      <w:r w:rsidRPr="00184BB8">
        <w:rPr>
          <w:rFonts w:ascii="Helvetica" w:eastAsia="Times New Roman" w:hAnsi="Helvetica" w:cs="Times New Roman"/>
          <w:b/>
          <w:bCs/>
          <w:i/>
          <w:iCs/>
          <w:sz w:val="22"/>
          <w:szCs w:val="22"/>
        </w:rPr>
        <w:t xml:space="preserve">number </w:t>
      </w:r>
      <w:r w:rsidRPr="00184BB8">
        <w:rPr>
          <w:rFonts w:ascii="Helvetica" w:eastAsia="Times New Roman" w:hAnsi="Helvetica" w:cs="Times New Roman"/>
          <w:b/>
          <w:bCs/>
          <w:sz w:val="22"/>
          <w:szCs w:val="22"/>
        </w:rPr>
        <w:t xml:space="preserve">or </w:t>
      </w:r>
      <w:r w:rsidRPr="00184BB8">
        <w:rPr>
          <w:rFonts w:ascii="Helvetica" w:eastAsia="Times New Roman" w:hAnsi="Helvetica" w:cs="Times New Roman"/>
          <w:b/>
          <w:bCs/>
          <w:i/>
          <w:iCs/>
          <w:sz w:val="22"/>
          <w:szCs w:val="22"/>
        </w:rPr>
        <w:t xml:space="preserve">pointer </w:t>
      </w:r>
      <w:r w:rsidRPr="00184BB8">
        <w:rPr>
          <w:rFonts w:ascii="Helvetica" w:eastAsia="Times New Roman" w:hAnsi="Helvetica" w:cs="Times New Roman"/>
          <w:b/>
          <w:bCs/>
          <w:sz w:val="22"/>
          <w:szCs w:val="22"/>
        </w:rPr>
        <w:t xml:space="preserve">attached to it. Arrays let us deal with multiple </w:t>
      </w:r>
      <w:r w:rsidRPr="00184BB8">
        <w:rPr>
          <w:rFonts w:ascii="Helvetica" w:eastAsia="Times New Roman" w:hAnsi="Helvetica" w:cs="Times New Roman"/>
          <w:b/>
          <w:bCs/>
          <w:i/>
          <w:iCs/>
          <w:sz w:val="22"/>
          <w:szCs w:val="22"/>
        </w:rPr>
        <w:t xml:space="preserve">values </w:t>
      </w:r>
      <w:r w:rsidRPr="00184BB8">
        <w:rPr>
          <w:rFonts w:ascii="Helvetica" w:eastAsia="Times New Roman" w:hAnsi="Helvetica" w:cs="Times New Roman"/>
          <w:b/>
          <w:bCs/>
          <w:sz w:val="22"/>
          <w:szCs w:val="22"/>
        </w:rPr>
        <w:t xml:space="preserve">by using only one </w:t>
      </w:r>
      <w:r w:rsidRPr="00184BB8">
        <w:rPr>
          <w:rFonts w:ascii="Helvetica" w:eastAsia="Times New Roman" w:hAnsi="Helvetica" w:cs="Times New Roman"/>
          <w:b/>
          <w:bCs/>
          <w:i/>
          <w:iCs/>
          <w:sz w:val="22"/>
          <w:szCs w:val="22"/>
        </w:rPr>
        <w:t>variable</w:t>
      </w:r>
      <w:r w:rsidRPr="00184BB8">
        <w:rPr>
          <w:rFonts w:ascii="Helvetica" w:eastAsia="Times New Roman" w:hAnsi="Helvetica" w:cs="Times New Roman"/>
          <w:b/>
          <w:bCs/>
          <w:sz w:val="22"/>
          <w:szCs w:val="22"/>
        </w:rPr>
        <w:t xml:space="preserve">. </w:t>
      </w:r>
    </w:p>
    <w:p w14:paraId="7389952E"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An array is a special kind of object that collects several </w:t>
      </w:r>
      <w:r w:rsidRPr="00184BB8">
        <w:rPr>
          <w:rFonts w:ascii="Helvetica" w:eastAsia="Times New Roman" w:hAnsi="Helvetica" w:cs="Times New Roman"/>
          <w:b/>
          <w:bCs/>
          <w:i/>
          <w:iCs/>
          <w:sz w:val="22"/>
          <w:szCs w:val="22"/>
        </w:rPr>
        <w:t xml:space="preserve">values </w:t>
      </w:r>
      <w:r w:rsidRPr="00184BB8">
        <w:rPr>
          <w:rFonts w:ascii="Helvetica" w:eastAsia="Times New Roman" w:hAnsi="Helvetica" w:cs="Times New Roman"/>
          <w:b/>
          <w:bCs/>
          <w:sz w:val="22"/>
          <w:szCs w:val="22"/>
        </w:rPr>
        <w:t xml:space="preserve">into a fixed </w:t>
      </w:r>
      <w:r w:rsidRPr="00184BB8">
        <w:rPr>
          <w:rFonts w:ascii="Helvetica" w:eastAsia="Times New Roman" w:hAnsi="Helvetica" w:cs="Times New Roman"/>
          <w:b/>
          <w:bCs/>
          <w:i/>
          <w:iCs/>
          <w:sz w:val="22"/>
          <w:szCs w:val="22"/>
        </w:rPr>
        <w:t>order</w:t>
      </w:r>
      <w:r w:rsidRPr="00184BB8">
        <w:rPr>
          <w:rFonts w:ascii="Helvetica" w:eastAsia="Times New Roman" w:hAnsi="Helvetica" w:cs="Times New Roman"/>
          <w:b/>
          <w:bCs/>
          <w:sz w:val="22"/>
          <w:szCs w:val="22"/>
        </w:rPr>
        <w:t xml:space="preserve">. For example, if we have several variables of the same type: </w:t>
      </w:r>
    </w:p>
    <w:p w14:paraId="002CEB18"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double number1 = </w:t>
      </w:r>
      <w:proofErr w:type="gramStart"/>
      <w:r w:rsidRPr="00184BB8">
        <w:rPr>
          <w:rFonts w:ascii="Courier" w:eastAsia="Times New Roman" w:hAnsi="Courier" w:cs="Courier New"/>
          <w:b/>
          <w:bCs/>
          <w:sz w:val="20"/>
          <w:szCs w:val="20"/>
        </w:rPr>
        <w:t>5.5;</w:t>
      </w:r>
      <w:proofErr w:type="gramEnd"/>
    </w:p>
    <w:p w14:paraId="5643A20D"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double </w:t>
      </w:r>
      <w:proofErr w:type="gramStart"/>
      <w:r w:rsidRPr="00184BB8">
        <w:rPr>
          <w:rFonts w:ascii="Courier" w:eastAsia="Times New Roman" w:hAnsi="Courier" w:cs="Courier New"/>
          <w:b/>
          <w:bCs/>
          <w:sz w:val="20"/>
          <w:szCs w:val="20"/>
        </w:rPr>
        <w:t>number2;</w:t>
      </w:r>
      <w:proofErr w:type="gramEnd"/>
    </w:p>
    <w:p w14:paraId="7BACBE9D"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double number3 = </w:t>
      </w:r>
      <w:proofErr w:type="gramStart"/>
      <w:r w:rsidRPr="00184BB8">
        <w:rPr>
          <w:rFonts w:ascii="Courier" w:eastAsia="Times New Roman" w:hAnsi="Courier" w:cs="Courier New"/>
          <w:b/>
          <w:bCs/>
          <w:sz w:val="20"/>
          <w:szCs w:val="20"/>
        </w:rPr>
        <w:t>-24.2;</w:t>
      </w:r>
      <w:proofErr w:type="gramEnd"/>
    </w:p>
    <w:p w14:paraId="2D1978DC"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double number4 = </w:t>
      </w:r>
      <w:proofErr w:type="gramStart"/>
      <w:r w:rsidRPr="00184BB8">
        <w:rPr>
          <w:rFonts w:ascii="Courier" w:eastAsia="Times New Roman" w:hAnsi="Courier" w:cs="Courier New"/>
          <w:b/>
          <w:bCs/>
          <w:sz w:val="20"/>
          <w:szCs w:val="20"/>
        </w:rPr>
        <w:t>6.0;</w:t>
      </w:r>
      <w:proofErr w:type="gramEnd"/>
    </w:p>
    <w:p w14:paraId="453E5215"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We can use an array to store these four values with only one variable: </w:t>
      </w:r>
    </w:p>
    <w:p w14:paraId="02DFD862"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double </w:t>
      </w:r>
      <w:proofErr w:type="gramStart"/>
      <w:r w:rsidRPr="00184BB8">
        <w:rPr>
          <w:rFonts w:ascii="Courier" w:eastAsia="Times New Roman" w:hAnsi="Courier" w:cs="Courier New"/>
          <w:b/>
          <w:bCs/>
          <w:sz w:val="20"/>
          <w:szCs w:val="20"/>
        </w:rPr>
        <w:t>numbers[</w:t>
      </w:r>
      <w:proofErr w:type="gramEnd"/>
      <w:r w:rsidRPr="00184BB8">
        <w:rPr>
          <w:rFonts w:ascii="Courier" w:eastAsia="Times New Roman" w:hAnsi="Courier" w:cs="Courier New"/>
          <w:b/>
          <w:bCs/>
          <w:sz w:val="20"/>
          <w:szCs w:val="20"/>
        </w:rPr>
        <w:t>] = new double[4];</w:t>
      </w:r>
    </w:p>
    <w:p w14:paraId="607CD887"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roofErr w:type="gramStart"/>
      <w:r w:rsidRPr="00184BB8">
        <w:rPr>
          <w:rFonts w:ascii="Courier" w:eastAsia="Times New Roman" w:hAnsi="Courier" w:cs="Courier New"/>
          <w:b/>
          <w:bCs/>
          <w:sz w:val="20"/>
          <w:szCs w:val="20"/>
        </w:rPr>
        <w:t>numbers[</w:t>
      </w:r>
      <w:proofErr w:type="gramEnd"/>
      <w:r w:rsidRPr="00184BB8">
        <w:rPr>
          <w:rFonts w:ascii="Courier" w:eastAsia="Times New Roman" w:hAnsi="Courier" w:cs="Courier New"/>
          <w:b/>
          <w:bCs/>
          <w:sz w:val="20"/>
          <w:szCs w:val="20"/>
        </w:rPr>
        <w:t>0] = 5.5;</w:t>
      </w:r>
    </w:p>
    <w:p w14:paraId="308BA457"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roofErr w:type="gramStart"/>
      <w:r w:rsidRPr="00184BB8">
        <w:rPr>
          <w:rFonts w:ascii="Courier" w:eastAsia="Times New Roman" w:hAnsi="Courier" w:cs="Courier New"/>
          <w:b/>
          <w:bCs/>
          <w:sz w:val="20"/>
          <w:szCs w:val="20"/>
        </w:rPr>
        <w:t>numbers[</w:t>
      </w:r>
      <w:proofErr w:type="gramEnd"/>
      <w:r w:rsidRPr="00184BB8">
        <w:rPr>
          <w:rFonts w:ascii="Courier" w:eastAsia="Times New Roman" w:hAnsi="Courier" w:cs="Courier New"/>
          <w:b/>
          <w:bCs/>
          <w:sz w:val="20"/>
          <w:szCs w:val="20"/>
        </w:rPr>
        <w:t>1] = -24.2;</w:t>
      </w:r>
    </w:p>
    <w:p w14:paraId="782C5A4B"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roofErr w:type="gramStart"/>
      <w:r w:rsidRPr="00184BB8">
        <w:rPr>
          <w:rFonts w:ascii="Courier" w:eastAsia="Times New Roman" w:hAnsi="Courier" w:cs="Courier New"/>
          <w:b/>
          <w:bCs/>
          <w:sz w:val="20"/>
          <w:szCs w:val="20"/>
        </w:rPr>
        <w:t>numbers[</w:t>
      </w:r>
      <w:proofErr w:type="gramEnd"/>
      <w:r w:rsidRPr="00184BB8">
        <w:rPr>
          <w:rFonts w:ascii="Courier" w:eastAsia="Times New Roman" w:hAnsi="Courier" w:cs="Courier New"/>
          <w:b/>
          <w:bCs/>
          <w:sz w:val="20"/>
          <w:szCs w:val="20"/>
        </w:rPr>
        <w:t>3] = 6.0;</w:t>
      </w:r>
    </w:p>
    <w:p w14:paraId="5890F464"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proofErr w:type="spellStart"/>
      <w:r w:rsidRPr="00184BB8">
        <w:rPr>
          <w:rFonts w:ascii="Helvetica" w:eastAsia="Times New Roman" w:hAnsi="Helvetica" w:cs="Times New Roman"/>
          <w:b/>
          <w:bCs/>
          <w:sz w:val="22"/>
          <w:szCs w:val="22"/>
        </w:rPr>
        <w:t>Hereʼs</w:t>
      </w:r>
      <w:proofErr w:type="spellEnd"/>
      <w:r w:rsidRPr="00184BB8">
        <w:rPr>
          <w:rFonts w:ascii="Helvetica" w:eastAsia="Times New Roman" w:hAnsi="Helvetica" w:cs="Times New Roman"/>
          <w:b/>
          <w:bCs/>
          <w:sz w:val="22"/>
          <w:szCs w:val="22"/>
        </w:rPr>
        <w:t xml:space="preserve"> what the memory diagram of this code looks like: </w:t>
      </w:r>
    </w:p>
    <w:p w14:paraId="4BFC97FD"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18"/>
          <w:szCs w:val="18"/>
          <w:shd w:val="clear" w:color="auto" w:fill="FFFFFF"/>
        </w:rPr>
        <w:t xml:space="preserve">numbers </w:t>
      </w:r>
    </w:p>
    <w:p w14:paraId="345FA1D3"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The array adds an extra level of indirection between the variable and the values. </w:t>
      </w:r>
    </w:p>
    <w:p w14:paraId="53CFD81E" w14:textId="77777777" w:rsidR="00184BB8" w:rsidRPr="00184BB8" w:rsidRDefault="00184BB8" w:rsidP="00184BB8">
      <w:pPr>
        <w:numPr>
          <w:ilvl w:val="0"/>
          <w:numId w:val="1"/>
        </w:numPr>
        <w:shd w:val="clear" w:color="auto" w:fill="FFFFFF"/>
        <w:spacing w:before="100" w:beforeAutospacing="1" w:after="100" w:afterAutospacing="1"/>
        <w:rPr>
          <w:rFonts w:ascii="Helvetica" w:eastAsia="Times New Roman" w:hAnsi="Helvetica" w:cs="Times New Roman"/>
          <w:b/>
          <w:bCs/>
          <w:sz w:val="28"/>
          <w:szCs w:val="28"/>
        </w:rPr>
      </w:pPr>
      <w:r w:rsidRPr="00184BB8">
        <w:rPr>
          <w:rFonts w:ascii="Helvetica" w:eastAsia="Times New Roman" w:hAnsi="Helvetica" w:cs="Times New Roman"/>
          <w:b/>
          <w:bCs/>
          <w:sz w:val="28"/>
          <w:szCs w:val="28"/>
        </w:rPr>
        <w:t xml:space="preserve">Arrays are objects </w:t>
      </w:r>
    </w:p>
    <w:p w14:paraId="67A2E724"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Arrays are actual objects, and are created on the </w:t>
      </w:r>
      <w:r w:rsidRPr="00184BB8">
        <w:rPr>
          <w:rFonts w:ascii="Helvetica" w:eastAsia="Times New Roman" w:hAnsi="Helvetica" w:cs="Times New Roman"/>
          <w:b/>
          <w:bCs/>
          <w:i/>
          <w:iCs/>
          <w:sz w:val="22"/>
          <w:szCs w:val="22"/>
        </w:rPr>
        <w:t>heap</w:t>
      </w:r>
      <w:r w:rsidRPr="00184BB8">
        <w:rPr>
          <w:rFonts w:ascii="Helvetica" w:eastAsia="Times New Roman" w:hAnsi="Helvetica" w:cs="Times New Roman"/>
          <w:b/>
          <w:bCs/>
          <w:sz w:val="22"/>
          <w:szCs w:val="22"/>
        </w:rPr>
        <w:t xml:space="preserve">, not the </w:t>
      </w:r>
      <w:r w:rsidRPr="00184BB8">
        <w:rPr>
          <w:rFonts w:ascii="Helvetica" w:eastAsia="Times New Roman" w:hAnsi="Helvetica" w:cs="Times New Roman"/>
          <w:b/>
          <w:bCs/>
          <w:i/>
          <w:iCs/>
          <w:sz w:val="22"/>
          <w:szCs w:val="22"/>
        </w:rPr>
        <w:t>stack</w:t>
      </w:r>
      <w:r w:rsidRPr="00184BB8">
        <w:rPr>
          <w:rFonts w:ascii="Helvetica" w:eastAsia="Times New Roman" w:hAnsi="Helvetica" w:cs="Times New Roman"/>
          <w:b/>
          <w:bCs/>
          <w:sz w:val="22"/>
          <w:szCs w:val="22"/>
        </w:rPr>
        <w:t xml:space="preserve">. We can tell that they are objects because we create them with the </w:t>
      </w:r>
      <w:r w:rsidRPr="00184BB8">
        <w:rPr>
          <w:rFonts w:ascii="Courier" w:eastAsia="Times New Roman" w:hAnsi="Courier" w:cs="Times New Roman"/>
          <w:b/>
          <w:bCs/>
          <w:sz w:val="22"/>
          <w:szCs w:val="22"/>
        </w:rPr>
        <w:t xml:space="preserve">new </w:t>
      </w:r>
      <w:r w:rsidRPr="00184BB8">
        <w:rPr>
          <w:rFonts w:ascii="Helvetica" w:eastAsia="Times New Roman" w:hAnsi="Helvetica" w:cs="Times New Roman"/>
          <w:b/>
          <w:bCs/>
          <w:sz w:val="22"/>
          <w:szCs w:val="22"/>
        </w:rPr>
        <w:t xml:space="preserve">keyword. When creating an array, we must specify the </w:t>
      </w:r>
      <w:r w:rsidRPr="00184BB8">
        <w:rPr>
          <w:rFonts w:ascii="Helvetica" w:eastAsia="Times New Roman" w:hAnsi="Helvetica" w:cs="Times New Roman"/>
          <w:b/>
          <w:bCs/>
          <w:i/>
          <w:iCs/>
          <w:sz w:val="22"/>
          <w:szCs w:val="22"/>
        </w:rPr>
        <w:t xml:space="preserve">type </w:t>
      </w:r>
      <w:r w:rsidRPr="00184BB8">
        <w:rPr>
          <w:rFonts w:ascii="Helvetica" w:eastAsia="Times New Roman" w:hAnsi="Helvetica" w:cs="Times New Roman"/>
          <w:b/>
          <w:bCs/>
          <w:sz w:val="22"/>
          <w:szCs w:val="22"/>
        </w:rPr>
        <w:t xml:space="preserve">of the array and the </w:t>
      </w:r>
      <w:r w:rsidRPr="00184BB8">
        <w:rPr>
          <w:rFonts w:ascii="Helvetica" w:eastAsia="Times New Roman" w:hAnsi="Helvetica" w:cs="Times New Roman"/>
          <w:b/>
          <w:bCs/>
          <w:i/>
          <w:iCs/>
          <w:sz w:val="22"/>
          <w:szCs w:val="22"/>
        </w:rPr>
        <w:t xml:space="preserve">number </w:t>
      </w:r>
      <w:r w:rsidRPr="00184BB8">
        <w:rPr>
          <w:rFonts w:ascii="Helvetica" w:eastAsia="Times New Roman" w:hAnsi="Helvetica" w:cs="Times New Roman"/>
          <w:b/>
          <w:bCs/>
          <w:sz w:val="22"/>
          <w:szCs w:val="22"/>
        </w:rPr>
        <w:t xml:space="preserve">of elements it will contain: </w:t>
      </w:r>
    </w:p>
    <w:p w14:paraId="6F8A2DA9"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roofErr w:type="gramStart"/>
      <w:r w:rsidRPr="00184BB8">
        <w:rPr>
          <w:rFonts w:ascii="Courier" w:eastAsia="Times New Roman" w:hAnsi="Courier" w:cs="Courier New"/>
          <w:b/>
          <w:bCs/>
          <w:sz w:val="20"/>
          <w:szCs w:val="20"/>
        </w:rPr>
        <w:t>type[</w:t>
      </w:r>
      <w:proofErr w:type="gramEnd"/>
      <w:r w:rsidRPr="00184BB8">
        <w:rPr>
          <w:rFonts w:ascii="Courier" w:eastAsia="Times New Roman" w:hAnsi="Courier" w:cs="Courier New"/>
          <w:b/>
          <w:bCs/>
          <w:sz w:val="20"/>
          <w:szCs w:val="20"/>
        </w:rPr>
        <w:t xml:space="preserve">] </w:t>
      </w:r>
      <w:proofErr w:type="spellStart"/>
      <w:r w:rsidRPr="00184BB8">
        <w:rPr>
          <w:rFonts w:ascii="Courier" w:eastAsia="Times New Roman" w:hAnsi="Courier" w:cs="Courier New"/>
          <w:b/>
          <w:bCs/>
          <w:sz w:val="20"/>
          <w:szCs w:val="20"/>
        </w:rPr>
        <w:t>arrVariable</w:t>
      </w:r>
      <w:proofErr w:type="spellEnd"/>
      <w:r w:rsidRPr="00184BB8">
        <w:rPr>
          <w:rFonts w:ascii="Courier" w:eastAsia="Times New Roman" w:hAnsi="Courier" w:cs="Courier New"/>
          <w:b/>
          <w:bCs/>
          <w:sz w:val="20"/>
          <w:szCs w:val="20"/>
        </w:rPr>
        <w:t xml:space="preserve"> = new type[size];</w:t>
      </w:r>
    </w:p>
    <w:p w14:paraId="2306A794" w14:textId="77777777" w:rsidR="00184BB8" w:rsidRPr="00184BB8" w:rsidRDefault="00184BB8" w:rsidP="00184BB8">
      <w:pPr>
        <w:numPr>
          <w:ilvl w:val="0"/>
          <w:numId w:val="1"/>
        </w:numPr>
        <w:shd w:val="clear" w:color="auto" w:fill="FFFFFF"/>
        <w:spacing w:before="100" w:beforeAutospacing="1" w:after="100" w:afterAutospacing="1"/>
        <w:rPr>
          <w:rFonts w:ascii="Helvetica" w:eastAsia="Times New Roman" w:hAnsi="Helvetica" w:cs="Times New Roman"/>
          <w:b/>
          <w:bCs/>
          <w:sz w:val="28"/>
          <w:szCs w:val="28"/>
        </w:rPr>
      </w:pPr>
      <w:r w:rsidRPr="00184BB8">
        <w:rPr>
          <w:rFonts w:ascii="Helvetica" w:eastAsia="Times New Roman" w:hAnsi="Helvetica" w:cs="Times New Roman"/>
          <w:b/>
          <w:bCs/>
          <w:sz w:val="28"/>
          <w:szCs w:val="28"/>
        </w:rPr>
        <w:t xml:space="preserve">An array has a certain number of elements in a fixed order. </w:t>
      </w:r>
    </w:p>
    <w:p w14:paraId="5157A3EB"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The separate values stored in an array are called </w:t>
      </w:r>
      <w:r w:rsidRPr="00184BB8">
        <w:rPr>
          <w:rFonts w:ascii="Helvetica" w:eastAsia="Times New Roman" w:hAnsi="Helvetica" w:cs="Times New Roman"/>
          <w:b/>
          <w:bCs/>
          <w:i/>
          <w:iCs/>
          <w:sz w:val="22"/>
          <w:szCs w:val="22"/>
        </w:rPr>
        <w:t>elements</w:t>
      </w:r>
      <w:r w:rsidRPr="00184BB8">
        <w:rPr>
          <w:rFonts w:ascii="Helvetica" w:eastAsia="Times New Roman" w:hAnsi="Helvetica" w:cs="Times New Roman"/>
          <w:b/>
          <w:bCs/>
          <w:sz w:val="22"/>
          <w:szCs w:val="22"/>
        </w:rPr>
        <w:t xml:space="preserve">. Each of these elements is identified by its numeric </w:t>
      </w:r>
      <w:r w:rsidRPr="00184BB8">
        <w:rPr>
          <w:rFonts w:ascii="Helvetica" w:eastAsia="Times New Roman" w:hAnsi="Helvetica" w:cs="Times New Roman"/>
          <w:b/>
          <w:bCs/>
          <w:i/>
          <w:iCs/>
          <w:sz w:val="22"/>
          <w:szCs w:val="22"/>
        </w:rPr>
        <w:t xml:space="preserve">index. </w:t>
      </w:r>
    </w:p>
    <w:p w14:paraId="2A384F54"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4. Elements of arrays are accessed with the special notation </w:t>
      </w:r>
      <w:proofErr w:type="spellStart"/>
      <w:r w:rsidRPr="00184BB8">
        <w:rPr>
          <w:rFonts w:ascii="Courier" w:eastAsia="Times New Roman" w:hAnsi="Courier" w:cs="Times New Roman"/>
          <w:b/>
          <w:bCs/>
          <w:sz w:val="28"/>
          <w:szCs w:val="28"/>
        </w:rPr>
        <w:t>arr</w:t>
      </w:r>
      <w:proofErr w:type="spellEnd"/>
      <w:r w:rsidRPr="00184BB8">
        <w:rPr>
          <w:rFonts w:ascii="Courier" w:eastAsia="Times New Roman" w:hAnsi="Courier" w:cs="Times New Roman"/>
          <w:b/>
          <w:bCs/>
          <w:sz w:val="28"/>
          <w:szCs w:val="28"/>
        </w:rPr>
        <w:t>[x]</w:t>
      </w:r>
      <w:r w:rsidRPr="00184BB8">
        <w:rPr>
          <w:rFonts w:ascii="Helvetica" w:eastAsia="Times New Roman" w:hAnsi="Helvetica" w:cs="Times New Roman"/>
          <w:b/>
          <w:bCs/>
          <w:sz w:val="28"/>
          <w:szCs w:val="28"/>
        </w:rPr>
        <w:t xml:space="preserve">. </w:t>
      </w:r>
    </w:p>
    <w:p w14:paraId="4D482501"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lastRenderedPageBreak/>
        <w:t xml:space="preserve">To access an element of an array, we use a combination of the array variable name and the index of a specific value. This tells the virtual machine to follow the pointer stored in the </w:t>
      </w:r>
      <w:r w:rsidRPr="00184BB8">
        <w:rPr>
          <w:rFonts w:ascii="Helvetica" w:eastAsia="Times New Roman" w:hAnsi="Helvetica" w:cs="Times New Roman"/>
          <w:i/>
          <w:iCs/>
          <w:sz w:val="22"/>
          <w:szCs w:val="22"/>
        </w:rPr>
        <w:t xml:space="preserve">variable </w:t>
      </w:r>
      <w:r w:rsidRPr="00184BB8">
        <w:rPr>
          <w:rFonts w:ascii="Helvetica" w:eastAsia="Times New Roman" w:hAnsi="Helvetica" w:cs="Times New Roman"/>
          <w:sz w:val="22"/>
          <w:szCs w:val="22"/>
        </w:rPr>
        <w:t xml:space="preserve">to the array </w:t>
      </w:r>
      <w:proofErr w:type="gramStart"/>
      <w:r w:rsidRPr="00184BB8">
        <w:rPr>
          <w:rFonts w:ascii="Helvetica" w:eastAsia="Times New Roman" w:hAnsi="Helvetica" w:cs="Times New Roman"/>
          <w:i/>
          <w:iCs/>
          <w:sz w:val="22"/>
          <w:szCs w:val="22"/>
        </w:rPr>
        <w:t>object</w:t>
      </w:r>
      <w:r w:rsidRPr="00184BB8">
        <w:rPr>
          <w:rFonts w:ascii="Helvetica" w:eastAsia="Times New Roman" w:hAnsi="Helvetica" w:cs="Times New Roman"/>
          <w:sz w:val="22"/>
          <w:szCs w:val="22"/>
        </w:rPr>
        <w:t>, and</w:t>
      </w:r>
      <w:proofErr w:type="gramEnd"/>
      <w:r w:rsidRPr="00184BB8">
        <w:rPr>
          <w:rFonts w:ascii="Helvetica" w:eastAsia="Times New Roman" w:hAnsi="Helvetica" w:cs="Times New Roman"/>
          <w:sz w:val="22"/>
          <w:szCs w:val="22"/>
        </w:rPr>
        <w:t xml:space="preserve"> return the value at the given </w:t>
      </w:r>
      <w:r w:rsidRPr="00184BB8">
        <w:rPr>
          <w:rFonts w:ascii="Helvetica" w:eastAsia="Times New Roman" w:hAnsi="Helvetica" w:cs="Times New Roman"/>
          <w:i/>
          <w:iCs/>
          <w:sz w:val="22"/>
          <w:szCs w:val="22"/>
        </w:rPr>
        <w:t>index</w:t>
      </w:r>
      <w:r w:rsidRPr="00184BB8">
        <w:rPr>
          <w:rFonts w:ascii="Helvetica" w:eastAsia="Times New Roman" w:hAnsi="Helvetica" w:cs="Times New Roman"/>
          <w:sz w:val="22"/>
          <w:szCs w:val="22"/>
        </w:rPr>
        <w:t xml:space="preserve">. Borrowing a term from mathematics, the index is sometimes called the </w:t>
      </w:r>
      <w:r w:rsidRPr="00184BB8">
        <w:rPr>
          <w:rFonts w:ascii="Helvetica" w:eastAsia="Times New Roman" w:hAnsi="Helvetica" w:cs="Times New Roman"/>
          <w:i/>
          <w:iCs/>
          <w:sz w:val="22"/>
          <w:szCs w:val="22"/>
        </w:rPr>
        <w:t>subscript</w:t>
      </w:r>
      <w:r w:rsidRPr="00184BB8">
        <w:rPr>
          <w:rFonts w:ascii="Helvetica" w:eastAsia="Times New Roman" w:hAnsi="Helvetica" w:cs="Times New Roman"/>
          <w:sz w:val="22"/>
          <w:szCs w:val="22"/>
        </w:rPr>
        <w:t xml:space="preserve">. </w:t>
      </w:r>
    </w:p>
    <w:p w14:paraId="63C068E2"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5. Arrays indices start at 0. </w:t>
      </w:r>
    </w:p>
    <w:p w14:paraId="678497EA"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The valid indices of an array are </w:t>
      </w:r>
      <w:r w:rsidRPr="00184BB8">
        <w:rPr>
          <w:rFonts w:ascii="Courier" w:eastAsia="Times New Roman" w:hAnsi="Courier" w:cs="Times New Roman"/>
          <w:sz w:val="22"/>
          <w:szCs w:val="22"/>
        </w:rPr>
        <w:t xml:space="preserve">0 </w:t>
      </w:r>
      <w:r w:rsidRPr="00184BB8">
        <w:rPr>
          <w:rFonts w:ascii="Helvetica" w:eastAsia="Times New Roman" w:hAnsi="Helvetica" w:cs="Times New Roman"/>
          <w:sz w:val="22"/>
          <w:szCs w:val="22"/>
        </w:rPr>
        <w:t xml:space="preserve">through </w:t>
      </w:r>
      <w:proofErr w:type="gramStart"/>
      <w:r w:rsidRPr="00184BB8">
        <w:rPr>
          <w:rFonts w:ascii="Courier" w:eastAsia="Times New Roman" w:hAnsi="Courier" w:cs="Times New Roman"/>
          <w:sz w:val="22"/>
          <w:szCs w:val="22"/>
        </w:rPr>
        <w:t>size-1</w:t>
      </w:r>
      <w:proofErr w:type="gramEnd"/>
      <w:r w:rsidRPr="00184BB8">
        <w:rPr>
          <w:rFonts w:ascii="Helvetica" w:eastAsia="Times New Roman" w:hAnsi="Helvetica" w:cs="Times New Roman"/>
          <w:sz w:val="22"/>
          <w:szCs w:val="22"/>
        </w:rPr>
        <w:t xml:space="preserve">, where </w:t>
      </w:r>
      <w:r w:rsidRPr="00184BB8">
        <w:rPr>
          <w:rFonts w:ascii="Courier" w:eastAsia="Times New Roman" w:hAnsi="Courier" w:cs="Times New Roman"/>
          <w:sz w:val="22"/>
          <w:szCs w:val="22"/>
        </w:rPr>
        <w:t xml:space="preserve">size </w:t>
      </w:r>
      <w:r w:rsidRPr="00184BB8">
        <w:rPr>
          <w:rFonts w:ascii="Helvetica" w:eastAsia="Times New Roman" w:hAnsi="Helvetica" w:cs="Times New Roman"/>
          <w:sz w:val="22"/>
          <w:szCs w:val="22"/>
        </w:rPr>
        <w:t xml:space="preserve">is the number of elements in the array. </w:t>
      </w:r>
      <w:proofErr w:type="gramStart"/>
      <w:r w:rsidRPr="00184BB8">
        <w:rPr>
          <w:rFonts w:ascii="Helvetica" w:eastAsia="Times New Roman" w:hAnsi="Helvetica" w:cs="Times New Roman"/>
          <w:sz w:val="22"/>
          <w:szCs w:val="22"/>
        </w:rPr>
        <w:t>So</w:t>
      </w:r>
      <w:proofErr w:type="gramEnd"/>
      <w:r w:rsidRPr="00184BB8">
        <w:rPr>
          <w:rFonts w:ascii="Helvetica" w:eastAsia="Times New Roman" w:hAnsi="Helvetica" w:cs="Times New Roman"/>
          <w:sz w:val="22"/>
          <w:szCs w:val="22"/>
        </w:rPr>
        <w:t xml:space="preserve"> if the size of an array is </w:t>
      </w:r>
      <w:r w:rsidRPr="00184BB8">
        <w:rPr>
          <w:rFonts w:ascii="Courier" w:eastAsia="Times New Roman" w:hAnsi="Courier" w:cs="Times New Roman"/>
          <w:sz w:val="22"/>
          <w:szCs w:val="22"/>
        </w:rPr>
        <w:t>10</w:t>
      </w:r>
      <w:r w:rsidRPr="00184BB8">
        <w:rPr>
          <w:rFonts w:ascii="Helvetica" w:eastAsia="Times New Roman" w:hAnsi="Helvetica" w:cs="Times New Roman"/>
          <w:sz w:val="22"/>
          <w:szCs w:val="22"/>
        </w:rPr>
        <w:t xml:space="preserve">, the index of the last element is </w:t>
      </w:r>
      <w:r w:rsidRPr="00184BB8">
        <w:rPr>
          <w:rFonts w:ascii="Courier" w:eastAsia="Times New Roman" w:hAnsi="Courier" w:cs="Times New Roman"/>
          <w:sz w:val="22"/>
          <w:szCs w:val="22"/>
        </w:rPr>
        <w:t>9</w:t>
      </w:r>
      <w:r w:rsidRPr="00184BB8">
        <w:rPr>
          <w:rFonts w:ascii="Helvetica" w:eastAsia="Times New Roman" w:hAnsi="Helvetica" w:cs="Times New Roman"/>
          <w:sz w:val="22"/>
          <w:szCs w:val="22"/>
        </w:rPr>
        <w:t xml:space="preserve">. </w:t>
      </w:r>
    </w:p>
    <w:p w14:paraId="64C4E8D6"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6. Accessing an invalid array index causes an exception </w:t>
      </w:r>
    </w:p>
    <w:p w14:paraId="71254B1B"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Whenever we try to access an element of an array, the Virtual Machine makes sure that the index is valid. If it is not, the VM raises an error that will crash the program. </w:t>
      </w:r>
    </w:p>
    <w:p w14:paraId="3EBF4431"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7. Arrays elements have default values </w:t>
      </w:r>
    </w:p>
    <w:p w14:paraId="4AA7EF88"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When an array is created with the </w:t>
      </w:r>
      <w:r w:rsidRPr="00184BB8">
        <w:rPr>
          <w:rFonts w:ascii="Courier" w:eastAsia="Times New Roman" w:hAnsi="Courier" w:cs="Times New Roman"/>
          <w:sz w:val="22"/>
          <w:szCs w:val="22"/>
        </w:rPr>
        <w:t xml:space="preserve">new </w:t>
      </w:r>
      <w:r w:rsidRPr="00184BB8">
        <w:rPr>
          <w:rFonts w:ascii="Helvetica" w:eastAsia="Times New Roman" w:hAnsi="Helvetica" w:cs="Times New Roman"/>
          <w:sz w:val="22"/>
          <w:szCs w:val="22"/>
        </w:rPr>
        <w:t xml:space="preserve">keyword, the elements will be given the same default values as member variables. For primitive types, this is </w:t>
      </w:r>
      <w:r w:rsidRPr="00184BB8">
        <w:rPr>
          <w:rFonts w:ascii="Courier" w:eastAsia="Times New Roman" w:hAnsi="Courier" w:cs="Times New Roman"/>
          <w:sz w:val="22"/>
          <w:szCs w:val="22"/>
        </w:rPr>
        <w:t xml:space="preserve">0 </w:t>
      </w:r>
      <w:r w:rsidRPr="00184BB8">
        <w:rPr>
          <w:rFonts w:ascii="Helvetica" w:eastAsia="Times New Roman" w:hAnsi="Helvetica" w:cs="Times New Roman"/>
          <w:sz w:val="22"/>
          <w:szCs w:val="22"/>
        </w:rPr>
        <w:t xml:space="preserve">or </w:t>
      </w:r>
      <w:r w:rsidRPr="00184BB8">
        <w:rPr>
          <w:rFonts w:ascii="Courier" w:eastAsia="Times New Roman" w:hAnsi="Courier" w:cs="Times New Roman"/>
          <w:sz w:val="22"/>
          <w:szCs w:val="22"/>
        </w:rPr>
        <w:t>0.0</w:t>
      </w:r>
      <w:r w:rsidRPr="00184BB8">
        <w:rPr>
          <w:rFonts w:ascii="Helvetica" w:eastAsia="Times New Roman" w:hAnsi="Helvetica" w:cs="Times New Roman"/>
          <w:sz w:val="22"/>
          <w:szCs w:val="22"/>
        </w:rPr>
        <w:t xml:space="preserve">; for objects, it is the </w:t>
      </w:r>
      <w:r w:rsidRPr="00184BB8">
        <w:rPr>
          <w:rFonts w:ascii="Courier" w:eastAsia="Times New Roman" w:hAnsi="Courier" w:cs="Times New Roman"/>
          <w:sz w:val="22"/>
          <w:szCs w:val="22"/>
        </w:rPr>
        <w:t xml:space="preserve">null </w:t>
      </w:r>
      <w:r w:rsidRPr="00184BB8">
        <w:rPr>
          <w:rFonts w:ascii="Helvetica" w:eastAsia="Times New Roman" w:hAnsi="Helvetica" w:cs="Times New Roman"/>
          <w:sz w:val="22"/>
          <w:szCs w:val="22"/>
        </w:rPr>
        <w:t xml:space="preserve">pointer. </w:t>
      </w:r>
    </w:p>
    <w:p w14:paraId="279D052E"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8. The size of arrays can be decided at run time </w:t>
      </w:r>
    </w:p>
    <w:p w14:paraId="4DDC8835"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If we had to use constant sizes when creating arrays, they would only serve as a convenience. But we can use integer variables for the size when creating an array: </w:t>
      </w:r>
    </w:p>
    <w:p w14:paraId="20623292"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int </w:t>
      </w:r>
      <w:proofErr w:type="spellStart"/>
      <w:r w:rsidRPr="00184BB8">
        <w:rPr>
          <w:rFonts w:ascii="Courier" w:eastAsia="Times New Roman" w:hAnsi="Courier" w:cs="Courier New"/>
          <w:sz w:val="20"/>
          <w:szCs w:val="20"/>
        </w:rPr>
        <w:t>arraySize</w:t>
      </w:r>
      <w:proofErr w:type="spellEnd"/>
      <w:r w:rsidRPr="00184BB8">
        <w:rPr>
          <w:rFonts w:ascii="Courier" w:eastAsia="Times New Roman" w:hAnsi="Courier" w:cs="Courier New"/>
          <w:sz w:val="20"/>
          <w:szCs w:val="20"/>
        </w:rPr>
        <w:t xml:space="preserve"> = </w:t>
      </w:r>
      <w:proofErr w:type="gramStart"/>
      <w:r w:rsidRPr="00184BB8">
        <w:rPr>
          <w:rFonts w:ascii="Courier" w:eastAsia="Times New Roman" w:hAnsi="Courier" w:cs="Courier New"/>
          <w:sz w:val="20"/>
          <w:szCs w:val="20"/>
        </w:rPr>
        <w:t>...;</w:t>
      </w:r>
      <w:proofErr w:type="gramEnd"/>
    </w:p>
    <w:p w14:paraId="723AD24B"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double[</w:t>
      </w:r>
      <w:proofErr w:type="gramEnd"/>
      <w:r w:rsidRPr="00184BB8">
        <w:rPr>
          <w:rFonts w:ascii="Courier" w:eastAsia="Times New Roman" w:hAnsi="Courier" w:cs="Courier New"/>
          <w:sz w:val="20"/>
          <w:szCs w:val="20"/>
        </w:rPr>
        <w:t xml:space="preserve">] </w:t>
      </w:r>
      <w:proofErr w:type="spellStart"/>
      <w:r w:rsidRPr="00184BB8">
        <w:rPr>
          <w:rFonts w:ascii="Courier" w:eastAsia="Times New Roman" w:hAnsi="Courier" w:cs="Courier New"/>
          <w:sz w:val="20"/>
          <w:szCs w:val="20"/>
        </w:rPr>
        <w:t>arr</w:t>
      </w:r>
      <w:proofErr w:type="spellEnd"/>
      <w:r w:rsidRPr="00184BB8">
        <w:rPr>
          <w:rFonts w:ascii="Courier" w:eastAsia="Times New Roman" w:hAnsi="Courier" w:cs="Courier New"/>
          <w:sz w:val="20"/>
          <w:szCs w:val="20"/>
        </w:rPr>
        <w:t xml:space="preserve"> = new double[</w:t>
      </w:r>
      <w:proofErr w:type="spellStart"/>
      <w:r w:rsidRPr="00184BB8">
        <w:rPr>
          <w:rFonts w:ascii="Courier" w:eastAsia="Times New Roman" w:hAnsi="Courier" w:cs="Courier New"/>
          <w:sz w:val="20"/>
          <w:szCs w:val="20"/>
        </w:rPr>
        <w:t>arraySize</w:t>
      </w:r>
      <w:proofErr w:type="spellEnd"/>
      <w:r w:rsidRPr="00184BB8">
        <w:rPr>
          <w:rFonts w:ascii="Courier" w:eastAsia="Times New Roman" w:hAnsi="Courier" w:cs="Courier New"/>
          <w:sz w:val="20"/>
          <w:szCs w:val="20"/>
        </w:rPr>
        <w:t>];</w:t>
      </w:r>
    </w:p>
    <w:p w14:paraId="55A27D7B"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9. Arrays have a </w:t>
      </w:r>
      <w:r w:rsidRPr="00184BB8">
        <w:rPr>
          <w:rFonts w:ascii="Courier" w:eastAsia="Times New Roman" w:hAnsi="Courier" w:cs="Times New Roman"/>
          <w:b/>
          <w:bCs/>
          <w:sz w:val="28"/>
          <w:szCs w:val="28"/>
        </w:rPr>
        <w:t xml:space="preserve">length </w:t>
      </w:r>
      <w:r w:rsidRPr="00184BB8">
        <w:rPr>
          <w:rFonts w:ascii="Helvetica" w:eastAsia="Times New Roman" w:hAnsi="Helvetica" w:cs="Times New Roman"/>
          <w:b/>
          <w:bCs/>
          <w:sz w:val="28"/>
          <w:szCs w:val="28"/>
        </w:rPr>
        <w:t xml:space="preserve">field </w:t>
      </w:r>
    </w:p>
    <w:p w14:paraId="55B4C9CC"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We can always find out the length of an array by accessing the special </w:t>
      </w:r>
      <w:r w:rsidRPr="00184BB8">
        <w:rPr>
          <w:rFonts w:ascii="Courier" w:eastAsia="Times New Roman" w:hAnsi="Courier" w:cs="Times New Roman"/>
          <w:sz w:val="22"/>
          <w:szCs w:val="22"/>
        </w:rPr>
        <w:t xml:space="preserve">length </w:t>
      </w:r>
      <w:r w:rsidRPr="00184BB8">
        <w:rPr>
          <w:rFonts w:ascii="Helvetica" w:eastAsia="Times New Roman" w:hAnsi="Helvetica" w:cs="Times New Roman"/>
          <w:sz w:val="22"/>
          <w:szCs w:val="22"/>
        </w:rPr>
        <w:t xml:space="preserve">property. See the next fact for an example of how to use this property.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0"/>
      </w:tblGrid>
      <w:tr w:rsidR="00184BB8" w:rsidRPr="00184BB8" w14:paraId="29DBE1A9" w14:textId="77777777" w:rsidTr="00184BB8">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3AE8974" w14:textId="77777777" w:rsidR="00184BB8" w:rsidRPr="00184BB8" w:rsidRDefault="00184BB8" w:rsidP="00184BB8">
            <w:pPr>
              <w:spacing w:before="100" w:beforeAutospacing="1" w:after="100" w:afterAutospacing="1"/>
              <w:divId w:val="1635913982"/>
              <w:rPr>
                <w:rFonts w:ascii="Times New Roman" w:eastAsia="Times New Roman" w:hAnsi="Times New Roman" w:cs="Times New Roman"/>
              </w:rPr>
            </w:pPr>
            <w:proofErr w:type="gramStart"/>
            <w:r w:rsidRPr="00184BB8">
              <w:rPr>
                <w:rFonts w:ascii="Helvetica" w:eastAsia="Times New Roman" w:hAnsi="Helvetica" w:cs="Times New Roman"/>
                <w:b/>
                <w:bCs/>
                <w:sz w:val="18"/>
                <w:szCs w:val="18"/>
              </w:rPr>
              <w:t>double[</w:t>
            </w:r>
            <w:proofErr w:type="gramEnd"/>
            <w:r w:rsidRPr="00184BB8">
              <w:rPr>
                <w:rFonts w:ascii="Helvetica" w:eastAsia="Times New Roman" w:hAnsi="Helvetica" w:cs="Times New Roman"/>
                <w:b/>
                <w:bCs/>
                <w:sz w:val="18"/>
                <w:szCs w:val="18"/>
              </w:rPr>
              <w:t xml:space="preserve"> ] </w:t>
            </w:r>
          </w:p>
        </w:tc>
      </w:tr>
      <w:tr w:rsidR="00184BB8" w:rsidRPr="00184BB8" w14:paraId="3396BAA7" w14:textId="77777777" w:rsidTr="00184BB8">
        <w:tc>
          <w:tcPr>
            <w:tcW w:w="0" w:type="auto"/>
            <w:tcBorders>
              <w:top w:val="single" w:sz="12" w:space="0" w:color="000000"/>
              <w:left w:val="single" w:sz="12" w:space="0" w:color="000000"/>
              <w:bottom w:val="single" w:sz="6" w:space="0" w:color="000000"/>
              <w:right w:val="single" w:sz="12" w:space="0" w:color="000000"/>
            </w:tcBorders>
            <w:shd w:val="clear" w:color="auto" w:fill="FFFFFF"/>
            <w:vAlign w:val="center"/>
            <w:hideMark/>
          </w:tcPr>
          <w:p w14:paraId="736CE4E9" w14:textId="77777777" w:rsidR="00184BB8" w:rsidRPr="00184BB8" w:rsidRDefault="00184BB8" w:rsidP="00184BB8">
            <w:pPr>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18"/>
                <w:szCs w:val="18"/>
              </w:rPr>
              <w:t xml:space="preserve">5.5 </w:t>
            </w:r>
          </w:p>
        </w:tc>
      </w:tr>
      <w:tr w:rsidR="00184BB8" w:rsidRPr="00184BB8" w14:paraId="23995040" w14:textId="77777777" w:rsidTr="00184BB8">
        <w:tc>
          <w:tcPr>
            <w:tcW w:w="0" w:type="auto"/>
            <w:tcBorders>
              <w:top w:val="single" w:sz="6" w:space="0" w:color="000000"/>
              <w:left w:val="single" w:sz="12" w:space="0" w:color="000000"/>
              <w:bottom w:val="single" w:sz="6" w:space="0" w:color="000000"/>
              <w:right w:val="single" w:sz="12" w:space="0" w:color="000000"/>
            </w:tcBorders>
            <w:shd w:val="clear" w:color="auto" w:fill="FFFFFF"/>
            <w:vAlign w:val="center"/>
            <w:hideMark/>
          </w:tcPr>
          <w:p w14:paraId="388363D2" w14:textId="77777777" w:rsidR="00184BB8" w:rsidRPr="00184BB8" w:rsidRDefault="00184BB8" w:rsidP="00184BB8">
            <w:pPr>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18"/>
                <w:szCs w:val="18"/>
              </w:rPr>
              <w:t xml:space="preserve">-24.2 </w:t>
            </w:r>
          </w:p>
        </w:tc>
      </w:tr>
      <w:tr w:rsidR="00184BB8" w:rsidRPr="00184BB8" w14:paraId="14ECA066" w14:textId="77777777" w:rsidTr="00184BB8">
        <w:tc>
          <w:tcPr>
            <w:tcW w:w="0" w:type="auto"/>
            <w:tcBorders>
              <w:top w:val="single" w:sz="6" w:space="0" w:color="000000"/>
              <w:left w:val="single" w:sz="12" w:space="0" w:color="000000"/>
              <w:bottom w:val="single" w:sz="6" w:space="0" w:color="000000"/>
              <w:right w:val="single" w:sz="12" w:space="0" w:color="000000"/>
            </w:tcBorders>
            <w:shd w:val="clear" w:color="auto" w:fill="FFFFFF"/>
            <w:vAlign w:val="center"/>
            <w:hideMark/>
          </w:tcPr>
          <w:p w14:paraId="4BA85C60" w14:textId="77777777" w:rsidR="00184BB8" w:rsidRPr="00184BB8" w:rsidRDefault="00184BB8" w:rsidP="00184BB8">
            <w:pPr>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18"/>
                <w:szCs w:val="18"/>
              </w:rPr>
              <w:t xml:space="preserve">0.0 </w:t>
            </w:r>
          </w:p>
        </w:tc>
      </w:tr>
      <w:tr w:rsidR="00184BB8" w:rsidRPr="00184BB8" w14:paraId="1F3535B2" w14:textId="77777777" w:rsidTr="00184BB8">
        <w:tc>
          <w:tcPr>
            <w:tcW w:w="0" w:type="auto"/>
            <w:tcBorders>
              <w:top w:val="single" w:sz="6" w:space="0" w:color="000000"/>
              <w:left w:val="single" w:sz="12" w:space="0" w:color="000000"/>
              <w:bottom w:val="single" w:sz="6" w:space="0" w:color="000000"/>
              <w:right w:val="single" w:sz="12" w:space="0" w:color="000000"/>
            </w:tcBorders>
            <w:shd w:val="clear" w:color="auto" w:fill="FFFFFF"/>
            <w:vAlign w:val="center"/>
            <w:hideMark/>
          </w:tcPr>
          <w:p w14:paraId="54D23482" w14:textId="77777777" w:rsidR="00184BB8" w:rsidRPr="00184BB8" w:rsidRDefault="00184BB8" w:rsidP="00184BB8">
            <w:pPr>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18"/>
                <w:szCs w:val="18"/>
              </w:rPr>
              <w:t xml:space="preserve">6.0 </w:t>
            </w:r>
          </w:p>
        </w:tc>
      </w:tr>
    </w:tbl>
    <w:p w14:paraId="5759B8AB" w14:textId="21D3ADA6" w:rsidR="00184BB8" w:rsidRPr="00184BB8" w:rsidRDefault="00184BB8" w:rsidP="00184BB8">
      <w:pPr>
        <w:shd w:val="clear" w:color="auto" w:fill="FFFFFF"/>
        <w:rPr>
          <w:rFonts w:ascii="Times New Roman" w:eastAsia="Times New Roman" w:hAnsi="Times New Roman" w:cs="Times New Roman"/>
        </w:rPr>
      </w:pPr>
      <w:r w:rsidRPr="00184BB8">
        <w:rPr>
          <w:rFonts w:ascii="Times New Roman" w:eastAsia="Times New Roman" w:hAnsi="Times New Roman" w:cs="Times New Roman"/>
        </w:rPr>
        <w:fldChar w:fldCharType="begin"/>
      </w:r>
      <w:r w:rsidRPr="00184BB8">
        <w:rPr>
          <w:rFonts w:ascii="Times New Roman" w:eastAsia="Times New Roman" w:hAnsi="Times New Roman" w:cs="Times New Roman"/>
        </w:rPr>
        <w:instrText xml:space="preserve"> INCLUDEPICTURE "/var/folders/tf/c19z6sf11454lqdyg33h6jkw0000gn/T/com.microsoft.Word/WebArchiveCopyPasteTempFiles/page1image608455856" \* MERGEFORMATINET </w:instrText>
      </w:r>
      <w:r w:rsidRPr="00184BB8">
        <w:rPr>
          <w:rFonts w:ascii="Times New Roman" w:eastAsia="Times New Roman" w:hAnsi="Times New Roman" w:cs="Times New Roman"/>
        </w:rPr>
        <w:fldChar w:fldCharType="separate"/>
      </w:r>
      <w:r w:rsidRPr="00184BB8">
        <w:rPr>
          <w:rFonts w:ascii="Times New Roman" w:eastAsia="Times New Roman" w:hAnsi="Times New Roman" w:cs="Times New Roman"/>
          <w:noProof/>
        </w:rPr>
        <w:drawing>
          <wp:inline distT="0" distB="0" distL="0" distR="0" wp14:anchorId="4A233E5C" wp14:editId="61BCC4B8">
            <wp:extent cx="749935" cy="78740"/>
            <wp:effectExtent l="0" t="0" r="0" b="0"/>
            <wp:docPr id="1" name="Picture 1" descr="page1image60845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08455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935" cy="78740"/>
                    </a:xfrm>
                    <a:prstGeom prst="rect">
                      <a:avLst/>
                    </a:prstGeom>
                    <a:noFill/>
                    <a:ln>
                      <a:noFill/>
                    </a:ln>
                  </pic:spPr>
                </pic:pic>
              </a:graphicData>
            </a:graphic>
          </wp:inline>
        </w:drawing>
      </w:r>
      <w:r w:rsidRPr="00184BB8">
        <w:rPr>
          <w:rFonts w:ascii="Times New Roman" w:eastAsia="Times New Roman" w:hAnsi="Times New Roman" w:cs="Times New Roman"/>
        </w:rPr>
        <w:fldChar w:fldCharType="end"/>
      </w:r>
    </w:p>
    <w:p w14:paraId="280E4B25" w14:textId="77777777" w:rsidR="00184BB8" w:rsidRPr="00184BB8" w:rsidRDefault="00184BB8" w:rsidP="00184BB8">
      <w:pPr>
        <w:numPr>
          <w:ilvl w:val="0"/>
          <w:numId w:val="2"/>
        </w:numPr>
        <w:shd w:val="clear" w:color="auto" w:fill="FFFFFF"/>
        <w:spacing w:before="100" w:beforeAutospacing="1" w:after="100" w:afterAutospacing="1"/>
        <w:rPr>
          <w:rFonts w:ascii="Helvetica" w:eastAsia="Times New Roman" w:hAnsi="Helvetica" w:cs="Times New Roman"/>
          <w:b/>
          <w:bCs/>
          <w:sz w:val="28"/>
          <w:szCs w:val="28"/>
        </w:rPr>
      </w:pPr>
      <w:r w:rsidRPr="00184BB8">
        <w:rPr>
          <w:rFonts w:ascii="Helvetica" w:eastAsia="Times New Roman" w:hAnsi="Helvetica" w:cs="Times New Roman"/>
          <w:b/>
          <w:bCs/>
          <w:sz w:val="28"/>
          <w:szCs w:val="28"/>
        </w:rPr>
        <w:t xml:space="preserve">Arrays and </w:t>
      </w:r>
      <w:r w:rsidRPr="00184BB8">
        <w:rPr>
          <w:rFonts w:ascii="Courier" w:eastAsia="Times New Roman" w:hAnsi="Courier" w:cs="Times New Roman"/>
          <w:b/>
          <w:bCs/>
          <w:sz w:val="28"/>
          <w:szCs w:val="28"/>
        </w:rPr>
        <w:t xml:space="preserve">for </w:t>
      </w:r>
      <w:r w:rsidRPr="00184BB8">
        <w:rPr>
          <w:rFonts w:ascii="Helvetica" w:eastAsia="Times New Roman" w:hAnsi="Helvetica" w:cs="Times New Roman"/>
          <w:b/>
          <w:bCs/>
          <w:sz w:val="28"/>
          <w:szCs w:val="28"/>
        </w:rPr>
        <w:t xml:space="preserve">loops are made for each other </w:t>
      </w:r>
    </w:p>
    <w:p w14:paraId="476587CF"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A very common task is to iterate over all the elements in an array and perform some operation, such as printing or totaling. This is a perfect place to use a </w:t>
      </w:r>
      <w:r w:rsidRPr="00184BB8">
        <w:rPr>
          <w:rFonts w:ascii="Courier" w:eastAsia="Times New Roman" w:hAnsi="Courier" w:cs="Times New Roman"/>
          <w:b/>
          <w:bCs/>
          <w:sz w:val="22"/>
          <w:szCs w:val="22"/>
        </w:rPr>
        <w:t xml:space="preserve">for </w:t>
      </w:r>
      <w:r w:rsidRPr="00184BB8">
        <w:rPr>
          <w:rFonts w:ascii="Helvetica" w:eastAsia="Times New Roman" w:hAnsi="Helvetica" w:cs="Times New Roman"/>
          <w:b/>
          <w:bCs/>
          <w:sz w:val="22"/>
          <w:szCs w:val="22"/>
        </w:rPr>
        <w:t xml:space="preserve">loop: </w:t>
      </w:r>
    </w:p>
    <w:p w14:paraId="1D17E0F9"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lastRenderedPageBreak/>
        <w:t xml:space="preserve">      </w:t>
      </w:r>
      <w:proofErr w:type="gramStart"/>
      <w:r w:rsidRPr="00184BB8">
        <w:rPr>
          <w:rFonts w:ascii="Courier" w:eastAsia="Times New Roman" w:hAnsi="Courier" w:cs="Courier New"/>
          <w:b/>
          <w:bCs/>
          <w:sz w:val="20"/>
          <w:szCs w:val="20"/>
        </w:rPr>
        <w:t>int[</w:t>
      </w:r>
      <w:proofErr w:type="gramEnd"/>
      <w:r w:rsidRPr="00184BB8">
        <w:rPr>
          <w:rFonts w:ascii="Courier" w:eastAsia="Times New Roman" w:hAnsi="Courier" w:cs="Courier New"/>
          <w:b/>
          <w:bCs/>
          <w:sz w:val="20"/>
          <w:szCs w:val="20"/>
        </w:rPr>
        <w:t xml:space="preserve">] </w:t>
      </w:r>
      <w:proofErr w:type="spellStart"/>
      <w:r w:rsidRPr="00184BB8">
        <w:rPr>
          <w:rFonts w:ascii="Courier" w:eastAsia="Times New Roman" w:hAnsi="Courier" w:cs="Courier New"/>
          <w:b/>
          <w:bCs/>
          <w:sz w:val="20"/>
          <w:szCs w:val="20"/>
        </w:rPr>
        <w:t>arr</w:t>
      </w:r>
      <w:proofErr w:type="spellEnd"/>
      <w:r w:rsidRPr="00184BB8">
        <w:rPr>
          <w:rFonts w:ascii="Courier" w:eastAsia="Times New Roman" w:hAnsi="Courier" w:cs="Courier New"/>
          <w:b/>
          <w:bCs/>
          <w:sz w:val="20"/>
          <w:szCs w:val="20"/>
        </w:rPr>
        <w:t xml:space="preserve"> = ....</w:t>
      </w:r>
    </w:p>
    <w:p w14:paraId="381E82F4"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for (int </w:t>
      </w:r>
      <w:proofErr w:type="spellStart"/>
      <w:r w:rsidRPr="00184BB8">
        <w:rPr>
          <w:rFonts w:ascii="Courier" w:eastAsia="Times New Roman" w:hAnsi="Courier" w:cs="Courier New"/>
          <w:b/>
          <w:bCs/>
          <w:sz w:val="20"/>
          <w:szCs w:val="20"/>
        </w:rPr>
        <w:t>i</w:t>
      </w:r>
      <w:proofErr w:type="spellEnd"/>
      <w:r w:rsidRPr="00184BB8">
        <w:rPr>
          <w:rFonts w:ascii="Courier" w:eastAsia="Times New Roman" w:hAnsi="Courier" w:cs="Courier New"/>
          <w:b/>
          <w:bCs/>
          <w:sz w:val="20"/>
          <w:szCs w:val="20"/>
        </w:rPr>
        <w:t xml:space="preserve"> = 0; </w:t>
      </w:r>
      <w:proofErr w:type="spellStart"/>
      <w:r w:rsidRPr="00184BB8">
        <w:rPr>
          <w:rFonts w:ascii="Courier" w:eastAsia="Times New Roman" w:hAnsi="Courier" w:cs="Courier New"/>
          <w:b/>
          <w:bCs/>
          <w:sz w:val="20"/>
          <w:szCs w:val="20"/>
        </w:rPr>
        <w:t>i</w:t>
      </w:r>
      <w:proofErr w:type="spellEnd"/>
      <w:r w:rsidRPr="00184BB8">
        <w:rPr>
          <w:rFonts w:ascii="Courier" w:eastAsia="Times New Roman" w:hAnsi="Courier" w:cs="Courier New"/>
          <w:b/>
          <w:bCs/>
          <w:sz w:val="20"/>
          <w:szCs w:val="20"/>
        </w:rPr>
        <w:t xml:space="preserve"> &lt; </w:t>
      </w:r>
      <w:proofErr w:type="spellStart"/>
      <w:proofErr w:type="gramStart"/>
      <w:r w:rsidRPr="00184BB8">
        <w:rPr>
          <w:rFonts w:ascii="Courier" w:eastAsia="Times New Roman" w:hAnsi="Courier" w:cs="Courier New"/>
          <w:b/>
          <w:bCs/>
          <w:sz w:val="20"/>
          <w:szCs w:val="20"/>
        </w:rPr>
        <w:t>arr.length</w:t>
      </w:r>
      <w:proofErr w:type="spellEnd"/>
      <w:proofErr w:type="gramEnd"/>
      <w:r w:rsidRPr="00184BB8">
        <w:rPr>
          <w:rFonts w:ascii="Courier" w:eastAsia="Times New Roman" w:hAnsi="Courier" w:cs="Courier New"/>
          <w:b/>
          <w:bCs/>
          <w:sz w:val="20"/>
          <w:szCs w:val="20"/>
        </w:rPr>
        <w:t xml:space="preserve">; </w:t>
      </w:r>
      <w:proofErr w:type="spellStart"/>
      <w:r w:rsidRPr="00184BB8">
        <w:rPr>
          <w:rFonts w:ascii="Courier" w:eastAsia="Times New Roman" w:hAnsi="Courier" w:cs="Courier New"/>
          <w:b/>
          <w:bCs/>
          <w:sz w:val="20"/>
          <w:szCs w:val="20"/>
        </w:rPr>
        <w:t>i</w:t>
      </w:r>
      <w:proofErr w:type="spellEnd"/>
      <w:r w:rsidRPr="00184BB8">
        <w:rPr>
          <w:rFonts w:ascii="Courier" w:eastAsia="Times New Roman" w:hAnsi="Courier" w:cs="Courier New"/>
          <w:b/>
          <w:bCs/>
          <w:sz w:val="20"/>
          <w:szCs w:val="20"/>
        </w:rPr>
        <w:t>++) {</w:t>
      </w:r>
    </w:p>
    <w:p w14:paraId="0592A3F6"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roofErr w:type="spellStart"/>
      <w:r w:rsidRPr="00184BB8">
        <w:rPr>
          <w:rFonts w:ascii="Courier" w:eastAsia="Times New Roman" w:hAnsi="Courier" w:cs="Courier New"/>
          <w:b/>
          <w:bCs/>
          <w:sz w:val="20"/>
          <w:szCs w:val="20"/>
        </w:rPr>
        <w:t>S.o.p</w:t>
      </w:r>
      <w:proofErr w:type="spellEnd"/>
      <w:r w:rsidRPr="00184BB8">
        <w:rPr>
          <w:rFonts w:ascii="Courier" w:eastAsia="Times New Roman" w:hAnsi="Courier" w:cs="Courier New"/>
          <w:b/>
          <w:bCs/>
          <w:sz w:val="20"/>
          <w:szCs w:val="20"/>
        </w:rPr>
        <w:t>(</w:t>
      </w:r>
      <w:proofErr w:type="spellStart"/>
      <w:r w:rsidRPr="00184BB8">
        <w:rPr>
          <w:rFonts w:ascii="Courier" w:eastAsia="Times New Roman" w:hAnsi="Courier" w:cs="Courier New"/>
          <w:b/>
          <w:bCs/>
          <w:sz w:val="20"/>
          <w:szCs w:val="20"/>
        </w:rPr>
        <w:t>arr</w:t>
      </w:r>
      <w:proofErr w:type="spellEnd"/>
      <w:r w:rsidRPr="00184BB8">
        <w:rPr>
          <w:rFonts w:ascii="Courier" w:eastAsia="Times New Roman" w:hAnsi="Courier" w:cs="Courier New"/>
          <w:b/>
          <w:bCs/>
          <w:sz w:val="20"/>
          <w:szCs w:val="20"/>
        </w:rPr>
        <w:t>[</w:t>
      </w:r>
      <w:proofErr w:type="spellStart"/>
      <w:r w:rsidRPr="00184BB8">
        <w:rPr>
          <w:rFonts w:ascii="Courier" w:eastAsia="Times New Roman" w:hAnsi="Courier" w:cs="Courier New"/>
          <w:b/>
          <w:bCs/>
          <w:sz w:val="20"/>
          <w:szCs w:val="20"/>
        </w:rPr>
        <w:t>i</w:t>
      </w:r>
      <w:proofErr w:type="spellEnd"/>
      <w:r w:rsidRPr="00184BB8">
        <w:rPr>
          <w:rFonts w:ascii="Courier" w:eastAsia="Times New Roman" w:hAnsi="Courier" w:cs="Courier New"/>
          <w:b/>
          <w:bCs/>
          <w:sz w:val="20"/>
          <w:szCs w:val="20"/>
        </w:rPr>
        <w:t>]</w:t>
      </w:r>
      <w:proofErr w:type="gramStart"/>
      <w:r w:rsidRPr="00184BB8">
        <w:rPr>
          <w:rFonts w:ascii="Courier" w:eastAsia="Times New Roman" w:hAnsi="Courier" w:cs="Courier New"/>
          <w:b/>
          <w:bCs/>
          <w:sz w:val="20"/>
          <w:szCs w:val="20"/>
        </w:rPr>
        <w:t>);</w:t>
      </w:r>
      <w:proofErr w:type="gramEnd"/>
    </w:p>
    <w:p w14:paraId="65A8B542"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
    <w:p w14:paraId="143E9B37"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We use an index variable that ranges over all the valid indices of the array, starting at </w:t>
      </w:r>
      <w:r w:rsidRPr="00184BB8">
        <w:rPr>
          <w:rFonts w:ascii="Courier" w:eastAsia="Times New Roman" w:hAnsi="Courier" w:cs="Times New Roman"/>
          <w:b/>
          <w:bCs/>
          <w:sz w:val="22"/>
          <w:szCs w:val="22"/>
        </w:rPr>
        <w:t xml:space="preserve">0 </w:t>
      </w:r>
      <w:r w:rsidRPr="00184BB8">
        <w:rPr>
          <w:rFonts w:ascii="Helvetica" w:eastAsia="Times New Roman" w:hAnsi="Helvetica" w:cs="Times New Roman"/>
          <w:b/>
          <w:bCs/>
          <w:sz w:val="22"/>
          <w:szCs w:val="22"/>
        </w:rPr>
        <w:t xml:space="preserve">and going up to </w:t>
      </w:r>
      <w:proofErr w:type="gramStart"/>
      <w:r w:rsidRPr="00184BB8">
        <w:rPr>
          <w:rFonts w:ascii="Courier" w:eastAsia="Times New Roman" w:hAnsi="Courier" w:cs="Times New Roman"/>
          <w:b/>
          <w:bCs/>
          <w:sz w:val="22"/>
          <w:szCs w:val="22"/>
        </w:rPr>
        <w:t>length-1</w:t>
      </w:r>
      <w:proofErr w:type="gramEnd"/>
      <w:r w:rsidRPr="00184BB8">
        <w:rPr>
          <w:rFonts w:ascii="Helvetica" w:eastAsia="Times New Roman" w:hAnsi="Helvetica" w:cs="Times New Roman"/>
          <w:b/>
          <w:bCs/>
          <w:sz w:val="22"/>
          <w:szCs w:val="22"/>
        </w:rPr>
        <w:t xml:space="preserve">. </w:t>
      </w:r>
    </w:p>
    <w:p w14:paraId="40D55895" w14:textId="77777777" w:rsidR="00184BB8" w:rsidRPr="00184BB8" w:rsidRDefault="00184BB8" w:rsidP="00184BB8">
      <w:pPr>
        <w:numPr>
          <w:ilvl w:val="0"/>
          <w:numId w:val="2"/>
        </w:numPr>
        <w:shd w:val="clear" w:color="auto" w:fill="FFFFFF"/>
        <w:spacing w:before="100" w:beforeAutospacing="1" w:after="100" w:afterAutospacing="1"/>
        <w:rPr>
          <w:rFonts w:ascii="Helvetica" w:eastAsia="Times New Roman" w:hAnsi="Helvetica" w:cs="Times New Roman"/>
          <w:b/>
          <w:bCs/>
          <w:sz w:val="28"/>
          <w:szCs w:val="28"/>
        </w:rPr>
      </w:pPr>
      <w:r w:rsidRPr="00184BB8">
        <w:rPr>
          <w:rFonts w:ascii="Helvetica" w:eastAsia="Times New Roman" w:hAnsi="Helvetica" w:cs="Times New Roman"/>
          <w:b/>
          <w:bCs/>
          <w:sz w:val="28"/>
          <w:szCs w:val="28"/>
        </w:rPr>
        <w:t xml:space="preserve">Arrays can be created with literal syntax </w:t>
      </w:r>
    </w:p>
    <w:p w14:paraId="53B43088" w14:textId="77777777" w:rsidR="00184BB8" w:rsidRPr="00184BB8" w:rsidRDefault="00184BB8" w:rsidP="00184BB8">
      <w:pPr>
        <w:shd w:val="clear" w:color="auto" w:fill="FFFFFF"/>
        <w:spacing w:before="100" w:beforeAutospacing="1" w:after="100" w:afterAutospacing="1"/>
        <w:ind w:left="720"/>
        <w:rPr>
          <w:rFonts w:ascii="Helvetica" w:eastAsia="Times New Roman" w:hAnsi="Helvetica" w:cs="Times New Roman"/>
          <w:b/>
          <w:bCs/>
          <w:sz w:val="28"/>
          <w:szCs w:val="28"/>
        </w:rPr>
      </w:pPr>
      <w:r w:rsidRPr="00184BB8">
        <w:rPr>
          <w:rFonts w:ascii="Helvetica" w:eastAsia="Times New Roman" w:hAnsi="Helvetica" w:cs="Times New Roman"/>
          <w:b/>
          <w:bCs/>
          <w:sz w:val="22"/>
          <w:szCs w:val="22"/>
        </w:rPr>
        <w:t xml:space="preserve">If we know what elements we want to put into an array, we can use a special syntax to create a literal array. This is like creating a literal </w:t>
      </w:r>
      <w:r w:rsidRPr="00184BB8">
        <w:rPr>
          <w:rFonts w:ascii="Courier" w:eastAsia="Times New Roman" w:hAnsi="Courier" w:cs="Times New Roman"/>
          <w:b/>
          <w:bCs/>
          <w:sz w:val="22"/>
          <w:szCs w:val="22"/>
        </w:rPr>
        <w:t xml:space="preserve">String </w:t>
      </w:r>
      <w:r w:rsidRPr="00184BB8">
        <w:rPr>
          <w:rFonts w:ascii="Helvetica" w:eastAsia="Times New Roman" w:hAnsi="Helvetica" w:cs="Times New Roman"/>
          <w:b/>
          <w:bCs/>
          <w:sz w:val="22"/>
          <w:szCs w:val="22"/>
        </w:rPr>
        <w:t xml:space="preserve">or number. To create a literal array, use a pair of curly braces, with the values of the array elements inside, separated by commas: </w:t>
      </w:r>
    </w:p>
    <w:p w14:paraId="42B6BA88"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roofErr w:type="gramStart"/>
      <w:r w:rsidRPr="00184BB8">
        <w:rPr>
          <w:rFonts w:ascii="Courier" w:eastAsia="Times New Roman" w:hAnsi="Courier" w:cs="Courier New"/>
          <w:b/>
          <w:bCs/>
          <w:sz w:val="20"/>
          <w:szCs w:val="20"/>
        </w:rPr>
        <w:t>String[</w:t>
      </w:r>
      <w:proofErr w:type="gramEnd"/>
      <w:r w:rsidRPr="00184BB8">
        <w:rPr>
          <w:rFonts w:ascii="Courier" w:eastAsia="Times New Roman" w:hAnsi="Courier" w:cs="Courier New"/>
          <w:b/>
          <w:bCs/>
          <w:sz w:val="20"/>
          <w:szCs w:val="20"/>
        </w:rPr>
        <w:t>] strings = { “AA”, “BB”, “CC” };</w:t>
      </w:r>
    </w:p>
    <w:p w14:paraId="771EC72C"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b/>
          <w:bCs/>
          <w:sz w:val="20"/>
          <w:szCs w:val="20"/>
        </w:rPr>
      </w:pPr>
      <w:r w:rsidRPr="00184BB8">
        <w:rPr>
          <w:rFonts w:ascii="Courier" w:eastAsia="Times New Roman" w:hAnsi="Courier" w:cs="Courier New"/>
          <w:b/>
          <w:bCs/>
          <w:sz w:val="20"/>
          <w:szCs w:val="20"/>
        </w:rPr>
        <w:t xml:space="preserve">      </w:t>
      </w:r>
      <w:proofErr w:type="gramStart"/>
      <w:r w:rsidRPr="00184BB8">
        <w:rPr>
          <w:rFonts w:ascii="Courier" w:eastAsia="Times New Roman" w:hAnsi="Courier" w:cs="Courier New"/>
          <w:b/>
          <w:bCs/>
          <w:sz w:val="20"/>
          <w:szCs w:val="20"/>
        </w:rPr>
        <w:t>int[</w:t>
      </w:r>
      <w:proofErr w:type="gramEnd"/>
      <w:r w:rsidRPr="00184BB8">
        <w:rPr>
          <w:rFonts w:ascii="Courier" w:eastAsia="Times New Roman" w:hAnsi="Courier" w:cs="Courier New"/>
          <w:b/>
          <w:bCs/>
          <w:sz w:val="20"/>
          <w:szCs w:val="20"/>
        </w:rPr>
        <w:t>] numbers = { 1, 2, 7, 8, 123, 0 };</w:t>
      </w:r>
    </w:p>
    <w:p w14:paraId="72CBE608"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12. Array elements can be used directly </w:t>
      </w:r>
    </w:p>
    <w:p w14:paraId="1344B546"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We do not have to pull an element out of an array into an individual variable before we use it: </w:t>
      </w:r>
    </w:p>
    <w:p w14:paraId="4DEAF55A"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String[</w:t>
      </w:r>
      <w:proofErr w:type="gramEnd"/>
      <w:r w:rsidRPr="00184BB8">
        <w:rPr>
          <w:rFonts w:ascii="Courier" w:eastAsia="Times New Roman" w:hAnsi="Courier" w:cs="Courier New"/>
          <w:sz w:val="20"/>
          <w:szCs w:val="20"/>
        </w:rPr>
        <w:t>] strings = new String[10];</w:t>
      </w:r>
    </w:p>
    <w:p w14:paraId="49D35D01"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 fill in elements of the string array</w:t>
      </w:r>
    </w:p>
    <w:p w14:paraId="4CA3CB00"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for (int </w:t>
      </w:r>
      <w:proofErr w:type="spellStart"/>
      <w:r w:rsidRPr="00184BB8">
        <w:rPr>
          <w:rFonts w:ascii="Courier" w:eastAsia="Times New Roman" w:hAnsi="Courier" w:cs="Courier New"/>
          <w:sz w:val="20"/>
          <w:szCs w:val="20"/>
        </w:rPr>
        <w:t>i</w:t>
      </w:r>
      <w:proofErr w:type="spellEnd"/>
      <w:r w:rsidRPr="00184BB8">
        <w:rPr>
          <w:rFonts w:ascii="Courier" w:eastAsia="Times New Roman" w:hAnsi="Courier" w:cs="Courier New"/>
          <w:sz w:val="20"/>
          <w:szCs w:val="20"/>
        </w:rPr>
        <w:t xml:space="preserve"> = 0; </w:t>
      </w:r>
      <w:proofErr w:type="spellStart"/>
      <w:r w:rsidRPr="00184BB8">
        <w:rPr>
          <w:rFonts w:ascii="Courier" w:eastAsia="Times New Roman" w:hAnsi="Courier" w:cs="Courier New"/>
          <w:sz w:val="20"/>
          <w:szCs w:val="20"/>
        </w:rPr>
        <w:t>i</w:t>
      </w:r>
      <w:proofErr w:type="spellEnd"/>
      <w:r w:rsidRPr="00184BB8">
        <w:rPr>
          <w:rFonts w:ascii="Courier" w:eastAsia="Times New Roman" w:hAnsi="Courier" w:cs="Courier New"/>
          <w:sz w:val="20"/>
          <w:szCs w:val="20"/>
        </w:rPr>
        <w:t xml:space="preserve"> &lt; </w:t>
      </w:r>
      <w:proofErr w:type="spellStart"/>
      <w:proofErr w:type="gramStart"/>
      <w:r w:rsidRPr="00184BB8">
        <w:rPr>
          <w:rFonts w:ascii="Courier" w:eastAsia="Times New Roman" w:hAnsi="Courier" w:cs="Courier New"/>
          <w:sz w:val="20"/>
          <w:szCs w:val="20"/>
        </w:rPr>
        <w:t>strings.length</w:t>
      </w:r>
      <w:proofErr w:type="spellEnd"/>
      <w:proofErr w:type="gramEnd"/>
      <w:r w:rsidRPr="00184BB8">
        <w:rPr>
          <w:rFonts w:ascii="Courier" w:eastAsia="Times New Roman" w:hAnsi="Courier" w:cs="Courier New"/>
          <w:sz w:val="20"/>
          <w:szCs w:val="20"/>
        </w:rPr>
        <w:t xml:space="preserve">; </w:t>
      </w:r>
      <w:proofErr w:type="spellStart"/>
      <w:r w:rsidRPr="00184BB8">
        <w:rPr>
          <w:rFonts w:ascii="Courier" w:eastAsia="Times New Roman" w:hAnsi="Courier" w:cs="Courier New"/>
          <w:sz w:val="20"/>
          <w:szCs w:val="20"/>
        </w:rPr>
        <w:t>i</w:t>
      </w:r>
      <w:proofErr w:type="spellEnd"/>
      <w:r w:rsidRPr="00184BB8">
        <w:rPr>
          <w:rFonts w:ascii="Courier" w:eastAsia="Times New Roman" w:hAnsi="Courier" w:cs="Courier New"/>
          <w:sz w:val="20"/>
          <w:szCs w:val="20"/>
        </w:rPr>
        <w:t>++)</w:t>
      </w:r>
    </w:p>
    <w:p w14:paraId="42AF9E75"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spellStart"/>
      <w:r w:rsidRPr="00184BB8">
        <w:rPr>
          <w:rFonts w:ascii="Courier" w:eastAsia="Times New Roman" w:hAnsi="Courier" w:cs="Courier New"/>
          <w:sz w:val="20"/>
          <w:szCs w:val="20"/>
        </w:rPr>
        <w:t>S.</w:t>
      </w:r>
      <w:proofErr w:type="gramStart"/>
      <w:r w:rsidRPr="00184BB8">
        <w:rPr>
          <w:rFonts w:ascii="Courier" w:eastAsia="Times New Roman" w:hAnsi="Courier" w:cs="Courier New"/>
          <w:sz w:val="20"/>
          <w:szCs w:val="20"/>
        </w:rPr>
        <w:t>o.p</w:t>
      </w:r>
      <w:proofErr w:type="spellEnd"/>
      <w:proofErr w:type="gramEnd"/>
      <w:r w:rsidRPr="00184BB8">
        <w:rPr>
          <w:rFonts w:ascii="Courier" w:eastAsia="Times New Roman" w:hAnsi="Courier" w:cs="Courier New"/>
          <w:sz w:val="20"/>
          <w:szCs w:val="20"/>
        </w:rPr>
        <w:t>(strings[</w:t>
      </w:r>
      <w:proofErr w:type="spellStart"/>
      <w:r w:rsidRPr="00184BB8">
        <w:rPr>
          <w:rFonts w:ascii="Courier" w:eastAsia="Times New Roman" w:hAnsi="Courier" w:cs="Courier New"/>
          <w:sz w:val="20"/>
          <w:szCs w:val="20"/>
        </w:rPr>
        <w:t>i</w:t>
      </w:r>
      <w:proofErr w:type="spellEnd"/>
      <w:r w:rsidRPr="00184BB8">
        <w:rPr>
          <w:rFonts w:ascii="Courier" w:eastAsia="Times New Roman" w:hAnsi="Courier" w:cs="Courier New"/>
          <w:sz w:val="20"/>
          <w:szCs w:val="20"/>
        </w:rPr>
        <w:t>].</w:t>
      </w:r>
      <w:proofErr w:type="spellStart"/>
      <w:r w:rsidRPr="00184BB8">
        <w:rPr>
          <w:rFonts w:ascii="Courier" w:eastAsia="Times New Roman" w:hAnsi="Courier" w:cs="Courier New"/>
          <w:sz w:val="20"/>
          <w:szCs w:val="20"/>
        </w:rPr>
        <w:t>toUpperCase</w:t>
      </w:r>
      <w:proofErr w:type="spellEnd"/>
      <w:r w:rsidRPr="00184BB8">
        <w:rPr>
          <w:rFonts w:ascii="Courier" w:eastAsia="Times New Roman" w:hAnsi="Courier" w:cs="Courier New"/>
          <w:sz w:val="20"/>
          <w:szCs w:val="20"/>
        </w:rPr>
        <w:t>();</w:t>
      </w:r>
    </w:p>
    <w:p w14:paraId="665ED813"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int[</w:t>
      </w:r>
      <w:proofErr w:type="gramEnd"/>
      <w:r w:rsidRPr="00184BB8">
        <w:rPr>
          <w:rFonts w:ascii="Courier" w:eastAsia="Times New Roman" w:hAnsi="Courier" w:cs="Courier New"/>
          <w:sz w:val="20"/>
          <w:szCs w:val="20"/>
        </w:rPr>
        <w:t>] numbers = { .... };</w:t>
      </w:r>
    </w:p>
    <w:p w14:paraId="5F944E7B"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int sum = </w:t>
      </w:r>
      <w:proofErr w:type="gramStart"/>
      <w:r w:rsidRPr="00184BB8">
        <w:rPr>
          <w:rFonts w:ascii="Courier" w:eastAsia="Times New Roman" w:hAnsi="Courier" w:cs="Courier New"/>
          <w:sz w:val="20"/>
          <w:szCs w:val="20"/>
        </w:rPr>
        <w:t>numbers[</w:t>
      </w:r>
      <w:proofErr w:type="gramEnd"/>
      <w:r w:rsidRPr="00184BB8">
        <w:rPr>
          <w:rFonts w:ascii="Courier" w:eastAsia="Times New Roman" w:hAnsi="Courier" w:cs="Courier New"/>
          <w:sz w:val="20"/>
          <w:szCs w:val="20"/>
        </w:rPr>
        <w:t>2] + numbers[3];</w:t>
      </w:r>
    </w:p>
    <w:p w14:paraId="5793AF01"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However, this code will not compile: </w:t>
      </w:r>
    </w:p>
    <w:p w14:paraId="57ADAFE6"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 tying to call a method on an array</w:t>
      </w:r>
    </w:p>
    <w:p w14:paraId="3D41F208"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spellStart"/>
      <w:r w:rsidRPr="00184BB8">
        <w:rPr>
          <w:rFonts w:ascii="Courier" w:eastAsia="Times New Roman" w:hAnsi="Courier" w:cs="Courier New"/>
          <w:sz w:val="20"/>
          <w:szCs w:val="20"/>
        </w:rPr>
        <w:t>S.</w:t>
      </w:r>
      <w:proofErr w:type="gramStart"/>
      <w:r w:rsidRPr="00184BB8">
        <w:rPr>
          <w:rFonts w:ascii="Courier" w:eastAsia="Times New Roman" w:hAnsi="Courier" w:cs="Courier New"/>
          <w:sz w:val="20"/>
          <w:szCs w:val="20"/>
        </w:rPr>
        <w:t>o.p</w:t>
      </w:r>
      <w:proofErr w:type="spellEnd"/>
      <w:proofErr w:type="gramEnd"/>
      <w:r w:rsidRPr="00184BB8">
        <w:rPr>
          <w:rFonts w:ascii="Courier" w:eastAsia="Times New Roman" w:hAnsi="Courier" w:cs="Courier New"/>
          <w:sz w:val="20"/>
          <w:szCs w:val="20"/>
        </w:rPr>
        <w:t>(</w:t>
      </w:r>
      <w:proofErr w:type="spellStart"/>
      <w:r w:rsidRPr="00184BB8">
        <w:rPr>
          <w:rFonts w:ascii="Courier" w:eastAsia="Times New Roman" w:hAnsi="Courier" w:cs="Courier New"/>
          <w:sz w:val="20"/>
          <w:szCs w:val="20"/>
        </w:rPr>
        <w:t>strings.toUpperCase</w:t>
      </w:r>
      <w:proofErr w:type="spellEnd"/>
      <w:r w:rsidRPr="00184BB8">
        <w:rPr>
          <w:rFonts w:ascii="Courier" w:eastAsia="Times New Roman" w:hAnsi="Courier" w:cs="Courier New"/>
          <w:sz w:val="20"/>
          <w:szCs w:val="20"/>
        </w:rPr>
        <w:t>());</w:t>
      </w:r>
    </w:p>
    <w:p w14:paraId="25EEF0D4"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 trying to use an array as a number</w:t>
      </w:r>
    </w:p>
    <w:p w14:paraId="5A99B946"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int average = numbers / </w:t>
      </w:r>
      <w:proofErr w:type="spellStart"/>
      <w:proofErr w:type="gramStart"/>
      <w:r w:rsidRPr="00184BB8">
        <w:rPr>
          <w:rFonts w:ascii="Courier" w:eastAsia="Times New Roman" w:hAnsi="Courier" w:cs="Courier New"/>
          <w:sz w:val="20"/>
          <w:szCs w:val="20"/>
        </w:rPr>
        <w:t>numbers.length</w:t>
      </w:r>
      <w:proofErr w:type="spellEnd"/>
      <w:proofErr w:type="gramEnd"/>
      <w:r w:rsidRPr="00184BB8">
        <w:rPr>
          <w:rFonts w:ascii="Courier" w:eastAsia="Times New Roman" w:hAnsi="Courier" w:cs="Courier New"/>
          <w:sz w:val="20"/>
          <w:szCs w:val="20"/>
        </w:rPr>
        <w:t>;</w:t>
      </w:r>
    </w:p>
    <w:p w14:paraId="56659E7A"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13. All elements in an array must be of the same type </w:t>
      </w:r>
    </w:p>
    <w:p w14:paraId="137D8551"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When we create an array, we </w:t>
      </w:r>
      <w:proofErr w:type="gramStart"/>
      <w:r w:rsidRPr="00184BB8">
        <w:rPr>
          <w:rFonts w:ascii="Helvetica" w:eastAsia="Times New Roman" w:hAnsi="Helvetica" w:cs="Times New Roman"/>
          <w:sz w:val="22"/>
          <w:szCs w:val="22"/>
        </w:rPr>
        <w:t>have to</w:t>
      </w:r>
      <w:proofErr w:type="gramEnd"/>
      <w:r w:rsidRPr="00184BB8">
        <w:rPr>
          <w:rFonts w:ascii="Helvetica" w:eastAsia="Times New Roman" w:hAnsi="Helvetica" w:cs="Times New Roman"/>
          <w:sz w:val="22"/>
          <w:szCs w:val="22"/>
        </w:rPr>
        <w:t xml:space="preserve"> specify the type of value it contains. This can be either a primitive type or an object reference type. Assignment of a different type will not work: </w:t>
      </w:r>
    </w:p>
    <w:p w14:paraId="5170237B"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int[</w:t>
      </w:r>
      <w:proofErr w:type="gramEnd"/>
      <w:r w:rsidRPr="00184BB8">
        <w:rPr>
          <w:rFonts w:ascii="Courier" w:eastAsia="Times New Roman" w:hAnsi="Courier" w:cs="Courier New"/>
          <w:sz w:val="20"/>
          <w:szCs w:val="20"/>
        </w:rPr>
        <w:t>] numbers = new int[10];</w:t>
      </w:r>
    </w:p>
    <w:p w14:paraId="560E0238"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numbers[</w:t>
      </w:r>
      <w:proofErr w:type="gramEnd"/>
      <w:r w:rsidRPr="00184BB8">
        <w:rPr>
          <w:rFonts w:ascii="Courier" w:eastAsia="Times New Roman" w:hAnsi="Courier" w:cs="Courier New"/>
          <w:sz w:val="20"/>
          <w:szCs w:val="20"/>
        </w:rPr>
        <w:t>5] = 5.6;  // will not compile</w:t>
      </w:r>
    </w:p>
    <w:p w14:paraId="727804B1"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14. Arrays can be nested </w:t>
      </w:r>
    </w:p>
    <w:p w14:paraId="0158FF27"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We can create multidimensional arrays by using two pairs of brackets. </w:t>
      </w:r>
    </w:p>
    <w:p w14:paraId="4E413097"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int[</w:t>
      </w:r>
      <w:proofErr w:type="gramEnd"/>
      <w:r w:rsidRPr="00184BB8">
        <w:rPr>
          <w:rFonts w:ascii="Courier" w:eastAsia="Times New Roman" w:hAnsi="Courier" w:cs="Courier New"/>
          <w:sz w:val="20"/>
          <w:szCs w:val="20"/>
        </w:rPr>
        <w:t>][] matrix = new int[3][3];</w:t>
      </w:r>
    </w:p>
    <w:p w14:paraId="35F1FE41"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matrix[</w:t>
      </w:r>
      <w:proofErr w:type="gramEnd"/>
      <w:r w:rsidRPr="00184BB8">
        <w:rPr>
          <w:rFonts w:ascii="Courier" w:eastAsia="Times New Roman" w:hAnsi="Courier" w:cs="Courier New"/>
          <w:sz w:val="20"/>
          <w:szCs w:val="20"/>
        </w:rPr>
        <w:t>0][0] = 7;</w:t>
      </w:r>
    </w:p>
    <w:p w14:paraId="1FB3CA0C"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lastRenderedPageBreak/>
        <w:t xml:space="preserve">      int x = </w:t>
      </w:r>
      <w:proofErr w:type="gramStart"/>
      <w:r w:rsidRPr="00184BB8">
        <w:rPr>
          <w:rFonts w:ascii="Courier" w:eastAsia="Times New Roman" w:hAnsi="Courier" w:cs="Courier New"/>
          <w:sz w:val="20"/>
          <w:szCs w:val="20"/>
        </w:rPr>
        <w:t>matrix[</w:t>
      </w:r>
      <w:proofErr w:type="gramEnd"/>
      <w:r w:rsidRPr="00184BB8">
        <w:rPr>
          <w:rFonts w:ascii="Courier" w:eastAsia="Times New Roman" w:hAnsi="Courier" w:cs="Courier New"/>
          <w:sz w:val="20"/>
          <w:szCs w:val="20"/>
        </w:rPr>
        <w:t>1][2];</w:t>
      </w:r>
    </w:p>
    <w:p w14:paraId="4F5AFE4F"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int[</w:t>
      </w:r>
      <w:proofErr w:type="gramEnd"/>
      <w:r w:rsidRPr="00184BB8">
        <w:rPr>
          <w:rFonts w:ascii="Courier" w:eastAsia="Times New Roman" w:hAnsi="Courier" w:cs="Courier New"/>
          <w:sz w:val="20"/>
          <w:szCs w:val="20"/>
        </w:rPr>
        <w:t xml:space="preserve">] </w:t>
      </w:r>
      <w:proofErr w:type="spellStart"/>
      <w:r w:rsidRPr="00184BB8">
        <w:rPr>
          <w:rFonts w:ascii="Courier" w:eastAsia="Times New Roman" w:hAnsi="Courier" w:cs="Courier New"/>
          <w:sz w:val="20"/>
          <w:szCs w:val="20"/>
        </w:rPr>
        <w:t>rowB</w:t>
      </w:r>
      <w:proofErr w:type="spellEnd"/>
      <w:r w:rsidRPr="00184BB8">
        <w:rPr>
          <w:rFonts w:ascii="Courier" w:eastAsia="Times New Roman" w:hAnsi="Courier" w:cs="Courier New"/>
          <w:sz w:val="20"/>
          <w:szCs w:val="20"/>
        </w:rPr>
        <w:t xml:space="preserve"> = matrix[1];</w:t>
      </w:r>
    </w:p>
    <w:p w14:paraId="70DAEF44"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matrix[</w:t>
      </w:r>
      <w:proofErr w:type="gramEnd"/>
      <w:r w:rsidRPr="00184BB8">
        <w:rPr>
          <w:rFonts w:ascii="Courier" w:eastAsia="Times New Roman" w:hAnsi="Courier" w:cs="Courier New"/>
          <w:sz w:val="20"/>
          <w:szCs w:val="20"/>
        </w:rPr>
        <w:t>2] = { 3, 4, 5, 6 };</w:t>
      </w:r>
    </w:p>
    <w:p w14:paraId="1A1A0A5A"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This does not actually create a </w:t>
      </w:r>
      <w:proofErr w:type="gramStart"/>
      <w:r w:rsidRPr="00184BB8">
        <w:rPr>
          <w:rFonts w:ascii="Helvetica" w:eastAsia="Times New Roman" w:hAnsi="Helvetica" w:cs="Times New Roman"/>
          <w:sz w:val="22"/>
          <w:szCs w:val="22"/>
        </w:rPr>
        <w:t>two dimensional</w:t>
      </w:r>
      <w:proofErr w:type="gramEnd"/>
      <w:r w:rsidRPr="00184BB8">
        <w:rPr>
          <w:rFonts w:ascii="Helvetica" w:eastAsia="Times New Roman" w:hAnsi="Helvetica" w:cs="Times New Roman"/>
          <w:sz w:val="22"/>
          <w:szCs w:val="22"/>
        </w:rPr>
        <w:t xml:space="preserve"> matrix; instead, it creates an array of array references. Arrays can be nested to any depth, but more than 2 dimensions is rare. The memory diagram for this code looks like this: </w:t>
      </w:r>
    </w:p>
    <w:p w14:paraId="740BE1E7"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14"/>
          <w:szCs w:val="14"/>
          <w:shd w:val="clear" w:color="auto" w:fill="FFFFFF"/>
        </w:rPr>
        <w:t xml:space="preserve">matrix </w:t>
      </w:r>
    </w:p>
    <w:p w14:paraId="06E65880"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Note that while multi-dimensional arrays are created to be “square”, the VM does not enforce equal row lengths after creation. A multi-dimensional array with uneven row lengths is called a </w:t>
      </w:r>
      <w:r w:rsidRPr="00184BB8">
        <w:rPr>
          <w:rFonts w:ascii="Helvetica" w:eastAsia="Times New Roman" w:hAnsi="Helvetica" w:cs="Times New Roman"/>
          <w:i/>
          <w:iCs/>
          <w:sz w:val="22"/>
          <w:szCs w:val="22"/>
        </w:rPr>
        <w:t>jagged array</w:t>
      </w:r>
      <w:r w:rsidRPr="00184BB8">
        <w:rPr>
          <w:rFonts w:ascii="Helvetica" w:eastAsia="Times New Roman" w:hAnsi="Helvetica" w:cs="Times New Roman"/>
          <w:sz w:val="22"/>
          <w:szCs w:val="22"/>
        </w:rPr>
        <w:t xml:space="preserve">. </w:t>
      </w:r>
    </w:p>
    <w:p w14:paraId="4DDDEA76"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b/>
          <w:bCs/>
          <w:sz w:val="28"/>
          <w:szCs w:val="28"/>
        </w:rPr>
        <w:t xml:space="preserve">15. Arrays can be partially filled </w:t>
      </w:r>
    </w:p>
    <w:p w14:paraId="5578810A"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If we have an array of objects, it is possible for the array to be </w:t>
      </w:r>
      <w:r w:rsidRPr="00184BB8">
        <w:rPr>
          <w:rFonts w:ascii="Helvetica" w:eastAsia="Times New Roman" w:hAnsi="Helvetica" w:cs="Times New Roman"/>
          <w:i/>
          <w:iCs/>
          <w:sz w:val="22"/>
          <w:szCs w:val="22"/>
        </w:rPr>
        <w:t>partially filled</w:t>
      </w:r>
      <w:r w:rsidRPr="00184BB8">
        <w:rPr>
          <w:rFonts w:ascii="Helvetica" w:eastAsia="Times New Roman" w:hAnsi="Helvetica" w:cs="Times New Roman"/>
          <w:sz w:val="22"/>
          <w:szCs w:val="22"/>
        </w:rPr>
        <w:t xml:space="preserve">, meaning that not every slot in the array points to an actual object. When using partially filled arrays, we </w:t>
      </w:r>
      <w:proofErr w:type="gramStart"/>
      <w:r w:rsidRPr="00184BB8">
        <w:rPr>
          <w:rFonts w:ascii="Helvetica" w:eastAsia="Times New Roman" w:hAnsi="Helvetica" w:cs="Times New Roman"/>
          <w:sz w:val="22"/>
          <w:szCs w:val="22"/>
        </w:rPr>
        <w:t>have to</w:t>
      </w:r>
      <w:proofErr w:type="gramEnd"/>
      <w:r w:rsidRPr="00184BB8">
        <w:rPr>
          <w:rFonts w:ascii="Helvetica" w:eastAsia="Times New Roman" w:hAnsi="Helvetica" w:cs="Times New Roman"/>
          <w:sz w:val="22"/>
          <w:szCs w:val="22"/>
        </w:rPr>
        <w:t xml:space="preserve"> be careful that we do not try to use an element in the array that is null: </w:t>
      </w:r>
    </w:p>
    <w:p w14:paraId="0AFB441D"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 all elements initialized to null</w:t>
      </w:r>
    </w:p>
    <w:p w14:paraId="6470BA17"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String[</w:t>
      </w:r>
      <w:proofErr w:type="gramEnd"/>
      <w:r w:rsidRPr="00184BB8">
        <w:rPr>
          <w:rFonts w:ascii="Courier" w:eastAsia="Times New Roman" w:hAnsi="Courier" w:cs="Courier New"/>
          <w:sz w:val="20"/>
          <w:szCs w:val="20"/>
        </w:rPr>
        <w:t>] words = new String[4];</w:t>
      </w:r>
    </w:p>
    <w:p w14:paraId="539FEEFA"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words[</w:t>
      </w:r>
      <w:proofErr w:type="gramEnd"/>
      <w:r w:rsidRPr="00184BB8">
        <w:rPr>
          <w:rFonts w:ascii="Courier" w:eastAsia="Times New Roman" w:hAnsi="Courier" w:cs="Courier New"/>
          <w:sz w:val="20"/>
          <w:szCs w:val="20"/>
        </w:rPr>
        <w:t>1] = “yes”;</w:t>
      </w:r>
    </w:p>
    <w:p w14:paraId="399FD8DE"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gramStart"/>
      <w:r w:rsidRPr="00184BB8">
        <w:rPr>
          <w:rFonts w:ascii="Courier" w:eastAsia="Times New Roman" w:hAnsi="Courier" w:cs="Courier New"/>
          <w:sz w:val="20"/>
          <w:szCs w:val="20"/>
        </w:rPr>
        <w:t>words[</w:t>
      </w:r>
      <w:proofErr w:type="gramEnd"/>
      <w:r w:rsidRPr="00184BB8">
        <w:rPr>
          <w:rFonts w:ascii="Courier" w:eastAsia="Times New Roman" w:hAnsi="Courier" w:cs="Courier New"/>
          <w:sz w:val="20"/>
          <w:szCs w:val="20"/>
        </w:rPr>
        <w:t>3] = “no”;</w:t>
      </w:r>
    </w:p>
    <w:p w14:paraId="444F93A4"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 this line will crash</w:t>
      </w:r>
    </w:p>
    <w:p w14:paraId="3BDFCFFF" w14:textId="77777777" w:rsidR="00184BB8" w:rsidRPr="00184BB8" w:rsidRDefault="00184BB8" w:rsidP="0018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184BB8">
        <w:rPr>
          <w:rFonts w:ascii="Courier" w:eastAsia="Times New Roman" w:hAnsi="Courier" w:cs="Courier New"/>
          <w:sz w:val="20"/>
          <w:szCs w:val="20"/>
        </w:rPr>
        <w:t xml:space="preserve">      </w:t>
      </w:r>
      <w:proofErr w:type="spellStart"/>
      <w:r w:rsidRPr="00184BB8">
        <w:rPr>
          <w:rFonts w:ascii="Courier" w:eastAsia="Times New Roman" w:hAnsi="Courier" w:cs="Courier New"/>
          <w:sz w:val="20"/>
          <w:szCs w:val="20"/>
        </w:rPr>
        <w:t>S.</w:t>
      </w:r>
      <w:proofErr w:type="gramStart"/>
      <w:r w:rsidRPr="00184BB8">
        <w:rPr>
          <w:rFonts w:ascii="Courier" w:eastAsia="Times New Roman" w:hAnsi="Courier" w:cs="Courier New"/>
          <w:sz w:val="20"/>
          <w:szCs w:val="20"/>
        </w:rPr>
        <w:t>o.p</w:t>
      </w:r>
      <w:proofErr w:type="spellEnd"/>
      <w:proofErr w:type="gramEnd"/>
      <w:r w:rsidRPr="00184BB8">
        <w:rPr>
          <w:rFonts w:ascii="Courier" w:eastAsia="Times New Roman" w:hAnsi="Courier" w:cs="Courier New"/>
          <w:sz w:val="20"/>
          <w:szCs w:val="20"/>
        </w:rPr>
        <w:t>(words[2].</w:t>
      </w:r>
      <w:proofErr w:type="spellStart"/>
      <w:r w:rsidRPr="00184BB8">
        <w:rPr>
          <w:rFonts w:ascii="Courier" w:eastAsia="Times New Roman" w:hAnsi="Courier" w:cs="Courier New"/>
          <w:sz w:val="20"/>
          <w:szCs w:val="20"/>
        </w:rPr>
        <w:t>toUpperCase</w:t>
      </w:r>
      <w:proofErr w:type="spellEnd"/>
      <w:r w:rsidRPr="00184BB8">
        <w:rPr>
          <w:rFonts w:ascii="Courier" w:eastAsia="Times New Roman" w:hAnsi="Courier" w:cs="Courier New"/>
          <w:sz w:val="20"/>
          <w:szCs w:val="20"/>
        </w:rPr>
        <w:t>());</w:t>
      </w:r>
    </w:p>
    <w:p w14:paraId="143B462D"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Here is the memory diagram produced by this code: </w:t>
      </w:r>
    </w:p>
    <w:p w14:paraId="40FFEC56"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16"/>
          <w:szCs w:val="16"/>
          <w:shd w:val="clear" w:color="auto" w:fill="FFFFFF"/>
        </w:rPr>
        <w:t xml:space="preserve">words </w:t>
      </w:r>
    </w:p>
    <w:p w14:paraId="351A7DBA" w14:textId="77777777" w:rsidR="00184BB8" w:rsidRPr="00184BB8" w:rsidRDefault="00184BB8" w:rsidP="00184BB8">
      <w:pPr>
        <w:shd w:val="clear" w:color="auto" w:fill="FFFFFF"/>
        <w:spacing w:before="100" w:beforeAutospacing="1" w:after="100" w:afterAutospacing="1"/>
        <w:rPr>
          <w:rFonts w:ascii="Times New Roman" w:eastAsia="Times New Roman" w:hAnsi="Times New Roman" w:cs="Times New Roman"/>
        </w:rPr>
      </w:pPr>
      <w:r w:rsidRPr="00184BB8">
        <w:rPr>
          <w:rFonts w:ascii="Helvetica" w:eastAsia="Times New Roman" w:hAnsi="Helvetica" w:cs="Times New Roman"/>
          <w:sz w:val="22"/>
          <w:szCs w:val="22"/>
        </w:rPr>
        <w:t xml:space="preserve">Arrays of primitive values cannot be partially filled. </w:t>
      </w:r>
    </w:p>
    <w:p w14:paraId="03B42F42" w14:textId="77777777" w:rsidR="00957432" w:rsidRPr="00957432" w:rsidRDefault="00957432" w:rsidP="00957432">
      <w:pPr>
        <w:shd w:val="clear" w:color="auto" w:fill="FFFFFF"/>
        <w:jc w:val="both"/>
        <w:textAlignment w:val="baseline"/>
        <w:rPr>
          <w:rFonts w:ascii="Arial" w:eastAsia="Times New Roman" w:hAnsi="Arial" w:cs="Arial"/>
          <w:color w:val="273239"/>
          <w:spacing w:val="2"/>
          <w:sz w:val="26"/>
          <w:szCs w:val="26"/>
        </w:rPr>
      </w:pPr>
      <w:r w:rsidRPr="00957432">
        <w:rPr>
          <w:rFonts w:ascii="Arial" w:eastAsia="Times New Roman" w:hAnsi="Arial" w:cs="Arial"/>
          <w:b/>
          <w:bCs/>
          <w:color w:val="273239"/>
          <w:spacing w:val="2"/>
          <w:sz w:val="26"/>
          <w:szCs w:val="26"/>
          <w:bdr w:val="none" w:sz="0" w:space="0" w:color="auto" w:frame="1"/>
        </w:rPr>
        <w:t>let us do discuss the</w:t>
      </w:r>
      <w:r w:rsidRPr="00957432">
        <w:rPr>
          <w:rFonts w:ascii="Arial" w:eastAsia="Times New Roman" w:hAnsi="Arial" w:cs="Arial"/>
          <w:color w:val="273239"/>
          <w:spacing w:val="2"/>
          <w:sz w:val="26"/>
          <w:szCs w:val="26"/>
        </w:rPr>
        <w:t> </w:t>
      </w:r>
      <w:r w:rsidRPr="00957432">
        <w:rPr>
          <w:rFonts w:ascii="Arial" w:eastAsia="Times New Roman" w:hAnsi="Arial" w:cs="Arial"/>
          <w:b/>
          <w:bCs/>
          <w:color w:val="273239"/>
          <w:spacing w:val="2"/>
          <w:sz w:val="26"/>
          <w:szCs w:val="26"/>
          <w:bdr w:val="none" w:sz="0" w:space="0" w:color="auto" w:frame="1"/>
        </w:rPr>
        <w:t>overview of the above methods:</w:t>
      </w:r>
      <w:r w:rsidRPr="00957432">
        <w:rPr>
          <w:rFonts w:ascii="Arial" w:eastAsia="Times New Roman" w:hAnsi="Arial" w:cs="Arial"/>
          <w:color w:val="273239"/>
          <w:spacing w:val="2"/>
          <w:sz w:val="26"/>
          <w:szCs w:val="26"/>
        </w:rPr>
        <w:t> </w:t>
      </w:r>
    </w:p>
    <w:p w14:paraId="32859CE4" w14:textId="77777777" w:rsidR="00957432" w:rsidRPr="00957432" w:rsidRDefault="00957432" w:rsidP="00957432">
      <w:pPr>
        <w:numPr>
          <w:ilvl w:val="0"/>
          <w:numId w:val="3"/>
        </w:numPr>
        <w:shd w:val="clear" w:color="auto" w:fill="FFFFFF"/>
        <w:ind w:left="1080"/>
        <w:jc w:val="both"/>
        <w:textAlignment w:val="baseline"/>
        <w:rPr>
          <w:rFonts w:ascii="Arial" w:eastAsia="Times New Roman" w:hAnsi="Arial" w:cs="Arial"/>
          <w:color w:val="273239"/>
          <w:spacing w:val="2"/>
          <w:sz w:val="26"/>
          <w:szCs w:val="26"/>
        </w:rPr>
      </w:pPr>
      <w:r w:rsidRPr="00957432">
        <w:rPr>
          <w:rFonts w:ascii="Arial" w:eastAsia="Times New Roman" w:hAnsi="Arial" w:cs="Arial"/>
          <w:color w:val="273239"/>
          <w:spacing w:val="2"/>
          <w:sz w:val="26"/>
          <w:szCs w:val="26"/>
        </w:rPr>
        <w:t>Simply assigning references is wrong</w:t>
      </w:r>
    </w:p>
    <w:p w14:paraId="4AE0AD38" w14:textId="77777777" w:rsidR="00957432" w:rsidRPr="00957432" w:rsidRDefault="00957432" w:rsidP="00957432">
      <w:pPr>
        <w:numPr>
          <w:ilvl w:val="0"/>
          <w:numId w:val="3"/>
        </w:numPr>
        <w:shd w:val="clear" w:color="auto" w:fill="FFFFFF"/>
        <w:ind w:left="1080"/>
        <w:jc w:val="both"/>
        <w:textAlignment w:val="baseline"/>
        <w:rPr>
          <w:rFonts w:ascii="Arial" w:eastAsia="Times New Roman" w:hAnsi="Arial" w:cs="Arial"/>
          <w:color w:val="273239"/>
          <w:spacing w:val="2"/>
          <w:sz w:val="26"/>
          <w:szCs w:val="26"/>
        </w:rPr>
      </w:pPr>
      <w:r w:rsidRPr="00957432">
        <w:rPr>
          <w:rFonts w:ascii="Arial" w:eastAsia="Times New Roman" w:hAnsi="Arial" w:cs="Arial"/>
          <w:color w:val="273239"/>
          <w:spacing w:val="2"/>
          <w:sz w:val="26"/>
          <w:szCs w:val="26"/>
        </w:rPr>
        <w:t>The array can be copied by iterating over an array, and one by one assigning elements.</w:t>
      </w:r>
    </w:p>
    <w:p w14:paraId="286227BE" w14:textId="77777777" w:rsidR="00957432" w:rsidRPr="00957432" w:rsidRDefault="00957432" w:rsidP="00957432">
      <w:pPr>
        <w:numPr>
          <w:ilvl w:val="0"/>
          <w:numId w:val="3"/>
        </w:numPr>
        <w:shd w:val="clear" w:color="auto" w:fill="FFFFFF"/>
        <w:ind w:left="1080"/>
        <w:jc w:val="both"/>
        <w:textAlignment w:val="baseline"/>
        <w:rPr>
          <w:rFonts w:ascii="Arial" w:eastAsia="Times New Roman" w:hAnsi="Arial" w:cs="Arial"/>
          <w:color w:val="273239"/>
          <w:spacing w:val="2"/>
          <w:sz w:val="26"/>
          <w:szCs w:val="26"/>
        </w:rPr>
      </w:pPr>
      <w:r w:rsidRPr="00957432">
        <w:rPr>
          <w:rFonts w:ascii="Arial" w:eastAsia="Times New Roman" w:hAnsi="Arial" w:cs="Arial"/>
          <w:color w:val="273239"/>
          <w:spacing w:val="2"/>
          <w:sz w:val="26"/>
          <w:szCs w:val="26"/>
        </w:rPr>
        <w:t>We can avoid iteration over elements</w:t>
      </w:r>
      <w:r w:rsidRPr="00957432">
        <w:rPr>
          <w:rFonts w:ascii="Arial" w:eastAsia="Times New Roman" w:hAnsi="Arial" w:cs="Arial"/>
          <w:i/>
          <w:iCs/>
          <w:color w:val="273239"/>
          <w:spacing w:val="2"/>
          <w:sz w:val="26"/>
          <w:szCs w:val="26"/>
          <w:bdr w:val="none" w:sz="0" w:space="0" w:color="auto" w:frame="1"/>
        </w:rPr>
        <w:t xml:space="preserve"> using </w:t>
      </w:r>
      <w:proofErr w:type="gramStart"/>
      <w:r w:rsidRPr="00957432">
        <w:rPr>
          <w:rFonts w:ascii="Arial" w:eastAsia="Times New Roman" w:hAnsi="Arial" w:cs="Arial"/>
          <w:i/>
          <w:iCs/>
          <w:color w:val="273239"/>
          <w:spacing w:val="2"/>
          <w:sz w:val="26"/>
          <w:szCs w:val="26"/>
          <w:bdr w:val="none" w:sz="0" w:space="0" w:color="auto" w:frame="1"/>
        </w:rPr>
        <w:t>clone(</w:t>
      </w:r>
      <w:proofErr w:type="gramEnd"/>
      <w:r w:rsidRPr="00957432">
        <w:rPr>
          <w:rFonts w:ascii="Arial" w:eastAsia="Times New Roman" w:hAnsi="Arial" w:cs="Arial"/>
          <w:i/>
          <w:iCs/>
          <w:color w:val="273239"/>
          <w:spacing w:val="2"/>
          <w:sz w:val="26"/>
          <w:szCs w:val="26"/>
          <w:bdr w:val="none" w:sz="0" w:space="0" w:color="auto" w:frame="1"/>
        </w:rPr>
        <w:t xml:space="preserve">) or </w:t>
      </w:r>
      <w:proofErr w:type="spellStart"/>
      <w:r w:rsidRPr="00957432">
        <w:rPr>
          <w:rFonts w:ascii="Arial" w:eastAsia="Times New Roman" w:hAnsi="Arial" w:cs="Arial"/>
          <w:i/>
          <w:iCs/>
          <w:color w:val="273239"/>
          <w:spacing w:val="2"/>
          <w:sz w:val="26"/>
          <w:szCs w:val="26"/>
          <w:bdr w:val="none" w:sz="0" w:space="0" w:color="auto" w:frame="1"/>
        </w:rPr>
        <w:t>System.arraycopy</w:t>
      </w:r>
      <w:proofErr w:type="spellEnd"/>
      <w:r w:rsidRPr="00957432">
        <w:rPr>
          <w:rFonts w:ascii="Arial" w:eastAsia="Times New Roman" w:hAnsi="Arial" w:cs="Arial"/>
          <w:i/>
          <w:iCs/>
          <w:color w:val="273239"/>
          <w:spacing w:val="2"/>
          <w:sz w:val="26"/>
          <w:szCs w:val="26"/>
          <w:bdr w:val="none" w:sz="0" w:space="0" w:color="auto" w:frame="1"/>
        </w:rPr>
        <w:t>()</w:t>
      </w:r>
    </w:p>
    <w:p w14:paraId="589B7B2A" w14:textId="77777777" w:rsidR="00957432" w:rsidRPr="00957432" w:rsidRDefault="00957432" w:rsidP="00957432">
      <w:pPr>
        <w:numPr>
          <w:ilvl w:val="0"/>
          <w:numId w:val="3"/>
        </w:numPr>
        <w:shd w:val="clear" w:color="auto" w:fill="FFFFFF"/>
        <w:ind w:left="1080"/>
        <w:jc w:val="both"/>
        <w:textAlignment w:val="baseline"/>
        <w:rPr>
          <w:rFonts w:ascii="Arial" w:eastAsia="Times New Roman" w:hAnsi="Arial" w:cs="Arial"/>
          <w:color w:val="273239"/>
          <w:spacing w:val="2"/>
          <w:sz w:val="26"/>
          <w:szCs w:val="26"/>
        </w:rPr>
      </w:pPr>
      <w:proofErr w:type="gramStart"/>
      <w:r w:rsidRPr="00957432">
        <w:rPr>
          <w:rFonts w:ascii="Arial" w:eastAsia="Times New Roman" w:hAnsi="Arial" w:cs="Arial"/>
          <w:color w:val="273239"/>
          <w:spacing w:val="2"/>
          <w:sz w:val="26"/>
          <w:szCs w:val="26"/>
        </w:rPr>
        <w:t>clone(</w:t>
      </w:r>
      <w:proofErr w:type="gramEnd"/>
      <w:r w:rsidRPr="00957432">
        <w:rPr>
          <w:rFonts w:ascii="Arial" w:eastAsia="Times New Roman" w:hAnsi="Arial" w:cs="Arial"/>
          <w:color w:val="273239"/>
          <w:spacing w:val="2"/>
          <w:sz w:val="26"/>
          <w:szCs w:val="26"/>
        </w:rPr>
        <w:t>) creates a new array of the same size, but </w:t>
      </w:r>
      <w:proofErr w:type="spellStart"/>
      <w:r w:rsidRPr="00957432">
        <w:rPr>
          <w:rFonts w:ascii="Arial" w:eastAsia="Times New Roman" w:hAnsi="Arial" w:cs="Arial"/>
          <w:i/>
          <w:iCs/>
          <w:color w:val="273239"/>
          <w:spacing w:val="2"/>
          <w:sz w:val="26"/>
          <w:szCs w:val="26"/>
          <w:bdr w:val="none" w:sz="0" w:space="0" w:color="auto" w:frame="1"/>
        </w:rPr>
        <w:t>System.arraycopy</w:t>
      </w:r>
      <w:proofErr w:type="spellEnd"/>
      <w:r w:rsidRPr="00957432">
        <w:rPr>
          <w:rFonts w:ascii="Arial" w:eastAsia="Times New Roman" w:hAnsi="Arial" w:cs="Arial"/>
          <w:i/>
          <w:iCs/>
          <w:color w:val="273239"/>
          <w:spacing w:val="2"/>
          <w:sz w:val="26"/>
          <w:szCs w:val="26"/>
          <w:bdr w:val="none" w:sz="0" w:space="0" w:color="auto" w:frame="1"/>
        </w:rPr>
        <w:t>()</w:t>
      </w:r>
      <w:r w:rsidRPr="00957432">
        <w:rPr>
          <w:rFonts w:ascii="Arial" w:eastAsia="Times New Roman" w:hAnsi="Arial" w:cs="Arial"/>
          <w:color w:val="273239"/>
          <w:spacing w:val="2"/>
          <w:sz w:val="26"/>
          <w:szCs w:val="26"/>
        </w:rPr>
        <w:t> can be used to copy from a source range to a destination range.</w:t>
      </w:r>
    </w:p>
    <w:p w14:paraId="5FD0DD9C" w14:textId="77777777" w:rsidR="00957432" w:rsidRPr="00957432" w:rsidRDefault="00957432" w:rsidP="00957432">
      <w:pPr>
        <w:numPr>
          <w:ilvl w:val="0"/>
          <w:numId w:val="3"/>
        </w:numPr>
        <w:shd w:val="clear" w:color="auto" w:fill="FFFFFF"/>
        <w:ind w:left="1080"/>
        <w:jc w:val="both"/>
        <w:textAlignment w:val="baseline"/>
        <w:rPr>
          <w:rFonts w:ascii="Arial" w:eastAsia="Times New Roman" w:hAnsi="Arial" w:cs="Arial"/>
          <w:color w:val="273239"/>
          <w:spacing w:val="2"/>
          <w:sz w:val="26"/>
          <w:szCs w:val="26"/>
        </w:rPr>
      </w:pPr>
      <w:proofErr w:type="spellStart"/>
      <w:r w:rsidRPr="00957432">
        <w:rPr>
          <w:rFonts w:ascii="Arial" w:eastAsia="Times New Roman" w:hAnsi="Arial" w:cs="Arial"/>
          <w:color w:val="273239"/>
          <w:spacing w:val="2"/>
          <w:sz w:val="26"/>
          <w:szCs w:val="26"/>
        </w:rPr>
        <w:t>System.arraycopy</w:t>
      </w:r>
      <w:proofErr w:type="spellEnd"/>
      <w:r w:rsidRPr="00957432">
        <w:rPr>
          <w:rFonts w:ascii="Arial" w:eastAsia="Times New Roman" w:hAnsi="Arial" w:cs="Arial"/>
          <w:color w:val="273239"/>
          <w:spacing w:val="2"/>
          <w:sz w:val="26"/>
          <w:szCs w:val="26"/>
        </w:rPr>
        <w:t xml:space="preserve">() is faster than </w:t>
      </w:r>
      <w:proofErr w:type="gramStart"/>
      <w:r w:rsidRPr="00957432">
        <w:rPr>
          <w:rFonts w:ascii="Arial" w:eastAsia="Times New Roman" w:hAnsi="Arial" w:cs="Arial"/>
          <w:color w:val="273239"/>
          <w:spacing w:val="2"/>
          <w:sz w:val="26"/>
          <w:szCs w:val="26"/>
        </w:rPr>
        <w:t>clone(</w:t>
      </w:r>
      <w:proofErr w:type="gramEnd"/>
      <w:r w:rsidRPr="00957432">
        <w:rPr>
          <w:rFonts w:ascii="Arial" w:eastAsia="Times New Roman" w:hAnsi="Arial" w:cs="Arial"/>
          <w:color w:val="273239"/>
          <w:spacing w:val="2"/>
          <w:sz w:val="26"/>
          <w:szCs w:val="26"/>
        </w:rPr>
        <w:t>) as it uses Java Native Interface</w:t>
      </w:r>
    </w:p>
    <w:p w14:paraId="6AD2A454" w14:textId="77777777" w:rsidR="00957432" w:rsidRPr="00957432" w:rsidRDefault="00957432" w:rsidP="00957432">
      <w:pPr>
        <w:numPr>
          <w:ilvl w:val="0"/>
          <w:numId w:val="3"/>
        </w:numPr>
        <w:shd w:val="clear" w:color="auto" w:fill="FFFFFF"/>
        <w:ind w:left="1080"/>
        <w:jc w:val="both"/>
        <w:textAlignment w:val="baseline"/>
        <w:rPr>
          <w:rFonts w:ascii="Arial" w:eastAsia="Times New Roman" w:hAnsi="Arial" w:cs="Arial"/>
          <w:color w:val="273239"/>
          <w:spacing w:val="2"/>
          <w:sz w:val="26"/>
          <w:szCs w:val="26"/>
        </w:rPr>
      </w:pPr>
      <w:r w:rsidRPr="00957432">
        <w:rPr>
          <w:rFonts w:ascii="Arial" w:eastAsia="Times New Roman" w:hAnsi="Arial" w:cs="Arial"/>
          <w:color w:val="273239"/>
          <w:spacing w:val="2"/>
          <w:sz w:val="26"/>
          <w:szCs w:val="26"/>
        </w:rPr>
        <w:t xml:space="preserve">If you want to copy the first few elements of an array or a full copy of an array, you can use </w:t>
      </w:r>
      <w:proofErr w:type="spellStart"/>
      <w:r w:rsidRPr="00957432">
        <w:rPr>
          <w:rFonts w:ascii="Arial" w:eastAsia="Times New Roman" w:hAnsi="Arial" w:cs="Arial"/>
          <w:color w:val="273239"/>
          <w:spacing w:val="2"/>
          <w:sz w:val="26"/>
          <w:szCs w:val="26"/>
        </w:rPr>
        <w:t>Arrays.copyOf</w:t>
      </w:r>
      <w:proofErr w:type="spellEnd"/>
      <w:r w:rsidRPr="00957432">
        <w:rPr>
          <w:rFonts w:ascii="Arial" w:eastAsia="Times New Roman" w:hAnsi="Arial" w:cs="Arial"/>
          <w:color w:val="273239"/>
          <w:spacing w:val="2"/>
          <w:sz w:val="26"/>
          <w:szCs w:val="26"/>
        </w:rPr>
        <w:t>() method.</w:t>
      </w:r>
    </w:p>
    <w:p w14:paraId="2DF7119E" w14:textId="77777777" w:rsidR="00957432" w:rsidRPr="00957432" w:rsidRDefault="00957432" w:rsidP="00957432">
      <w:pPr>
        <w:numPr>
          <w:ilvl w:val="0"/>
          <w:numId w:val="3"/>
        </w:numPr>
        <w:shd w:val="clear" w:color="auto" w:fill="FFFFFF"/>
        <w:ind w:left="1080"/>
        <w:jc w:val="both"/>
        <w:textAlignment w:val="baseline"/>
        <w:rPr>
          <w:rFonts w:ascii="Arial" w:eastAsia="Times New Roman" w:hAnsi="Arial" w:cs="Arial"/>
          <w:color w:val="273239"/>
          <w:spacing w:val="2"/>
          <w:sz w:val="26"/>
          <w:szCs w:val="26"/>
        </w:rPr>
      </w:pPr>
      <w:proofErr w:type="spellStart"/>
      <w:r w:rsidRPr="00957432">
        <w:rPr>
          <w:rFonts w:ascii="Arial" w:eastAsia="Times New Roman" w:hAnsi="Arial" w:cs="Arial"/>
          <w:color w:val="273239"/>
          <w:spacing w:val="2"/>
          <w:sz w:val="26"/>
          <w:szCs w:val="26"/>
        </w:rPr>
        <w:lastRenderedPageBreak/>
        <w:t>Arrays.copyOfRange</w:t>
      </w:r>
      <w:proofErr w:type="spellEnd"/>
      <w:r w:rsidRPr="00957432">
        <w:rPr>
          <w:rFonts w:ascii="Arial" w:eastAsia="Times New Roman" w:hAnsi="Arial" w:cs="Arial"/>
          <w:color w:val="273239"/>
          <w:spacing w:val="2"/>
          <w:sz w:val="26"/>
          <w:szCs w:val="26"/>
        </w:rPr>
        <w:t>() is used to copy a specified range of an array. If the starting index is not 0, you can use this method to copy a partial array.</w:t>
      </w:r>
    </w:p>
    <w:p w14:paraId="7A6BB1D6" w14:textId="77777777" w:rsidR="00957432" w:rsidRPr="00957432" w:rsidRDefault="00957432" w:rsidP="00957432">
      <w:pPr>
        <w:rPr>
          <w:rFonts w:ascii="Times New Roman" w:eastAsia="Times New Roman" w:hAnsi="Times New Roman" w:cs="Times New Roman"/>
        </w:rPr>
      </w:pPr>
    </w:p>
    <w:p w14:paraId="19B74F0F" w14:textId="43B4E0E0" w:rsidR="00DC0DD3" w:rsidRDefault="00B678F9"/>
    <w:p w14:paraId="0D23DC00" w14:textId="33BBB1AF" w:rsidR="00D94E58" w:rsidRDefault="00D94E58"/>
    <w:p w14:paraId="429C5D91" w14:textId="614045C4" w:rsidR="00D94E58" w:rsidRDefault="00972329">
      <w:r>
        <w:t>EXCEPTION HANDLING</w:t>
      </w:r>
    </w:p>
    <w:p w14:paraId="79C1538E" w14:textId="08AF693F" w:rsidR="00972329" w:rsidRDefault="00972329"/>
    <w:p w14:paraId="4C6556B3" w14:textId="162FF703" w:rsidR="00972329" w:rsidRDefault="00972329">
      <w:r>
        <w:t>FIVE KEYWORDS</w:t>
      </w:r>
    </w:p>
    <w:p w14:paraId="4923E4A3" w14:textId="0107240D" w:rsidR="00972329" w:rsidRDefault="00972329"/>
    <w:p w14:paraId="09FEAA3E" w14:textId="7FA92E7D" w:rsidR="00972329" w:rsidRDefault="00972329">
      <w:r>
        <w:t>1.TRY</w:t>
      </w:r>
    </w:p>
    <w:p w14:paraId="18695E95" w14:textId="61B05C6F" w:rsidR="00972329" w:rsidRDefault="00972329">
      <w:r>
        <w:t>2.CATCH</w:t>
      </w:r>
    </w:p>
    <w:p w14:paraId="45D70B61" w14:textId="315EE026" w:rsidR="00972329" w:rsidRDefault="00972329">
      <w:r>
        <w:t>3.THROWS</w:t>
      </w:r>
    </w:p>
    <w:p w14:paraId="1FC9CD9A" w14:textId="0F4CDAC0" w:rsidR="00972329" w:rsidRDefault="00972329">
      <w:r>
        <w:t>4.THROW</w:t>
      </w:r>
    </w:p>
    <w:p w14:paraId="1270A037" w14:textId="7D5577B8" w:rsidR="00972329" w:rsidRDefault="00972329">
      <w:r>
        <w:t>5.FINALLY</w:t>
      </w:r>
    </w:p>
    <w:p w14:paraId="52DECF18" w14:textId="48BBB24C" w:rsidR="00972329" w:rsidRDefault="00972329"/>
    <w:p w14:paraId="7BDCCF86" w14:textId="77777777" w:rsidR="00972329" w:rsidRPr="00972329" w:rsidRDefault="00972329" w:rsidP="00972329">
      <w:pPr>
        <w:spacing w:after="240"/>
        <w:outlineLvl w:val="1"/>
        <w:rPr>
          <w:rFonts w:ascii="Poppins" w:eastAsia="Times New Roman" w:hAnsi="Poppins" w:cs="Poppins"/>
          <w:b/>
          <w:bCs/>
          <w:color w:val="343F55"/>
          <w:sz w:val="53"/>
          <w:szCs w:val="53"/>
        </w:rPr>
      </w:pPr>
      <w:r w:rsidRPr="00972329">
        <w:rPr>
          <w:rFonts w:ascii="Poppins" w:eastAsia="Times New Roman" w:hAnsi="Poppins" w:cs="Poppins"/>
          <w:b/>
          <w:bCs/>
          <w:color w:val="343F55"/>
          <w:sz w:val="53"/>
          <w:szCs w:val="53"/>
        </w:rPr>
        <w:t>Java Throw vs Throws</w:t>
      </w:r>
    </w:p>
    <w:p w14:paraId="61123A65" w14:textId="77777777" w:rsidR="00972329" w:rsidRPr="00972329" w:rsidRDefault="00972329" w:rsidP="00972329">
      <w:pPr>
        <w:spacing w:beforeAutospacing="1" w:afterAutospacing="1"/>
        <w:rPr>
          <w:rFonts w:ascii="Arial" w:eastAsia="Times New Roman" w:hAnsi="Arial" w:cs="Arial"/>
          <w:color w:val="000000"/>
          <w:sz w:val="27"/>
          <w:szCs w:val="27"/>
        </w:rPr>
      </w:pPr>
      <w:r w:rsidRPr="00972329">
        <w:rPr>
          <w:rFonts w:ascii="Arial" w:eastAsia="Times New Roman" w:hAnsi="Arial" w:cs="Arial"/>
          <w:color w:val="000000"/>
          <w:sz w:val="27"/>
          <w:szCs w:val="27"/>
        </w:rPr>
        <w:t>The table below lists the difference between the </w:t>
      </w:r>
      <w:r w:rsidRPr="00972329">
        <w:rPr>
          <w:rFonts w:ascii="Courier New" w:eastAsia="Times New Roman" w:hAnsi="Courier New" w:cs="Courier New"/>
          <w:color w:val="3569F3"/>
          <w:sz w:val="23"/>
          <w:szCs w:val="23"/>
          <w:shd w:val="clear" w:color="auto" w:fill="E4E7EC"/>
        </w:rPr>
        <w:t>throw</w:t>
      </w:r>
      <w:r w:rsidRPr="00972329">
        <w:rPr>
          <w:rFonts w:ascii="Arial" w:eastAsia="Times New Roman" w:hAnsi="Arial" w:cs="Arial"/>
          <w:color w:val="000000"/>
          <w:sz w:val="27"/>
          <w:szCs w:val="27"/>
        </w:rPr>
        <w:t> and </w:t>
      </w:r>
      <w:r w:rsidRPr="00972329">
        <w:rPr>
          <w:rFonts w:ascii="Courier New" w:eastAsia="Times New Roman" w:hAnsi="Courier New" w:cs="Courier New"/>
          <w:color w:val="3569F3"/>
          <w:sz w:val="23"/>
          <w:szCs w:val="23"/>
          <w:shd w:val="clear" w:color="auto" w:fill="E4E7EC"/>
        </w:rPr>
        <w:t>throws</w:t>
      </w:r>
      <w:r w:rsidRPr="00972329">
        <w:rPr>
          <w:rFonts w:ascii="Arial" w:eastAsia="Times New Roman" w:hAnsi="Arial" w:cs="Arial"/>
          <w:color w:val="000000"/>
          <w:sz w:val="27"/>
          <w:szCs w:val="27"/>
        </w:rPr>
        <w:t> keywords in Java:</w:t>
      </w:r>
    </w:p>
    <w:tbl>
      <w:tblPr>
        <w:tblW w:w="11040" w:type="dxa"/>
        <w:tblInd w:w="-516" w:type="dxa"/>
        <w:tblBorders>
          <w:top w:val="single" w:sz="6" w:space="0" w:color="E8E6DC"/>
          <w:left w:val="single" w:sz="6" w:space="0" w:color="E8E6DC"/>
          <w:bottom w:val="single" w:sz="6" w:space="0" w:color="E8E6DC"/>
          <w:right w:val="single" w:sz="6" w:space="0" w:color="E8E6DC"/>
        </w:tblBorders>
        <w:tblCellMar>
          <w:top w:w="15" w:type="dxa"/>
          <w:left w:w="15" w:type="dxa"/>
          <w:bottom w:w="15" w:type="dxa"/>
          <w:right w:w="15" w:type="dxa"/>
        </w:tblCellMar>
        <w:tblLook w:val="04A0" w:firstRow="1" w:lastRow="0" w:firstColumn="1" w:lastColumn="0" w:noHBand="0" w:noVBand="1"/>
      </w:tblPr>
      <w:tblGrid>
        <w:gridCol w:w="5653"/>
        <w:gridCol w:w="5387"/>
      </w:tblGrid>
      <w:tr w:rsidR="00972329" w:rsidRPr="00972329" w14:paraId="77953867" w14:textId="77777777" w:rsidTr="00972329">
        <w:trPr>
          <w:tblHeader/>
        </w:trPr>
        <w:tc>
          <w:tcPr>
            <w:tcW w:w="0" w:type="auto"/>
            <w:tcMar>
              <w:top w:w="240" w:type="dxa"/>
              <w:left w:w="240" w:type="dxa"/>
              <w:bottom w:w="240" w:type="dxa"/>
              <w:right w:w="240" w:type="dxa"/>
            </w:tcMar>
            <w:vAlign w:val="center"/>
            <w:hideMark/>
          </w:tcPr>
          <w:p w14:paraId="13571221" w14:textId="77777777" w:rsidR="00972329" w:rsidRPr="00972329" w:rsidRDefault="00972329" w:rsidP="00972329">
            <w:pPr>
              <w:jc w:val="center"/>
              <w:rPr>
                <w:rFonts w:ascii="Poppins" w:eastAsia="Times New Roman" w:hAnsi="Poppins" w:cs="Poppins"/>
                <w:b/>
                <w:bCs/>
                <w:color w:val="343F55"/>
              </w:rPr>
            </w:pPr>
            <w:r w:rsidRPr="00972329">
              <w:rPr>
                <w:rFonts w:ascii="Poppins" w:eastAsia="Times New Roman" w:hAnsi="Poppins" w:cs="Poppins"/>
                <w:b/>
                <w:bCs/>
                <w:color w:val="343F55"/>
              </w:rPr>
              <w:t>Throw</w:t>
            </w:r>
          </w:p>
        </w:tc>
        <w:tc>
          <w:tcPr>
            <w:tcW w:w="0" w:type="auto"/>
            <w:tcMar>
              <w:top w:w="240" w:type="dxa"/>
              <w:left w:w="240" w:type="dxa"/>
              <w:bottom w:w="240" w:type="dxa"/>
              <w:right w:w="240" w:type="dxa"/>
            </w:tcMar>
            <w:vAlign w:val="center"/>
            <w:hideMark/>
          </w:tcPr>
          <w:p w14:paraId="0E5F42E0" w14:textId="77777777" w:rsidR="00972329" w:rsidRPr="00972329" w:rsidRDefault="00972329" w:rsidP="00972329">
            <w:pPr>
              <w:jc w:val="center"/>
              <w:rPr>
                <w:rFonts w:ascii="Poppins" w:eastAsia="Times New Roman" w:hAnsi="Poppins" w:cs="Poppins"/>
                <w:b/>
                <w:bCs/>
                <w:color w:val="343F55"/>
              </w:rPr>
            </w:pPr>
            <w:r w:rsidRPr="00972329">
              <w:rPr>
                <w:rFonts w:ascii="Poppins" w:eastAsia="Times New Roman" w:hAnsi="Poppins" w:cs="Poppins"/>
                <w:b/>
                <w:bCs/>
                <w:color w:val="343F55"/>
              </w:rPr>
              <w:t>Throws</w:t>
            </w:r>
          </w:p>
        </w:tc>
      </w:tr>
      <w:tr w:rsidR="00972329" w:rsidRPr="00972329" w14:paraId="2F3CD46C" w14:textId="77777777" w:rsidTr="00972329">
        <w:tc>
          <w:tcPr>
            <w:tcW w:w="0" w:type="auto"/>
            <w:tcMar>
              <w:top w:w="240" w:type="dxa"/>
              <w:left w:w="240" w:type="dxa"/>
              <w:bottom w:w="240" w:type="dxa"/>
              <w:right w:w="240" w:type="dxa"/>
            </w:tcMar>
            <w:vAlign w:val="center"/>
            <w:hideMark/>
          </w:tcPr>
          <w:p w14:paraId="32A1CDFE"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Used within a method (or constructor)</w:t>
            </w:r>
          </w:p>
        </w:tc>
        <w:tc>
          <w:tcPr>
            <w:tcW w:w="0" w:type="auto"/>
            <w:tcMar>
              <w:top w:w="240" w:type="dxa"/>
              <w:left w:w="240" w:type="dxa"/>
              <w:bottom w:w="240" w:type="dxa"/>
              <w:right w:w="240" w:type="dxa"/>
            </w:tcMar>
            <w:vAlign w:val="center"/>
            <w:hideMark/>
          </w:tcPr>
          <w:p w14:paraId="04684572"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Used with method (or constructor) signature</w:t>
            </w:r>
          </w:p>
        </w:tc>
      </w:tr>
      <w:tr w:rsidR="00972329" w:rsidRPr="00972329" w14:paraId="22C0BE41" w14:textId="77777777" w:rsidTr="00972329">
        <w:tc>
          <w:tcPr>
            <w:tcW w:w="0" w:type="auto"/>
            <w:tcMar>
              <w:top w:w="240" w:type="dxa"/>
              <w:left w:w="240" w:type="dxa"/>
              <w:bottom w:w="240" w:type="dxa"/>
              <w:right w:w="240" w:type="dxa"/>
            </w:tcMar>
            <w:vAlign w:val="center"/>
            <w:hideMark/>
          </w:tcPr>
          <w:p w14:paraId="4BADFAF1"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Used to throw an exception explicitly</w:t>
            </w:r>
          </w:p>
        </w:tc>
        <w:tc>
          <w:tcPr>
            <w:tcW w:w="0" w:type="auto"/>
            <w:tcMar>
              <w:top w:w="240" w:type="dxa"/>
              <w:left w:w="240" w:type="dxa"/>
              <w:bottom w:w="240" w:type="dxa"/>
              <w:right w:w="240" w:type="dxa"/>
            </w:tcMar>
            <w:vAlign w:val="center"/>
            <w:hideMark/>
          </w:tcPr>
          <w:p w14:paraId="6C80C2DE"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Used to declare exceptions</w:t>
            </w:r>
          </w:p>
        </w:tc>
      </w:tr>
      <w:tr w:rsidR="00972329" w:rsidRPr="00972329" w14:paraId="729D2E20" w14:textId="77777777" w:rsidTr="00972329">
        <w:tc>
          <w:tcPr>
            <w:tcW w:w="0" w:type="auto"/>
            <w:tcMar>
              <w:top w:w="240" w:type="dxa"/>
              <w:left w:w="240" w:type="dxa"/>
              <w:bottom w:w="240" w:type="dxa"/>
              <w:right w:w="240" w:type="dxa"/>
            </w:tcMar>
            <w:vAlign w:val="center"/>
            <w:hideMark/>
          </w:tcPr>
          <w:p w14:paraId="574F83FA"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Can only throw a single exception</w:t>
            </w:r>
          </w:p>
        </w:tc>
        <w:tc>
          <w:tcPr>
            <w:tcW w:w="0" w:type="auto"/>
            <w:tcMar>
              <w:top w:w="240" w:type="dxa"/>
              <w:left w:w="240" w:type="dxa"/>
              <w:bottom w:w="240" w:type="dxa"/>
              <w:right w:w="240" w:type="dxa"/>
            </w:tcMar>
            <w:vAlign w:val="center"/>
            <w:hideMark/>
          </w:tcPr>
          <w:p w14:paraId="2086E8C9"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Can declare multiple exceptions</w:t>
            </w:r>
          </w:p>
        </w:tc>
      </w:tr>
      <w:tr w:rsidR="00972329" w:rsidRPr="00972329" w14:paraId="7AB90D34" w14:textId="77777777" w:rsidTr="00972329">
        <w:tc>
          <w:tcPr>
            <w:tcW w:w="0" w:type="auto"/>
            <w:tcMar>
              <w:top w:w="240" w:type="dxa"/>
              <w:left w:w="240" w:type="dxa"/>
              <w:bottom w:w="240" w:type="dxa"/>
              <w:right w:w="240" w:type="dxa"/>
            </w:tcMar>
            <w:vAlign w:val="center"/>
            <w:hideMark/>
          </w:tcPr>
          <w:p w14:paraId="12FF69EE"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Followed by a throwable instance</w:t>
            </w:r>
          </w:p>
        </w:tc>
        <w:tc>
          <w:tcPr>
            <w:tcW w:w="0" w:type="auto"/>
            <w:tcMar>
              <w:top w:w="240" w:type="dxa"/>
              <w:left w:w="240" w:type="dxa"/>
              <w:bottom w:w="240" w:type="dxa"/>
              <w:right w:w="240" w:type="dxa"/>
            </w:tcMar>
            <w:vAlign w:val="center"/>
            <w:hideMark/>
          </w:tcPr>
          <w:p w14:paraId="6B8F7CF1"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Followed by an exception class name</w:t>
            </w:r>
          </w:p>
        </w:tc>
      </w:tr>
      <w:tr w:rsidR="00972329" w:rsidRPr="00972329" w14:paraId="4E792AC4" w14:textId="77777777" w:rsidTr="00972329">
        <w:tc>
          <w:tcPr>
            <w:tcW w:w="0" w:type="auto"/>
            <w:tcMar>
              <w:top w:w="240" w:type="dxa"/>
              <w:left w:w="240" w:type="dxa"/>
              <w:bottom w:w="240" w:type="dxa"/>
              <w:right w:w="240" w:type="dxa"/>
            </w:tcMar>
            <w:vAlign w:val="center"/>
            <w:hideMark/>
          </w:tcPr>
          <w:p w14:paraId="283C7436"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Cannot be used to propagate checked exceptions by itself</w:t>
            </w:r>
          </w:p>
        </w:tc>
        <w:tc>
          <w:tcPr>
            <w:tcW w:w="0" w:type="auto"/>
            <w:tcMar>
              <w:top w:w="240" w:type="dxa"/>
              <w:left w:w="240" w:type="dxa"/>
              <w:bottom w:w="240" w:type="dxa"/>
              <w:right w:w="240" w:type="dxa"/>
            </w:tcMar>
            <w:vAlign w:val="center"/>
            <w:hideMark/>
          </w:tcPr>
          <w:p w14:paraId="3242F9E2" w14:textId="77777777" w:rsidR="00972329" w:rsidRPr="00972329" w:rsidRDefault="00972329" w:rsidP="00972329">
            <w:pPr>
              <w:rPr>
                <w:rFonts w:ascii="Arial" w:eastAsia="Times New Roman" w:hAnsi="Arial" w:cs="Arial"/>
                <w:color w:val="343F55"/>
              </w:rPr>
            </w:pPr>
            <w:r w:rsidRPr="00972329">
              <w:rPr>
                <w:rFonts w:ascii="Arial" w:eastAsia="Times New Roman" w:hAnsi="Arial" w:cs="Arial"/>
                <w:color w:val="343F55"/>
              </w:rPr>
              <w:t>Can be used to propagate checked exceptions by itself</w:t>
            </w:r>
          </w:p>
        </w:tc>
      </w:tr>
    </w:tbl>
    <w:p w14:paraId="5B221B68" w14:textId="77777777" w:rsidR="00BD09C3" w:rsidRDefault="00BD09C3" w:rsidP="00BD09C3">
      <w:pPr>
        <w:pStyle w:val="Heading2"/>
        <w:spacing w:before="0" w:beforeAutospacing="0" w:after="240" w:afterAutospacing="0"/>
        <w:rPr>
          <w:rFonts w:ascii="Poppins" w:hAnsi="Poppins" w:cs="Poppins"/>
          <w:color w:val="343F55"/>
          <w:sz w:val="53"/>
          <w:szCs w:val="53"/>
        </w:rPr>
      </w:pPr>
    </w:p>
    <w:p w14:paraId="4C40EBF0" w14:textId="46823C86" w:rsidR="00BD09C3" w:rsidRDefault="00BD09C3" w:rsidP="00BD09C3">
      <w:pPr>
        <w:pStyle w:val="Heading2"/>
        <w:spacing w:before="0" w:beforeAutospacing="0" w:after="240" w:afterAutospacing="0"/>
        <w:rPr>
          <w:rFonts w:ascii="Poppins" w:hAnsi="Poppins" w:cs="Poppins"/>
          <w:color w:val="343F55"/>
          <w:sz w:val="53"/>
          <w:szCs w:val="53"/>
        </w:rPr>
      </w:pPr>
      <w:r>
        <w:rPr>
          <w:rFonts w:ascii="Poppins" w:hAnsi="Poppins" w:cs="Poppins"/>
          <w:color w:val="343F55"/>
          <w:sz w:val="53"/>
          <w:szCs w:val="53"/>
        </w:rPr>
        <w:lastRenderedPageBreak/>
        <w:t>Exceptions in Java</w:t>
      </w:r>
    </w:p>
    <w:p w14:paraId="13EFF301" w14:textId="7DA33A8A" w:rsidR="00BD09C3" w:rsidRPr="00BD09C3" w:rsidRDefault="00BD09C3" w:rsidP="00BD09C3">
      <w:pPr>
        <w:rPr>
          <w:rFonts w:ascii="Times New Roman" w:eastAsia="Times New Roman" w:hAnsi="Times New Roman" w:cs="Times New Roman"/>
        </w:rPr>
      </w:pPr>
      <w:r w:rsidRPr="00BD09C3">
        <w:rPr>
          <w:rFonts w:ascii="Times New Roman" w:eastAsia="Times New Roman" w:hAnsi="Times New Roman" w:cs="Times New Roman"/>
        </w:rPr>
        <w:fldChar w:fldCharType="begin"/>
      </w:r>
      <w:r w:rsidRPr="00BD09C3">
        <w:rPr>
          <w:rFonts w:ascii="Times New Roman" w:eastAsia="Times New Roman" w:hAnsi="Times New Roman" w:cs="Times New Roman"/>
        </w:rPr>
        <w:instrText xml:space="preserve"> INCLUDEPICTURE "https://rollbar.com/wp-content/uploads/2021/10/types-of-exceptions-in-java-checked-unchecked.png" \* MERGEFORMATINET </w:instrText>
      </w:r>
      <w:r w:rsidRPr="00BD09C3">
        <w:rPr>
          <w:rFonts w:ascii="Times New Roman" w:eastAsia="Times New Roman" w:hAnsi="Times New Roman" w:cs="Times New Roman"/>
        </w:rPr>
        <w:fldChar w:fldCharType="separate"/>
      </w:r>
      <w:r w:rsidRPr="00BD09C3">
        <w:rPr>
          <w:rFonts w:ascii="Times New Roman" w:eastAsia="Times New Roman" w:hAnsi="Times New Roman" w:cs="Times New Roman"/>
          <w:noProof/>
        </w:rPr>
        <w:drawing>
          <wp:inline distT="0" distB="0" distL="0" distR="0" wp14:anchorId="06E82C16" wp14:editId="736ED30B">
            <wp:extent cx="5943600" cy="4027170"/>
            <wp:effectExtent l="0" t="0" r="0" b="0"/>
            <wp:docPr id="2" name="Picture 2" descr="Types of Exceptions in Java, Checked vs 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xceptions in Java, Checked vs 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7170"/>
                    </a:xfrm>
                    <a:prstGeom prst="rect">
                      <a:avLst/>
                    </a:prstGeom>
                    <a:noFill/>
                    <a:ln>
                      <a:noFill/>
                    </a:ln>
                  </pic:spPr>
                </pic:pic>
              </a:graphicData>
            </a:graphic>
          </wp:inline>
        </w:drawing>
      </w:r>
      <w:r w:rsidRPr="00BD09C3">
        <w:rPr>
          <w:rFonts w:ascii="Times New Roman" w:eastAsia="Times New Roman" w:hAnsi="Times New Roman" w:cs="Times New Roman"/>
        </w:rPr>
        <w:fldChar w:fldCharType="end"/>
      </w:r>
    </w:p>
    <w:p w14:paraId="0D58AF0F" w14:textId="77777777" w:rsidR="00BD09C3" w:rsidRDefault="00BD09C3" w:rsidP="00BD09C3">
      <w:pPr>
        <w:pStyle w:val="Heading2"/>
        <w:spacing w:before="0" w:beforeAutospacing="0" w:after="240" w:afterAutospacing="0"/>
        <w:rPr>
          <w:rFonts w:ascii="Poppins" w:hAnsi="Poppins" w:cs="Poppins"/>
          <w:color w:val="343F55"/>
          <w:sz w:val="53"/>
          <w:szCs w:val="53"/>
        </w:rPr>
      </w:pPr>
    </w:p>
    <w:p w14:paraId="196A8EFA" w14:textId="77777777" w:rsidR="00972329" w:rsidRPr="00972329" w:rsidRDefault="00972329" w:rsidP="00972329">
      <w:pPr>
        <w:rPr>
          <w:rFonts w:ascii="Times New Roman" w:eastAsia="Times New Roman" w:hAnsi="Times New Roman" w:cs="Times New Roman"/>
        </w:rPr>
      </w:pPr>
    </w:p>
    <w:p w14:paraId="4C3B32C3" w14:textId="77777777" w:rsidR="00BD09C3" w:rsidRDefault="00BD09C3" w:rsidP="00BD09C3">
      <w:pPr>
        <w:pStyle w:val="Heading2"/>
        <w:spacing w:before="0" w:beforeAutospacing="0" w:after="240" w:afterAutospacing="0"/>
        <w:rPr>
          <w:rFonts w:ascii="Poppins" w:hAnsi="Poppins" w:cs="Poppins"/>
          <w:color w:val="343F55"/>
          <w:sz w:val="53"/>
          <w:szCs w:val="53"/>
        </w:rPr>
      </w:pPr>
      <w:r>
        <w:rPr>
          <w:rFonts w:ascii="Poppins" w:hAnsi="Poppins" w:cs="Poppins"/>
          <w:color w:val="343F55"/>
          <w:sz w:val="53"/>
          <w:szCs w:val="53"/>
        </w:rPr>
        <w:t>Difference Between Checked and Unchecked Exceptions in Java</w:t>
      </w:r>
    </w:p>
    <w:p w14:paraId="16174932" w14:textId="77777777" w:rsidR="00BD09C3" w:rsidRDefault="00BD09C3" w:rsidP="00BD09C3">
      <w:pPr>
        <w:pStyle w:val="NormalWeb"/>
        <w:rPr>
          <w:rFonts w:ascii="Arial" w:hAnsi="Arial" w:cs="Arial"/>
          <w:color w:val="000000"/>
          <w:sz w:val="27"/>
          <w:szCs w:val="27"/>
        </w:rPr>
      </w:pPr>
      <w:r>
        <w:rPr>
          <w:rFonts w:ascii="Arial" w:hAnsi="Arial" w:cs="Arial"/>
          <w:color w:val="000000"/>
          <w:sz w:val="27"/>
          <w:szCs w:val="27"/>
        </w:rPr>
        <w:t>To summarize, the difference between a checked and unchecked exception is:</w:t>
      </w:r>
    </w:p>
    <w:p w14:paraId="165FBB4A" w14:textId="77777777" w:rsidR="00BD09C3" w:rsidRDefault="00BD09C3" w:rsidP="00BD09C3">
      <w:pPr>
        <w:numPr>
          <w:ilvl w:val="0"/>
          <w:numId w:val="4"/>
        </w:numPr>
        <w:spacing w:after="100" w:afterAutospacing="1"/>
        <w:rPr>
          <w:rFonts w:ascii="Arial" w:hAnsi="Arial" w:cs="Arial"/>
          <w:color w:val="000000"/>
          <w:sz w:val="27"/>
          <w:szCs w:val="27"/>
        </w:rPr>
      </w:pPr>
      <w:r>
        <w:rPr>
          <w:rFonts w:ascii="Arial" w:hAnsi="Arial" w:cs="Arial"/>
          <w:color w:val="000000"/>
          <w:sz w:val="27"/>
          <w:szCs w:val="27"/>
        </w:rPr>
        <w:t>A checked exception is caught at compile time whereas a runtime or unchecked exception is, as it states, at runtime.</w:t>
      </w:r>
    </w:p>
    <w:p w14:paraId="71A0BB3B" w14:textId="77777777" w:rsidR="00BD09C3" w:rsidRDefault="00BD09C3" w:rsidP="00BD09C3">
      <w:pPr>
        <w:numPr>
          <w:ilvl w:val="0"/>
          <w:numId w:val="4"/>
        </w:numPr>
        <w:spacing w:beforeAutospacing="1" w:afterAutospacing="1"/>
        <w:rPr>
          <w:rFonts w:ascii="Arial" w:hAnsi="Arial" w:cs="Arial"/>
          <w:color w:val="000000"/>
          <w:sz w:val="27"/>
          <w:szCs w:val="27"/>
        </w:rPr>
      </w:pPr>
      <w:r>
        <w:rPr>
          <w:rFonts w:ascii="Arial" w:hAnsi="Arial" w:cs="Arial"/>
          <w:color w:val="000000"/>
          <w:sz w:val="27"/>
          <w:szCs w:val="27"/>
        </w:rPr>
        <w:t>A checked exception must be handled either by re-throwing or with a </w:t>
      </w:r>
      <w:r>
        <w:rPr>
          <w:rStyle w:val="HTMLCode"/>
          <w:rFonts w:eastAsiaTheme="minorHAnsi"/>
          <w:color w:val="3569F3"/>
          <w:sz w:val="23"/>
          <w:szCs w:val="23"/>
          <w:shd w:val="clear" w:color="auto" w:fill="E4E7EC"/>
        </w:rPr>
        <w:t>try catch</w:t>
      </w:r>
      <w:r>
        <w:rPr>
          <w:rFonts w:ascii="Arial" w:hAnsi="Arial" w:cs="Arial"/>
          <w:color w:val="000000"/>
          <w:sz w:val="27"/>
          <w:szCs w:val="27"/>
        </w:rPr>
        <w:t> block, whereas an unchecked isn’t required to be handled.</w:t>
      </w:r>
    </w:p>
    <w:p w14:paraId="3E3BACDC" w14:textId="77777777" w:rsidR="00BD09C3" w:rsidRDefault="00BD09C3" w:rsidP="00BD09C3">
      <w:pPr>
        <w:numPr>
          <w:ilvl w:val="0"/>
          <w:numId w:val="4"/>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A runtime exception is a programming error and is fatal whereas a checked exception is an exception condition within your code’s logic and can be recovered or re-tried from.</w:t>
      </w:r>
    </w:p>
    <w:p w14:paraId="5A59CF7D" w14:textId="77777777" w:rsidR="00972329" w:rsidRDefault="00972329"/>
    <w:sectPr w:rsidR="00972329" w:rsidSect="005C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illSans">
    <w:panose1 w:val="020B0502020104020203"/>
    <w:charset w:val="B1"/>
    <w:family w:val="swiss"/>
    <w:pitch w:val="variable"/>
    <w:sig w:usb0="80000A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Poppins">
    <w:panose1 w:val="020B0604020202020204"/>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143A8"/>
    <w:multiLevelType w:val="multilevel"/>
    <w:tmpl w:val="AB0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F6568C"/>
    <w:multiLevelType w:val="multilevel"/>
    <w:tmpl w:val="E040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226C8"/>
    <w:multiLevelType w:val="multilevel"/>
    <w:tmpl w:val="1AC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0B4591"/>
    <w:multiLevelType w:val="multilevel"/>
    <w:tmpl w:val="F7EA4D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B8"/>
    <w:rsid w:val="00184BB8"/>
    <w:rsid w:val="005C242E"/>
    <w:rsid w:val="00957432"/>
    <w:rsid w:val="00972329"/>
    <w:rsid w:val="00B678F9"/>
    <w:rsid w:val="00BD09C3"/>
    <w:rsid w:val="00D94E58"/>
    <w:rsid w:val="00FE32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2295DB0F"/>
  <w15:chartTrackingRefBased/>
  <w15:docId w15:val="{E7EB1D4E-7339-EB4A-8170-F0DE2466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3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BB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8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BB8"/>
    <w:rPr>
      <w:rFonts w:ascii="Courier New" w:eastAsia="Times New Roman" w:hAnsi="Courier New" w:cs="Courier New"/>
      <w:sz w:val="20"/>
      <w:szCs w:val="20"/>
    </w:rPr>
  </w:style>
  <w:style w:type="character" w:styleId="Strong">
    <w:name w:val="Strong"/>
    <w:basedOn w:val="DefaultParagraphFont"/>
    <w:uiPriority w:val="22"/>
    <w:qFormat/>
    <w:rsid w:val="00957432"/>
    <w:rPr>
      <w:b/>
      <w:bCs/>
    </w:rPr>
  </w:style>
  <w:style w:type="character" w:customStyle="1" w:styleId="Heading2Char">
    <w:name w:val="Heading 2 Char"/>
    <w:basedOn w:val="DefaultParagraphFont"/>
    <w:link w:val="Heading2"/>
    <w:uiPriority w:val="9"/>
    <w:rsid w:val="0097232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723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5314">
      <w:bodyDiv w:val="1"/>
      <w:marLeft w:val="0"/>
      <w:marRight w:val="0"/>
      <w:marTop w:val="0"/>
      <w:marBottom w:val="0"/>
      <w:divBdr>
        <w:top w:val="none" w:sz="0" w:space="0" w:color="auto"/>
        <w:left w:val="none" w:sz="0" w:space="0" w:color="auto"/>
        <w:bottom w:val="none" w:sz="0" w:space="0" w:color="auto"/>
        <w:right w:val="none" w:sz="0" w:space="0" w:color="auto"/>
      </w:divBdr>
    </w:div>
    <w:div w:id="221718005">
      <w:bodyDiv w:val="1"/>
      <w:marLeft w:val="0"/>
      <w:marRight w:val="0"/>
      <w:marTop w:val="0"/>
      <w:marBottom w:val="0"/>
      <w:divBdr>
        <w:top w:val="none" w:sz="0" w:space="0" w:color="auto"/>
        <w:left w:val="none" w:sz="0" w:space="0" w:color="auto"/>
        <w:bottom w:val="none" w:sz="0" w:space="0" w:color="auto"/>
        <w:right w:val="none" w:sz="0" w:space="0" w:color="auto"/>
      </w:divBdr>
      <w:divsChild>
        <w:div w:id="2067944851">
          <w:marLeft w:val="0"/>
          <w:marRight w:val="0"/>
          <w:marTop w:val="0"/>
          <w:marBottom w:val="0"/>
          <w:divBdr>
            <w:top w:val="none" w:sz="0" w:space="0" w:color="auto"/>
            <w:left w:val="none" w:sz="0" w:space="0" w:color="auto"/>
            <w:bottom w:val="none" w:sz="0" w:space="0" w:color="auto"/>
            <w:right w:val="none" w:sz="0" w:space="0" w:color="auto"/>
          </w:divBdr>
          <w:divsChild>
            <w:div w:id="1697535916">
              <w:marLeft w:val="0"/>
              <w:marRight w:val="0"/>
              <w:marTop w:val="0"/>
              <w:marBottom w:val="0"/>
              <w:divBdr>
                <w:top w:val="none" w:sz="0" w:space="0" w:color="auto"/>
                <w:left w:val="none" w:sz="0" w:space="0" w:color="auto"/>
                <w:bottom w:val="none" w:sz="0" w:space="0" w:color="auto"/>
                <w:right w:val="none" w:sz="0" w:space="0" w:color="auto"/>
              </w:divBdr>
              <w:divsChild>
                <w:div w:id="577446480">
                  <w:marLeft w:val="0"/>
                  <w:marRight w:val="0"/>
                  <w:marTop w:val="0"/>
                  <w:marBottom w:val="0"/>
                  <w:divBdr>
                    <w:top w:val="none" w:sz="0" w:space="0" w:color="auto"/>
                    <w:left w:val="none" w:sz="0" w:space="0" w:color="auto"/>
                    <w:bottom w:val="none" w:sz="0" w:space="0" w:color="auto"/>
                    <w:right w:val="none" w:sz="0" w:space="0" w:color="auto"/>
                  </w:divBdr>
                  <w:divsChild>
                    <w:div w:id="1667978200">
                      <w:marLeft w:val="0"/>
                      <w:marRight w:val="0"/>
                      <w:marTop w:val="0"/>
                      <w:marBottom w:val="0"/>
                      <w:divBdr>
                        <w:top w:val="none" w:sz="0" w:space="0" w:color="auto"/>
                        <w:left w:val="none" w:sz="0" w:space="0" w:color="auto"/>
                        <w:bottom w:val="none" w:sz="0" w:space="0" w:color="auto"/>
                        <w:right w:val="none" w:sz="0" w:space="0" w:color="auto"/>
                      </w:divBdr>
                    </w:div>
                  </w:divsChild>
                </w:div>
                <w:div w:id="2074041349">
                  <w:marLeft w:val="0"/>
                  <w:marRight w:val="0"/>
                  <w:marTop w:val="0"/>
                  <w:marBottom w:val="0"/>
                  <w:divBdr>
                    <w:top w:val="none" w:sz="0" w:space="0" w:color="auto"/>
                    <w:left w:val="none" w:sz="0" w:space="0" w:color="auto"/>
                    <w:bottom w:val="none" w:sz="0" w:space="0" w:color="auto"/>
                    <w:right w:val="none" w:sz="0" w:space="0" w:color="auto"/>
                  </w:divBdr>
                  <w:divsChild>
                    <w:div w:id="1436635943">
                      <w:marLeft w:val="0"/>
                      <w:marRight w:val="0"/>
                      <w:marTop w:val="0"/>
                      <w:marBottom w:val="0"/>
                      <w:divBdr>
                        <w:top w:val="none" w:sz="0" w:space="0" w:color="auto"/>
                        <w:left w:val="none" w:sz="0" w:space="0" w:color="auto"/>
                        <w:bottom w:val="none" w:sz="0" w:space="0" w:color="auto"/>
                        <w:right w:val="none" w:sz="0" w:space="0" w:color="auto"/>
                      </w:divBdr>
                    </w:div>
                    <w:div w:id="566427941">
                      <w:marLeft w:val="0"/>
                      <w:marRight w:val="0"/>
                      <w:marTop w:val="0"/>
                      <w:marBottom w:val="0"/>
                      <w:divBdr>
                        <w:top w:val="none" w:sz="0" w:space="0" w:color="auto"/>
                        <w:left w:val="none" w:sz="0" w:space="0" w:color="auto"/>
                        <w:bottom w:val="none" w:sz="0" w:space="0" w:color="auto"/>
                        <w:right w:val="none" w:sz="0" w:space="0" w:color="auto"/>
                      </w:divBdr>
                    </w:div>
                  </w:divsChild>
                </w:div>
                <w:div w:id="2099983654">
                  <w:marLeft w:val="0"/>
                  <w:marRight w:val="0"/>
                  <w:marTop w:val="0"/>
                  <w:marBottom w:val="0"/>
                  <w:divBdr>
                    <w:top w:val="none" w:sz="0" w:space="0" w:color="auto"/>
                    <w:left w:val="none" w:sz="0" w:space="0" w:color="auto"/>
                    <w:bottom w:val="none" w:sz="0" w:space="0" w:color="auto"/>
                    <w:right w:val="none" w:sz="0" w:space="0" w:color="auto"/>
                  </w:divBdr>
                  <w:divsChild>
                    <w:div w:id="1635913982">
                      <w:marLeft w:val="0"/>
                      <w:marRight w:val="0"/>
                      <w:marTop w:val="0"/>
                      <w:marBottom w:val="0"/>
                      <w:divBdr>
                        <w:top w:val="none" w:sz="0" w:space="0" w:color="auto"/>
                        <w:left w:val="none" w:sz="0" w:space="0" w:color="auto"/>
                        <w:bottom w:val="none" w:sz="0" w:space="0" w:color="auto"/>
                        <w:right w:val="none" w:sz="0" w:space="0" w:color="auto"/>
                      </w:divBdr>
                    </w:div>
                  </w:divsChild>
                </w:div>
                <w:div w:id="1938516645">
                  <w:marLeft w:val="0"/>
                  <w:marRight w:val="0"/>
                  <w:marTop w:val="0"/>
                  <w:marBottom w:val="0"/>
                  <w:divBdr>
                    <w:top w:val="none" w:sz="0" w:space="0" w:color="auto"/>
                    <w:left w:val="none" w:sz="0" w:space="0" w:color="auto"/>
                    <w:bottom w:val="none" w:sz="0" w:space="0" w:color="auto"/>
                    <w:right w:val="none" w:sz="0" w:space="0" w:color="auto"/>
                  </w:divBdr>
                  <w:divsChild>
                    <w:div w:id="449471725">
                      <w:marLeft w:val="0"/>
                      <w:marRight w:val="0"/>
                      <w:marTop w:val="0"/>
                      <w:marBottom w:val="0"/>
                      <w:divBdr>
                        <w:top w:val="none" w:sz="0" w:space="0" w:color="auto"/>
                        <w:left w:val="none" w:sz="0" w:space="0" w:color="auto"/>
                        <w:bottom w:val="none" w:sz="0" w:space="0" w:color="auto"/>
                        <w:right w:val="none" w:sz="0" w:space="0" w:color="auto"/>
                      </w:divBdr>
                    </w:div>
                  </w:divsChild>
                </w:div>
                <w:div w:id="561018689">
                  <w:marLeft w:val="0"/>
                  <w:marRight w:val="0"/>
                  <w:marTop w:val="0"/>
                  <w:marBottom w:val="0"/>
                  <w:divBdr>
                    <w:top w:val="none" w:sz="0" w:space="0" w:color="auto"/>
                    <w:left w:val="none" w:sz="0" w:space="0" w:color="auto"/>
                    <w:bottom w:val="none" w:sz="0" w:space="0" w:color="auto"/>
                    <w:right w:val="none" w:sz="0" w:space="0" w:color="auto"/>
                  </w:divBdr>
                  <w:divsChild>
                    <w:div w:id="1905676354">
                      <w:marLeft w:val="0"/>
                      <w:marRight w:val="0"/>
                      <w:marTop w:val="0"/>
                      <w:marBottom w:val="0"/>
                      <w:divBdr>
                        <w:top w:val="none" w:sz="0" w:space="0" w:color="auto"/>
                        <w:left w:val="none" w:sz="0" w:space="0" w:color="auto"/>
                        <w:bottom w:val="none" w:sz="0" w:space="0" w:color="auto"/>
                        <w:right w:val="none" w:sz="0" w:space="0" w:color="auto"/>
                      </w:divBdr>
                    </w:div>
                  </w:divsChild>
                </w:div>
                <w:div w:id="1026297504">
                  <w:marLeft w:val="0"/>
                  <w:marRight w:val="0"/>
                  <w:marTop w:val="0"/>
                  <w:marBottom w:val="0"/>
                  <w:divBdr>
                    <w:top w:val="none" w:sz="0" w:space="0" w:color="auto"/>
                    <w:left w:val="none" w:sz="0" w:space="0" w:color="auto"/>
                    <w:bottom w:val="none" w:sz="0" w:space="0" w:color="auto"/>
                    <w:right w:val="none" w:sz="0" w:space="0" w:color="auto"/>
                  </w:divBdr>
                  <w:divsChild>
                    <w:div w:id="319579782">
                      <w:marLeft w:val="0"/>
                      <w:marRight w:val="0"/>
                      <w:marTop w:val="0"/>
                      <w:marBottom w:val="0"/>
                      <w:divBdr>
                        <w:top w:val="none" w:sz="0" w:space="0" w:color="auto"/>
                        <w:left w:val="none" w:sz="0" w:space="0" w:color="auto"/>
                        <w:bottom w:val="none" w:sz="0" w:space="0" w:color="auto"/>
                        <w:right w:val="none" w:sz="0" w:space="0" w:color="auto"/>
                      </w:divBdr>
                    </w:div>
                  </w:divsChild>
                </w:div>
                <w:div w:id="1382703294">
                  <w:marLeft w:val="0"/>
                  <w:marRight w:val="0"/>
                  <w:marTop w:val="0"/>
                  <w:marBottom w:val="0"/>
                  <w:divBdr>
                    <w:top w:val="none" w:sz="0" w:space="0" w:color="auto"/>
                    <w:left w:val="none" w:sz="0" w:space="0" w:color="auto"/>
                    <w:bottom w:val="none" w:sz="0" w:space="0" w:color="auto"/>
                    <w:right w:val="none" w:sz="0" w:space="0" w:color="auto"/>
                  </w:divBdr>
                  <w:divsChild>
                    <w:div w:id="7430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4389">
          <w:marLeft w:val="0"/>
          <w:marRight w:val="0"/>
          <w:marTop w:val="0"/>
          <w:marBottom w:val="0"/>
          <w:divBdr>
            <w:top w:val="none" w:sz="0" w:space="0" w:color="auto"/>
            <w:left w:val="none" w:sz="0" w:space="0" w:color="auto"/>
            <w:bottom w:val="none" w:sz="0" w:space="0" w:color="auto"/>
            <w:right w:val="none" w:sz="0" w:space="0" w:color="auto"/>
          </w:divBdr>
          <w:divsChild>
            <w:div w:id="45029982">
              <w:marLeft w:val="0"/>
              <w:marRight w:val="0"/>
              <w:marTop w:val="0"/>
              <w:marBottom w:val="0"/>
              <w:divBdr>
                <w:top w:val="none" w:sz="0" w:space="0" w:color="auto"/>
                <w:left w:val="none" w:sz="0" w:space="0" w:color="auto"/>
                <w:bottom w:val="none" w:sz="0" w:space="0" w:color="auto"/>
                <w:right w:val="none" w:sz="0" w:space="0" w:color="auto"/>
              </w:divBdr>
              <w:divsChild>
                <w:div w:id="960378240">
                  <w:marLeft w:val="0"/>
                  <w:marRight w:val="0"/>
                  <w:marTop w:val="0"/>
                  <w:marBottom w:val="0"/>
                  <w:divBdr>
                    <w:top w:val="none" w:sz="0" w:space="0" w:color="auto"/>
                    <w:left w:val="none" w:sz="0" w:space="0" w:color="auto"/>
                    <w:bottom w:val="none" w:sz="0" w:space="0" w:color="auto"/>
                    <w:right w:val="none" w:sz="0" w:space="0" w:color="auto"/>
                  </w:divBdr>
                  <w:divsChild>
                    <w:div w:id="906837157">
                      <w:marLeft w:val="0"/>
                      <w:marRight w:val="0"/>
                      <w:marTop w:val="0"/>
                      <w:marBottom w:val="0"/>
                      <w:divBdr>
                        <w:top w:val="none" w:sz="0" w:space="0" w:color="auto"/>
                        <w:left w:val="none" w:sz="0" w:space="0" w:color="auto"/>
                        <w:bottom w:val="none" w:sz="0" w:space="0" w:color="auto"/>
                        <w:right w:val="none" w:sz="0" w:space="0" w:color="auto"/>
                      </w:divBdr>
                    </w:div>
                    <w:div w:id="6334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55896">
      <w:bodyDiv w:val="1"/>
      <w:marLeft w:val="0"/>
      <w:marRight w:val="0"/>
      <w:marTop w:val="0"/>
      <w:marBottom w:val="0"/>
      <w:divBdr>
        <w:top w:val="none" w:sz="0" w:space="0" w:color="auto"/>
        <w:left w:val="none" w:sz="0" w:space="0" w:color="auto"/>
        <w:bottom w:val="none" w:sz="0" w:space="0" w:color="auto"/>
        <w:right w:val="none" w:sz="0" w:space="0" w:color="auto"/>
      </w:divBdr>
    </w:div>
    <w:div w:id="1159812044">
      <w:bodyDiv w:val="1"/>
      <w:marLeft w:val="0"/>
      <w:marRight w:val="0"/>
      <w:marTop w:val="0"/>
      <w:marBottom w:val="0"/>
      <w:divBdr>
        <w:top w:val="none" w:sz="0" w:space="0" w:color="auto"/>
        <w:left w:val="none" w:sz="0" w:space="0" w:color="auto"/>
        <w:bottom w:val="none" w:sz="0" w:space="0" w:color="auto"/>
        <w:right w:val="none" w:sz="0" w:space="0" w:color="auto"/>
      </w:divBdr>
    </w:div>
    <w:div w:id="1461343683">
      <w:bodyDiv w:val="1"/>
      <w:marLeft w:val="0"/>
      <w:marRight w:val="0"/>
      <w:marTop w:val="0"/>
      <w:marBottom w:val="0"/>
      <w:divBdr>
        <w:top w:val="none" w:sz="0" w:space="0" w:color="auto"/>
        <w:left w:val="none" w:sz="0" w:space="0" w:color="auto"/>
        <w:bottom w:val="none" w:sz="0" w:space="0" w:color="auto"/>
        <w:right w:val="none" w:sz="0" w:space="0" w:color="auto"/>
      </w:divBdr>
    </w:div>
    <w:div w:id="1472214858">
      <w:bodyDiv w:val="1"/>
      <w:marLeft w:val="0"/>
      <w:marRight w:val="0"/>
      <w:marTop w:val="0"/>
      <w:marBottom w:val="0"/>
      <w:divBdr>
        <w:top w:val="none" w:sz="0" w:space="0" w:color="auto"/>
        <w:left w:val="none" w:sz="0" w:space="0" w:color="auto"/>
        <w:bottom w:val="none" w:sz="0" w:space="0" w:color="auto"/>
        <w:right w:val="none" w:sz="0" w:space="0" w:color="auto"/>
      </w:divBdr>
      <w:divsChild>
        <w:div w:id="1272200779">
          <w:marLeft w:val="0"/>
          <w:marRight w:val="0"/>
          <w:marTop w:val="0"/>
          <w:marBottom w:val="0"/>
          <w:divBdr>
            <w:top w:val="none" w:sz="0" w:space="0" w:color="auto"/>
            <w:left w:val="none" w:sz="0" w:space="0" w:color="auto"/>
            <w:bottom w:val="none" w:sz="0" w:space="0" w:color="auto"/>
            <w:right w:val="none" w:sz="0" w:space="0" w:color="auto"/>
          </w:divBdr>
          <w:divsChild>
            <w:div w:id="1531601966">
              <w:marLeft w:val="0"/>
              <w:marRight w:val="0"/>
              <w:marTop w:val="0"/>
              <w:marBottom w:val="0"/>
              <w:divBdr>
                <w:top w:val="none" w:sz="0" w:space="0" w:color="auto"/>
                <w:left w:val="none" w:sz="0" w:space="0" w:color="auto"/>
                <w:bottom w:val="none" w:sz="0" w:space="0" w:color="auto"/>
                <w:right w:val="none" w:sz="0" w:space="0" w:color="auto"/>
              </w:divBdr>
              <w:divsChild>
                <w:div w:id="1809741815">
                  <w:marLeft w:val="0"/>
                  <w:marRight w:val="0"/>
                  <w:marTop w:val="0"/>
                  <w:marBottom w:val="0"/>
                  <w:divBdr>
                    <w:top w:val="none" w:sz="0" w:space="0" w:color="auto"/>
                    <w:left w:val="none" w:sz="0" w:space="0" w:color="auto"/>
                    <w:bottom w:val="none" w:sz="0" w:space="0" w:color="auto"/>
                    <w:right w:val="none" w:sz="0" w:space="0" w:color="auto"/>
                  </w:divBdr>
                  <w:divsChild>
                    <w:div w:id="8992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Sarangaraja Jayaraman</dc:creator>
  <cp:keywords/>
  <dc:description/>
  <cp:lastModifiedBy>Sarangaraja Jayaraman</cp:lastModifiedBy>
  <cp:revision>3</cp:revision>
  <dcterms:created xsi:type="dcterms:W3CDTF">2021-10-26T14:35:00Z</dcterms:created>
  <dcterms:modified xsi:type="dcterms:W3CDTF">2021-11-02T17:34:00Z</dcterms:modified>
</cp:coreProperties>
</file>