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7A0103" w14:textId="77777777" w:rsidR="00150B1B" w:rsidRPr="00150B1B" w:rsidRDefault="00150B1B" w:rsidP="0011340D">
      <w:r w:rsidRPr="00150B1B">
        <w:t>Первое поколение ЭВМ: 1940–1950-е годы</w:t>
      </w:r>
    </w:p>
    <w:p w14:paraId="4285C0DB" w14:textId="77777777" w:rsidR="00150B1B" w:rsidRPr="00150B1B" w:rsidRDefault="00150B1B" w:rsidP="0011340D"/>
    <w:p w14:paraId="7DFB2127" w14:textId="57A5C97F" w:rsidR="00150B1B" w:rsidRPr="00150B1B" w:rsidRDefault="00150B1B" w:rsidP="0011340D">
      <w:r w:rsidRPr="00150B1B">
        <w:t>Введение</w:t>
      </w:r>
    </w:p>
    <w:p w14:paraId="2633C530" w14:textId="77777777" w:rsidR="00150B1B" w:rsidRPr="00150B1B" w:rsidRDefault="00150B1B" w:rsidP="0011340D">
      <w:r w:rsidRPr="00150B1B">
        <w:t>В конце 1940-х — начале 1950-х годов появились электронно-вычислительные машины (ЭВМ), которые стали основой для развития цифровых технологий. Эти машины были созданы на основе вакуумных ламп и использовались для выполнения сложных математических расчётов и научных исследований.</w:t>
      </w:r>
    </w:p>
    <w:p w14:paraId="2B208B32" w14:textId="77777777" w:rsidR="00150B1B" w:rsidRPr="00150B1B" w:rsidRDefault="00150B1B" w:rsidP="0011340D"/>
    <w:p w14:paraId="0B125C8D" w14:textId="65C0BBBF" w:rsidR="00150B1B" w:rsidRPr="00150B1B" w:rsidRDefault="00150B1B" w:rsidP="0011340D">
      <w:r w:rsidRPr="00150B1B">
        <w:t>Технологии</w:t>
      </w:r>
    </w:p>
    <w:p w14:paraId="5A7552C1" w14:textId="77777777" w:rsidR="00150B1B" w:rsidRPr="00150B1B" w:rsidRDefault="00150B1B" w:rsidP="0011340D">
      <w:r w:rsidRPr="00150B1B">
        <w:t>Вакуумные лампы были основным компонентом первых ЭВМ. Они отвечали за выполнение логических операций, но имели ряд недостатков, таких как большие размеры, высокая теплоотдача и энергопотребление. Кроме того, надёжность ламп была ограничена, и они часто выходили из строя из-за перегрева.</w:t>
      </w:r>
    </w:p>
    <w:p w14:paraId="61F4A588" w14:textId="77777777" w:rsidR="00150B1B" w:rsidRDefault="00150B1B" w:rsidP="0011340D"/>
    <w:p w14:paraId="78019BD8" w14:textId="1F1653C7" w:rsidR="0011340D" w:rsidRDefault="0011340D" w:rsidP="0011340D">
      <w:r>
        <w:t>Аппаратная база</w:t>
      </w:r>
    </w:p>
    <w:p w14:paraId="4761187B" w14:textId="4D6C6D8D" w:rsidR="0011340D" w:rsidRPr="004D4702" w:rsidRDefault="0011340D" w:rsidP="0011340D">
      <w:r w:rsidRPr="004D4702">
        <w:t>Электронные лампы:</w:t>
      </w:r>
    </w:p>
    <w:p w14:paraId="72F4F189" w14:textId="77777777" w:rsidR="0011340D" w:rsidRDefault="0011340D" w:rsidP="0011340D">
      <w:r w:rsidRPr="0011340D">
        <w:t>Это основной компонент, используемый для выполнения логических операций и управления потоками данных. Лампы использовались для обработки данных вместо транзисторов, которые появились позже.</w:t>
      </w:r>
    </w:p>
    <w:p w14:paraId="4A962F66" w14:textId="77777777" w:rsidR="0011340D" w:rsidRPr="0011340D" w:rsidRDefault="0011340D" w:rsidP="0011340D"/>
    <w:p w14:paraId="39E30038" w14:textId="5F49CF1F" w:rsidR="0011340D" w:rsidRPr="004D4702" w:rsidRDefault="0011340D" w:rsidP="0011340D">
      <w:r w:rsidRPr="004D4702">
        <w:t>Арифметико-логическое устройство (АЛУ):</w:t>
      </w:r>
    </w:p>
    <w:p w14:paraId="548C2A1A" w14:textId="77777777" w:rsidR="0011340D" w:rsidRDefault="0011340D" w:rsidP="0011340D">
      <w:r w:rsidRPr="0011340D">
        <w:t>Выполняет арифметические и логические операции с данными. Связано с остальными компонентами для обработки информации.</w:t>
      </w:r>
    </w:p>
    <w:p w14:paraId="60608255" w14:textId="77777777" w:rsidR="0011340D" w:rsidRPr="0011340D" w:rsidRDefault="0011340D" w:rsidP="0011340D"/>
    <w:p w14:paraId="20380568" w14:textId="667A5B95" w:rsidR="0011340D" w:rsidRPr="004D4702" w:rsidRDefault="0011340D" w:rsidP="0011340D">
      <w:r w:rsidRPr="004D4702">
        <w:t>Устройство управления (УУ):</w:t>
      </w:r>
    </w:p>
    <w:p w14:paraId="20343815" w14:textId="77777777" w:rsidR="0011340D" w:rsidRDefault="0011340D" w:rsidP="0011340D">
      <w:r w:rsidRPr="0011340D">
        <w:t>Управляет процессом выполнения программы, координируя все операции и взаимодействие между компонентами ЭВМ.</w:t>
      </w:r>
    </w:p>
    <w:p w14:paraId="48C511B5" w14:textId="095BAA36" w:rsidR="0011340D" w:rsidRDefault="0011340D">
      <w:r>
        <w:br w:type="page"/>
      </w:r>
    </w:p>
    <w:p w14:paraId="1C9D8873" w14:textId="77777777" w:rsidR="0011340D" w:rsidRPr="0011340D" w:rsidRDefault="0011340D" w:rsidP="0011340D"/>
    <w:p w14:paraId="0E58342E" w14:textId="10EB5368" w:rsidR="0011340D" w:rsidRPr="004D4702" w:rsidRDefault="0011340D" w:rsidP="0011340D">
      <w:r w:rsidRPr="004D4702">
        <w:t>Память:</w:t>
      </w:r>
    </w:p>
    <w:p w14:paraId="2186D6BC" w14:textId="4CE8B4ED" w:rsidR="0011340D" w:rsidRDefault="0011340D" w:rsidP="0011340D">
      <w:r w:rsidRPr="004D4702">
        <w:t>Включает ртутные линии задержки и магнитные барабаны. Это ранние</w:t>
      </w:r>
      <w:r w:rsidRPr="0011340D">
        <w:t xml:space="preserve"> формы памяти, использовавшиеся для хранения данных и команд программы. Магнитные барабаны использовались как внешняя память.</w:t>
      </w:r>
    </w:p>
    <w:p w14:paraId="2C9FCBD6" w14:textId="77777777" w:rsidR="0011340D" w:rsidRPr="0011340D" w:rsidRDefault="0011340D" w:rsidP="0011340D"/>
    <w:p w14:paraId="08BFFF98" w14:textId="12DBFE58" w:rsidR="0011340D" w:rsidRPr="004D4702" w:rsidRDefault="0011340D" w:rsidP="0011340D">
      <w:r w:rsidRPr="004D4702">
        <w:t>Устройства ввода/вывода:</w:t>
      </w:r>
    </w:p>
    <w:p w14:paraId="48BD2171" w14:textId="77777777" w:rsidR="0011340D" w:rsidRDefault="0011340D" w:rsidP="0011340D">
      <w:r w:rsidRPr="004D4702">
        <w:t>Включают перфокарты и телетайпы, которые использовались для ввода</w:t>
      </w:r>
      <w:r w:rsidRPr="0011340D">
        <w:t xml:space="preserve"> программ и данных, а также для вывода результатов.</w:t>
      </w:r>
    </w:p>
    <w:p w14:paraId="3431298A" w14:textId="77777777" w:rsidR="0011340D" w:rsidRPr="0011340D" w:rsidRDefault="0011340D" w:rsidP="0011340D"/>
    <w:p w14:paraId="1AB8C0DF" w14:textId="1071CD12" w:rsidR="0011340D" w:rsidRPr="004D4702" w:rsidRDefault="0011340D" w:rsidP="0011340D">
      <w:r w:rsidRPr="004D4702">
        <w:t>Магнитные ленты:</w:t>
      </w:r>
    </w:p>
    <w:p w14:paraId="3CCBF62A" w14:textId="77777777" w:rsidR="0011340D" w:rsidRDefault="0011340D" w:rsidP="0011340D">
      <w:r w:rsidRPr="0011340D">
        <w:t>Обеспечивают долговременное хранение данных. Эти ленты использовались для записи больших объемов информации и были одним из основных накопителей данных.</w:t>
      </w:r>
    </w:p>
    <w:p w14:paraId="4AFB18A4" w14:textId="77777777" w:rsidR="0011340D" w:rsidRPr="0011340D" w:rsidRDefault="0011340D" w:rsidP="0011340D"/>
    <w:p w14:paraId="77AF8A36" w14:textId="46052342" w:rsidR="0011340D" w:rsidRPr="004D4702" w:rsidRDefault="0011340D" w:rsidP="0011340D">
      <w:r w:rsidRPr="004D4702">
        <w:t>Системная шина:</w:t>
      </w:r>
    </w:p>
    <w:p w14:paraId="1D872C71" w14:textId="69BB8B25" w:rsidR="0011340D" w:rsidRPr="0011340D" w:rsidRDefault="0011340D" w:rsidP="0011340D">
      <w:r w:rsidRPr="0011340D">
        <w:t>Связывает все компоненты между собой, обеспечивая передачу данных и управляющих сигналов между центральным процессором, памятью и внешними устройствами.</w:t>
      </w:r>
    </w:p>
    <w:p w14:paraId="43E2D5AF" w14:textId="77777777" w:rsidR="0011340D" w:rsidRDefault="0011340D" w:rsidP="0011340D"/>
    <w:p w14:paraId="27EE4E27" w14:textId="7EFA5F13" w:rsidR="0011340D" w:rsidRDefault="0011340D" w:rsidP="0011340D">
      <w:r>
        <w:t>Структурная схема</w:t>
      </w:r>
    </w:p>
    <w:p w14:paraId="0D1EA53D" w14:textId="4427C8A6" w:rsidR="00CB6F52" w:rsidRDefault="00CB6F52" w:rsidP="00CB6F52">
      <w:r>
        <w:t>Устройства ввода (</w:t>
      </w:r>
      <w:proofErr w:type="spellStart"/>
      <w:r>
        <w:t>УВв</w:t>
      </w:r>
      <w:proofErr w:type="spellEnd"/>
      <w:r>
        <w:t>):</w:t>
      </w:r>
    </w:p>
    <w:p w14:paraId="6BB5BDEB" w14:textId="77777777" w:rsidR="00CB6F52" w:rsidRDefault="00CB6F52" w:rsidP="00CB6F52">
      <w:r>
        <w:t>Сюда поступают программные команды и исходные данные. Устройства ввода передают информацию в машину для последующей обработки (перфокарты, перфоленты и т.д.).</w:t>
      </w:r>
    </w:p>
    <w:p w14:paraId="2CCB05A8" w14:textId="77777777" w:rsidR="00CB6F52" w:rsidRDefault="00CB6F52" w:rsidP="00CB6F52"/>
    <w:p w14:paraId="63F74590" w14:textId="03A4C42B" w:rsidR="00CB6F52" w:rsidRDefault="00CB6F52" w:rsidP="00CB6F52">
      <w:r>
        <w:t>Оперативное запоминающее устройство (ОЗУ):</w:t>
      </w:r>
    </w:p>
    <w:p w14:paraId="203491A9" w14:textId="77777777" w:rsidR="00CB6F52" w:rsidRDefault="00CB6F52" w:rsidP="00CB6F52">
      <w:r>
        <w:t>Это основная память, в которой временно хранятся данные и программы во время их выполнения. ОЗУ взаимодействует с другими компонентами ЭВМ, чтобы обеспечить доступ к данным и инструкциям.</w:t>
      </w:r>
    </w:p>
    <w:p w14:paraId="05ABE4B9" w14:textId="4797F77B" w:rsidR="00CB6F52" w:rsidRDefault="00CB6F52">
      <w:r>
        <w:br w:type="page"/>
      </w:r>
    </w:p>
    <w:p w14:paraId="2BFE0745" w14:textId="77777777" w:rsidR="00CB6F52" w:rsidRDefault="00CB6F52" w:rsidP="00CB6F52"/>
    <w:p w14:paraId="67F5587D" w14:textId="2E7245A1" w:rsidR="00CB6F52" w:rsidRDefault="00CB6F52" w:rsidP="00CB6F52">
      <w:r>
        <w:t>Арифметико-логическое устройство (АЛУ):</w:t>
      </w:r>
    </w:p>
    <w:p w14:paraId="4A509172" w14:textId="77777777" w:rsidR="00CB6F52" w:rsidRDefault="00CB6F52" w:rsidP="00CB6F52">
      <w:r>
        <w:t>Это центральный компонент, выполняющий все арифметические и логические операции над данными. Основная задача АЛУ — выполнение вычислений.</w:t>
      </w:r>
    </w:p>
    <w:p w14:paraId="4302D60F" w14:textId="77777777" w:rsidR="00CB6F52" w:rsidRDefault="00CB6F52" w:rsidP="00CB6F52"/>
    <w:p w14:paraId="6982DE00" w14:textId="5EDAE479" w:rsidR="00CB6F52" w:rsidRDefault="00CB6F52" w:rsidP="00CB6F52">
      <w:r>
        <w:t>Управляющее устройство (УУ):</w:t>
      </w:r>
    </w:p>
    <w:p w14:paraId="5C8B8934" w14:textId="77777777" w:rsidR="00CB6F52" w:rsidRDefault="00CB6F52" w:rsidP="00CB6F52">
      <w:r>
        <w:t>Отвечает за контроль и координацию работы всех компонентов ЭВМ. Оно посылает команды другим блокам, управляя их действиями и последовательностью выполнения операций.</w:t>
      </w:r>
    </w:p>
    <w:p w14:paraId="433804BB" w14:textId="77777777" w:rsidR="00CB6F52" w:rsidRDefault="00CB6F52" w:rsidP="00CB6F52"/>
    <w:p w14:paraId="69885C03" w14:textId="571A63BB" w:rsidR="00CB6F52" w:rsidRDefault="00CB6F52" w:rsidP="00CB6F52">
      <w:r>
        <w:t>Внешнее запоминающее устройство (ВЗУ):</w:t>
      </w:r>
    </w:p>
    <w:p w14:paraId="2F3EDC4C" w14:textId="77777777" w:rsidR="00CB6F52" w:rsidRDefault="00CB6F52" w:rsidP="00CB6F52">
      <w:r>
        <w:t>Используется для долгосрочного хранения данных, которые не помещаются в ОЗУ. Примеры — магнитные ленты, перфокарты.</w:t>
      </w:r>
    </w:p>
    <w:p w14:paraId="48A99C0C" w14:textId="77777777" w:rsidR="00CB6F52" w:rsidRDefault="00CB6F52" w:rsidP="00CB6F52"/>
    <w:p w14:paraId="2E00B223" w14:textId="2DD449A8" w:rsidR="00CB6F52" w:rsidRDefault="00CB6F52" w:rsidP="00CB6F52">
      <w:r>
        <w:t>Устройства вывода (</w:t>
      </w:r>
      <w:proofErr w:type="spellStart"/>
      <w:r>
        <w:t>УВвыв</w:t>
      </w:r>
      <w:proofErr w:type="spellEnd"/>
      <w:r>
        <w:t>):</w:t>
      </w:r>
    </w:p>
    <w:p w14:paraId="6BBEA7F4" w14:textId="77777777" w:rsidR="00CB6F52" w:rsidRDefault="00CB6F52" w:rsidP="00CB6F52">
      <w:r>
        <w:t>Получает результаты обработки данных из ОЗУ и выводит их пользователю. В 1-м поколении это могли быть принтеры, перфораторы для перфокарт и другие устройства.</w:t>
      </w:r>
    </w:p>
    <w:p w14:paraId="49EA9662" w14:textId="77777777" w:rsidR="00CB6F52" w:rsidRDefault="00CB6F52" w:rsidP="00CB6F52"/>
    <w:p w14:paraId="0C3E212C" w14:textId="77777777" w:rsidR="00CB6F52" w:rsidRDefault="00CB6F52" w:rsidP="00CB6F52">
      <w:r>
        <w:t>Процесс работы:</w:t>
      </w:r>
    </w:p>
    <w:p w14:paraId="468B4D41" w14:textId="77777777" w:rsidR="00CB6F52" w:rsidRDefault="00CB6F52" w:rsidP="00CB6F52">
      <w:r>
        <w:t>Программные команды и исходные данные поступают через устройства ввода в ОЗУ.</w:t>
      </w:r>
    </w:p>
    <w:p w14:paraId="691FA043" w14:textId="77777777" w:rsidR="00CB6F52" w:rsidRDefault="00CB6F52" w:rsidP="00CB6F52">
      <w:r>
        <w:t>УУ управляет процессом выполнения программы: данные передаются в АЛУ для выполнения арифметических и логических операций.</w:t>
      </w:r>
    </w:p>
    <w:p w14:paraId="7D540885" w14:textId="77777777" w:rsidR="00CB6F52" w:rsidRDefault="00CB6F52" w:rsidP="00CB6F52">
      <w:r>
        <w:t>Внешнее запоминающее устройство хранит промежуточные результаты и данные, необходимые для длительного хранения.</w:t>
      </w:r>
    </w:p>
    <w:p w14:paraId="33702433" w14:textId="1BD7E2E2" w:rsidR="0011340D" w:rsidRDefault="00CB6F52" w:rsidP="00CB6F52">
      <w:r>
        <w:t>По завершении работы, результаты выводятся через устройства вывода.</w:t>
      </w:r>
    </w:p>
    <w:p w14:paraId="2DB982AA" w14:textId="4B69B6E3" w:rsidR="00CB6F52" w:rsidRDefault="00CB6F52">
      <w:r>
        <w:br w:type="page"/>
      </w:r>
    </w:p>
    <w:p w14:paraId="3199ED9E" w14:textId="77777777" w:rsidR="0011340D" w:rsidRPr="00150B1B" w:rsidRDefault="0011340D" w:rsidP="0011340D"/>
    <w:p w14:paraId="0763D7F7" w14:textId="0E2FEFAC" w:rsidR="00150B1B" w:rsidRPr="00150B1B" w:rsidRDefault="00150B1B" w:rsidP="0011340D">
      <w:r w:rsidRPr="00150B1B">
        <w:t>Характеристики ЭВМ первого поколения</w:t>
      </w:r>
    </w:p>
    <w:p w14:paraId="1C60E5C4" w14:textId="77777777" w:rsidR="00150B1B" w:rsidRPr="00150B1B" w:rsidRDefault="00150B1B" w:rsidP="0011340D">
      <w:r w:rsidRPr="00150B1B">
        <w:t>ЭВМ первого поколения отличались огромными физическими размерами, низкой скоростью выполнения операций, ограниченной памятью и необходимостью программирования на машинных языках. Они также были дорогими и сложными в эксплуатации.</w:t>
      </w:r>
    </w:p>
    <w:p w14:paraId="4C5B56AC" w14:textId="77777777" w:rsidR="00150B1B" w:rsidRPr="00150B1B" w:rsidRDefault="00150B1B" w:rsidP="0011340D"/>
    <w:p w14:paraId="420001BD" w14:textId="600A477D" w:rsidR="00150B1B" w:rsidRPr="00150B1B" w:rsidRDefault="00150B1B" w:rsidP="0011340D">
      <w:r w:rsidRPr="00150B1B">
        <w:t>ENIAC — первая электронная вычислительная машина</w:t>
      </w:r>
    </w:p>
    <w:p w14:paraId="154F7978" w14:textId="77777777" w:rsidR="00150B1B" w:rsidRPr="00150B1B" w:rsidRDefault="00150B1B" w:rsidP="0011340D">
      <w:r w:rsidRPr="00150B1B">
        <w:t xml:space="preserve">ENIAC (Electronic </w:t>
      </w:r>
      <w:proofErr w:type="spellStart"/>
      <w:r w:rsidRPr="00150B1B">
        <w:t>Numerical</w:t>
      </w:r>
      <w:proofErr w:type="spellEnd"/>
      <w:r w:rsidRPr="00150B1B">
        <w:t xml:space="preserve"> </w:t>
      </w:r>
      <w:proofErr w:type="spellStart"/>
      <w:r w:rsidRPr="00150B1B">
        <w:t>Integrator</w:t>
      </w:r>
      <w:proofErr w:type="spellEnd"/>
      <w:r w:rsidRPr="00150B1B">
        <w:t xml:space="preserve"> </w:t>
      </w:r>
      <w:proofErr w:type="spellStart"/>
      <w:r w:rsidRPr="00150B1B">
        <w:t>and</w:t>
      </w:r>
      <w:proofErr w:type="spellEnd"/>
      <w:r w:rsidRPr="00150B1B">
        <w:t xml:space="preserve"> Computer) была разработана в 1946 году в США для нужд армии. Она состояла из 18 000 вакуумных ламп и занимала площадь более 167 квадратных метров. ENIAC использовался для баллистических расчётов и других научных задач.</w:t>
      </w:r>
    </w:p>
    <w:p w14:paraId="24F3A0D9" w14:textId="77777777" w:rsidR="00150B1B" w:rsidRDefault="00150B1B" w:rsidP="0011340D"/>
    <w:p w14:paraId="268D6780" w14:textId="77777777" w:rsidR="0011340D" w:rsidRPr="00150B1B" w:rsidRDefault="0011340D" w:rsidP="0011340D"/>
    <w:p w14:paraId="76DBDFB5" w14:textId="19C85080" w:rsidR="00150B1B" w:rsidRPr="00150B1B" w:rsidRDefault="00150B1B" w:rsidP="0011340D">
      <w:r w:rsidRPr="00150B1B">
        <w:t>Другие важные ЭВМ первого поколения</w:t>
      </w:r>
    </w:p>
    <w:p w14:paraId="728679FE" w14:textId="1DF9F9F9" w:rsidR="004159E4" w:rsidRDefault="004159E4" w:rsidP="004159E4">
      <w:r>
        <w:t>EDSAC (1949) — одна из первых ЭВМ, которая использовала хранение программы в памяти.</w:t>
      </w:r>
    </w:p>
    <w:p w14:paraId="0BCD8172" w14:textId="19F79662" w:rsidR="004159E4" w:rsidRDefault="004159E4" w:rsidP="004159E4">
      <w:r>
        <w:t>UNIVAC I (1951) — первый коммерчески доступный компьютер.</w:t>
      </w:r>
    </w:p>
    <w:p w14:paraId="707C5299" w14:textId="65EBB134" w:rsidR="00150B1B" w:rsidRDefault="004159E4" w:rsidP="004159E4">
      <w:r>
        <w:t>BESM-1 (1952) — первая советская ЭВМ для научных расчетов.</w:t>
      </w:r>
    </w:p>
    <w:p w14:paraId="1CD4828F" w14:textId="77777777" w:rsidR="004159E4" w:rsidRPr="00150B1B" w:rsidRDefault="004159E4" w:rsidP="004159E4"/>
    <w:p w14:paraId="1413B133" w14:textId="34C4FE6A" w:rsidR="00150B1B" w:rsidRPr="00150B1B" w:rsidRDefault="00150B1B" w:rsidP="0011340D">
      <w:r w:rsidRPr="00150B1B">
        <w:t>Программирование и язык машин</w:t>
      </w:r>
    </w:p>
    <w:p w14:paraId="5281BF3A" w14:textId="77777777" w:rsidR="00150B1B" w:rsidRPr="00150B1B" w:rsidRDefault="00150B1B" w:rsidP="0011340D">
      <w:r w:rsidRPr="00150B1B">
        <w:t>Программы для ЭВМ первого поколения писались вручную на машинных языках, что делало процесс сложным и медленным. Для ввода данных использовались перфокарты и перфоленты.</w:t>
      </w:r>
    </w:p>
    <w:p w14:paraId="5691FBC5" w14:textId="77777777" w:rsidR="00150B1B" w:rsidRPr="00150B1B" w:rsidRDefault="00150B1B" w:rsidP="0011340D"/>
    <w:p w14:paraId="49C6E396" w14:textId="04610007" w:rsidR="00150B1B" w:rsidRPr="00150B1B" w:rsidRDefault="00150B1B" w:rsidP="0011340D">
      <w:r w:rsidRPr="00150B1B">
        <w:t>Применение ЭВМ первого поколения</w:t>
      </w:r>
    </w:p>
    <w:p w14:paraId="6E15DEA9" w14:textId="77777777" w:rsidR="00150B1B" w:rsidRPr="00150B1B" w:rsidRDefault="00150B1B" w:rsidP="0011340D">
      <w:r w:rsidRPr="00150B1B">
        <w:t>ЭВМ первого поколения использовались в научных исследованиях, военных нуждах и коммерческих задачах. Они помогали в расчётах траекторий, ядерных экспериментах, баллистических вычислениях, дешифровке, учёте, обработке данных и статистике.</w:t>
      </w:r>
    </w:p>
    <w:p w14:paraId="580BEC2F" w14:textId="1FA16FF5" w:rsidR="004159E4" w:rsidRDefault="004159E4">
      <w:r>
        <w:br w:type="page"/>
      </w:r>
    </w:p>
    <w:p w14:paraId="0F50D2D6" w14:textId="77777777" w:rsidR="00150B1B" w:rsidRPr="00150B1B" w:rsidRDefault="00150B1B" w:rsidP="0011340D"/>
    <w:p w14:paraId="696C7092" w14:textId="184AC604" w:rsidR="00150B1B" w:rsidRPr="00150B1B" w:rsidRDefault="00150B1B" w:rsidP="0011340D">
      <w:r w:rsidRPr="00150B1B">
        <w:t>Ограничения и проблемы</w:t>
      </w:r>
    </w:p>
    <w:p w14:paraId="4DD5ECDB" w14:textId="3D9EF3EB" w:rsidR="00A7226E" w:rsidRPr="00150B1B" w:rsidRDefault="00150B1B" w:rsidP="0011340D">
      <w:r w:rsidRPr="00150B1B">
        <w:t>Основными трудностями ЭВМ первого поколения были их огромные размеры, высокая стоимость, ограниченная производительность и частые сбои. Они требовали специальных условий для работы, таких как охлаждение и стабилизация.</w:t>
      </w:r>
    </w:p>
    <w:sectPr w:rsidR="00A7226E" w:rsidRPr="00150B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92B0E"/>
    <w:multiLevelType w:val="multilevel"/>
    <w:tmpl w:val="F936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844AC"/>
    <w:multiLevelType w:val="multilevel"/>
    <w:tmpl w:val="7EB6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C76E2"/>
    <w:multiLevelType w:val="multilevel"/>
    <w:tmpl w:val="FB7E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9005BC"/>
    <w:multiLevelType w:val="multilevel"/>
    <w:tmpl w:val="7DFC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817E58"/>
    <w:multiLevelType w:val="multilevel"/>
    <w:tmpl w:val="A7F6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E03CF9"/>
    <w:multiLevelType w:val="multilevel"/>
    <w:tmpl w:val="A82E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BA5DE1"/>
    <w:multiLevelType w:val="multilevel"/>
    <w:tmpl w:val="9526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8484541">
    <w:abstractNumId w:val="2"/>
  </w:num>
  <w:num w:numId="2" w16cid:durableId="1446197491">
    <w:abstractNumId w:val="3"/>
  </w:num>
  <w:num w:numId="3" w16cid:durableId="1322151099">
    <w:abstractNumId w:val="5"/>
  </w:num>
  <w:num w:numId="4" w16cid:durableId="842283311">
    <w:abstractNumId w:val="6"/>
  </w:num>
  <w:num w:numId="5" w16cid:durableId="1426925409">
    <w:abstractNumId w:val="1"/>
  </w:num>
  <w:num w:numId="6" w16cid:durableId="5400031">
    <w:abstractNumId w:val="0"/>
  </w:num>
  <w:num w:numId="7" w16cid:durableId="3865330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1D3"/>
    <w:rsid w:val="0011340D"/>
    <w:rsid w:val="00150B1B"/>
    <w:rsid w:val="00242812"/>
    <w:rsid w:val="00263A2A"/>
    <w:rsid w:val="003671D3"/>
    <w:rsid w:val="004159E4"/>
    <w:rsid w:val="004D4702"/>
    <w:rsid w:val="005B45F7"/>
    <w:rsid w:val="00820C79"/>
    <w:rsid w:val="00A7226E"/>
    <w:rsid w:val="00AA07A6"/>
    <w:rsid w:val="00CB6F52"/>
    <w:rsid w:val="00D639B6"/>
    <w:rsid w:val="00D77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98304"/>
  <w15:chartTrackingRefBased/>
  <w15:docId w15:val="{BD5BE836-8F41-4E1C-9877-EA27FEDD9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07A6"/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90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6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735</Words>
  <Characters>4192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Dix1k</dc:creator>
  <cp:keywords/>
  <dc:description/>
  <cp:lastModifiedBy>Dix1k</cp:lastModifiedBy>
  <cp:revision>6</cp:revision>
  <dcterms:created xsi:type="dcterms:W3CDTF">2024-09-22T14:59:00Z</dcterms:created>
  <dcterms:modified xsi:type="dcterms:W3CDTF">2024-09-24T13:21:00Z</dcterms:modified>
</cp:coreProperties>
</file>