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85D" w:rsidRDefault="0004685D" w:rsidP="0004685D">
      <w:pPr>
        <w:pStyle w:val="Kop1"/>
      </w:pPr>
      <w:r>
        <w:t xml:space="preserve">Uitvoering project </w:t>
      </w:r>
      <w:proofErr w:type="spellStart"/>
      <w:r>
        <w:t>Barroc</w:t>
      </w:r>
      <w:proofErr w:type="spellEnd"/>
      <w:r>
        <w:t>-IT</w:t>
      </w:r>
    </w:p>
    <w:p w:rsidR="0004685D" w:rsidRDefault="0004685D" w:rsidP="0004685D">
      <w:pPr>
        <w:pStyle w:val="Kop2"/>
      </w:pPr>
    </w:p>
    <w:p w:rsidR="0004685D" w:rsidRDefault="0004685D" w:rsidP="0004685D">
      <w:pPr>
        <w:pStyle w:val="Kop2"/>
      </w:pPr>
      <w:r>
        <w:t>Presentatie van het eindresultaat gebeurt in 2 stappen:</w:t>
      </w:r>
    </w:p>
    <w:p w:rsidR="0004685D" w:rsidRDefault="0004685D" w:rsidP="0004685D">
      <w:pPr>
        <w:pStyle w:val="Kop2"/>
      </w:pPr>
      <w:r>
        <w:t xml:space="preserve"> </w:t>
      </w:r>
    </w:p>
    <w:p w:rsidR="0004685D" w:rsidRDefault="0004685D">
      <w:r>
        <w:t xml:space="preserve">1. Presentatie van het systeem aan twee beoordelaars (zij controleren alle functies en de individuele kennis), </w:t>
      </w:r>
    </w:p>
    <w:p w:rsidR="0004685D" w:rsidRDefault="0004685D">
      <w:r>
        <w:t xml:space="preserve">2. Demonstratie van het systeem aan de opdrachtgever, te weten dhr. Van Bueren. Engelse presentatie aan twee docenten (individuele beoordeling Engels). </w:t>
      </w:r>
    </w:p>
    <w:p w:rsidR="007E18C1" w:rsidRDefault="0004685D">
      <w:r>
        <w:t>(Eigenlijk zijn het 3 stappen; er vindt ook een acceptatietest plaats bij de opdrachtgever. Dit wordt afgetekend op de peilinglijst door een projectbegeleider.)</w:t>
      </w:r>
    </w:p>
    <w:p w:rsidR="0004685D" w:rsidRDefault="0004685D"/>
    <w:p w:rsidR="0004685D" w:rsidRDefault="0004685D" w:rsidP="0004685D">
      <w:pPr>
        <w:pStyle w:val="Kop2"/>
      </w:pPr>
      <w:r>
        <w:t>Rollen van leraren:</w:t>
      </w:r>
    </w:p>
    <w:p w:rsidR="0004685D" w:rsidRDefault="0004685D" w:rsidP="0004685D"/>
    <w:p w:rsidR="0004685D" w:rsidRDefault="0004685D" w:rsidP="0004685D">
      <w:r w:rsidRPr="0004685D">
        <w:rPr>
          <w:b/>
        </w:rPr>
        <w:t>Project-begeleiders</w:t>
      </w:r>
      <w:r w:rsidRPr="0004685D">
        <w:rPr>
          <w:b/>
        </w:rPr>
        <w:t>:</w:t>
      </w:r>
      <w:r>
        <w:t xml:space="preserve"> Mevr. T. van Beek</w:t>
      </w:r>
      <w:r>
        <w:t xml:space="preserve">, </w:t>
      </w:r>
      <w:r>
        <w:t xml:space="preserve"> S. Dijks</w:t>
      </w:r>
      <w:r>
        <w:t xml:space="preserve">, </w:t>
      </w:r>
      <w:r>
        <w:t xml:space="preserve"> F. van Gils</w:t>
      </w:r>
      <w:r>
        <w:t xml:space="preserve">, </w:t>
      </w:r>
      <w:r>
        <w:t xml:space="preserve"> F. van Krimpen</w:t>
      </w:r>
      <w:r>
        <w:t xml:space="preserve">, </w:t>
      </w:r>
      <w:r>
        <w:t xml:space="preserve"> P. van Steen </w:t>
      </w:r>
    </w:p>
    <w:p w:rsidR="0004685D" w:rsidRDefault="0004685D" w:rsidP="0004685D">
      <w:r w:rsidRPr="0004685D">
        <w:rPr>
          <w:b/>
        </w:rPr>
        <w:t>Directeur:</w:t>
      </w:r>
      <w:r>
        <w:t xml:space="preserve">  </w:t>
      </w:r>
      <w:r>
        <w:t>F. van Gils (MED)</w:t>
      </w:r>
      <w:r>
        <w:t xml:space="preserve">, </w:t>
      </w:r>
      <w:r>
        <w:t xml:space="preserve"> F. van Krimpen (AO) </w:t>
      </w:r>
    </w:p>
    <w:p w:rsidR="0004685D" w:rsidRDefault="0004685D" w:rsidP="0004685D">
      <w:r w:rsidRPr="0004685D">
        <w:rPr>
          <w:b/>
        </w:rPr>
        <w:t>Afdelingshoofd Finance:</w:t>
      </w:r>
      <w:r>
        <w:t xml:space="preserve"> </w:t>
      </w:r>
      <w:r>
        <w:t>M. Pot</w:t>
      </w:r>
    </w:p>
    <w:p w:rsidR="0004685D" w:rsidRDefault="0004685D" w:rsidP="0004685D"/>
    <w:p w:rsidR="0004685D" w:rsidRDefault="0004685D" w:rsidP="0004685D">
      <w:pPr>
        <w:pStyle w:val="Kop2"/>
      </w:pPr>
      <w:r>
        <w:t>Beschrijving genoemde rollen:</w:t>
      </w:r>
    </w:p>
    <w:p w:rsidR="0004685D" w:rsidRDefault="0004685D" w:rsidP="0004685D"/>
    <w:p w:rsidR="0004685D" w:rsidRDefault="0004685D" w:rsidP="0004685D">
      <w:r w:rsidRPr="0004685D">
        <w:rPr>
          <w:b/>
        </w:rPr>
        <w:t>Projectbegeleider :</w:t>
      </w:r>
      <w:r>
        <w:t xml:space="preserve"> Stuurt de groepen aan, controleert of alle documenten er zijn. Houdt het proces in de gaten m.b.v. de gemaakte voortgangslijst in het document. </w:t>
      </w:r>
    </w:p>
    <w:p w:rsidR="0004685D" w:rsidRDefault="0004685D" w:rsidP="0004685D">
      <w:r w:rsidRPr="0004685D">
        <w:rPr>
          <w:b/>
        </w:rPr>
        <w:t>Algemeen Directeur :</w:t>
      </w:r>
      <w:r>
        <w:t xml:space="preserve"> Kan een algemeen verhaal over de firma vertellen. Het verhaal is algemeen van aard en heeft niet direct gevolgen voor het te bouwen systeem. Wel geeft hij specificaties over de lay-out. </w:t>
      </w:r>
    </w:p>
    <w:p w:rsidR="0004685D" w:rsidRDefault="0004685D" w:rsidP="0004685D">
      <w:r w:rsidRPr="0004685D">
        <w:rPr>
          <w:b/>
        </w:rPr>
        <w:t>Afdelingshoofden :</w:t>
      </w:r>
      <w:r>
        <w:t xml:space="preserve"> Geven de afdelingsspecifieke informatie voor het project. Twee afdelingshoofden zijn Engelstalig. </w:t>
      </w:r>
    </w:p>
    <w:p w:rsidR="0004685D" w:rsidRPr="0004685D" w:rsidRDefault="0004685D" w:rsidP="0004685D">
      <w:r w:rsidRPr="0004685D">
        <w:rPr>
          <w:b/>
        </w:rPr>
        <w:t>Overige afspraken:</w:t>
      </w:r>
      <w:r>
        <w:t xml:space="preserve"> De leerlingen maken een afspraak met het hoofd van de afdeling Finance, dhr. W. Vorselaars (via email: m.pot@rocwb.nl). Zodra de afspraak is gemaakt worden brieven met daarin belangrijke informatie over de verschillende afdelingen verstuurd</w:t>
      </w:r>
      <w:bookmarkStart w:id="0" w:name="_GoBack"/>
      <w:bookmarkEnd w:id="0"/>
    </w:p>
    <w:sectPr w:rsidR="0004685D" w:rsidRPr="00046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85D"/>
    <w:rsid w:val="0004685D"/>
    <w:rsid w:val="007E18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93C70-12CE-4B31-9654-CC1412AB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46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468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4685D"/>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0468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230</Words>
  <Characters>1270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1</cp:revision>
  <dcterms:created xsi:type="dcterms:W3CDTF">2015-09-14T07:30:00Z</dcterms:created>
  <dcterms:modified xsi:type="dcterms:W3CDTF">2015-09-14T07:37:00Z</dcterms:modified>
</cp:coreProperties>
</file>