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8952C" w14:textId="77777777" w:rsidR="00083DC2" w:rsidRDefault="00083DC2" w:rsidP="00083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5/19/2020</w:t>
      </w:r>
    </w:p>
    <w:p w14:paraId="34DFAE79" w14:textId="77777777" w:rsidR="00083DC2" w:rsidRDefault="00083DC2" w:rsidP="00083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Quang Le</w:t>
      </w:r>
    </w:p>
    <w:p w14:paraId="04352A9B" w14:textId="77777777" w:rsidR="00083DC2" w:rsidRDefault="00083DC2" w:rsidP="00083DC2">
      <w:pPr>
        <w:rPr>
          <w:rFonts w:ascii="Times New Roman" w:hAnsi="Times New Roman" w:cs="Times New Roman"/>
          <w:sz w:val="24"/>
          <w:szCs w:val="24"/>
        </w:rPr>
      </w:pPr>
    </w:p>
    <w:p w14:paraId="06B03D33" w14:textId="738F071D" w:rsidR="00083DC2" w:rsidRDefault="00083DC2" w:rsidP="00083DC2">
      <w:pPr>
        <w:rPr>
          <w:rFonts w:ascii="Times New Roman" w:hAnsi="Times New Roman" w:cs="Times New Roman"/>
          <w:sz w:val="24"/>
          <w:szCs w:val="24"/>
        </w:rPr>
      </w:pPr>
      <w:r w:rsidRPr="00083DC2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</w:t>
      </w:r>
      <w:r w:rsidRPr="00083DC2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Naming schemes for machine learning results.</w:t>
      </w:r>
      <w:bookmarkStart w:id="0" w:name="_GoBack"/>
      <w:bookmarkEnd w:id="0"/>
    </w:p>
    <w:p w14:paraId="205CA56D" w14:textId="77777777" w:rsidR="00083DC2" w:rsidRDefault="00083DC2" w:rsidP="00083DC2">
      <w:pPr>
        <w:rPr>
          <w:rFonts w:ascii="Times New Roman" w:hAnsi="Times New Roman" w:cs="Times New Roman"/>
          <w:sz w:val="24"/>
          <w:szCs w:val="24"/>
        </w:rPr>
      </w:pPr>
    </w:p>
    <w:p w14:paraId="32288C8B" w14:textId="77777777" w:rsidR="00083DC2" w:rsidRDefault="00083DC2" w:rsidP="00083DC2">
      <w:pPr>
        <w:rPr>
          <w:rFonts w:ascii="Times New Roman" w:hAnsi="Times New Roman" w:cs="Times New Roman"/>
          <w:sz w:val="24"/>
          <w:szCs w:val="24"/>
        </w:rPr>
      </w:pPr>
      <w:r w:rsidRPr="00AF6CBA">
        <w:rPr>
          <w:rFonts w:ascii="Times New Roman" w:hAnsi="Times New Roman" w:cs="Times New Roman"/>
          <w:b/>
          <w:bCs/>
          <w:sz w:val="24"/>
          <w:szCs w:val="24"/>
        </w:rPr>
        <w:t>Ideas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8A4811E" w14:textId="7CFE0703" w:rsidR="00083DC2" w:rsidRDefault="00083DC2" w:rsidP="00083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Words</w:t>
      </w:r>
      <w:r w:rsidR="00A75363">
        <w:rPr>
          <w:rFonts w:ascii="Times New Roman" w:hAnsi="Times New Roman" w:cs="Times New Roman"/>
          <w:sz w:val="24"/>
          <w:szCs w:val="24"/>
        </w:rPr>
        <w:t xml:space="preserve"> and numbers</w:t>
      </w:r>
      <w:r>
        <w:rPr>
          <w:rFonts w:ascii="Times New Roman" w:hAnsi="Times New Roman" w:cs="Times New Roman"/>
          <w:sz w:val="24"/>
          <w:szCs w:val="24"/>
        </w:rPr>
        <w:t xml:space="preserve"> (What we have right now)</w:t>
      </w:r>
    </w:p>
    <w:p w14:paraId="39FA46D2" w14:textId="77777777" w:rsidR="00083DC2" w:rsidRDefault="00083DC2" w:rsidP="00083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Numbers only</w:t>
      </w:r>
    </w:p>
    <w:p w14:paraId="517BC7D8" w14:textId="1FEF8E48" w:rsidR="00083DC2" w:rsidRDefault="00A75363" w:rsidP="00083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l</w:t>
      </w:r>
      <w:r w:rsidR="00083DC2">
        <w:rPr>
          <w:rFonts w:ascii="Times New Roman" w:hAnsi="Times New Roman" w:cs="Times New Roman"/>
          <w:sz w:val="24"/>
          <w:szCs w:val="24"/>
        </w:rPr>
        <w:t>etters and numbers</w:t>
      </w:r>
    </w:p>
    <w:p w14:paraId="14AE9658" w14:textId="77777777" w:rsidR="00083DC2" w:rsidRDefault="00083DC2" w:rsidP="00083D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Brainstorm:</w:t>
      </w:r>
    </w:p>
    <w:p w14:paraId="08CA5E87" w14:textId="77777777" w:rsidR="00083DC2" w:rsidRDefault="00083DC2" w:rsidP="00083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Characteristics of a naming scheme we would want:</w:t>
      </w:r>
    </w:p>
    <w:p w14:paraId="56990921" w14:textId="77777777" w:rsidR="00083DC2" w:rsidRDefault="00083DC2" w:rsidP="00083D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rules are clear and consistent</w:t>
      </w:r>
    </w:p>
    <w:p w14:paraId="480017A5" w14:textId="77777777" w:rsidR="00083DC2" w:rsidRDefault="00083DC2" w:rsidP="00083D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needs to create a unique name for every case</w:t>
      </w:r>
    </w:p>
    <w:p w14:paraId="4697FAEB" w14:textId="77777777" w:rsidR="00083DC2" w:rsidRDefault="00083DC2" w:rsidP="00083D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naming scheme must contain some information about the machine learning results whether it’s the name itself or its rules</w:t>
      </w:r>
    </w:p>
    <w:p w14:paraId="4F81EB60" w14:textId="764D6507" w:rsidR="00083DC2" w:rsidRDefault="00083DC2" w:rsidP="00083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naming scheme we have right now - </w:t>
      </w:r>
      <w:r w:rsidRPr="00671526">
        <w:rPr>
          <w:i/>
          <w:iCs/>
        </w:rPr>
        <w:t>dataset-algorithm-feature-tune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- contains just the right amount of information to make it unique for every case. However, I think we can change the way it is represented.</w:t>
      </w:r>
    </w:p>
    <w:p w14:paraId="485D0372" w14:textId="52A55A18" w:rsidR="00083DC2" w:rsidRPr="00671526" w:rsidRDefault="00671526" w:rsidP="00083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Firstly, I’ll be order </w:t>
      </w:r>
      <w:r w:rsidRPr="00671526">
        <w:rPr>
          <w:i/>
          <w:iCs/>
        </w:rPr>
        <w:t>dataset-algorithm-feature-tune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41236A">
        <w:rPr>
          <w:rFonts w:cstheme="minorHAnsi"/>
          <w:i/>
          <w:iCs/>
        </w:rPr>
        <w:t>algorith</w:t>
      </w:r>
      <w:r>
        <w:rPr>
          <w:rFonts w:cstheme="minorHAnsi"/>
          <w:i/>
          <w:iCs/>
        </w:rPr>
        <w:t>m</w:t>
      </w:r>
      <w:r w:rsidRPr="0041236A">
        <w:rPr>
          <w:rFonts w:cstheme="minorHAnsi"/>
          <w:i/>
          <w:iCs/>
        </w:rPr>
        <w:t xml:space="preserve"> _dataset_ </w:t>
      </w:r>
      <w:proofErr w:type="spellStart"/>
      <w:r w:rsidRPr="0041236A">
        <w:rPr>
          <w:rFonts w:cstheme="minorHAnsi"/>
          <w:i/>
          <w:iCs/>
        </w:rPr>
        <w:t>feature_tune</w:t>
      </w:r>
      <w:proofErr w:type="spellEnd"/>
      <w:r>
        <w:rPr>
          <w:rFonts w:cstheme="minorHAnsi"/>
          <w:i/>
          <w:iCs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(lexicographic order).</w:t>
      </w:r>
      <w:r>
        <w:rPr>
          <w:rFonts w:cstheme="minorHAnsi"/>
          <w:i/>
          <w:iCs/>
        </w:rPr>
        <w:t xml:space="preserve"> </w:t>
      </w:r>
      <w:r>
        <w:t xml:space="preserve"> </w:t>
      </w:r>
    </w:p>
    <w:p w14:paraId="181C9C05" w14:textId="77777777" w:rsidR="00671526" w:rsidRDefault="00671526" w:rsidP="00083DC2">
      <w:pPr>
        <w:rPr>
          <w:rFonts w:ascii="Times New Roman" w:hAnsi="Times New Roman" w:cs="Times New Roman"/>
          <w:sz w:val="24"/>
          <w:szCs w:val="24"/>
        </w:rPr>
      </w:pPr>
    </w:p>
    <w:p w14:paraId="462FB231" w14:textId="206A3320" w:rsidR="00083DC2" w:rsidRPr="00A75363" w:rsidRDefault="00083DC2" w:rsidP="00083DC2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5363">
        <w:rPr>
          <w:rFonts w:ascii="Times New Roman" w:hAnsi="Times New Roman" w:cs="Times New Roman"/>
          <w:b/>
          <w:bCs/>
          <w:sz w:val="28"/>
          <w:szCs w:val="28"/>
        </w:rPr>
        <w:t>Words</w:t>
      </w:r>
      <w:r w:rsidR="00A75363">
        <w:rPr>
          <w:rFonts w:ascii="Times New Roman" w:hAnsi="Times New Roman" w:cs="Times New Roman"/>
          <w:b/>
          <w:bCs/>
          <w:sz w:val="28"/>
          <w:szCs w:val="28"/>
        </w:rPr>
        <w:t xml:space="preserve"> and numbers</w:t>
      </w:r>
      <w:r w:rsidRPr="00A75363">
        <w:rPr>
          <w:rFonts w:ascii="Times New Roman" w:hAnsi="Times New Roman" w:cs="Times New Roman"/>
          <w:b/>
          <w:bCs/>
          <w:sz w:val="28"/>
          <w:szCs w:val="28"/>
        </w:rPr>
        <w:t xml:space="preserve"> (What we have right now)</w:t>
      </w:r>
    </w:p>
    <w:p w14:paraId="0F84D166" w14:textId="2C0EB106" w:rsidR="00E672CC" w:rsidRDefault="00E672CC" w:rsidP="00083DC2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AA9FBC9" w14:textId="4DEDFA01" w:rsidR="00E672CC" w:rsidRDefault="00E672CC" w:rsidP="00083DC2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ESOL</w:t>
      </w:r>
      <w:r w:rsidRPr="005E50BD">
        <w:rPr>
          <w:rFonts w:ascii="Times New Roman" w:hAnsi="Times New Roman" w:cs="Times New Roman"/>
          <w:sz w:val="24"/>
          <w:szCs w:val="24"/>
        </w:rPr>
        <w:t>-rf-0-tuned</w:t>
      </w:r>
    </w:p>
    <w:p w14:paraId="11B877AC" w14:textId="77777777" w:rsidR="00E672CC" w:rsidRPr="00E672CC" w:rsidRDefault="00E672CC" w:rsidP="00083DC2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7DEED54" w14:textId="77777777" w:rsidR="00083DC2" w:rsidRDefault="00083DC2" w:rsidP="00083DC2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</w:t>
      </w:r>
    </w:p>
    <w:p w14:paraId="3E43980B" w14:textId="1B023126" w:rsidR="00083DC2" w:rsidRDefault="00083DC2" w:rsidP="00083DC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intuitive -&gt; Mostly don’t need any naming scheme info to understand.</w:t>
      </w:r>
    </w:p>
    <w:p w14:paraId="451486C4" w14:textId="77777777" w:rsidR="00083DC2" w:rsidRDefault="00083DC2" w:rsidP="00083D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82D403" w14:textId="77777777" w:rsidR="00083DC2" w:rsidRDefault="00083DC2" w:rsidP="00083D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</w:t>
      </w:r>
    </w:p>
    <w:p w14:paraId="190C4385" w14:textId="77777777" w:rsidR="00083DC2" w:rsidRDefault="00083DC2" w:rsidP="00083DC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Slowest and Least memory efficient</w:t>
      </w:r>
    </w:p>
    <w:p w14:paraId="06870349" w14:textId="32500619" w:rsidR="00083DC2" w:rsidRDefault="00083DC2" w:rsidP="00083DC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 long -&gt; Won’t fit very well into our graph</w:t>
      </w:r>
    </w:p>
    <w:p w14:paraId="628ECEB1" w14:textId="77777777" w:rsidR="00083DC2" w:rsidRPr="00083DC2" w:rsidRDefault="00083DC2" w:rsidP="00083D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1ECD11" w14:textId="77777777" w:rsidR="00A75363" w:rsidRDefault="00A753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B01E59" w14:textId="77777777" w:rsidR="00A75363" w:rsidRDefault="00A753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77EF6B" w14:textId="77777777" w:rsidR="00A75363" w:rsidRDefault="00A753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A07585" w14:textId="77777777" w:rsidR="00A75363" w:rsidRDefault="00A753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3E564D" w14:textId="783BC925" w:rsidR="00B2773D" w:rsidRPr="00A75363" w:rsidRDefault="00083D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5363">
        <w:rPr>
          <w:rFonts w:ascii="Times New Roman" w:hAnsi="Times New Roman" w:cs="Times New Roman"/>
          <w:b/>
          <w:bCs/>
          <w:sz w:val="28"/>
          <w:szCs w:val="28"/>
        </w:rPr>
        <w:t>Numbers Only:</w:t>
      </w:r>
    </w:p>
    <w:p w14:paraId="18B29561" w14:textId="7517EDEA" w:rsidR="000F679D" w:rsidRPr="00A75363" w:rsidRDefault="00083DC2" w:rsidP="00A753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u w:val="single"/>
        </w:rPr>
        <w:sectPr w:rsidR="000F679D" w:rsidRPr="00A7536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A4EAB">
        <w:rPr>
          <w:rFonts w:ascii="Times New Roman" w:hAnsi="Times New Roman" w:cs="Times New Roman"/>
          <w:sz w:val="28"/>
          <w:szCs w:val="28"/>
          <w:u w:val="single"/>
        </w:rPr>
        <w:t>Random Number Generator (RNG)</w:t>
      </w:r>
    </w:p>
    <w:p w14:paraId="7B3C12DF" w14:textId="77777777" w:rsidR="00A75363" w:rsidRDefault="00A75363" w:rsidP="00A75363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75363" w:rsidSect="000F679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7415D41" w14:textId="15534202" w:rsidR="004A665C" w:rsidRDefault="004A665C" w:rsidP="00A753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Pros:</w:t>
      </w:r>
    </w:p>
    <w:p w14:paraId="2BBDDABD" w14:textId="5E50C5F8" w:rsidR="004A665C" w:rsidRDefault="004A665C" w:rsidP="00A753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rules needed</w:t>
      </w:r>
    </w:p>
    <w:p w14:paraId="3773E5A4" w14:textId="5BC79DFF" w:rsidR="004A665C" w:rsidRDefault="004A665C" w:rsidP="00A753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Easiest to create and apply</w:t>
      </w:r>
    </w:p>
    <w:p w14:paraId="09282973" w14:textId="77777777" w:rsidR="000F679D" w:rsidRDefault="000F679D" w:rsidP="00A753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9E8FD5" w14:textId="154EBFFE" w:rsidR="004A665C" w:rsidRDefault="004A665C" w:rsidP="00A753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Cons:</w:t>
      </w:r>
    </w:p>
    <w:p w14:paraId="68E787B9" w14:textId="7C77D211" w:rsidR="000F679D" w:rsidRDefault="000F679D" w:rsidP="00A7536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F679D" w:rsidSect="00A7536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Contains</w:t>
      </w:r>
      <w:r w:rsidR="004A665C">
        <w:rPr>
          <w:rFonts w:ascii="Times New Roman" w:hAnsi="Times New Roman" w:cs="Times New Roman"/>
          <w:sz w:val="24"/>
          <w:szCs w:val="24"/>
        </w:rPr>
        <w:t xml:space="preserve"> no information about the machine learning results -&gt; </w:t>
      </w:r>
      <w:r>
        <w:rPr>
          <w:rFonts w:ascii="Times New Roman" w:hAnsi="Times New Roman" w:cs="Times New Roman"/>
          <w:sz w:val="24"/>
          <w:szCs w:val="24"/>
        </w:rPr>
        <w:t>Every file is a mystery box that needs to be opened to know its component</w:t>
      </w:r>
    </w:p>
    <w:p w14:paraId="68988D1B" w14:textId="77777777" w:rsidR="00A75363" w:rsidRDefault="00A75363" w:rsidP="00A75363">
      <w:pPr>
        <w:spacing w:after="0" w:line="240" w:lineRule="auto"/>
        <w:ind w:left="60"/>
        <w:rPr>
          <w:rFonts w:ascii="Times New Roman" w:hAnsi="Times New Roman" w:cs="Times New Roman"/>
          <w:b/>
          <w:bCs/>
          <w:sz w:val="24"/>
          <w:szCs w:val="24"/>
        </w:rPr>
        <w:sectPr w:rsidR="00A75363" w:rsidSect="000F679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333537" w14:textId="4AACF750" w:rsidR="00BA4EAB" w:rsidRDefault="00BA4EAB" w:rsidP="00A75363">
      <w:pPr>
        <w:spacing w:after="0"/>
        <w:ind w:left="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74C1D7C" w14:textId="1B597710" w:rsidR="000F679D" w:rsidRPr="00BA4EAB" w:rsidRDefault="000F679D" w:rsidP="00A7536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A4EAB">
        <w:rPr>
          <w:rFonts w:ascii="Times New Roman" w:hAnsi="Times New Roman" w:cs="Times New Roman"/>
          <w:b/>
          <w:bCs/>
          <w:sz w:val="24"/>
          <w:szCs w:val="24"/>
        </w:rPr>
        <w:t>Only apply when all else fails</w:t>
      </w:r>
    </w:p>
    <w:p w14:paraId="505F458B" w14:textId="51B1B5DA" w:rsidR="004A665C" w:rsidRPr="004A665C" w:rsidRDefault="000F679D" w:rsidP="000F679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2029B1" w14:textId="2E193899" w:rsidR="00BA4EAB" w:rsidRPr="00BA4EAB" w:rsidRDefault="004A665C" w:rsidP="00BA4E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BA4EAB">
        <w:rPr>
          <w:rFonts w:ascii="Times New Roman" w:hAnsi="Times New Roman" w:cs="Times New Roman"/>
          <w:sz w:val="28"/>
          <w:szCs w:val="28"/>
          <w:u w:val="single"/>
        </w:rPr>
        <w:t>Apply current naming scheme</w:t>
      </w:r>
      <w:r w:rsidR="000F679D" w:rsidRPr="00BA4EAB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C53B18C" w14:textId="30ECBFA6" w:rsidR="000F679D" w:rsidRDefault="000F679D" w:rsidP="000F679D">
      <w:pPr>
        <w:rPr>
          <w:rFonts w:ascii="Times New Roman" w:hAnsi="Times New Roman" w:cs="Times New Roman"/>
          <w:sz w:val="24"/>
          <w:szCs w:val="24"/>
        </w:rPr>
      </w:pPr>
      <w:r w:rsidRPr="00BA4EAB">
        <w:rPr>
          <w:rFonts w:ascii="Times New Roman" w:hAnsi="Times New Roman" w:cs="Times New Roman"/>
          <w:b/>
          <w:bCs/>
          <w:sz w:val="24"/>
          <w:szCs w:val="24"/>
          <w:u w:val="single"/>
        </w:rPr>
        <w:t>Rule</w:t>
      </w:r>
      <w:r w:rsidRPr="000F679D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Every component in </w:t>
      </w:r>
      <w:r w:rsidRPr="000F679D">
        <w:rPr>
          <w:i/>
          <w:iCs/>
        </w:rPr>
        <w:t>dataset-algorithm-feature-tune</w:t>
      </w:r>
      <w:r>
        <w:t xml:space="preserve"> </w:t>
      </w:r>
      <w:r w:rsidR="00D23142">
        <w:rPr>
          <w:rFonts w:ascii="Times New Roman" w:hAnsi="Times New Roman" w:cs="Times New Roman"/>
          <w:sz w:val="24"/>
          <w:szCs w:val="24"/>
        </w:rPr>
        <w:t xml:space="preserve">will be represented by their lexicographic order with respect to their own set. </w:t>
      </w:r>
    </w:p>
    <w:p w14:paraId="19D8860A" w14:textId="77777777" w:rsidR="000F679D" w:rsidRDefault="000F679D" w:rsidP="000F6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example: </w:t>
      </w:r>
    </w:p>
    <w:p w14:paraId="1A0AEF4C" w14:textId="3810EB66" w:rsidR="000F679D" w:rsidRDefault="000F679D" w:rsidP="000F6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Currently, we </w:t>
      </w:r>
      <w:r w:rsidR="00BA4EAB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5 </w:t>
      </w:r>
      <w:r w:rsidR="00BA4EAB">
        <w:rPr>
          <w:rFonts w:ascii="Times New Roman" w:hAnsi="Times New Roman" w:cs="Times New Roman"/>
          <w:sz w:val="24"/>
          <w:szCs w:val="24"/>
        </w:rPr>
        <w:t>elements in the dataset category:</w:t>
      </w:r>
      <w:r>
        <w:rPr>
          <w:rFonts w:ascii="Times New Roman" w:hAnsi="Times New Roman" w:cs="Times New Roman"/>
          <w:sz w:val="24"/>
          <w:szCs w:val="24"/>
        </w:rPr>
        <w:t xml:space="preserve"> Lipophilicity, ESOL, water-energy, jak2_pic50 and logP14k. Applying the rule, we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7182" w14:paraId="3317B0C4" w14:textId="77777777" w:rsidTr="00407182">
        <w:tc>
          <w:tcPr>
            <w:tcW w:w="4675" w:type="dxa"/>
          </w:tcPr>
          <w:p w14:paraId="1279E92E" w14:textId="78AF14FF" w:rsidR="00407182" w:rsidRDefault="00D23142" w:rsidP="000F6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Lexicographic</w:t>
            </w:r>
            <w:r w:rsidR="00407182">
              <w:rPr>
                <w:rFonts w:ascii="Times New Roman" w:hAnsi="Times New Roman" w:cs="Times New Roman"/>
                <w:sz w:val="24"/>
                <w:szCs w:val="24"/>
              </w:rPr>
              <w:t xml:space="preserve"> Order</w:t>
            </w:r>
          </w:p>
        </w:tc>
        <w:tc>
          <w:tcPr>
            <w:tcW w:w="4675" w:type="dxa"/>
          </w:tcPr>
          <w:p w14:paraId="69F33A7D" w14:textId="35661652" w:rsidR="00407182" w:rsidRDefault="00407182" w:rsidP="000F6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407182" w14:paraId="4CE9499A" w14:textId="77777777" w:rsidTr="00407182">
        <w:tc>
          <w:tcPr>
            <w:tcW w:w="4675" w:type="dxa"/>
          </w:tcPr>
          <w:p w14:paraId="2EE52380" w14:textId="1B47CFD9" w:rsidR="00407182" w:rsidRDefault="00407182" w:rsidP="000F6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ESOL</w:t>
            </w:r>
          </w:p>
        </w:tc>
        <w:tc>
          <w:tcPr>
            <w:tcW w:w="4675" w:type="dxa"/>
          </w:tcPr>
          <w:p w14:paraId="278FA63D" w14:textId="6CA06B22" w:rsidR="00407182" w:rsidRDefault="00407182" w:rsidP="000F6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07182" w14:paraId="5491B11C" w14:textId="77777777" w:rsidTr="00407182">
        <w:tc>
          <w:tcPr>
            <w:tcW w:w="4675" w:type="dxa"/>
          </w:tcPr>
          <w:p w14:paraId="2CB971D0" w14:textId="25A1C381" w:rsidR="00407182" w:rsidRDefault="00407182" w:rsidP="000F6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jak2_pic50</w:t>
            </w:r>
          </w:p>
        </w:tc>
        <w:tc>
          <w:tcPr>
            <w:tcW w:w="4675" w:type="dxa"/>
          </w:tcPr>
          <w:p w14:paraId="614FFC5F" w14:textId="613AF1B5" w:rsidR="00407182" w:rsidRDefault="00407182" w:rsidP="000F6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07182" w14:paraId="55C36F74" w14:textId="77777777" w:rsidTr="00407182">
        <w:tc>
          <w:tcPr>
            <w:tcW w:w="4675" w:type="dxa"/>
          </w:tcPr>
          <w:p w14:paraId="74446EE3" w14:textId="0650C1E8" w:rsidR="00407182" w:rsidRDefault="00407182" w:rsidP="000F6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Lipophilicity*</w:t>
            </w:r>
          </w:p>
        </w:tc>
        <w:tc>
          <w:tcPr>
            <w:tcW w:w="4675" w:type="dxa"/>
          </w:tcPr>
          <w:p w14:paraId="005EF401" w14:textId="7EBA725D" w:rsidR="00407182" w:rsidRDefault="00407182" w:rsidP="000F6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07182" w14:paraId="126F690A" w14:textId="77777777" w:rsidTr="00407182">
        <w:tc>
          <w:tcPr>
            <w:tcW w:w="4675" w:type="dxa"/>
          </w:tcPr>
          <w:p w14:paraId="45978B9C" w14:textId="1E48E149" w:rsidR="00407182" w:rsidRDefault="00407182" w:rsidP="00407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logP14k</w:t>
            </w:r>
          </w:p>
        </w:tc>
        <w:tc>
          <w:tcPr>
            <w:tcW w:w="4675" w:type="dxa"/>
          </w:tcPr>
          <w:p w14:paraId="61D3B90F" w14:textId="20565C77" w:rsidR="00407182" w:rsidRDefault="00407182" w:rsidP="00407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07182" w14:paraId="3FED6B6F" w14:textId="77777777" w:rsidTr="00407182">
        <w:tc>
          <w:tcPr>
            <w:tcW w:w="4675" w:type="dxa"/>
          </w:tcPr>
          <w:p w14:paraId="571D7062" w14:textId="48E550B7" w:rsidR="00407182" w:rsidRDefault="00407182" w:rsidP="000F6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water-energy</w:t>
            </w:r>
          </w:p>
        </w:tc>
        <w:tc>
          <w:tcPr>
            <w:tcW w:w="4675" w:type="dxa"/>
          </w:tcPr>
          <w:p w14:paraId="1F6D51F2" w14:textId="2C260EDC" w:rsidR="00407182" w:rsidRDefault="00407182" w:rsidP="000F6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30C62F26" w14:textId="71AA4CC4" w:rsidR="000F679D" w:rsidRDefault="00407182" w:rsidP="00E672C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In lexicographic order, upper case letters come before lower case </w:t>
      </w:r>
      <w:r w:rsidR="005B4B65">
        <w:rPr>
          <w:rFonts w:ascii="Times New Roman" w:hAnsi="Times New Roman" w:cs="Times New Roman"/>
          <w:sz w:val="24"/>
          <w:szCs w:val="24"/>
        </w:rPr>
        <w:t xml:space="preserve">ones </w:t>
      </w:r>
      <w:r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="00E672CC" w:rsidRPr="00A12487">
          <w:rPr>
            <w:rStyle w:val="Hyperlink"/>
            <w:rFonts w:ascii="Times New Roman" w:hAnsi="Times New Roman" w:cs="Times New Roman"/>
            <w:sz w:val="24"/>
            <w:szCs w:val="24"/>
          </w:rPr>
          <w:t>https://chortle.ccsu.edu/java5/Notes/chap92/ch92_2.html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78EB6D39" w14:textId="466F8F1B" w:rsidR="00E672CC" w:rsidRDefault="00E672CC" w:rsidP="00E672C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9A664DA" w14:textId="219D8672" w:rsidR="0041236A" w:rsidRDefault="00E672CC" w:rsidP="00E672C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applying the rule, </w:t>
      </w:r>
      <w:r w:rsidR="00136C6C" w:rsidRPr="005E50BD">
        <w:rPr>
          <w:rFonts w:ascii="Times New Roman" w:hAnsi="Times New Roman" w:cs="Times New Roman"/>
          <w:sz w:val="24"/>
          <w:szCs w:val="24"/>
        </w:rPr>
        <w:t>rf</w:t>
      </w:r>
      <w:r w:rsidR="00136C6C">
        <w:rPr>
          <w:rFonts w:ascii="Times New Roman" w:hAnsi="Times New Roman" w:cs="Times New Roman"/>
          <w:sz w:val="24"/>
          <w:szCs w:val="24"/>
        </w:rPr>
        <w:t>-ESOL</w:t>
      </w:r>
      <w:r w:rsidRPr="005E50BD">
        <w:rPr>
          <w:rFonts w:ascii="Times New Roman" w:hAnsi="Times New Roman" w:cs="Times New Roman"/>
          <w:sz w:val="24"/>
          <w:szCs w:val="24"/>
        </w:rPr>
        <w:t>-0-tuned</w:t>
      </w:r>
      <w:r>
        <w:rPr>
          <w:rFonts w:ascii="Times New Roman" w:hAnsi="Times New Roman" w:cs="Times New Roman"/>
          <w:sz w:val="24"/>
          <w:szCs w:val="24"/>
        </w:rPr>
        <w:t xml:space="preserve">, will become </w:t>
      </w:r>
      <w:r w:rsidR="00136C6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_</w:t>
      </w:r>
      <w:r w:rsidR="00136C6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_</w:t>
      </w:r>
      <w:r w:rsidR="00136C6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_0 (</w:t>
      </w:r>
      <w:r w:rsidR="00136C6C">
        <w:rPr>
          <w:rFonts w:ascii="Times New Roman" w:hAnsi="Times New Roman" w:cs="Times New Roman"/>
          <w:sz w:val="24"/>
          <w:szCs w:val="24"/>
        </w:rPr>
        <w:t>I chose 5 for feature arbitrarily since it depends on the set of feature combination we want to use. rdkit2d starts with an r</w:t>
      </w:r>
      <w:r w:rsidR="00136C6C">
        <w:rPr>
          <w:rFonts w:ascii="Times New Roman" w:hAnsi="Times New Roman" w:cs="Times New Roman"/>
          <w:sz w:val="24"/>
          <w:szCs w:val="24"/>
        </w:rPr>
        <w:t xml:space="preserve"> so</w:t>
      </w:r>
      <w:r w:rsidR="00136C6C">
        <w:rPr>
          <w:rFonts w:ascii="Times New Roman" w:hAnsi="Times New Roman" w:cs="Times New Roman"/>
          <w:sz w:val="24"/>
          <w:szCs w:val="24"/>
        </w:rPr>
        <w:t xml:space="preserve"> it is unlikely </w:t>
      </w:r>
      <w:r w:rsidR="00136C6C">
        <w:rPr>
          <w:rFonts w:ascii="Times New Roman" w:hAnsi="Times New Roman" w:cs="Times New Roman"/>
          <w:sz w:val="24"/>
          <w:szCs w:val="24"/>
        </w:rPr>
        <w:t>to be a</w:t>
      </w:r>
      <w:r w:rsidR="00136C6C">
        <w:rPr>
          <w:rFonts w:ascii="Times New Roman" w:hAnsi="Times New Roman" w:cs="Times New Roman"/>
          <w:sz w:val="24"/>
          <w:szCs w:val="24"/>
        </w:rPr>
        <w:t xml:space="preserve"> small number since we also have other features that starts with characters that is earlier alphabetically like </w:t>
      </w:r>
      <w:proofErr w:type="spellStart"/>
      <w:r w:rsidR="00136C6C">
        <w:rPr>
          <w:rFonts w:ascii="Times New Roman" w:hAnsi="Times New Roman" w:cs="Times New Roman"/>
          <w:sz w:val="24"/>
          <w:szCs w:val="24"/>
        </w:rPr>
        <w:t>morgancount</w:t>
      </w:r>
      <w:proofErr w:type="spellEnd"/>
      <w:r w:rsidR="00136C6C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136C6C">
        <w:rPr>
          <w:rFonts w:ascii="Times New Roman" w:hAnsi="Times New Roman" w:cs="Times New Roman"/>
          <w:sz w:val="24"/>
          <w:szCs w:val="24"/>
        </w:rPr>
        <w:t>atomcount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Without the underscore in the middle, it will be impossible to tell which number belong to which component when the components </w:t>
      </w:r>
      <w:r w:rsidR="0041236A">
        <w:rPr>
          <w:rFonts w:ascii="Times New Roman" w:hAnsi="Times New Roman" w:cs="Times New Roman"/>
          <w:sz w:val="24"/>
          <w:szCs w:val="24"/>
        </w:rPr>
        <w:t xml:space="preserve">in </w:t>
      </w:r>
      <w:r w:rsidR="00671526" w:rsidRPr="0041236A">
        <w:rPr>
          <w:rFonts w:cstheme="minorHAnsi"/>
          <w:i/>
          <w:iCs/>
        </w:rPr>
        <w:t>algorith</w:t>
      </w:r>
      <w:r w:rsidR="00671526">
        <w:rPr>
          <w:rFonts w:cstheme="minorHAnsi"/>
          <w:i/>
          <w:iCs/>
        </w:rPr>
        <w:t>m</w:t>
      </w:r>
      <w:r w:rsidR="00671526" w:rsidRPr="0041236A">
        <w:rPr>
          <w:rFonts w:cstheme="minorHAnsi"/>
          <w:i/>
          <w:iCs/>
        </w:rPr>
        <w:t xml:space="preserve"> _dataset_ </w:t>
      </w:r>
      <w:proofErr w:type="spellStart"/>
      <w:r w:rsidR="00671526" w:rsidRPr="0041236A">
        <w:rPr>
          <w:rFonts w:cstheme="minorHAnsi"/>
          <w:i/>
          <w:iCs/>
        </w:rPr>
        <w:t>feature_tune</w:t>
      </w:r>
      <w:proofErr w:type="spellEnd"/>
      <w:r w:rsidR="0041236A">
        <w:t xml:space="preserve"> </w:t>
      </w:r>
      <w:r>
        <w:rPr>
          <w:rFonts w:ascii="Times New Roman" w:hAnsi="Times New Roman" w:cs="Times New Roman"/>
          <w:sz w:val="24"/>
          <w:szCs w:val="24"/>
        </w:rPr>
        <w:t>have more than 9 things i</w:t>
      </w:r>
      <w:r w:rsidR="0041236A">
        <w:rPr>
          <w:rFonts w:ascii="Times New Roman" w:hAnsi="Times New Roman" w:cs="Times New Roman"/>
          <w:sz w:val="24"/>
          <w:szCs w:val="24"/>
        </w:rPr>
        <w:t>n them. I also chose the underscore instead of (–) because (-) is also the subtraction operator.</w:t>
      </w:r>
    </w:p>
    <w:p w14:paraId="51A8F8A4" w14:textId="77777777" w:rsidR="0041236A" w:rsidRDefault="0041236A" w:rsidP="00E672C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B68BC67" w14:textId="0B5500B8" w:rsidR="00BA4EAB" w:rsidRPr="00BA4EAB" w:rsidRDefault="001E3E00" w:rsidP="00E672C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  <w:sectPr w:rsidR="00BA4EAB" w:rsidRPr="00BA4EAB" w:rsidSect="000F679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** </w:t>
      </w:r>
      <w:r w:rsidR="00671526">
        <w:rPr>
          <w:rFonts w:ascii="Times New Roman" w:hAnsi="Times New Roman" w:cs="Times New Roman"/>
          <w:sz w:val="24"/>
          <w:szCs w:val="24"/>
        </w:rPr>
        <w:t xml:space="preserve">As of </w:t>
      </w:r>
      <w:r w:rsidR="0041236A">
        <w:rPr>
          <w:rFonts w:ascii="Times New Roman" w:hAnsi="Times New Roman" w:cs="Times New Roman"/>
          <w:sz w:val="24"/>
          <w:szCs w:val="24"/>
        </w:rPr>
        <w:t xml:space="preserve">right now, it seems like only </w:t>
      </w:r>
      <w:r w:rsidR="0041236A">
        <w:rPr>
          <w:rFonts w:ascii="Times New Roman" w:hAnsi="Times New Roman" w:cs="Times New Roman"/>
          <w:i/>
          <w:iCs/>
          <w:sz w:val="24"/>
          <w:szCs w:val="24"/>
        </w:rPr>
        <w:t xml:space="preserve">dataset </w:t>
      </w:r>
      <w:r w:rsidR="0041236A">
        <w:rPr>
          <w:rFonts w:ascii="Times New Roman" w:hAnsi="Times New Roman" w:cs="Times New Roman"/>
          <w:sz w:val="24"/>
          <w:szCs w:val="24"/>
        </w:rPr>
        <w:t xml:space="preserve">and </w:t>
      </w:r>
      <w:r w:rsidR="0041236A">
        <w:rPr>
          <w:rFonts w:ascii="Times New Roman" w:hAnsi="Times New Roman" w:cs="Times New Roman"/>
          <w:i/>
          <w:iCs/>
          <w:sz w:val="24"/>
          <w:szCs w:val="24"/>
        </w:rPr>
        <w:t>feature</w:t>
      </w:r>
      <w:r w:rsidR="0041236A">
        <w:rPr>
          <w:rFonts w:ascii="Times New Roman" w:hAnsi="Times New Roman" w:cs="Times New Roman"/>
          <w:sz w:val="24"/>
          <w:szCs w:val="24"/>
        </w:rPr>
        <w:t xml:space="preserve"> have the potential to surpass 9</w:t>
      </w:r>
      <w:r w:rsidR="00671526">
        <w:rPr>
          <w:rFonts w:ascii="Times New Roman" w:hAnsi="Times New Roman" w:cs="Times New Roman"/>
          <w:sz w:val="24"/>
          <w:szCs w:val="24"/>
        </w:rPr>
        <w:t xml:space="preserve"> so let’s try and</w:t>
      </w:r>
      <w:r w:rsidR="0041236A">
        <w:rPr>
          <w:rFonts w:ascii="Times New Roman" w:hAnsi="Times New Roman" w:cs="Times New Roman"/>
          <w:sz w:val="24"/>
          <w:szCs w:val="24"/>
        </w:rPr>
        <w:t xml:space="preserve"> remove the underscores that are separating each number. Let’s say </w:t>
      </w:r>
      <w:r w:rsidR="005B4B65">
        <w:rPr>
          <w:rFonts w:ascii="Times New Roman" w:hAnsi="Times New Roman" w:cs="Times New Roman"/>
          <w:sz w:val="24"/>
          <w:szCs w:val="24"/>
        </w:rPr>
        <w:t xml:space="preserve">the run number is </w:t>
      </w:r>
      <w:r>
        <w:rPr>
          <w:rFonts w:ascii="Times New Roman" w:hAnsi="Times New Roman" w:cs="Times New Roman"/>
          <w:sz w:val="24"/>
          <w:szCs w:val="24"/>
        </w:rPr>
        <w:t>3</w:t>
      </w:r>
      <w:r w:rsidR="005B4B65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180</w:t>
      </w:r>
      <w:r w:rsidR="005B4B65">
        <w:rPr>
          <w:rFonts w:ascii="Times New Roman" w:hAnsi="Times New Roman" w:cs="Times New Roman"/>
          <w:sz w:val="24"/>
          <w:szCs w:val="24"/>
        </w:rPr>
        <w:t xml:space="preserve">. </w:t>
      </w:r>
      <w:r w:rsidR="00671526">
        <w:rPr>
          <w:rFonts w:ascii="Times New Roman" w:hAnsi="Times New Roman" w:cs="Times New Roman"/>
          <w:sz w:val="24"/>
          <w:szCs w:val="24"/>
        </w:rPr>
        <w:t xml:space="preserve">Following the </w:t>
      </w:r>
      <w:r w:rsidR="00671526" w:rsidRPr="0041236A">
        <w:rPr>
          <w:rFonts w:cstheme="minorHAnsi"/>
          <w:i/>
          <w:iCs/>
        </w:rPr>
        <w:t>algorith</w:t>
      </w:r>
      <w:r w:rsidR="00671526">
        <w:rPr>
          <w:rFonts w:cstheme="minorHAnsi"/>
          <w:i/>
          <w:iCs/>
        </w:rPr>
        <w:t>m</w:t>
      </w:r>
      <w:r w:rsidR="00671526" w:rsidRPr="0041236A">
        <w:rPr>
          <w:rFonts w:cstheme="minorHAnsi"/>
          <w:i/>
          <w:iCs/>
        </w:rPr>
        <w:t xml:space="preserve"> _dataset_ </w:t>
      </w:r>
      <w:proofErr w:type="spellStart"/>
      <w:r w:rsidR="00671526" w:rsidRPr="0041236A">
        <w:rPr>
          <w:rFonts w:cstheme="minorHAnsi"/>
          <w:i/>
          <w:iCs/>
        </w:rPr>
        <w:t>feature_tune</w:t>
      </w:r>
      <w:proofErr w:type="spellEnd"/>
      <w:r w:rsidR="00671526">
        <w:rPr>
          <w:rFonts w:cstheme="minorHAnsi"/>
          <w:i/>
          <w:iCs/>
        </w:rPr>
        <w:t xml:space="preserve"> </w:t>
      </w:r>
      <w:r w:rsidR="00671526">
        <w:rPr>
          <w:rFonts w:ascii="Times New Roman" w:hAnsi="Times New Roman" w:cs="Times New Roman"/>
          <w:sz w:val="24"/>
          <w:szCs w:val="24"/>
        </w:rPr>
        <w:t>scheme, s</w:t>
      </w:r>
      <w:r w:rsidR="005B4B65">
        <w:rPr>
          <w:rFonts w:ascii="Times New Roman" w:hAnsi="Times New Roman" w:cs="Times New Roman"/>
          <w:sz w:val="24"/>
          <w:szCs w:val="24"/>
        </w:rPr>
        <w:t xml:space="preserve">ince we know algorithm and tune will never surpass 9, we can deduce that the two numbers 3 and 0 </w:t>
      </w:r>
      <w:r w:rsidR="00671526">
        <w:rPr>
          <w:rFonts w:ascii="Times New Roman" w:hAnsi="Times New Roman" w:cs="Times New Roman"/>
          <w:sz w:val="24"/>
          <w:szCs w:val="24"/>
        </w:rPr>
        <w:t>at</w:t>
      </w:r>
      <w:r w:rsidR="005B4B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each end</w:t>
      </w:r>
      <w:r w:rsidR="005B4B65">
        <w:rPr>
          <w:rFonts w:ascii="Times New Roman" w:hAnsi="Times New Roman" w:cs="Times New Roman"/>
          <w:sz w:val="24"/>
          <w:szCs w:val="24"/>
        </w:rPr>
        <w:t xml:space="preserve"> must be </w:t>
      </w:r>
      <w:r w:rsidR="005B4B65" w:rsidRPr="005B4B65">
        <w:rPr>
          <w:rFonts w:cstheme="minorHAnsi"/>
          <w:i/>
          <w:iCs/>
        </w:rPr>
        <w:t>algorithm</w:t>
      </w:r>
      <w:r w:rsidR="005B4B65">
        <w:rPr>
          <w:rFonts w:ascii="Times New Roman" w:hAnsi="Times New Roman" w:cs="Times New Roman"/>
          <w:sz w:val="24"/>
          <w:szCs w:val="24"/>
        </w:rPr>
        <w:t xml:space="preserve"> and </w:t>
      </w:r>
      <w:r w:rsidR="005B4B65" w:rsidRPr="005B4B65">
        <w:rPr>
          <w:rFonts w:cstheme="minorHAnsi"/>
          <w:i/>
          <w:iCs/>
        </w:rPr>
        <w:t>tune</w:t>
      </w:r>
      <w:r w:rsidR="005B4B65">
        <w:rPr>
          <w:rFonts w:cstheme="minorHAnsi"/>
        </w:rPr>
        <w:t xml:space="preserve">, </w:t>
      </w:r>
      <w:r w:rsidR="005B4B65">
        <w:rPr>
          <w:rFonts w:ascii="Times New Roman" w:hAnsi="Times New Roman" w:cs="Times New Roman"/>
          <w:sz w:val="24"/>
          <w:szCs w:val="24"/>
        </w:rPr>
        <w:t>so the run uses the 11</w:t>
      </w:r>
      <w:r w:rsidR="005B4B65" w:rsidRPr="005B4B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B4B65">
        <w:rPr>
          <w:rFonts w:ascii="Times New Roman" w:hAnsi="Times New Roman" w:cs="Times New Roman"/>
          <w:sz w:val="24"/>
          <w:szCs w:val="24"/>
        </w:rPr>
        <w:t xml:space="preserve"> dataset and the 18</w:t>
      </w:r>
      <w:r w:rsidR="005B4B65" w:rsidRPr="005B4B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B4B65">
        <w:rPr>
          <w:rFonts w:ascii="Times New Roman" w:hAnsi="Times New Roman" w:cs="Times New Roman"/>
          <w:sz w:val="24"/>
          <w:szCs w:val="24"/>
        </w:rPr>
        <w:t xml:space="preserve"> feature combination in their respective list. </w:t>
      </w:r>
      <w:r w:rsidR="00BA4EAB">
        <w:rPr>
          <w:rFonts w:ascii="Times New Roman" w:hAnsi="Times New Roman" w:cs="Times New Roman"/>
          <w:sz w:val="24"/>
          <w:szCs w:val="24"/>
        </w:rPr>
        <w:t>However,</w:t>
      </w:r>
      <w:r>
        <w:rPr>
          <w:rFonts w:ascii="Times New Roman" w:hAnsi="Times New Roman" w:cs="Times New Roman"/>
          <w:sz w:val="24"/>
          <w:szCs w:val="24"/>
        </w:rPr>
        <w:t xml:space="preserve"> it gets hairy once the order of magnitude </w:t>
      </w:r>
      <w:r w:rsidR="00BA4EAB">
        <w:rPr>
          <w:rFonts w:ascii="Times New Roman" w:hAnsi="Times New Roman" w:cs="Times New Roman"/>
          <w:sz w:val="24"/>
          <w:szCs w:val="24"/>
        </w:rPr>
        <w:t>surpasses 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A4EAB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the run number 3111180, the number in between </w:t>
      </w:r>
      <w:r w:rsidR="00BA4EAB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1111. There is no way to tell </w:t>
      </w:r>
      <w:r w:rsidR="00BA4EAB">
        <w:rPr>
          <w:rFonts w:ascii="Times New Roman" w:hAnsi="Times New Roman" w:cs="Times New Roman"/>
          <w:sz w:val="24"/>
          <w:szCs w:val="24"/>
        </w:rPr>
        <w:t xml:space="preserve">which part of </w:t>
      </w:r>
      <w:r w:rsidR="00671526">
        <w:rPr>
          <w:rFonts w:ascii="Times New Roman" w:hAnsi="Times New Roman" w:cs="Times New Roman"/>
          <w:sz w:val="24"/>
          <w:szCs w:val="24"/>
        </w:rPr>
        <w:t>1111</w:t>
      </w:r>
      <w:r w:rsidR="00BA4EAB">
        <w:rPr>
          <w:rFonts w:ascii="Times New Roman" w:hAnsi="Times New Roman" w:cs="Times New Roman"/>
          <w:sz w:val="24"/>
          <w:szCs w:val="24"/>
        </w:rPr>
        <w:t xml:space="preserve"> belongs to </w:t>
      </w:r>
      <w:r w:rsidR="00BA4EAB" w:rsidRPr="00BA4EAB">
        <w:rPr>
          <w:rFonts w:cstheme="minorHAnsi"/>
          <w:i/>
          <w:iCs/>
        </w:rPr>
        <w:t>dataset</w:t>
      </w:r>
      <w:r w:rsidR="00BA4EA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A4EAB">
        <w:rPr>
          <w:rFonts w:ascii="Times New Roman" w:hAnsi="Times New Roman" w:cs="Times New Roman"/>
          <w:sz w:val="24"/>
          <w:szCs w:val="24"/>
        </w:rPr>
        <w:t xml:space="preserve">and which belongs to </w:t>
      </w:r>
      <w:r w:rsidR="00BA4EAB" w:rsidRPr="00BA4EAB">
        <w:rPr>
          <w:rFonts w:cstheme="minorHAnsi"/>
          <w:i/>
          <w:iCs/>
        </w:rPr>
        <w:t>feature</w:t>
      </w:r>
      <w:r w:rsidR="00BA4EAB">
        <w:rPr>
          <w:rFonts w:ascii="Times New Roman" w:hAnsi="Times New Roman" w:cs="Times New Roman"/>
          <w:sz w:val="24"/>
          <w:szCs w:val="24"/>
        </w:rPr>
        <w:t>.</w:t>
      </w:r>
    </w:p>
    <w:p w14:paraId="3E6A83D3" w14:textId="77777777" w:rsidR="00BA4EAB" w:rsidRDefault="00BA4EAB" w:rsidP="00E672CC">
      <w:pPr>
        <w:pStyle w:val="ListParagraph"/>
        <w:ind w:left="0"/>
        <w:rPr>
          <w:rFonts w:ascii="Times New Roman" w:hAnsi="Times New Roman" w:cs="Times New Roman"/>
          <w:i/>
          <w:iCs/>
          <w:sz w:val="24"/>
          <w:szCs w:val="24"/>
        </w:rPr>
        <w:sectPr w:rsidR="00BA4EAB" w:rsidSect="00BA4EA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4B0CE5D" w14:textId="7813E033" w:rsidR="00BA4EAB" w:rsidRDefault="00BA4EAB" w:rsidP="00E672C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5DC2CE49" w14:textId="77777777" w:rsidR="00671526" w:rsidRPr="00671526" w:rsidRDefault="00671526" w:rsidP="00E672C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0E27126" w14:textId="2BFF0401" w:rsidR="005B4B65" w:rsidRDefault="005B4B65" w:rsidP="00E672CC">
      <w:pPr>
        <w:pStyle w:val="ListParagraph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BA4E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Pros</w:t>
      </w:r>
      <w:r w:rsidRPr="005B4B65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604CF45A" w14:textId="2D1E920D" w:rsidR="005B4B65" w:rsidRDefault="005B4B65" w:rsidP="005B4B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efficient in terms of speed and </w:t>
      </w:r>
      <w:r w:rsidR="001E3E00">
        <w:rPr>
          <w:rFonts w:ascii="Times New Roman" w:hAnsi="Times New Roman" w:cs="Times New Roman"/>
          <w:sz w:val="24"/>
          <w:szCs w:val="24"/>
        </w:rPr>
        <w:t>memory since integers are mutable.</w:t>
      </w:r>
    </w:p>
    <w:p w14:paraId="43AB9E69" w14:textId="74FA8F41" w:rsidR="001E3E00" w:rsidRDefault="001E3E00" w:rsidP="001E3E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rule is simple enough to easily apply and automate.</w:t>
      </w:r>
    </w:p>
    <w:p w14:paraId="5FCE9561" w14:textId="77777777" w:rsidR="00BA4EAB" w:rsidRDefault="00BA4EAB" w:rsidP="001E3E0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B569BD6" w14:textId="282CF563" w:rsidR="001E3E00" w:rsidRDefault="001E3E00" w:rsidP="001E3E0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A4E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Cons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10EFF62C" w14:textId="5E66FBD1" w:rsidR="00BA4EAB" w:rsidRDefault="00671526" w:rsidP="00A753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see any clear cons besides deciding whether we need to add a separator or not.</w:t>
      </w:r>
      <w:r w:rsidR="001E3E00">
        <w:rPr>
          <w:rFonts w:ascii="Times New Roman" w:hAnsi="Times New Roman" w:cs="Times New Roman"/>
          <w:sz w:val="24"/>
          <w:szCs w:val="24"/>
        </w:rPr>
        <w:t xml:space="preserve"> Depend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1E3E00">
        <w:rPr>
          <w:rFonts w:ascii="Times New Roman" w:hAnsi="Times New Roman" w:cs="Times New Roman"/>
          <w:sz w:val="24"/>
          <w:szCs w:val="24"/>
        </w:rPr>
        <w:t xml:space="preserve"> on how big this project is, ** might not be applicabl</w:t>
      </w:r>
      <w:r w:rsidR="00BA4EAB">
        <w:rPr>
          <w:rFonts w:ascii="Times New Roman" w:hAnsi="Times New Roman" w:cs="Times New Roman"/>
          <w:sz w:val="24"/>
          <w:szCs w:val="24"/>
        </w:rPr>
        <w:t>e.</w:t>
      </w:r>
    </w:p>
    <w:p w14:paraId="5CAEC003" w14:textId="4B636A73" w:rsidR="00A75363" w:rsidRDefault="00A75363" w:rsidP="00A75363">
      <w:pPr>
        <w:rPr>
          <w:rFonts w:ascii="Times New Roman" w:hAnsi="Times New Roman" w:cs="Times New Roman"/>
          <w:sz w:val="24"/>
          <w:szCs w:val="24"/>
        </w:rPr>
      </w:pPr>
    </w:p>
    <w:p w14:paraId="3FF79418" w14:textId="3FB8E162" w:rsidR="00A75363" w:rsidRDefault="00671526" w:rsidP="00A753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First </w:t>
      </w:r>
      <w:r w:rsidR="00A75363">
        <w:rPr>
          <w:rFonts w:ascii="Times New Roman" w:hAnsi="Times New Roman" w:cs="Times New Roman"/>
          <w:b/>
          <w:bCs/>
          <w:sz w:val="28"/>
          <w:szCs w:val="28"/>
        </w:rPr>
        <w:t>Letters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and Numbers</w:t>
      </w:r>
      <w:r w:rsidR="00A7536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DD1360" w14:textId="7C4BA3C3" w:rsidR="00671526" w:rsidRDefault="00671526" w:rsidP="00A75363">
      <w:pPr>
        <w:rPr>
          <w:rFonts w:ascii="Times New Roman" w:hAnsi="Times New Roman" w:cs="Times New Roman"/>
          <w:sz w:val="24"/>
          <w:szCs w:val="24"/>
        </w:rPr>
      </w:pPr>
      <w:r w:rsidRPr="00671526">
        <w:rPr>
          <w:rFonts w:ascii="Times New Roman" w:hAnsi="Times New Roman" w:cs="Times New Roman"/>
          <w:b/>
          <w:bCs/>
          <w:sz w:val="24"/>
          <w:szCs w:val="24"/>
          <w:u w:val="single"/>
        </w:rPr>
        <w:t>Rule: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3142" w:rsidRPr="0041236A">
        <w:rPr>
          <w:rFonts w:cstheme="minorHAnsi"/>
          <w:i/>
          <w:iCs/>
        </w:rPr>
        <w:t>algorith</w:t>
      </w:r>
      <w:r w:rsidR="00D23142">
        <w:rPr>
          <w:rFonts w:cstheme="minorHAnsi"/>
          <w:i/>
          <w:iCs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D23142" w:rsidRPr="0041236A">
        <w:rPr>
          <w:rFonts w:cstheme="minorHAnsi"/>
          <w:i/>
          <w:iCs/>
        </w:rPr>
        <w:t>dataset</w:t>
      </w:r>
      <w:r>
        <w:rPr>
          <w:rFonts w:ascii="Times New Roman" w:hAnsi="Times New Roman" w:cs="Times New Roman"/>
          <w:sz w:val="24"/>
          <w:szCs w:val="24"/>
        </w:rPr>
        <w:t xml:space="preserve"> will be represented by the first letter of </w:t>
      </w:r>
      <w:r w:rsidR="00D23142">
        <w:rPr>
          <w:rFonts w:ascii="Times New Roman" w:hAnsi="Times New Roman" w:cs="Times New Roman"/>
          <w:sz w:val="24"/>
          <w:szCs w:val="24"/>
        </w:rPr>
        <w:t xml:space="preserve">their corresponding element. </w:t>
      </w:r>
      <w:r w:rsidR="00D23142" w:rsidRPr="00D23142">
        <w:rPr>
          <w:rFonts w:ascii="Times New Roman" w:hAnsi="Times New Roman" w:cs="Times New Roman"/>
          <w:sz w:val="24"/>
          <w:szCs w:val="24"/>
        </w:rPr>
        <w:t>All uppercase letters come before lowercase letters.</w:t>
      </w:r>
      <w:r w:rsidR="00D23142">
        <w:rPr>
          <w:rFonts w:ascii="Times New Roman" w:hAnsi="Times New Roman" w:cs="Times New Roman"/>
          <w:sz w:val="24"/>
          <w:szCs w:val="24"/>
        </w:rPr>
        <w:t xml:space="preserve"> </w:t>
      </w:r>
      <w:r w:rsidR="00D23142" w:rsidRPr="000D4522">
        <w:rPr>
          <w:rFonts w:ascii="Times New Roman" w:hAnsi="Times New Roman" w:cs="Times New Roman"/>
          <w:sz w:val="24"/>
          <w:szCs w:val="24"/>
          <w:u w:val="single"/>
        </w:rPr>
        <w:t>If multiple elements have the same first letter and case, move on to the next letter of each element. This will continue until each of the element can be represented uniquely</w:t>
      </w:r>
      <w:r w:rsidR="000D4522" w:rsidRPr="00BA7B52">
        <w:rPr>
          <w:rFonts w:ascii="Times New Roman" w:hAnsi="Times New Roman" w:cs="Times New Roman"/>
          <w:sz w:val="24"/>
          <w:szCs w:val="24"/>
        </w:rPr>
        <w:t>*</w:t>
      </w:r>
      <w:r w:rsidR="00A86F19" w:rsidRPr="00BA7B52">
        <w:rPr>
          <w:rFonts w:ascii="Times New Roman" w:hAnsi="Times New Roman" w:cs="Times New Roman"/>
          <w:sz w:val="24"/>
          <w:szCs w:val="24"/>
        </w:rPr>
        <w:t>**</w:t>
      </w:r>
      <w:r w:rsidR="00D23142">
        <w:rPr>
          <w:rFonts w:ascii="Times New Roman" w:hAnsi="Times New Roman" w:cs="Times New Roman"/>
          <w:sz w:val="24"/>
          <w:szCs w:val="24"/>
        </w:rPr>
        <w:t xml:space="preserve">. </w:t>
      </w:r>
      <w:r w:rsidR="00D23142">
        <w:rPr>
          <w:rFonts w:cstheme="minorHAnsi"/>
          <w:i/>
          <w:iCs/>
        </w:rPr>
        <w:t>f</w:t>
      </w:r>
      <w:r w:rsidR="00D23142" w:rsidRPr="0041236A">
        <w:rPr>
          <w:rFonts w:cstheme="minorHAnsi"/>
          <w:i/>
          <w:iCs/>
        </w:rPr>
        <w:t>eature</w:t>
      </w:r>
      <w:r w:rsidR="00D23142">
        <w:rPr>
          <w:rFonts w:cstheme="minorHAnsi"/>
          <w:i/>
          <w:iCs/>
        </w:rPr>
        <w:t xml:space="preserve"> </w:t>
      </w:r>
      <w:r w:rsidR="00D23142">
        <w:rPr>
          <w:rFonts w:ascii="Times New Roman" w:hAnsi="Times New Roman" w:cs="Times New Roman"/>
          <w:sz w:val="24"/>
          <w:szCs w:val="24"/>
        </w:rPr>
        <w:t xml:space="preserve">and </w:t>
      </w:r>
      <w:r w:rsidR="00D23142" w:rsidRPr="0041236A">
        <w:rPr>
          <w:rFonts w:cstheme="minorHAnsi"/>
          <w:i/>
          <w:iCs/>
        </w:rPr>
        <w:t>tune</w:t>
      </w:r>
      <w:r w:rsidR="00D23142">
        <w:rPr>
          <w:rFonts w:cstheme="minorHAnsi"/>
          <w:i/>
          <w:iCs/>
        </w:rPr>
        <w:t xml:space="preserve"> </w:t>
      </w:r>
      <w:r w:rsidR="00D23142">
        <w:rPr>
          <w:rFonts w:ascii="Times New Roman" w:hAnsi="Times New Roman" w:cs="Times New Roman"/>
          <w:sz w:val="24"/>
          <w:szCs w:val="24"/>
        </w:rPr>
        <w:t>will each be represented by their lexicographic position in their own set.</w:t>
      </w:r>
    </w:p>
    <w:p w14:paraId="086D69D7" w14:textId="439F8B83" w:rsidR="00D23142" w:rsidRPr="00136C6C" w:rsidRDefault="00136C6C" w:rsidP="00A75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41236A">
        <w:rPr>
          <w:rFonts w:cstheme="minorHAnsi"/>
          <w:i/>
          <w:iCs/>
        </w:rPr>
        <w:t>algorith</w:t>
      </w:r>
      <w:r>
        <w:rPr>
          <w:rFonts w:cstheme="minorHAnsi"/>
          <w:i/>
          <w:iCs/>
        </w:rPr>
        <w:t>m</w:t>
      </w:r>
      <w:r>
        <w:rPr>
          <w:rFonts w:cstheme="minorHAnsi"/>
          <w:i/>
          <w:iCs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specifically, regressors will be in upper case and classifiers will be in lower case</w:t>
      </w:r>
    </w:p>
    <w:p w14:paraId="617D0904" w14:textId="0858B7B5" w:rsidR="00D23142" w:rsidRDefault="00D23142" w:rsidP="00A75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113477A4" w14:textId="77777777" w:rsidR="000D4522" w:rsidRDefault="00D23142" w:rsidP="00A75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5E50BD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-ESOL</w:t>
      </w:r>
      <w:r w:rsidRPr="005E50BD">
        <w:rPr>
          <w:rFonts w:ascii="Times New Roman" w:hAnsi="Times New Roman" w:cs="Times New Roman"/>
          <w:sz w:val="24"/>
          <w:szCs w:val="24"/>
        </w:rPr>
        <w:t>-0-tuned</w:t>
      </w:r>
      <w:r>
        <w:rPr>
          <w:rFonts w:ascii="Times New Roman" w:hAnsi="Times New Roman" w:cs="Times New Roman"/>
          <w:sz w:val="24"/>
          <w:szCs w:val="24"/>
        </w:rPr>
        <w:t xml:space="preserve"> will become </w:t>
      </w:r>
      <w:r w:rsidR="00136C6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</w:t>
      </w:r>
      <w:r w:rsidR="00136C6C">
        <w:rPr>
          <w:rFonts w:ascii="Times New Roman" w:hAnsi="Times New Roman" w:cs="Times New Roman"/>
          <w:sz w:val="24"/>
          <w:szCs w:val="24"/>
        </w:rPr>
        <w:t xml:space="preserve">51 where: R is the first letter in Random Forest </w:t>
      </w:r>
      <w:r w:rsidR="00136C6C" w:rsidRPr="00136C6C">
        <w:rPr>
          <w:rFonts w:ascii="Times New Roman" w:hAnsi="Times New Roman" w:cs="Times New Roman"/>
          <w:sz w:val="24"/>
          <w:szCs w:val="24"/>
          <w:u w:val="single"/>
        </w:rPr>
        <w:t>Regressor</w:t>
      </w:r>
      <w:r w:rsidR="00136C6C">
        <w:rPr>
          <w:rFonts w:ascii="Times New Roman" w:hAnsi="Times New Roman" w:cs="Times New Roman"/>
          <w:sz w:val="24"/>
          <w:szCs w:val="24"/>
        </w:rPr>
        <w:t xml:space="preserve">, E is the first letter in ESOL, 5 is for rdkit2d </w:t>
      </w:r>
      <w:r w:rsidR="00136C6C">
        <w:rPr>
          <w:rFonts w:ascii="Times New Roman" w:hAnsi="Times New Roman" w:cs="Times New Roman"/>
          <w:sz w:val="24"/>
          <w:szCs w:val="24"/>
        </w:rPr>
        <w:t>(</w:t>
      </w:r>
      <w:r w:rsidR="00136C6C">
        <w:rPr>
          <w:rFonts w:ascii="Times New Roman" w:hAnsi="Times New Roman" w:cs="Times New Roman"/>
          <w:sz w:val="24"/>
          <w:szCs w:val="24"/>
        </w:rPr>
        <w:t xml:space="preserve">Again, </w:t>
      </w:r>
      <w:r w:rsidR="00136C6C">
        <w:rPr>
          <w:rFonts w:ascii="Times New Roman" w:hAnsi="Times New Roman" w:cs="Times New Roman"/>
          <w:sz w:val="24"/>
          <w:szCs w:val="24"/>
        </w:rPr>
        <w:t>I chose 5 for feature arbitrarily since it depends on the set of feature</w:t>
      </w:r>
      <w:r w:rsidR="00136C6C">
        <w:rPr>
          <w:rFonts w:ascii="Times New Roman" w:hAnsi="Times New Roman" w:cs="Times New Roman"/>
          <w:sz w:val="24"/>
          <w:szCs w:val="24"/>
        </w:rPr>
        <w:t xml:space="preserve">s and the </w:t>
      </w:r>
      <w:r w:rsidR="00136C6C">
        <w:rPr>
          <w:rFonts w:ascii="Times New Roman" w:hAnsi="Times New Roman" w:cs="Times New Roman"/>
          <w:sz w:val="24"/>
          <w:szCs w:val="24"/>
        </w:rPr>
        <w:t>combination</w:t>
      </w:r>
      <w:r w:rsidR="00136C6C">
        <w:rPr>
          <w:rFonts w:ascii="Times New Roman" w:hAnsi="Times New Roman" w:cs="Times New Roman"/>
          <w:sz w:val="24"/>
          <w:szCs w:val="24"/>
        </w:rPr>
        <w:t>s</w:t>
      </w:r>
      <w:r w:rsidR="00136C6C">
        <w:rPr>
          <w:rFonts w:ascii="Times New Roman" w:hAnsi="Times New Roman" w:cs="Times New Roman"/>
          <w:sz w:val="24"/>
          <w:szCs w:val="24"/>
        </w:rPr>
        <w:t xml:space="preserve"> we want to use. rdkit2d starts with an r so it is unlikely to be a small number since we also have other features like </w:t>
      </w:r>
      <w:proofErr w:type="spellStart"/>
      <w:r w:rsidR="00136C6C">
        <w:rPr>
          <w:rFonts w:ascii="Times New Roman" w:hAnsi="Times New Roman" w:cs="Times New Roman"/>
          <w:sz w:val="24"/>
          <w:szCs w:val="24"/>
        </w:rPr>
        <w:t>morgancount</w:t>
      </w:r>
      <w:proofErr w:type="spellEnd"/>
      <w:r w:rsidR="00136C6C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136C6C">
        <w:rPr>
          <w:rFonts w:ascii="Times New Roman" w:hAnsi="Times New Roman" w:cs="Times New Roman"/>
          <w:sz w:val="24"/>
          <w:szCs w:val="24"/>
        </w:rPr>
        <w:t>atomcount</w:t>
      </w:r>
      <w:proofErr w:type="spellEnd"/>
      <w:r w:rsidR="00136C6C">
        <w:rPr>
          <w:rFonts w:ascii="Times New Roman" w:hAnsi="Times New Roman" w:cs="Times New Roman"/>
          <w:sz w:val="24"/>
          <w:szCs w:val="24"/>
        </w:rPr>
        <w:t xml:space="preserve"> that are earlier </w:t>
      </w:r>
      <w:proofErr w:type="spellStart"/>
      <w:r w:rsidR="00136C6C">
        <w:rPr>
          <w:rFonts w:ascii="Times New Roman" w:hAnsi="Times New Roman" w:cs="Times New Roman"/>
          <w:sz w:val="24"/>
          <w:szCs w:val="24"/>
        </w:rPr>
        <w:t>alphatically</w:t>
      </w:r>
      <w:proofErr w:type="spellEnd"/>
      <w:r w:rsidR="00136C6C">
        <w:rPr>
          <w:rFonts w:ascii="Times New Roman" w:hAnsi="Times New Roman" w:cs="Times New Roman"/>
          <w:sz w:val="24"/>
          <w:szCs w:val="24"/>
        </w:rPr>
        <w:t>)</w:t>
      </w:r>
      <w:r w:rsidR="000D4522">
        <w:rPr>
          <w:rFonts w:ascii="Times New Roman" w:hAnsi="Times New Roman" w:cs="Times New Roman"/>
          <w:sz w:val="24"/>
          <w:szCs w:val="24"/>
        </w:rPr>
        <w:t xml:space="preserve">, and 1 is for tuned. </w:t>
      </w:r>
    </w:p>
    <w:p w14:paraId="046954CA" w14:textId="301AA51B" w:rsidR="00A86F19" w:rsidRDefault="00A86F19" w:rsidP="00A75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  <w:r w:rsidR="000D4522">
        <w:rPr>
          <w:rFonts w:ascii="Times New Roman" w:hAnsi="Times New Roman" w:cs="Times New Roman"/>
          <w:sz w:val="24"/>
          <w:szCs w:val="24"/>
        </w:rPr>
        <w:t>*</w:t>
      </w:r>
    </w:p>
    <w:p w14:paraId="04DF095A" w14:textId="28423BE6" w:rsidR="00A86F19" w:rsidRDefault="000D4522" w:rsidP="00A8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Let’s say we have </w:t>
      </w:r>
      <w:r w:rsidRPr="000D4522">
        <w:rPr>
          <w:rFonts w:ascii="Times New Roman" w:hAnsi="Times New Roman" w:cs="Times New Roman"/>
          <w:sz w:val="24"/>
          <w:szCs w:val="24"/>
        </w:rPr>
        <w:t>Lipophilicity-ID</w:t>
      </w:r>
      <w:r w:rsidR="00A86F19">
        <w:rPr>
          <w:rFonts w:ascii="Times New Roman" w:hAnsi="Times New Roman" w:cs="Times New Roman"/>
          <w:sz w:val="24"/>
          <w:szCs w:val="24"/>
        </w:rPr>
        <w:t xml:space="preserve"> (1)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0D4522">
        <w:rPr>
          <w:rFonts w:ascii="Times New Roman" w:hAnsi="Times New Roman" w:cs="Times New Roman"/>
          <w:sz w:val="24"/>
          <w:szCs w:val="24"/>
        </w:rPr>
        <w:t>Lipophilicity</w:t>
      </w:r>
      <w:r>
        <w:rPr>
          <w:rFonts w:ascii="Times New Roman" w:hAnsi="Times New Roman" w:cs="Times New Roman"/>
          <w:sz w:val="24"/>
          <w:szCs w:val="24"/>
        </w:rPr>
        <w:t>14k</w:t>
      </w:r>
      <w:r w:rsidR="00A86F19">
        <w:rPr>
          <w:rFonts w:ascii="Times New Roman" w:hAnsi="Times New Roman" w:cs="Times New Roman"/>
          <w:sz w:val="24"/>
          <w:szCs w:val="24"/>
        </w:rPr>
        <w:t xml:space="preserve"> (2)</w:t>
      </w:r>
      <w:r>
        <w:rPr>
          <w:rFonts w:ascii="Times New Roman" w:hAnsi="Times New Roman" w:cs="Times New Roman"/>
          <w:sz w:val="24"/>
          <w:szCs w:val="24"/>
        </w:rPr>
        <w:t xml:space="preserve"> as two of the datasets that have similar names. </w:t>
      </w:r>
    </w:p>
    <w:p w14:paraId="0A3AAD81" w14:textId="77777777" w:rsidR="00A86F19" w:rsidRDefault="00A86F19" w:rsidP="00A86F19">
      <w:pPr>
        <w:rPr>
          <w:rFonts w:ascii="Times New Roman" w:hAnsi="Times New Roman" w:cs="Times New Roman"/>
          <w:sz w:val="24"/>
          <w:szCs w:val="24"/>
        </w:rPr>
      </w:pPr>
    </w:p>
    <w:p w14:paraId="4E8C42B1" w14:textId="25BD0100" w:rsidR="00D23142" w:rsidRDefault="00A86F19" w:rsidP="00A8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 can do one of the followings:</w:t>
      </w:r>
    </w:p>
    <w:p w14:paraId="5EDC2980" w14:textId="2A6C1F69" w:rsidR="00A86F19" w:rsidRDefault="00A86F19" w:rsidP="00A86F1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represent (1) as -ID and (2) as 14k</w:t>
      </w:r>
    </w:p>
    <w:p w14:paraId="10FDB94B" w14:textId="23DAE6E8" w:rsidR="00A86F19" w:rsidRDefault="00A86F19" w:rsidP="00A86F1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represent and (1) as </w:t>
      </w:r>
      <w:r w:rsidR="00631F4D"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>–</w:t>
      </w:r>
      <w:r w:rsidR="00631F4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(2) as </w:t>
      </w:r>
      <w:r w:rsidR="00631F4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1</w:t>
      </w:r>
      <w:r w:rsidR="00631F4D">
        <w:rPr>
          <w:rFonts w:ascii="Times New Roman" w:hAnsi="Times New Roman" w:cs="Times New Roman"/>
          <w:sz w:val="24"/>
          <w:szCs w:val="24"/>
        </w:rPr>
        <w:t>”</w:t>
      </w:r>
    </w:p>
    <w:p w14:paraId="447786B1" w14:textId="71CDEE63" w:rsidR="00A86F19" w:rsidRDefault="00A86F19" w:rsidP="00A86F1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represent (1) as </w:t>
      </w:r>
      <w:r w:rsidR="00631F4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gramStart"/>
      <w:r>
        <w:rPr>
          <w:rFonts w:ascii="Times New Roman" w:hAnsi="Times New Roman" w:cs="Times New Roman"/>
          <w:sz w:val="24"/>
          <w:szCs w:val="24"/>
        </w:rPr>
        <w:t>-</w:t>
      </w:r>
      <w:r w:rsidR="00631F4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(2) as </w:t>
      </w:r>
      <w:r w:rsidR="00631F4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L1</w:t>
      </w:r>
      <w:r w:rsidR="00631F4D">
        <w:rPr>
          <w:rFonts w:ascii="Times New Roman" w:hAnsi="Times New Roman" w:cs="Times New Roman"/>
          <w:sz w:val="24"/>
          <w:szCs w:val="24"/>
        </w:rPr>
        <w:t>”</w:t>
      </w:r>
    </w:p>
    <w:p w14:paraId="45BE62E5" w14:textId="60FE10AD" w:rsidR="00A86F19" w:rsidRDefault="00A86F19" w:rsidP="00A86F1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represent (1) as LD and (2) as Lk</w:t>
      </w:r>
    </w:p>
    <w:p w14:paraId="0DD2AA8C" w14:textId="6DAC2D15" w:rsidR="008102F8" w:rsidRPr="00A86F19" w:rsidRDefault="008102F8" w:rsidP="00A86F1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represent (1) as “L1” and (2) as “L2”</w:t>
      </w:r>
    </w:p>
    <w:p w14:paraId="45B6DF9E" w14:textId="7BC5D197" w:rsidR="00A86F19" w:rsidRDefault="00A86F19" w:rsidP="00A8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option (a)</w:t>
      </w:r>
      <w:r w:rsidR="00D01F84">
        <w:rPr>
          <w:rFonts w:ascii="Times New Roman" w:hAnsi="Times New Roman" w:cs="Times New Roman"/>
          <w:sz w:val="24"/>
          <w:szCs w:val="24"/>
        </w:rPr>
        <w:t>, the algorithm remove</w:t>
      </w:r>
      <w:r w:rsidR="00631F4D">
        <w:rPr>
          <w:rFonts w:ascii="Times New Roman" w:hAnsi="Times New Roman" w:cs="Times New Roman"/>
          <w:sz w:val="24"/>
          <w:szCs w:val="24"/>
        </w:rPr>
        <w:t>s</w:t>
      </w:r>
      <w:r w:rsidR="00D01F84">
        <w:rPr>
          <w:rFonts w:ascii="Times New Roman" w:hAnsi="Times New Roman" w:cs="Times New Roman"/>
          <w:sz w:val="24"/>
          <w:szCs w:val="24"/>
        </w:rPr>
        <w:t xml:space="preserve"> the parts that </w:t>
      </w:r>
      <w:r w:rsidR="00631F4D">
        <w:rPr>
          <w:rFonts w:ascii="Times New Roman" w:hAnsi="Times New Roman" w:cs="Times New Roman"/>
          <w:sz w:val="24"/>
          <w:szCs w:val="24"/>
        </w:rPr>
        <w:t xml:space="preserve">are duplicates and keep the difference. But if the situation was </w:t>
      </w:r>
      <w:r w:rsidR="00631F4D" w:rsidRPr="000D4522">
        <w:rPr>
          <w:rFonts w:ascii="Times New Roman" w:hAnsi="Times New Roman" w:cs="Times New Roman"/>
          <w:sz w:val="24"/>
          <w:szCs w:val="24"/>
        </w:rPr>
        <w:t>Lipophilicity-ID</w:t>
      </w:r>
      <w:r w:rsidR="00631F4D">
        <w:rPr>
          <w:rFonts w:ascii="Times New Roman" w:hAnsi="Times New Roman" w:cs="Times New Roman"/>
          <w:sz w:val="24"/>
          <w:szCs w:val="24"/>
        </w:rPr>
        <w:t xml:space="preserve"> (1)</w:t>
      </w:r>
      <w:r w:rsidR="00631F4D">
        <w:rPr>
          <w:rFonts w:ascii="Times New Roman" w:hAnsi="Times New Roman" w:cs="Times New Roman"/>
          <w:sz w:val="24"/>
          <w:szCs w:val="24"/>
        </w:rPr>
        <w:t xml:space="preserve"> and Lime (2), they will be represented as </w:t>
      </w:r>
      <w:proofErr w:type="spellStart"/>
      <w:r w:rsidR="00631F4D" w:rsidRPr="000D4522">
        <w:rPr>
          <w:rFonts w:ascii="Times New Roman" w:hAnsi="Times New Roman" w:cs="Times New Roman"/>
          <w:sz w:val="24"/>
          <w:szCs w:val="24"/>
        </w:rPr>
        <w:t>ophilicity</w:t>
      </w:r>
      <w:proofErr w:type="spellEnd"/>
      <w:r w:rsidR="00631F4D">
        <w:rPr>
          <w:rFonts w:ascii="Times New Roman" w:hAnsi="Times New Roman" w:cs="Times New Roman"/>
          <w:sz w:val="24"/>
          <w:szCs w:val="24"/>
        </w:rPr>
        <w:t>-ID for (1) and “me” for (2). While this is easy to implement computationally, it can still lead to very long names.</w:t>
      </w:r>
    </w:p>
    <w:p w14:paraId="6F0676E7" w14:textId="1A0E62D0" w:rsidR="00631F4D" w:rsidRDefault="00631F4D" w:rsidP="00A8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option (b), the algorithm compares the two names until it finds the first character that they differ from each other and use it to represent them. Therefore, resulting in – for (1) and 1 for (2). This is much more ideal than option (a) but at first glance, we won’t know what “</w:t>
      </w:r>
      <w:proofErr w:type="gramStart"/>
      <w:r>
        <w:rPr>
          <w:rFonts w:ascii="Times New Roman" w:hAnsi="Times New Roman" w:cs="Times New Roman"/>
          <w:sz w:val="24"/>
          <w:szCs w:val="24"/>
        </w:rPr>
        <w:t>–“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“1” actually represent.</w:t>
      </w:r>
    </w:p>
    <w:p w14:paraId="665BA3D7" w14:textId="77777777" w:rsidR="008102F8" w:rsidRDefault="00631F4D" w:rsidP="00A8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(c) is </w:t>
      </w:r>
      <w:proofErr w:type="gramStart"/>
      <w:r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option (b) but it keeps the first different character and the first character of each name</w:t>
      </w:r>
      <w:r w:rsidR="008102F8">
        <w:rPr>
          <w:rFonts w:ascii="Times New Roman" w:hAnsi="Times New Roman" w:cs="Times New Roman"/>
          <w:sz w:val="24"/>
          <w:szCs w:val="24"/>
        </w:rPr>
        <w:t>. Since they both starts with “L”, it will be “L</w:t>
      </w:r>
      <w:proofErr w:type="gramStart"/>
      <w:r w:rsidR="008102F8">
        <w:rPr>
          <w:rFonts w:ascii="Times New Roman" w:hAnsi="Times New Roman" w:cs="Times New Roman"/>
          <w:sz w:val="24"/>
          <w:szCs w:val="24"/>
        </w:rPr>
        <w:t>-“ for</w:t>
      </w:r>
      <w:proofErr w:type="gramEnd"/>
      <w:r w:rsidR="008102F8">
        <w:rPr>
          <w:rFonts w:ascii="Times New Roman" w:hAnsi="Times New Roman" w:cs="Times New Roman"/>
          <w:sz w:val="24"/>
          <w:szCs w:val="24"/>
        </w:rPr>
        <w:t xml:space="preserve"> (1) and “L1” for (2). While this more intuitive than option (c) – since someone who knows about the dataset can probably deduce that </w:t>
      </w:r>
      <w:proofErr w:type="gramStart"/>
      <w:r w:rsidR="008102F8">
        <w:rPr>
          <w:rFonts w:ascii="Times New Roman" w:hAnsi="Times New Roman" w:cs="Times New Roman"/>
          <w:sz w:val="24"/>
          <w:szCs w:val="24"/>
        </w:rPr>
        <w:t>both of them</w:t>
      </w:r>
      <w:proofErr w:type="gramEnd"/>
      <w:r w:rsidR="008102F8">
        <w:rPr>
          <w:rFonts w:ascii="Times New Roman" w:hAnsi="Times New Roman" w:cs="Times New Roman"/>
          <w:sz w:val="24"/>
          <w:szCs w:val="24"/>
        </w:rPr>
        <w:t xml:space="preserve"> start with an L – the second part does not provide any useful information.</w:t>
      </w:r>
    </w:p>
    <w:p w14:paraId="76314CDB" w14:textId="28AFCD2F" w:rsidR="00A75363" w:rsidRDefault="008102F8" w:rsidP="00A75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Option (d) keeps the first and last character of each dataset. I think this is as intuitive as it’s going to get. If we have names that contain the same first and last letter, the algorithm will add more letter </w:t>
      </w:r>
      <w:r w:rsidR="00BA7B52">
        <w:rPr>
          <w:rFonts w:ascii="Times New Roman" w:hAnsi="Times New Roman" w:cs="Times New Roman"/>
          <w:sz w:val="24"/>
          <w:szCs w:val="24"/>
        </w:rPr>
        <w:t xml:space="preserve">starting from the last character. If we have </w:t>
      </w:r>
      <w:r w:rsidR="00BA7B52" w:rsidRPr="000D4522">
        <w:rPr>
          <w:rFonts w:ascii="Times New Roman" w:hAnsi="Times New Roman" w:cs="Times New Roman"/>
          <w:sz w:val="24"/>
          <w:szCs w:val="24"/>
        </w:rPr>
        <w:t>Lipophilicity-ID</w:t>
      </w:r>
      <w:r w:rsidR="00BA7B52">
        <w:rPr>
          <w:rFonts w:ascii="Times New Roman" w:hAnsi="Times New Roman" w:cs="Times New Roman"/>
          <w:sz w:val="24"/>
          <w:szCs w:val="24"/>
        </w:rPr>
        <w:t xml:space="preserve"> (1) and </w:t>
      </w:r>
      <w:r w:rsidR="00BA7B52" w:rsidRPr="000D4522">
        <w:rPr>
          <w:rFonts w:ascii="Times New Roman" w:hAnsi="Times New Roman" w:cs="Times New Roman"/>
          <w:sz w:val="24"/>
          <w:szCs w:val="24"/>
        </w:rPr>
        <w:t>Lipophilicity</w:t>
      </w:r>
      <w:r w:rsidR="00BA7B52">
        <w:rPr>
          <w:rFonts w:ascii="Times New Roman" w:hAnsi="Times New Roman" w:cs="Times New Roman"/>
          <w:sz w:val="24"/>
          <w:szCs w:val="24"/>
        </w:rPr>
        <w:t>14k</w:t>
      </w:r>
      <w:r w:rsidR="00BA7B52" w:rsidRPr="000D4522">
        <w:rPr>
          <w:rFonts w:ascii="Times New Roman" w:hAnsi="Times New Roman" w:cs="Times New Roman"/>
          <w:sz w:val="24"/>
          <w:szCs w:val="24"/>
        </w:rPr>
        <w:t>D</w:t>
      </w:r>
      <w:r w:rsidR="00BA7B52">
        <w:rPr>
          <w:rFonts w:ascii="Times New Roman" w:hAnsi="Times New Roman" w:cs="Times New Roman"/>
          <w:sz w:val="24"/>
          <w:szCs w:val="24"/>
        </w:rPr>
        <w:t xml:space="preserve"> (2), they will be represented as LID and </w:t>
      </w:r>
      <w:proofErr w:type="spellStart"/>
      <w:r w:rsidR="00BA7B52">
        <w:rPr>
          <w:rFonts w:ascii="Times New Roman" w:hAnsi="Times New Roman" w:cs="Times New Roman"/>
          <w:sz w:val="24"/>
          <w:szCs w:val="24"/>
        </w:rPr>
        <w:t>LkD</w:t>
      </w:r>
      <w:proofErr w:type="spellEnd"/>
      <w:r w:rsidR="00BA7B52">
        <w:rPr>
          <w:rFonts w:ascii="Times New Roman" w:hAnsi="Times New Roman" w:cs="Times New Roman"/>
          <w:sz w:val="24"/>
          <w:szCs w:val="24"/>
        </w:rPr>
        <w:t xml:space="preserve"> respectively.</w:t>
      </w:r>
    </w:p>
    <w:p w14:paraId="166D31A7" w14:textId="77777777" w:rsidR="00BA7B52" w:rsidRDefault="00BA7B52" w:rsidP="00A75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(e) uses the first letter and the lexicographic order of each name in its own set. Lexicographically, </w:t>
      </w:r>
      <w:r w:rsidRPr="000D4522">
        <w:rPr>
          <w:rFonts w:ascii="Times New Roman" w:hAnsi="Times New Roman" w:cs="Times New Roman"/>
          <w:sz w:val="24"/>
          <w:szCs w:val="24"/>
        </w:rPr>
        <w:t>Lipophilicity-ID</w:t>
      </w:r>
      <w:r>
        <w:rPr>
          <w:rFonts w:ascii="Times New Roman" w:hAnsi="Times New Roman" w:cs="Times New Roman"/>
          <w:sz w:val="24"/>
          <w:szCs w:val="24"/>
        </w:rPr>
        <w:t xml:space="preserve"> places before </w:t>
      </w:r>
      <w:r w:rsidRPr="000D4522">
        <w:rPr>
          <w:rFonts w:ascii="Times New Roman" w:hAnsi="Times New Roman" w:cs="Times New Roman"/>
          <w:sz w:val="24"/>
          <w:szCs w:val="24"/>
        </w:rPr>
        <w:t>Lipophilicity</w:t>
      </w:r>
      <w:r>
        <w:rPr>
          <w:rFonts w:ascii="Times New Roman" w:hAnsi="Times New Roman" w:cs="Times New Roman"/>
          <w:sz w:val="24"/>
          <w:szCs w:val="24"/>
        </w:rPr>
        <w:t xml:space="preserve">14k, so </w:t>
      </w:r>
      <w:r w:rsidRPr="000D4522">
        <w:rPr>
          <w:rFonts w:ascii="Times New Roman" w:hAnsi="Times New Roman" w:cs="Times New Roman"/>
          <w:sz w:val="24"/>
          <w:szCs w:val="24"/>
        </w:rPr>
        <w:t>Lipophilicity-ID</w:t>
      </w:r>
      <w:r>
        <w:rPr>
          <w:rFonts w:ascii="Times New Roman" w:hAnsi="Times New Roman" w:cs="Times New Roman"/>
          <w:sz w:val="24"/>
          <w:szCs w:val="24"/>
        </w:rPr>
        <w:t xml:space="preserve"> will be L1 and </w:t>
      </w:r>
      <w:r w:rsidRPr="000D4522">
        <w:rPr>
          <w:rFonts w:ascii="Times New Roman" w:hAnsi="Times New Roman" w:cs="Times New Roman"/>
          <w:sz w:val="24"/>
          <w:szCs w:val="24"/>
        </w:rPr>
        <w:t>Lipophilicity</w:t>
      </w:r>
      <w:r>
        <w:rPr>
          <w:rFonts w:ascii="Times New Roman" w:hAnsi="Times New Roman" w:cs="Times New Roman"/>
          <w:sz w:val="24"/>
          <w:szCs w:val="24"/>
        </w:rPr>
        <w:t xml:space="preserve">14k will be L2. </w:t>
      </w:r>
    </w:p>
    <w:p w14:paraId="7B5F4CC0" w14:textId="0DCA62F0" w:rsidR="00BA7B52" w:rsidRPr="008102F8" w:rsidRDefault="00BA7B52" w:rsidP="00A75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Overall, </w:t>
      </w:r>
      <w:r>
        <w:rPr>
          <w:rFonts w:ascii="Times New Roman" w:hAnsi="Times New Roman" w:cs="Times New Roman"/>
          <w:sz w:val="24"/>
          <w:szCs w:val="24"/>
        </w:rPr>
        <w:t xml:space="preserve">I think (d) is the clear winner. While all 5 options are valid - and they will all need some explanation in the code to help the user – option (d) is the most intuitive for users who are familiar with the content of the dataset.  </w:t>
      </w:r>
    </w:p>
    <w:p w14:paraId="06AB1F2C" w14:textId="77777777" w:rsidR="00A75363" w:rsidRPr="00A75363" w:rsidRDefault="00A75363" w:rsidP="00A75363">
      <w:pPr>
        <w:rPr>
          <w:rFonts w:ascii="Times New Roman" w:hAnsi="Times New Roman" w:cs="Times New Roman"/>
          <w:sz w:val="28"/>
          <w:szCs w:val="28"/>
        </w:rPr>
      </w:pPr>
    </w:p>
    <w:p w14:paraId="01DA8C4E" w14:textId="5C66A8B1" w:rsidR="00BA4EAB" w:rsidRDefault="00BA7B52" w:rsidP="00BA4EA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Pros:</w:t>
      </w:r>
    </w:p>
    <w:p w14:paraId="69626883" w14:textId="7EC2978B" w:rsidR="00BA7B52" w:rsidRDefault="00BA7B52" w:rsidP="00BA7B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 and memory efficient</w:t>
      </w:r>
    </w:p>
    <w:p w14:paraId="0A3CAE94" w14:textId="06A4D743" w:rsidR="00BA7B52" w:rsidRDefault="00BA7B52" w:rsidP="00BA7B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be quite intuitive depending on the situation</w:t>
      </w:r>
    </w:p>
    <w:p w14:paraId="7CE2EC12" w14:textId="471F71E0" w:rsidR="00BA7B52" w:rsidRDefault="00BA7B52" w:rsidP="00BA7B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RE51 sounds cooler than 4050 </w:t>
      </w:r>
      <w:r w:rsidR="002A5F2C">
        <w:rPr>
          <w:rFonts w:ascii="Times New Roman" w:hAnsi="Times New Roman" w:cs="Times New Roman"/>
          <w:sz w:val="24"/>
          <w:szCs w:val="24"/>
        </w:rPr>
        <w:t>(Most important pros)</w:t>
      </w:r>
    </w:p>
    <w:p w14:paraId="442667FB" w14:textId="0F0767DA" w:rsidR="002A5F2C" w:rsidRDefault="002A5F2C" w:rsidP="002A5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Cons:</w:t>
      </w:r>
    </w:p>
    <w:p w14:paraId="0A59B6B0" w14:textId="2BFFEF9E" w:rsidR="002A5F2C" w:rsidRPr="002A5F2C" w:rsidRDefault="002A5F2C" w:rsidP="002A5F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Lots of ways to go about it. There maybe even better options that I have not thought of.</w:t>
      </w:r>
    </w:p>
    <w:p w14:paraId="5215B29A" w14:textId="77777777" w:rsidR="00BA4EAB" w:rsidRDefault="00BA4EAB" w:rsidP="00BA4EAB">
      <w:pPr>
        <w:rPr>
          <w:rFonts w:ascii="Times New Roman" w:hAnsi="Times New Roman" w:cs="Times New Roman"/>
          <w:sz w:val="24"/>
          <w:szCs w:val="24"/>
        </w:rPr>
      </w:pPr>
    </w:p>
    <w:p w14:paraId="417A6AD3" w14:textId="3845352C" w:rsidR="00BA4EAB" w:rsidRPr="00BA4EAB" w:rsidRDefault="00BA4EAB" w:rsidP="00BA4EAB">
      <w:pPr>
        <w:rPr>
          <w:rFonts w:ascii="Times New Roman" w:hAnsi="Times New Roman" w:cs="Times New Roman"/>
          <w:sz w:val="24"/>
          <w:szCs w:val="24"/>
        </w:rPr>
        <w:sectPr w:rsidR="00BA4EAB" w:rsidRPr="00BA4EAB" w:rsidSect="00BA4EA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1EC628" w14:textId="01575C3D" w:rsidR="001E3E00" w:rsidRDefault="001E3E00" w:rsidP="00BA4EA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F7A30FB" w14:textId="77777777" w:rsidR="00BA4EAB" w:rsidRPr="001E3E00" w:rsidRDefault="00BA4EAB" w:rsidP="00BA4EA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F162BE8" w14:textId="77777777" w:rsidR="001E3E00" w:rsidRPr="001E3E00" w:rsidRDefault="001E3E00" w:rsidP="001E3E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ADA889" w14:textId="77777777" w:rsidR="0041236A" w:rsidRDefault="0041236A" w:rsidP="00E672C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E405708" w14:textId="555799BC" w:rsidR="00E672CC" w:rsidRDefault="00E672CC" w:rsidP="00E672C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CB1943F" w14:textId="77777777" w:rsidR="00E672CC" w:rsidRDefault="00E672CC" w:rsidP="00E672C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0D1DF04" w14:textId="14096545" w:rsidR="00E672CC" w:rsidRDefault="00E672CC" w:rsidP="00E672C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A9A8A3" w14:textId="077EF15C" w:rsidR="00E672CC" w:rsidRDefault="00E672CC" w:rsidP="00E672C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BFDF884" w14:textId="5E6329D3" w:rsidR="00E672CC" w:rsidRDefault="00E672CC" w:rsidP="00E672C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37B34B5" w14:textId="77777777" w:rsidR="00407182" w:rsidRDefault="00407182" w:rsidP="000F67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54ABD3" w14:textId="77777777" w:rsidR="00407182" w:rsidRDefault="00407182" w:rsidP="000F67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C1323D" w14:textId="77777777" w:rsidR="004A665C" w:rsidRPr="004A665C" w:rsidRDefault="004A665C" w:rsidP="004A665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sectPr w:rsidR="004A665C" w:rsidRPr="004A665C" w:rsidSect="000F679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30DB3"/>
    <w:multiLevelType w:val="hybridMultilevel"/>
    <w:tmpl w:val="7F626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A4C06"/>
    <w:multiLevelType w:val="hybridMultilevel"/>
    <w:tmpl w:val="9852E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26A1E"/>
    <w:multiLevelType w:val="hybridMultilevel"/>
    <w:tmpl w:val="7C60D7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77966"/>
    <w:multiLevelType w:val="hybridMultilevel"/>
    <w:tmpl w:val="68F06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A0313"/>
    <w:multiLevelType w:val="hybridMultilevel"/>
    <w:tmpl w:val="6434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87E1A"/>
    <w:multiLevelType w:val="hybridMultilevel"/>
    <w:tmpl w:val="1D406B24"/>
    <w:lvl w:ilvl="0" w:tplc="CCE2989C">
      <w:numFmt w:val="bullet"/>
      <w:lvlText w:val="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52DD2A42"/>
    <w:multiLevelType w:val="hybridMultilevel"/>
    <w:tmpl w:val="BE22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B5104"/>
    <w:multiLevelType w:val="hybridMultilevel"/>
    <w:tmpl w:val="7C60D7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E3BDA"/>
    <w:multiLevelType w:val="hybridMultilevel"/>
    <w:tmpl w:val="816C9E70"/>
    <w:lvl w:ilvl="0" w:tplc="F0626E22">
      <w:numFmt w:val="bullet"/>
      <w:lvlText w:val="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71FA6454"/>
    <w:multiLevelType w:val="hybridMultilevel"/>
    <w:tmpl w:val="068E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E11A0"/>
    <w:multiLevelType w:val="hybridMultilevel"/>
    <w:tmpl w:val="98C2E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4F4936"/>
    <w:multiLevelType w:val="hybridMultilevel"/>
    <w:tmpl w:val="B93CB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9"/>
  </w:num>
  <w:num w:numId="7">
    <w:abstractNumId w:val="8"/>
  </w:num>
  <w:num w:numId="8">
    <w:abstractNumId w:val="7"/>
  </w:num>
  <w:num w:numId="9">
    <w:abstractNumId w:val="5"/>
  </w:num>
  <w:num w:numId="10">
    <w:abstractNumId w:val="2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C2"/>
    <w:rsid w:val="00083DC2"/>
    <w:rsid w:val="000D4522"/>
    <w:rsid w:val="000F679D"/>
    <w:rsid w:val="00133C23"/>
    <w:rsid w:val="00136C6C"/>
    <w:rsid w:val="001E3E00"/>
    <w:rsid w:val="0029738B"/>
    <w:rsid w:val="002A5F2C"/>
    <w:rsid w:val="00407182"/>
    <w:rsid w:val="0041236A"/>
    <w:rsid w:val="004A665C"/>
    <w:rsid w:val="005B4B65"/>
    <w:rsid w:val="00631F4D"/>
    <w:rsid w:val="00671526"/>
    <w:rsid w:val="008102F8"/>
    <w:rsid w:val="00A75363"/>
    <w:rsid w:val="00A86F19"/>
    <w:rsid w:val="00BA4EAB"/>
    <w:rsid w:val="00BA7B52"/>
    <w:rsid w:val="00D01F84"/>
    <w:rsid w:val="00D23142"/>
    <w:rsid w:val="00E672CC"/>
    <w:rsid w:val="00EC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5E5F"/>
  <w15:chartTrackingRefBased/>
  <w15:docId w15:val="{C9AF57E2-5434-439E-A67C-2F35A8AF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DC2"/>
    <w:pPr>
      <w:ind w:left="720"/>
      <w:contextualSpacing/>
    </w:pPr>
  </w:style>
  <w:style w:type="table" w:styleId="TableGrid">
    <w:name w:val="Table Grid"/>
    <w:basedOn w:val="TableNormal"/>
    <w:uiPriority w:val="39"/>
    <w:rsid w:val="00407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7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ortle.ccsu.edu/java5/Notes/chap92/ch92_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Quang Le</dc:creator>
  <cp:keywords/>
  <dc:description/>
  <cp:lastModifiedBy>Quyen Quang Le</cp:lastModifiedBy>
  <cp:revision>2</cp:revision>
  <dcterms:created xsi:type="dcterms:W3CDTF">2020-05-20T02:54:00Z</dcterms:created>
  <dcterms:modified xsi:type="dcterms:W3CDTF">2020-05-20T18:20:00Z</dcterms:modified>
</cp:coreProperties>
</file>