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783" w:rsidRPr="00AB2783" w:rsidRDefault="00AB2783" w:rsidP="00AB2783">
      <w:pPr>
        <w:spacing w:before="600" w:after="0" w:line="240" w:lineRule="auto"/>
        <w:jc w:val="both"/>
        <w:rPr>
          <w:rFonts w:ascii="Comic Sans MS" w:eastAsia="Times New Roman" w:hAnsi="Comic Sans MS" w:cs="Times New Roman"/>
          <w:b/>
          <w:bCs/>
          <w:color w:val="00B0F0"/>
          <w:sz w:val="50"/>
          <w:szCs w:val="50"/>
          <w:lang w:eastAsia="ro-RO"/>
        </w:rPr>
      </w:pPr>
      <w:r w:rsidRPr="00A15E00">
        <w:rPr>
          <w:rFonts w:ascii="Times New Roman" w:eastAsia="Times New Roman" w:hAnsi="Times New Roman" w:cs="Times New Roman"/>
          <w:noProof/>
          <w:color w:val="444444"/>
          <w:sz w:val="24"/>
          <w:szCs w:val="24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1EB7B615" wp14:editId="08D0FF80">
            <wp:simplePos x="0" y="0"/>
            <wp:positionH relativeFrom="margin">
              <wp:posOffset>2193278</wp:posOffset>
            </wp:positionH>
            <wp:positionV relativeFrom="margin">
              <wp:posOffset>-403860</wp:posOffset>
            </wp:positionV>
            <wp:extent cx="3742068" cy="4122420"/>
            <wp:effectExtent l="0" t="0" r="0" b="0"/>
            <wp:wrapNone/>
            <wp:docPr id="1" name="Imagine 1" descr="Poveşti de Ion Creangă - Ursul păcălit de vul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veşti de Ion Creangă - Ursul păcălit de vulp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988" cy="416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671" w:rsidRPr="00C13DF6">
        <w:rPr>
          <w:rFonts w:ascii="Comic Sans MS" w:eastAsia="Times New Roman" w:hAnsi="Comic Sans MS" w:cs="Times New Roman"/>
          <w:b/>
          <w:bCs/>
          <w:color w:val="00B0F0"/>
          <w:sz w:val="50"/>
          <w:szCs w:val="50"/>
          <w:lang w:eastAsia="ro-RO"/>
        </w:rPr>
        <w:t>Ur</w:t>
      </w:r>
      <w:bookmarkStart w:id="0" w:name="_GoBack"/>
      <w:bookmarkEnd w:id="0"/>
      <w:r w:rsidR="00827671" w:rsidRPr="00C13DF6">
        <w:rPr>
          <w:rFonts w:ascii="Comic Sans MS" w:eastAsia="Times New Roman" w:hAnsi="Comic Sans MS" w:cs="Times New Roman"/>
          <w:b/>
          <w:bCs/>
          <w:color w:val="00B0F0"/>
          <w:sz w:val="50"/>
          <w:szCs w:val="50"/>
          <w:lang w:eastAsia="ro-RO"/>
        </w:rPr>
        <w:t>sul păcălit de vulpe</w:t>
      </w:r>
    </w:p>
    <w:p w:rsidR="00827671" w:rsidRPr="00AB2783" w:rsidRDefault="00C21206" w:rsidP="00AB2783">
      <w:pPr>
        <w:spacing w:before="360" w:after="0" w:line="240" w:lineRule="auto"/>
        <w:jc w:val="both"/>
        <w:rPr>
          <w:rFonts w:ascii="Times New Roman" w:eastAsia="Times New Roman" w:hAnsi="Times New Roman" w:cs="Times New Roman"/>
          <w:i/>
          <w:color w:val="666666"/>
          <w:sz w:val="36"/>
          <w:szCs w:val="36"/>
          <w:lang w:eastAsia="ro-RO"/>
        </w:rPr>
      </w:pPr>
      <w:hyperlink r:id="rId8" w:tooltip="Poveşti de Ion Creangă" w:history="1">
        <w:r w:rsidR="00827671" w:rsidRPr="00C13DF6">
          <w:rPr>
            <w:rFonts w:ascii="Times New Roman" w:eastAsia="Times New Roman" w:hAnsi="Times New Roman" w:cs="Times New Roman"/>
            <w:i/>
            <w:color w:val="666666"/>
            <w:sz w:val="36"/>
            <w:szCs w:val="36"/>
            <w:lang w:eastAsia="ro-RO"/>
          </w:rPr>
          <w:t>de Ion Creangă</w:t>
        </w:r>
      </w:hyperlink>
    </w:p>
    <w:p w:rsidR="00AB2783" w:rsidRDefault="00AB2783" w:rsidP="00AB2783">
      <w:pPr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br w:type="page"/>
      </w:r>
    </w:p>
    <w:p w:rsid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651479" w:rsidRDefault="00AB2783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  <w:r w:rsidRPr="00AB2783"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  <w:t>Bălți</w:t>
      </w:r>
    </w:p>
    <w:p w:rsid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  <w:t>2021</w:t>
      </w:r>
      <w:r w:rsidR="00AB2783" w:rsidRPr="00AB2783"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  <w:t xml:space="preserve"> </w:t>
      </w:r>
    </w:p>
    <w:p w:rsidR="00651479" w:rsidRPr="00651479" w:rsidRDefault="00AB2783" w:rsidP="005F33F9">
      <w:pPr>
        <w:pBdr>
          <w:top w:val="dashSmallGap" w:sz="6" w:space="1" w:color="auto"/>
          <w:left w:val="dashSmallGap" w:sz="6" w:space="0" w:color="auto"/>
          <w:bottom w:val="dashSmallGap" w:sz="6" w:space="1" w:color="auto"/>
          <w:right w:val="dashSmallGap" w:sz="6" w:space="0" w:color="auto"/>
        </w:pBdr>
        <w:spacing w:after="0" w:line="240" w:lineRule="auto"/>
        <w:ind w:right="8505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  <w:r w:rsidRPr="00AB2783"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  <w:t>Cojocari Dmitri</w:t>
      </w:r>
    </w:p>
    <w:p w:rsidR="005F33F9" w:rsidRPr="005F33F9" w:rsidRDefault="005F33F9" w:rsidP="005F33F9">
      <w:pPr>
        <w:keepNext/>
        <w:framePr w:dropCap="drop" w:lines="4" w:hSpace="113" w:wrap="around" w:vAnchor="text" w:hAnchor="text"/>
        <w:spacing w:before="120" w:after="0" w:line="2178" w:lineRule="exact"/>
        <w:ind w:firstLine="709"/>
        <w:jc w:val="both"/>
        <w:textAlignment w:val="baseline"/>
        <w:rPr>
          <w:rFonts w:ascii="Algerian" w:eastAsia="Times New Roman" w:hAnsi="Algerian" w:cs="Times New Roman"/>
          <w:color w:val="444444"/>
          <w:position w:val="-21"/>
          <w:sz w:val="260"/>
          <w:szCs w:val="32"/>
          <w:lang w:eastAsia="ro-RO"/>
        </w:rPr>
      </w:pPr>
      <w:r w:rsidRPr="005F33F9">
        <w:rPr>
          <w:rFonts w:ascii="Algerian" w:eastAsia="Times New Roman" w:hAnsi="Algerian" w:cs="Times New Roman"/>
          <w:color w:val="444444"/>
          <w:position w:val="-21"/>
          <w:sz w:val="260"/>
          <w:szCs w:val="32"/>
          <w:lang w:eastAsia="ro-RO"/>
        </w:rPr>
        <w:lastRenderedPageBreak/>
        <w:t>E</w:t>
      </w:r>
    </w:p>
    <w:p w:rsidR="001B2A9F" w:rsidRDefault="001B2A9F" w:rsidP="005F33F9">
      <w:pPr>
        <w:spacing w:before="120" w:after="120" w:line="240" w:lineRule="auto"/>
        <w:jc w:val="both"/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</w:pPr>
    </w:p>
    <w:p w:rsidR="00E14BBD" w:rsidRPr="005F33F9" w:rsidRDefault="00E14BBD" w:rsidP="005F33F9">
      <w:pPr>
        <w:spacing w:before="120" w:after="120" w:line="240" w:lineRule="auto"/>
        <w:jc w:val="both"/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</w:pPr>
      <w:r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lastRenderedPageBreak/>
        <w:t>ra odată o vulpe vicleană, ca toate vulpile. Ea umblase o noapte întreagă după hrană şi nu găsise nicăiri. Făcându-se ziua albă, vulpea iese la marginea drumului şi se culcă sub o tufă, gândindu-se ce să mai facă, ca să poată găsi ceva de mâncare.</w:t>
      </w:r>
    </w:p>
    <w:p w:rsidR="00E14BBD" w:rsidRPr="005F33F9" w:rsidRDefault="00E14BBD" w:rsidP="005F33F9">
      <w:pPr>
        <w:spacing w:before="120" w:after="120" w:line="240" w:lineRule="auto"/>
        <w:ind w:firstLine="709"/>
        <w:jc w:val="both"/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</w:pPr>
      <w:r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t>Şăzând vulpea cu botul întins pe labele de dinainte, îi vine miros de peşte. Atunci ea rădică puţin capul şi, uitându-se la vale, în lungul drumului, zăreşte venind un car tras de boi.</w:t>
      </w:r>
    </w:p>
    <w:p w:rsidR="00E14BBD" w:rsidRPr="005F33F9" w:rsidRDefault="00E14BBD" w:rsidP="005F33F9">
      <w:pPr>
        <w:spacing w:before="120" w:after="120" w:line="240" w:lineRule="auto"/>
        <w:ind w:firstLine="709"/>
        <w:jc w:val="both"/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</w:pPr>
      <w:r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t>- Bun! gândi vulpea. Iaca hrana ce-o aşteptam eu. Şi îndată iese de sub tufă şi se lungeşte în mijlocul drumului, ca şi cum ar fi fost moartă.</w:t>
      </w:r>
    </w:p>
    <w:p w:rsidR="00E14BBD" w:rsidRPr="005F33F9" w:rsidRDefault="00E14BBD" w:rsidP="005F33F9">
      <w:pPr>
        <w:spacing w:before="120" w:after="120" w:line="240" w:lineRule="auto"/>
        <w:ind w:firstLine="709"/>
        <w:jc w:val="both"/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</w:pPr>
      <w:r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t xml:space="preserve">Carul apropiindu-se de vulpe, ţăranul ce mâna boii o vede şi, crezând că-i moartă cu adevărat, strigă la boi: Aho! Aho! Boii se opresc. Ţăranul vine spre vulpe, se uită la ea de aproape şi, </w:t>
      </w:r>
      <w:r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lastRenderedPageBreak/>
        <w:t>văzând că nici nu suflă, zice: Bre! da' cum naiba a murit vulpea asta aici?! Ti! ce frumoasă caţaveică am să fac nevestei mele din blana istui vulpoiul! Zicând aşa, apucă vulpea de după cap şi, târând-o până la car, se opinteşte ş-o aruncă deasupra peştelui. Apoi strigă la boi: "Hăis! Joian, cea! Bourean". Boii pornesc.</w:t>
      </w:r>
    </w:p>
    <w:p w:rsidR="00E14BBD" w:rsidRPr="005F33F9" w:rsidRDefault="00E14BBD" w:rsidP="005F33F9">
      <w:pPr>
        <w:spacing w:before="120" w:after="120" w:line="240" w:lineRule="auto"/>
        <w:ind w:firstLine="709"/>
        <w:jc w:val="both"/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</w:pPr>
      <w:r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t>Ţăranul mergea pe lângă boi şi-i tot îndemna să meargă mai iute, ca s-ajungă degrabă acasă şi să ia pielea vulpii.</w:t>
      </w:r>
    </w:p>
    <w:p w:rsidR="00E14BBD" w:rsidRPr="005F33F9" w:rsidRDefault="00E14BBD" w:rsidP="005F33F9">
      <w:pPr>
        <w:spacing w:before="120" w:after="120" w:line="240" w:lineRule="auto"/>
        <w:ind w:firstLine="709"/>
        <w:jc w:val="both"/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</w:pPr>
      <w:r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t>Însă, cum au pornit boii, vulpea a şi început cu picioarele a împinge peştele din car jos. Ţăranul mâna, carul scârţâia, şi peştele din car cădea.</w:t>
      </w:r>
    </w:p>
    <w:p w:rsidR="00E14BBD" w:rsidRPr="005F33F9" w:rsidRDefault="00E14BBD" w:rsidP="005F33F9">
      <w:pPr>
        <w:spacing w:before="120" w:after="120" w:line="240" w:lineRule="auto"/>
        <w:ind w:firstLine="709"/>
        <w:jc w:val="both"/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</w:pPr>
      <w:r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t>După ce hoaţa de vulpe a aruncat o mulţime de peşte pe drum, binişor, sare şi ea din car şi, cu mare grabă, începe a strânge peştele de pe drum. După ce l-a strâns grămadă, îl ia, îl duce la vizunia sa şi începe a mânca, că tare-i mai era foame!</w:t>
      </w:r>
    </w:p>
    <w:p w:rsidR="00E14BBD" w:rsidRPr="005F33F9" w:rsidRDefault="00E14BBD" w:rsidP="005F33F9">
      <w:pPr>
        <w:spacing w:before="120" w:after="120" w:line="240" w:lineRule="auto"/>
        <w:ind w:firstLine="709"/>
        <w:jc w:val="both"/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</w:pPr>
      <w:r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t>Tocmai când începuse a mânca, iaca vine la dânsa ursul.</w:t>
      </w:r>
    </w:p>
    <w:p w:rsidR="00E14BBD" w:rsidRPr="005F33F9" w:rsidRDefault="00A16FD4" w:rsidP="005F33F9">
      <w:pPr>
        <w:spacing w:before="120" w:after="120" w:line="240" w:lineRule="auto"/>
        <w:ind w:firstLine="709"/>
        <w:jc w:val="both"/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</w:pPr>
      <w:r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lastRenderedPageBreak/>
        <w:t>- Bună masă</w:t>
      </w:r>
      <w:r w:rsidR="00E14BBD"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t>, cumătră! Ti!!! da' ce mai de peşte ai! Dă-mi şi mie, că ta...re! mi-i poftă!</w:t>
      </w:r>
    </w:p>
    <w:p w:rsidR="00E14BBD" w:rsidRPr="005F33F9" w:rsidRDefault="00E14BBD" w:rsidP="005F33F9">
      <w:pPr>
        <w:spacing w:before="120" w:after="120" w:line="240" w:lineRule="auto"/>
        <w:ind w:firstLine="709"/>
        <w:jc w:val="both"/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</w:pPr>
      <w:r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t>- Ia mai pune-ţi pofta-n cui, cumetre, că doar nu pentru gustul altuia m-am muncit eu. Dacă ţi-i aşa de poftă, du-te şi-ţi moaie coada-n baltă, ca mine, şi-i avea peşte să mănânci.</w:t>
      </w:r>
    </w:p>
    <w:p w:rsidR="00E14BBD" w:rsidRPr="005F33F9" w:rsidRDefault="00E14BBD" w:rsidP="005F33F9">
      <w:pPr>
        <w:spacing w:before="120" w:after="120" w:line="240" w:lineRule="auto"/>
        <w:ind w:firstLine="709"/>
        <w:jc w:val="both"/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</w:pPr>
      <w:r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t>- Învaţă-mă, te rog, cumătră, că eu nu ştiu cum se prinde peştele.</w:t>
      </w:r>
    </w:p>
    <w:p w:rsidR="00E14BBD" w:rsidRPr="005F33F9" w:rsidRDefault="00E14BBD" w:rsidP="005F33F9">
      <w:pPr>
        <w:spacing w:before="120" w:after="120" w:line="240" w:lineRule="auto"/>
        <w:ind w:firstLine="709"/>
        <w:jc w:val="both"/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</w:pPr>
      <w:r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t>Atunci vulpea rânji dinţii şi zise: Alei, cumetre! da' nu ştii că nevoia te duce pe unde nu-ţi e voia şi te-nvaţă ce nici gândeşti? Ascultă, cumetre: vrei să mănânci peşte? Du-te deseară la băltoaga cea din marginea pădurii, vâră-</w:t>
      </w:r>
      <w:r w:rsidRPr="005F33F9">
        <w:rPr>
          <w:rFonts w:ascii="Cambria" w:eastAsia="Times New Roman" w:hAnsi="Cambria" w:cs="Cambria"/>
          <w:color w:val="444444"/>
          <w:sz w:val="32"/>
          <w:szCs w:val="32"/>
          <w:lang w:eastAsia="ro-RO"/>
        </w:rPr>
        <w:t>ț</w:t>
      </w:r>
      <w:r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t>i coada-n ap</w:t>
      </w:r>
      <w:r w:rsidRPr="005F33F9">
        <w:rPr>
          <w:rFonts w:ascii="Bookman Old Style" w:eastAsia="Times New Roman" w:hAnsi="Bookman Old Style" w:cs="Bookman Old Style"/>
          <w:color w:val="444444"/>
          <w:sz w:val="32"/>
          <w:szCs w:val="32"/>
          <w:lang w:eastAsia="ro-RO"/>
        </w:rPr>
        <w:t>ă</w:t>
      </w:r>
      <w:r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t xml:space="preserve"> </w:t>
      </w:r>
      <w:r w:rsidRPr="005F33F9">
        <w:rPr>
          <w:rFonts w:ascii="Bookman Old Style" w:eastAsia="Times New Roman" w:hAnsi="Bookman Old Style" w:cs="Bookman Old Style"/>
          <w:color w:val="444444"/>
          <w:sz w:val="32"/>
          <w:szCs w:val="32"/>
          <w:lang w:eastAsia="ro-RO"/>
        </w:rPr>
        <w:t>ş</w:t>
      </w:r>
      <w:r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t>i stai pe loc, f</w:t>
      </w:r>
      <w:r w:rsidRPr="005F33F9">
        <w:rPr>
          <w:rFonts w:ascii="Bookman Old Style" w:eastAsia="Times New Roman" w:hAnsi="Bookman Old Style" w:cs="Bookman Old Style"/>
          <w:color w:val="444444"/>
          <w:sz w:val="32"/>
          <w:szCs w:val="32"/>
          <w:lang w:eastAsia="ro-RO"/>
        </w:rPr>
        <w:t>ă</w:t>
      </w:r>
      <w:r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t>r</w:t>
      </w:r>
      <w:r w:rsidRPr="005F33F9">
        <w:rPr>
          <w:rFonts w:ascii="Bookman Old Style" w:eastAsia="Times New Roman" w:hAnsi="Bookman Old Style" w:cs="Bookman Old Style"/>
          <w:color w:val="444444"/>
          <w:sz w:val="32"/>
          <w:szCs w:val="32"/>
          <w:lang w:eastAsia="ro-RO"/>
        </w:rPr>
        <w:t>ă</w:t>
      </w:r>
      <w:r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t xml:space="preserve"> s</w:t>
      </w:r>
      <w:r w:rsidRPr="005F33F9">
        <w:rPr>
          <w:rFonts w:ascii="Bookman Old Style" w:eastAsia="Times New Roman" w:hAnsi="Bookman Old Style" w:cs="Bookman Old Style"/>
          <w:color w:val="444444"/>
          <w:sz w:val="32"/>
          <w:szCs w:val="32"/>
          <w:lang w:eastAsia="ro-RO"/>
        </w:rPr>
        <w:t>ă</w:t>
      </w:r>
      <w:r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t xml:space="preserve"> te mi</w:t>
      </w:r>
      <w:r w:rsidRPr="005F33F9">
        <w:rPr>
          <w:rFonts w:ascii="Bookman Old Style" w:eastAsia="Times New Roman" w:hAnsi="Bookman Old Style" w:cs="Bookman Old Style"/>
          <w:color w:val="444444"/>
          <w:sz w:val="32"/>
          <w:szCs w:val="32"/>
          <w:lang w:eastAsia="ro-RO"/>
        </w:rPr>
        <w:t>ş</w:t>
      </w:r>
      <w:r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t>ti, p</w:t>
      </w:r>
      <w:r w:rsidRPr="005F33F9">
        <w:rPr>
          <w:rFonts w:ascii="Bookman Old Style" w:eastAsia="Times New Roman" w:hAnsi="Bookman Old Style" w:cs="Bookman Old Style"/>
          <w:color w:val="444444"/>
          <w:sz w:val="32"/>
          <w:szCs w:val="32"/>
          <w:lang w:eastAsia="ro-RO"/>
        </w:rPr>
        <w:t>â</w:t>
      </w:r>
      <w:r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t>n</w:t>
      </w:r>
      <w:r w:rsidRPr="005F33F9">
        <w:rPr>
          <w:rFonts w:ascii="Bookman Old Style" w:eastAsia="Times New Roman" w:hAnsi="Bookman Old Style" w:cs="Bookman Old Style"/>
          <w:color w:val="444444"/>
          <w:sz w:val="32"/>
          <w:szCs w:val="32"/>
          <w:lang w:eastAsia="ro-RO"/>
        </w:rPr>
        <w:t>ă</w:t>
      </w:r>
      <w:r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t xml:space="preserve"> despre ziu</w:t>
      </w:r>
      <w:r w:rsidRPr="005F33F9">
        <w:rPr>
          <w:rFonts w:ascii="Bookman Old Style" w:eastAsia="Times New Roman" w:hAnsi="Bookman Old Style" w:cs="Bookman Old Style"/>
          <w:color w:val="444444"/>
          <w:sz w:val="32"/>
          <w:szCs w:val="32"/>
          <w:lang w:eastAsia="ro-RO"/>
        </w:rPr>
        <w:t>ă</w:t>
      </w:r>
      <w:r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t>; atunci smunce</w:t>
      </w:r>
      <w:r w:rsidRPr="005F33F9">
        <w:rPr>
          <w:rFonts w:ascii="Bookman Old Style" w:eastAsia="Times New Roman" w:hAnsi="Bookman Old Style" w:cs="Bookman Old Style"/>
          <w:color w:val="444444"/>
          <w:sz w:val="32"/>
          <w:szCs w:val="32"/>
          <w:lang w:eastAsia="ro-RO"/>
        </w:rPr>
        <w:t>ş</w:t>
      </w:r>
      <w:r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t>te v</w:t>
      </w:r>
      <w:r w:rsidRPr="005F33F9">
        <w:rPr>
          <w:rFonts w:ascii="Bookman Old Style" w:eastAsia="Times New Roman" w:hAnsi="Bookman Old Style" w:cs="Bookman Old Style"/>
          <w:color w:val="444444"/>
          <w:sz w:val="32"/>
          <w:szCs w:val="32"/>
          <w:lang w:eastAsia="ro-RO"/>
        </w:rPr>
        <w:t>â</w:t>
      </w:r>
      <w:r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t xml:space="preserve">rtos spre mal </w:t>
      </w:r>
      <w:r w:rsidRPr="005F33F9">
        <w:rPr>
          <w:rFonts w:ascii="Bookman Old Style" w:eastAsia="Times New Roman" w:hAnsi="Bookman Old Style" w:cs="Bookman Old Style"/>
          <w:color w:val="444444"/>
          <w:sz w:val="32"/>
          <w:szCs w:val="32"/>
          <w:lang w:eastAsia="ro-RO"/>
        </w:rPr>
        <w:t>ş</w:t>
      </w:r>
      <w:r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t>i ai s</w:t>
      </w:r>
      <w:r w:rsidRPr="005F33F9">
        <w:rPr>
          <w:rFonts w:ascii="Bookman Old Style" w:eastAsia="Times New Roman" w:hAnsi="Bookman Old Style" w:cs="Bookman Old Style"/>
          <w:color w:val="444444"/>
          <w:sz w:val="32"/>
          <w:szCs w:val="32"/>
          <w:lang w:eastAsia="ro-RO"/>
        </w:rPr>
        <w:t>ă</w:t>
      </w:r>
      <w:r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t xml:space="preserve"> sco</w:t>
      </w:r>
      <w:r w:rsidRPr="005F33F9">
        <w:rPr>
          <w:rFonts w:ascii="Bookman Old Style" w:eastAsia="Times New Roman" w:hAnsi="Bookman Old Style" w:cs="Bookman Old Style"/>
          <w:color w:val="444444"/>
          <w:sz w:val="32"/>
          <w:szCs w:val="32"/>
          <w:lang w:eastAsia="ro-RO"/>
        </w:rPr>
        <w:t>ţ</w:t>
      </w:r>
      <w:r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t>i o mul</w:t>
      </w:r>
      <w:r w:rsidRPr="005F33F9">
        <w:rPr>
          <w:rFonts w:ascii="Bookman Old Style" w:eastAsia="Times New Roman" w:hAnsi="Bookman Old Style" w:cs="Bookman Old Style"/>
          <w:color w:val="444444"/>
          <w:sz w:val="32"/>
          <w:szCs w:val="32"/>
          <w:lang w:eastAsia="ro-RO"/>
        </w:rPr>
        <w:t>ţ</w:t>
      </w:r>
      <w:r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t>ime de pe</w:t>
      </w:r>
      <w:r w:rsidRPr="005F33F9">
        <w:rPr>
          <w:rFonts w:ascii="Bookman Old Style" w:eastAsia="Times New Roman" w:hAnsi="Bookman Old Style" w:cs="Bookman Old Style"/>
          <w:color w:val="444444"/>
          <w:sz w:val="32"/>
          <w:szCs w:val="32"/>
          <w:lang w:eastAsia="ro-RO"/>
        </w:rPr>
        <w:t>ş</w:t>
      </w:r>
      <w:r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t>te, poate îndoit şi-ntreit de cât am scos eu.</w:t>
      </w:r>
    </w:p>
    <w:p w:rsidR="00E14BBD" w:rsidRPr="005F33F9" w:rsidRDefault="00E14BBD" w:rsidP="005F33F9">
      <w:pPr>
        <w:spacing w:before="120" w:after="120" w:line="240" w:lineRule="auto"/>
        <w:ind w:firstLine="709"/>
        <w:jc w:val="both"/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</w:pPr>
      <w:r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lastRenderedPageBreak/>
        <w:t>Ursul, ne mai zicând nici o vorbă, aleargă-n fuga mare la băltoaga din marginea pădurii şi-şi vâră-n apă toată coada!</w:t>
      </w:r>
    </w:p>
    <w:p w:rsidR="00E14BBD" w:rsidRPr="005F33F9" w:rsidRDefault="00E14BBD" w:rsidP="005F33F9">
      <w:pPr>
        <w:spacing w:before="120" w:after="120" w:line="240" w:lineRule="auto"/>
        <w:ind w:firstLine="709"/>
        <w:jc w:val="both"/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</w:pPr>
      <w:r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t>În acea noapte începuse a bate un vânt rece, de îngheţa limba-n gură şi chiar cenuşa de sub foc. Îngheaţă zdravăn şi apa din băltoagă, şi prinde coada ursului ca într-un cleşte. De la o vreme, ursul, nemaiputând de durerea cozii şi de frig, smunceşte o dată din toată puterea. Şi, sărmanul urs, în loc să scoată peşte, rămâne făr-de coadă!</w:t>
      </w:r>
    </w:p>
    <w:p w:rsidR="00E14BBD" w:rsidRPr="005F33F9" w:rsidRDefault="00E14BBD" w:rsidP="005F33F9">
      <w:pPr>
        <w:spacing w:before="120" w:after="120" w:line="240" w:lineRule="auto"/>
        <w:ind w:firstLine="709"/>
        <w:jc w:val="both"/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</w:pPr>
      <w:r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t>Începe el acum a mornăi cumplit ş-a sări în sus de durere; şi-nciudat pe vulpe că l-a amăgit, se duce s-o ucidă în bătaie. Dar şireata vulpe ştie cum să se ferească de mânia ursului. Ea ieşise din vizunie şi se vârâse în scorbura unui copac din apropiere; şi când văzu pe urs că vine făr-de coadă, începu a striga:</w:t>
      </w:r>
    </w:p>
    <w:p w:rsidR="00E14BBD" w:rsidRPr="005F33F9" w:rsidRDefault="00E14BBD" w:rsidP="005F33F9">
      <w:pPr>
        <w:spacing w:before="120" w:after="120" w:line="240" w:lineRule="auto"/>
        <w:ind w:firstLine="709"/>
        <w:jc w:val="both"/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</w:pPr>
      <w:r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t>- Hei cumetre! Dar ţi-au mâncat peştii coada, ori ai fost prea lacom ş-ai vrut să nu mai rămână peşti în baltă?</w:t>
      </w:r>
    </w:p>
    <w:p w:rsidR="00E14BBD" w:rsidRPr="005F33F9" w:rsidRDefault="00E14BBD" w:rsidP="005F33F9">
      <w:pPr>
        <w:spacing w:before="120" w:after="120" w:line="240" w:lineRule="auto"/>
        <w:ind w:firstLine="709"/>
        <w:jc w:val="both"/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</w:pPr>
      <w:r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lastRenderedPageBreak/>
        <w:t>Ursul, auzind că încă-l mai ie şi în râs, se înciudează şi mai tare şi se repezi iute spre copac; dar gura scorburii fiind strâmtă, ursul nu putea să încapă înlăuntru. Atunci el caută o creangă cu cârlig şi începe a cotrobăi prin scorbură, ca să scoată vulpea afară, şi să-i dea de cheltuială... Dar când apuca ursul de piciorul vulpii, ea striga: "Trage, nătărăule! mie nu-mi pasă, că tragi de copac..." Iar când anina cârligul de copac, ea striga: "Valeu, cumetre! nu trage, că-mi rupi piciorul!"</w:t>
      </w:r>
    </w:p>
    <w:p w:rsidR="00E14BBD" w:rsidRPr="005F33F9" w:rsidRDefault="00E14BBD" w:rsidP="005F33F9">
      <w:pPr>
        <w:spacing w:before="120" w:after="120" w:line="240" w:lineRule="auto"/>
        <w:ind w:firstLine="709"/>
        <w:jc w:val="both"/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</w:pPr>
      <w:r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t>În zadar s-a năcăjit ursul, de-i curgeau sudorile, că tot n-a putut scoate vulpea din scorbura copacului.</w:t>
      </w:r>
    </w:p>
    <w:p w:rsidR="00E14BBD" w:rsidRPr="005F33F9" w:rsidRDefault="00E14BBD" w:rsidP="005F33F9">
      <w:pPr>
        <w:spacing w:before="120" w:after="120" w:line="240" w:lineRule="auto"/>
        <w:ind w:firstLine="709"/>
        <w:jc w:val="both"/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</w:pPr>
      <w:r w:rsidRPr="005F33F9">
        <w:rPr>
          <w:rFonts w:ascii="Bookman Old Style" w:eastAsia="Times New Roman" w:hAnsi="Bookman Old Style" w:cs="Times New Roman"/>
          <w:color w:val="444444"/>
          <w:sz w:val="32"/>
          <w:szCs w:val="32"/>
          <w:lang w:eastAsia="ro-RO"/>
        </w:rPr>
        <w:t>Şi iaca aşa a rămas ursul păcălit de vulpe!</w:t>
      </w:r>
      <w:r w:rsidR="005F33F9" w:rsidRPr="005F33F9">
        <w:rPr>
          <w:rFonts w:ascii="Bookman Old Style" w:eastAsia="Times New Roman" w:hAnsi="Bookman Old Style" w:cs="Times New Roman"/>
          <w:color w:val="444444"/>
          <w:sz w:val="96"/>
          <w:szCs w:val="96"/>
          <w:lang w:eastAsia="ro-RO"/>
        </w:rPr>
        <w:sym w:font="Symbol" w:char="F0A9"/>
      </w:r>
    </w:p>
    <w:p w:rsidR="005F33F9" w:rsidRDefault="005F33F9" w:rsidP="005F33F9">
      <w:pPr>
        <w:pBdr>
          <w:left w:val="single" w:sz="6" w:space="4" w:color="auto"/>
          <w:right w:val="single" w:sz="6" w:space="4" w:color="auto"/>
        </w:pBdr>
        <w:rPr>
          <w:rFonts w:ascii="Bookman Old Style" w:hAnsi="Bookman Old Style" w:cs="Times New Roman"/>
          <w:sz w:val="24"/>
          <w:szCs w:val="24"/>
          <w:highlight w:val="lightGray"/>
        </w:rPr>
      </w:pPr>
      <w:r w:rsidRPr="005F33F9">
        <w:rPr>
          <w:rFonts w:ascii="Bookman Old Style" w:hAnsi="Bookman Old Style" w:cs="Times New Roman"/>
          <w:sz w:val="24"/>
          <w:szCs w:val="24"/>
          <w:highlight w:val="lightGray"/>
        </w:rPr>
        <w:t xml:space="preserve">M-am suit pe-o roată </w:t>
      </w:r>
      <w:r w:rsidRPr="005F33F9">
        <w:rPr>
          <w:rFonts w:ascii="Cambria" w:hAnsi="Cambria" w:cs="Cambria"/>
          <w:sz w:val="24"/>
          <w:szCs w:val="24"/>
          <w:highlight w:val="lightGray"/>
        </w:rPr>
        <w:t>ș</w:t>
      </w:r>
      <w:r w:rsidRPr="005F33F9">
        <w:rPr>
          <w:rFonts w:ascii="Bookman Old Style" w:hAnsi="Bookman Old Style" w:cs="Times New Roman"/>
          <w:sz w:val="24"/>
          <w:szCs w:val="24"/>
          <w:highlight w:val="lightGray"/>
        </w:rPr>
        <w:t>i v-am spus povestea toată</w:t>
      </w:r>
    </w:p>
    <w:p w:rsidR="005F33F9" w:rsidRPr="005F33F9" w:rsidRDefault="005F33F9" w:rsidP="005F33F9">
      <w:pPr>
        <w:rPr>
          <w:rFonts w:ascii="Bookman Old Style" w:hAnsi="Bookman Old Style" w:cs="Times New Roman"/>
          <w:sz w:val="24"/>
          <w:szCs w:val="24"/>
          <w:highlight w:val="lightGray"/>
        </w:rPr>
      </w:pPr>
      <w:r>
        <w:rPr>
          <w:rFonts w:ascii="Bookman Old Style" w:hAnsi="Bookman Old Style" w:cs="Times New Roman"/>
          <w:sz w:val="24"/>
          <w:szCs w:val="24"/>
          <w:highlight w:val="lightGray"/>
        </w:rPr>
        <w:br w:type="page"/>
      </w:r>
      <w:r>
        <w:rPr>
          <w:rFonts w:ascii="Bookman Old Style" w:hAnsi="Bookman Old Style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6480810" cy="3645535"/>
            <wp:effectExtent l="304800" t="0" r="3009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xresdefaul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45535"/>
                    </a:xfrm>
                    <a:prstGeom prst="rect">
                      <a:avLst/>
                    </a:prstGeom>
                    <a:scene3d>
                      <a:camera prst="perspectiveRelaxedModerately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sectPr w:rsidR="005F33F9" w:rsidRPr="005F33F9" w:rsidSect="00AB278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7" w:h="8392" w:orient="landscape" w:code="11"/>
      <w:pgMar w:top="567" w:right="567" w:bottom="567" w:left="1134" w:header="567" w:footer="567" w:gutter="0"/>
      <w:pgBorders w:display="firstPage" w:offsetFrom="page">
        <w:top w:val="doubleWave" w:sz="6" w:space="24" w:color="00B050"/>
        <w:left w:val="doubleWave" w:sz="6" w:space="24" w:color="00B050"/>
        <w:bottom w:val="doubleWave" w:sz="6" w:space="24" w:color="00B050"/>
        <w:right w:val="doubleWave" w:sz="6" w:space="24" w:color="00B05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206" w:rsidRDefault="00C21206" w:rsidP="00460C9B">
      <w:pPr>
        <w:spacing w:after="0" w:line="240" w:lineRule="auto"/>
      </w:pPr>
      <w:r>
        <w:separator/>
      </w:r>
    </w:p>
  </w:endnote>
  <w:endnote w:type="continuationSeparator" w:id="0">
    <w:p w:rsidR="00C21206" w:rsidRDefault="00C21206" w:rsidP="00460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518608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13DF6" w:rsidRDefault="00C13DF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2221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2221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13DF6" w:rsidRDefault="00C13D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3128204"/>
      <w:docPartObj>
        <w:docPartGallery w:val="Page Numbers (Bottom of Page)"/>
        <w:docPartUnique/>
      </w:docPartObj>
    </w:sdtPr>
    <w:sdtEndPr/>
    <w:sdtContent>
      <w:sdt>
        <w:sdtPr>
          <w:id w:val="1638916334"/>
          <w:docPartObj>
            <w:docPartGallery w:val="Page Numbers (Top of Page)"/>
            <w:docPartUnique/>
          </w:docPartObj>
        </w:sdtPr>
        <w:sdtEndPr/>
        <w:sdtContent>
          <w:p w:rsidR="00C13DF6" w:rsidRDefault="00C13DF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222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2221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60C9B" w:rsidRDefault="00460C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206" w:rsidRDefault="00C21206" w:rsidP="00460C9B">
      <w:pPr>
        <w:spacing w:after="0" w:line="240" w:lineRule="auto"/>
      </w:pPr>
      <w:r>
        <w:separator/>
      </w:r>
    </w:p>
  </w:footnote>
  <w:footnote w:type="continuationSeparator" w:id="0">
    <w:p w:rsidR="00C21206" w:rsidRDefault="00C21206" w:rsidP="00460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C9B" w:rsidRPr="00C13DF6" w:rsidRDefault="008C42A4" w:rsidP="00C13DF6">
    <w:pPr>
      <w:pStyle w:val="Header"/>
      <w:jc w:val="right"/>
      <w:rPr>
        <w:rFonts w:ascii="Lucida Calligraphy" w:hAnsi="Lucida Calligraphy"/>
        <w:i/>
        <w:sz w:val="24"/>
        <w:szCs w:val="24"/>
      </w:rPr>
    </w:pPr>
    <w:r w:rsidRPr="00C13DF6">
      <w:rPr>
        <w:rFonts w:ascii="Lucida Calligraphy" w:hAnsi="Lucida Calligraphy"/>
        <w:i/>
        <w:sz w:val="24"/>
        <w:szCs w:val="24"/>
      </w:rPr>
      <w:t>Ursul p</w:t>
    </w:r>
    <w:r w:rsidRPr="00C13DF6">
      <w:rPr>
        <w:rFonts w:ascii="Cambria" w:hAnsi="Cambria" w:cs="Cambria"/>
        <w:i/>
        <w:sz w:val="24"/>
        <w:szCs w:val="24"/>
      </w:rPr>
      <w:t>ă</w:t>
    </w:r>
    <w:r w:rsidRPr="00C13DF6">
      <w:rPr>
        <w:rFonts w:ascii="Lucida Calligraphy" w:hAnsi="Lucida Calligraphy"/>
        <w:i/>
        <w:sz w:val="24"/>
        <w:szCs w:val="24"/>
      </w:rPr>
      <w:t>c</w:t>
    </w:r>
    <w:r w:rsidRPr="00C13DF6">
      <w:rPr>
        <w:rFonts w:ascii="Cambria" w:hAnsi="Cambria" w:cs="Cambria"/>
        <w:i/>
        <w:sz w:val="24"/>
        <w:szCs w:val="24"/>
      </w:rPr>
      <w:t>ă</w:t>
    </w:r>
    <w:r w:rsidRPr="00C13DF6">
      <w:rPr>
        <w:rFonts w:ascii="Lucida Calligraphy" w:hAnsi="Lucida Calligraphy"/>
        <w:i/>
        <w:sz w:val="24"/>
        <w:szCs w:val="24"/>
      </w:rPr>
      <w:t>lit de vulpe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C9B" w:rsidRPr="008C42A4" w:rsidRDefault="00460C9B" w:rsidP="00C13DF6">
    <w:pPr>
      <w:pStyle w:val="Header"/>
      <w:rPr>
        <w:rFonts w:ascii="Lucida Calligraphy" w:hAnsi="Lucida Calligraphy"/>
        <w:i/>
        <w:sz w:val="24"/>
        <w:szCs w:val="24"/>
      </w:rPr>
    </w:pPr>
    <w:r w:rsidRPr="008C42A4">
      <w:rPr>
        <w:rFonts w:ascii="Lucida Calligraphy" w:hAnsi="Lucida Calligraphy"/>
        <w:i/>
        <w:sz w:val="24"/>
        <w:szCs w:val="24"/>
      </w:rPr>
      <w:t>”Din colec</w:t>
    </w:r>
    <w:r w:rsidRPr="008C42A4">
      <w:rPr>
        <w:rFonts w:ascii="Cambria" w:hAnsi="Cambria" w:cs="Cambria"/>
        <w:i/>
        <w:sz w:val="24"/>
        <w:szCs w:val="24"/>
      </w:rPr>
      <w:t>ț</w:t>
    </w:r>
    <w:r w:rsidRPr="008C42A4">
      <w:rPr>
        <w:rFonts w:ascii="Lucida Calligraphy" w:hAnsi="Lucida Calligraphy"/>
        <w:i/>
        <w:sz w:val="24"/>
        <w:szCs w:val="24"/>
      </w:rPr>
      <w:t>ia C</w:t>
    </w:r>
    <w:r w:rsidRPr="008C42A4">
      <w:rPr>
        <w:rFonts w:ascii="Cambria" w:hAnsi="Cambria" w:cs="Cambria"/>
        <w:i/>
        <w:sz w:val="24"/>
        <w:szCs w:val="24"/>
      </w:rPr>
      <w:t>Ă</w:t>
    </w:r>
    <w:r w:rsidRPr="008C42A4">
      <w:rPr>
        <w:rFonts w:ascii="Lucida Calligraphy" w:hAnsi="Lucida Calligraphy"/>
        <w:i/>
        <w:sz w:val="24"/>
        <w:szCs w:val="24"/>
      </w:rPr>
      <w:t>R</w:t>
    </w:r>
    <w:r w:rsidRPr="008C42A4">
      <w:rPr>
        <w:rFonts w:ascii="Cambria" w:hAnsi="Cambria" w:cs="Cambria"/>
        <w:i/>
        <w:sz w:val="24"/>
        <w:szCs w:val="24"/>
      </w:rPr>
      <w:t>Ț</w:t>
    </w:r>
    <w:r w:rsidRPr="008C42A4">
      <w:rPr>
        <w:rFonts w:ascii="Lucida Calligraphy" w:hAnsi="Lucida Calligraphy"/>
        <w:i/>
        <w:sz w:val="24"/>
        <w:szCs w:val="24"/>
      </w:rPr>
      <w:t>I PENTRU COPII”</w:t>
    </w:r>
  </w:p>
  <w:p w:rsidR="00460C9B" w:rsidRDefault="00460C9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DF6" w:rsidRDefault="00C13DF6">
    <w:pPr>
      <w:pStyle w:val="Header"/>
    </w:pPr>
  </w:p>
  <w:p w:rsidR="00C13DF6" w:rsidRDefault="00C13D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9C4"/>
    <w:rsid w:val="000C29C4"/>
    <w:rsid w:val="001B2A9F"/>
    <w:rsid w:val="00460C9B"/>
    <w:rsid w:val="0048010D"/>
    <w:rsid w:val="0049395F"/>
    <w:rsid w:val="004E1EFD"/>
    <w:rsid w:val="00530752"/>
    <w:rsid w:val="005708FE"/>
    <w:rsid w:val="005F33F9"/>
    <w:rsid w:val="00651479"/>
    <w:rsid w:val="00827671"/>
    <w:rsid w:val="0088392C"/>
    <w:rsid w:val="008B36C7"/>
    <w:rsid w:val="008C42A4"/>
    <w:rsid w:val="008E1211"/>
    <w:rsid w:val="00A15E00"/>
    <w:rsid w:val="00A16FD4"/>
    <w:rsid w:val="00AB2783"/>
    <w:rsid w:val="00AC4FCD"/>
    <w:rsid w:val="00C13DF6"/>
    <w:rsid w:val="00C21206"/>
    <w:rsid w:val="00E14BBD"/>
    <w:rsid w:val="00F1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8D0266-21FA-4F30-8D75-E8D6F558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76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7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6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0C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C9B"/>
  </w:style>
  <w:style w:type="paragraph" w:styleId="Footer">
    <w:name w:val="footer"/>
    <w:basedOn w:val="Normal"/>
    <w:link w:val="FooterChar"/>
    <w:uiPriority w:val="99"/>
    <w:unhideWhenUsed/>
    <w:rsid w:val="00460C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vesti-pentru-copii.com/ion-creanga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CA3"/>
    <w:rsid w:val="00804B25"/>
    <w:rsid w:val="0095253A"/>
    <w:rsid w:val="00B24CA3"/>
    <w:rsid w:val="00C5128C"/>
    <w:rsid w:val="00D96767"/>
    <w:rsid w:val="00EE31EE"/>
    <w:rsid w:val="00FA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F89485810E41C6AEA20AB76A8F0B5E">
    <w:name w:val="05F89485810E41C6AEA20AB76A8F0B5E"/>
    <w:rsid w:val="00B24CA3"/>
  </w:style>
  <w:style w:type="paragraph" w:customStyle="1" w:styleId="7E53157AC82D449D8BCBF607C83E9B35">
    <w:name w:val="7E53157AC82D449D8BCBF607C83E9B35"/>
    <w:rsid w:val="00B24CA3"/>
  </w:style>
  <w:style w:type="paragraph" w:customStyle="1" w:styleId="828916A4279D4049829C18E017ED48F2">
    <w:name w:val="828916A4279D4049829C18E017ED48F2"/>
    <w:rsid w:val="00B24CA3"/>
  </w:style>
  <w:style w:type="paragraph" w:customStyle="1" w:styleId="03C13F76EDA74E719947154AF41718B1">
    <w:name w:val="03C13F76EDA74E719947154AF41718B1"/>
    <w:rsid w:val="00EE31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1D0D7-C317-4459-A80F-56D07FAE1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DmYtrium</cp:lastModifiedBy>
  <cp:revision>5</cp:revision>
  <dcterms:created xsi:type="dcterms:W3CDTF">2021-10-16T23:17:00Z</dcterms:created>
  <dcterms:modified xsi:type="dcterms:W3CDTF">2021-10-16T23:19:00Z</dcterms:modified>
</cp:coreProperties>
</file>