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2241F9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</w:t>
      </w:r>
      <w:bookmarkStart w:id="0" w:name="_GoBack"/>
      <w:bookmarkEnd w:id="0"/>
      <w:r>
        <w:rPr>
          <w:sz w:val="24"/>
        </w:rPr>
        <w:t>а на момент работы цикла недоступна.</w:t>
      </w:r>
    </w:p>
    <w:sectPr w:rsidR="002241F9" w:rsidRPr="0022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241F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65</cp:revision>
  <dcterms:created xsi:type="dcterms:W3CDTF">2020-08-24T11:08:00Z</dcterms:created>
  <dcterms:modified xsi:type="dcterms:W3CDTF">2020-12-28T08:04:00Z</dcterms:modified>
</cp:coreProperties>
</file>