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высшего образования</w:t>
      </w:r>
    </w:p>
    <w:p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«РОССИЙСКАЯ АКАДЕМИЯ НАРОДНОГО ХОЗЯЙСТВА И </w:t>
      </w:r>
    </w:p>
    <w:p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ГОСУДАРСТВЕННОЙ СЛУЖБЫ </w:t>
      </w:r>
      <w:r>
        <w:rPr>
          <w:rFonts w:ascii="Times New Roman" w:hAnsi="Times New Roman"/>
          <w:b/>
          <w:sz w:val="24"/>
          <w:szCs w:val="24"/>
        </w:rPr>
        <w:br w:type="textWrapping"/>
      </w:r>
      <w:r>
        <w:rPr>
          <w:rFonts w:ascii="Times New Roman" w:hAnsi="Times New Roman"/>
          <w:b/>
          <w:sz w:val="24"/>
          <w:szCs w:val="24"/>
        </w:rPr>
        <w:t>при ПРЕЗИДЕНТЕ РОССИЙСКОЙ ФЕДЕРАЦИИ»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widowControl w:val="0"/>
        <w:spacing w:after="0"/>
        <w:ind w:right="4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НИЖЕГОРОДСКИЙ ИНСТИТУТ УПРАВЛЕНИЯ – ФИЛИАЛ</w:t>
      </w:r>
    </w:p>
    <w:p>
      <w:pPr>
        <w:widowControl w:val="0"/>
        <w:spacing w:after="0"/>
        <w:ind w:right="45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/>
        <w:ind w:right="4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Кафедра информатики и информационных технологий</w:t>
      </w:r>
    </w:p>
    <w:p>
      <w:pPr>
        <w:widowControl w:val="0"/>
        <w:spacing w:after="0"/>
        <w:ind w:right="4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Направление подготовки: 09.03.03 Прикладная информатика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widowControl w:val="0"/>
        <w:spacing w:after="0"/>
        <w:ind w:right="4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/>
        <w:ind w:right="45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ИНДИВИДУАЛЬНОЕ ЗАДАНИЕ</w:t>
      </w:r>
    </w:p>
    <w:p>
      <w:pPr>
        <w:widowControl w:val="0"/>
        <w:spacing w:after="0"/>
        <w:ind w:right="4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технологическую практику (проектно-технологическую)</w:t>
      </w:r>
    </w:p>
    <w:p>
      <w:pPr>
        <w:spacing w:before="36"/>
        <w:jc w:val="center"/>
        <w:rPr>
          <w:rFonts w:hint="default"/>
          <w:sz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для </w:t>
      </w:r>
      <w:r>
        <w:rPr>
          <w:rFonts w:hint="default" w:ascii="Times New Roman" w:hAnsi="Times New Roman" w:cs="Times New Roman"/>
          <w:sz w:val="24"/>
        </w:rPr>
        <w:t>Наумов</w:t>
      </w:r>
      <w:r>
        <w:rPr>
          <w:rFonts w:hint="default" w:ascii="Times New Roman" w:hAnsi="Times New Roman" w:cs="Times New Roman"/>
          <w:sz w:val="24"/>
          <w:lang w:val="ru-RU"/>
        </w:rPr>
        <w:t>ой</w:t>
      </w:r>
      <w:r>
        <w:rPr>
          <w:rFonts w:hint="default" w:ascii="Times New Roman" w:hAnsi="Times New Roman" w:cs="Times New Roman"/>
          <w:sz w:val="24"/>
        </w:rPr>
        <w:t xml:space="preserve"> Анастаси</w:t>
      </w:r>
      <w:r>
        <w:rPr>
          <w:rFonts w:hint="default" w:ascii="Times New Roman" w:hAnsi="Times New Roman" w:cs="Times New Roman"/>
          <w:sz w:val="24"/>
          <w:lang w:val="ru-RU"/>
        </w:rPr>
        <w:t>и</w:t>
      </w:r>
      <w:r>
        <w:rPr>
          <w:rFonts w:hint="default" w:ascii="Times New Roman" w:hAnsi="Times New Roman" w:cs="Times New Roman"/>
          <w:sz w:val="24"/>
        </w:rPr>
        <w:t xml:space="preserve"> Павловн</w:t>
      </w:r>
      <w:r>
        <w:rPr>
          <w:rFonts w:hint="default" w:ascii="Times New Roman" w:hAnsi="Times New Roman" w:cs="Times New Roman"/>
          <w:sz w:val="24"/>
          <w:lang w:val="ru-RU"/>
        </w:rPr>
        <w:t>ы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Студента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3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курса                                       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            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учебная группа № ИБ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-331</w:t>
      </w:r>
    </w:p>
    <w:p>
      <w:pPr>
        <w:spacing w:after="0"/>
        <w:rPr>
          <w:rFonts w:hint="default"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  <w:lang w:eastAsia="ru-RU"/>
        </w:rPr>
        <w:t>Место прохождения практики: АНО «Региональный центр поддержки и координации отечественных цифровых технологий и разработчиков «Горький Тех»</w:t>
      </w:r>
    </w:p>
    <w:p>
      <w:pPr>
        <w:spacing w:after="0"/>
        <w:rPr>
          <w:rFonts w:hint="default"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  <w:lang w:eastAsia="ru-RU"/>
        </w:rPr>
        <w:t>адрес организации: 603005 Нижегородская обл., г. Нижний Новгород, ул. Нестерова д.9, помещение П2.</w:t>
      </w:r>
    </w:p>
    <w:p>
      <w:pPr>
        <w:spacing w:after="0"/>
        <w:rPr>
          <w:rFonts w:hint="default" w:ascii="Times New Roman" w:hAnsi="Times New Roman" w:eastAsia="Times New Roman"/>
          <w:color w:val="000000"/>
          <w:sz w:val="24"/>
          <w:szCs w:val="24"/>
          <w:lang w:eastAsia="ru-RU"/>
        </w:rPr>
      </w:pPr>
    </w:p>
    <w:p>
      <w:pPr>
        <w:spacing w:after="0"/>
        <w:jc w:val="both"/>
        <w:rPr>
          <w:rFonts w:hint="default"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  <w:lang w:eastAsia="ru-RU"/>
        </w:rPr>
        <w:t>Срок прохождения практики: с «22» июня 2023 г. по «19» июля 2023 г.</w:t>
      </w:r>
    </w:p>
    <w:p>
      <w:pPr>
        <w:spacing w:after="0"/>
        <w:jc w:val="both"/>
        <w:rPr>
          <w:rFonts w:hint="default" w:ascii="Times New Roman" w:hAnsi="Times New Roman" w:eastAsia="Times New Roman"/>
          <w:color w:val="000000"/>
          <w:sz w:val="24"/>
          <w:szCs w:val="24"/>
          <w:lang w:eastAsia="ru-RU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Цель прохождения практики: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систематизация, расширение и закрепление профессиональных знаний, формирование навыков решения профессиональных задач, исследования и экспериментирования</w:t>
      </w:r>
      <w:r>
        <w:rPr>
          <w:rFonts w:ascii="Times New Roman" w:hAnsi="Times New Roman"/>
          <w:i/>
          <w:sz w:val="24"/>
          <w:szCs w:val="24"/>
        </w:rPr>
        <w:t>.</w:t>
      </w:r>
    </w:p>
    <w:p>
      <w:pPr>
        <w:pStyle w:val="8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textAlignment w:val="baseline"/>
      </w:pPr>
    </w:p>
    <w:p>
      <w:pPr>
        <w:pStyle w:val="8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textAlignment w:val="baseline"/>
        <w:rPr>
          <w:b/>
        </w:rPr>
      </w:pPr>
      <w:r>
        <w:rPr>
          <w:b/>
        </w:rPr>
        <w:t xml:space="preserve">Задачи практики: </w:t>
      </w:r>
    </w:p>
    <w:p>
      <w:pPr>
        <w:pStyle w:val="8"/>
        <w:numPr>
          <w:ilvl w:val="0"/>
          <w:numId w:val="1"/>
        </w:numPr>
        <w:shd w:val="clear" w:color="auto" w:fill="FFFFFF"/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textAlignment w:val="baseline"/>
        <w:rPr>
          <w:shd w:val="clear" w:color="auto" w:fill="FFFFFF"/>
        </w:rPr>
      </w:pPr>
      <w:r>
        <w:rPr>
          <w:shd w:val="clear" w:color="auto" w:fill="FFFFFF"/>
        </w:rPr>
        <w:t>проведение анализа, систематизации и обобщения научно-технической информации по теме бакалаврской выпускной работы;</w:t>
      </w:r>
    </w:p>
    <w:p>
      <w:pPr>
        <w:pStyle w:val="8"/>
        <w:numPr>
          <w:ilvl w:val="0"/>
          <w:numId w:val="1"/>
        </w:numPr>
        <w:shd w:val="clear" w:color="auto" w:fill="FFFFFF"/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textAlignment w:val="baseline"/>
        <w:rPr>
          <w:shd w:val="clear" w:color="auto" w:fill="FFFFFF"/>
        </w:rPr>
      </w:pPr>
      <w:r>
        <w:rPr>
          <w:shd w:val="clear" w:color="auto" w:fill="FFFFFF"/>
        </w:rPr>
        <w:t>выполнение теоретического или экспериментального исследования в рамках поставленных задач;</w:t>
      </w:r>
    </w:p>
    <w:p>
      <w:pPr>
        <w:pStyle w:val="8"/>
        <w:numPr>
          <w:ilvl w:val="0"/>
          <w:numId w:val="1"/>
        </w:numPr>
        <w:shd w:val="clear" w:color="auto" w:fill="FFFFFF"/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textAlignment w:val="baseline"/>
        <w:rPr>
          <w:shd w:val="clear" w:color="auto" w:fill="FFFFFF"/>
        </w:rPr>
      </w:pPr>
      <w:r>
        <w:rPr>
          <w:shd w:val="clear" w:color="auto" w:fill="FFFFFF"/>
        </w:rPr>
        <w:t>проведение расчета и анализа технико-экономической эффективности разработки.</w:t>
      </w:r>
    </w:p>
    <w:p>
      <w:pPr>
        <w:pStyle w:val="8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</w:pPr>
    </w:p>
    <w:p>
      <w:pPr>
        <w:pStyle w:val="8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</w:rPr>
      </w:pPr>
      <w:r>
        <w:rPr>
          <w:b/>
        </w:rPr>
        <w:t xml:space="preserve">Содержание практики, вопросы, подлежащие изучению и отрабатываемые элементы практической подготовки: </w:t>
      </w:r>
    </w:p>
    <w:p>
      <w:pPr>
        <w:pStyle w:val="8"/>
        <w:numPr>
          <w:ilvl w:val="0"/>
          <w:numId w:val="1"/>
        </w:numPr>
        <w:shd w:val="clear" w:color="auto" w:fill="FFFFFF"/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textAlignment w:val="baseline"/>
        <w:rPr>
          <w:shd w:val="clear" w:color="auto" w:fill="FFFFFF"/>
        </w:rPr>
      </w:pPr>
      <w:r>
        <w:rPr>
          <w:shd w:val="clear" w:color="auto" w:fill="FFFFFF"/>
        </w:rPr>
        <w:t xml:space="preserve"> литературные источники по разрабатываемой теме с целью их использования при выполнении бакалаврской выпускной работы;</w:t>
      </w:r>
    </w:p>
    <w:p>
      <w:pPr>
        <w:pStyle w:val="8"/>
        <w:numPr>
          <w:ilvl w:val="0"/>
          <w:numId w:val="1"/>
        </w:numPr>
        <w:shd w:val="clear" w:color="auto" w:fill="FFFFFF"/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textAlignment w:val="baseline"/>
        <w:rPr>
          <w:shd w:val="clear" w:color="auto" w:fill="FFFFFF"/>
        </w:rPr>
      </w:pPr>
      <w:r>
        <w:rPr>
          <w:shd w:val="clear" w:color="auto" w:fill="FFFFFF"/>
        </w:rPr>
        <w:t>методы исследования и проведения работ, анализа и обработки данных;</w:t>
      </w:r>
    </w:p>
    <w:p>
      <w:pPr>
        <w:pStyle w:val="8"/>
        <w:numPr>
          <w:ilvl w:val="0"/>
          <w:numId w:val="1"/>
        </w:numPr>
        <w:shd w:val="clear" w:color="auto" w:fill="FFFFFF"/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textAlignment w:val="baseline"/>
        <w:rPr>
          <w:shd w:val="clear" w:color="auto" w:fill="FFFFFF"/>
        </w:rPr>
      </w:pPr>
      <w:r>
        <w:rPr>
          <w:shd w:val="clear" w:color="auto" w:fill="FFFFFF"/>
        </w:rPr>
        <w:t>информационные технологии в профессиональной деятельности;</w:t>
      </w:r>
    </w:p>
    <w:p>
      <w:pPr>
        <w:pStyle w:val="8"/>
        <w:numPr>
          <w:ilvl w:val="0"/>
          <w:numId w:val="1"/>
        </w:numPr>
        <w:shd w:val="clear" w:color="auto" w:fill="FFFFFF"/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textAlignment w:val="baseline"/>
        <w:rPr>
          <w:shd w:val="clear" w:color="auto" w:fill="FFFFFF"/>
        </w:rPr>
      </w:pPr>
      <w:r>
        <w:rPr>
          <w:shd w:val="clear" w:color="auto" w:fill="FFFFFF"/>
        </w:rPr>
        <w:t>программные продукты, относящиеся к профессиональной сфере;</w:t>
      </w:r>
    </w:p>
    <w:p>
      <w:pPr>
        <w:pStyle w:val="8"/>
        <w:numPr>
          <w:ilvl w:val="0"/>
          <w:numId w:val="1"/>
        </w:numPr>
        <w:shd w:val="clear" w:color="auto" w:fill="FFFFFF"/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textAlignment w:val="baseline"/>
        <w:rPr>
          <w:shd w:val="clear" w:color="auto" w:fill="FFFFFF"/>
        </w:rPr>
      </w:pPr>
      <w:r>
        <w:rPr>
          <w:shd w:val="clear" w:color="auto" w:fill="FFFFFF"/>
        </w:rPr>
        <w:t>требования к оформлению научно-технической документации;</w:t>
      </w:r>
    </w:p>
    <w:p>
      <w:pPr>
        <w:pStyle w:val="8"/>
        <w:numPr>
          <w:ilvl w:val="0"/>
          <w:numId w:val="1"/>
        </w:numPr>
        <w:shd w:val="clear" w:color="auto" w:fill="FFFFFF"/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textAlignment w:val="baseline"/>
        <w:rPr>
          <w:shd w:val="clear" w:color="auto" w:fill="FFFFFF"/>
        </w:rPr>
      </w:pPr>
      <w:r>
        <w:rPr>
          <w:shd w:val="clear" w:color="auto" w:fill="FFFFFF"/>
        </w:rPr>
        <w:t>порядок внедрения результатов разработок.</w:t>
      </w:r>
    </w:p>
    <w:p>
      <w:pPr>
        <w:pStyle w:val="8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textAlignment w:val="baseline"/>
        <w:rPr>
          <w:b/>
        </w:rPr>
      </w:pPr>
    </w:p>
    <w:p>
      <w:pPr>
        <w:pStyle w:val="8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textAlignment w:val="baseline"/>
        <w:rPr>
          <w:b/>
        </w:rPr>
      </w:pPr>
      <w:r>
        <w:rPr>
          <w:b/>
        </w:rPr>
        <w:t xml:space="preserve">Планируемые результаты практики: </w:t>
      </w:r>
    </w:p>
    <w:p>
      <w:pPr>
        <w:pStyle w:val="8"/>
        <w:numPr>
          <w:ilvl w:val="0"/>
          <w:numId w:val="1"/>
        </w:numPr>
        <w:shd w:val="clear" w:color="auto" w:fill="FFFFFF"/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textAlignment w:val="baseline"/>
        <w:rPr>
          <w:shd w:val="clear" w:color="auto" w:fill="FFFFFF"/>
        </w:rPr>
      </w:pPr>
      <w:r>
        <w:rPr>
          <w:shd w:val="clear" w:color="auto" w:fill="FFFFFF"/>
        </w:rPr>
        <w:t>закрепление, углубление и расширение знаний, полученных в ходе обучения.</w:t>
      </w:r>
    </w:p>
    <w:p>
      <w:pPr>
        <w:pStyle w:val="8"/>
        <w:numPr>
          <w:ilvl w:val="0"/>
          <w:numId w:val="1"/>
        </w:numPr>
        <w:shd w:val="clear" w:color="auto" w:fill="FFFFFF"/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textAlignment w:val="baseline"/>
        <w:rPr>
          <w:shd w:val="clear" w:color="auto" w:fill="FFFFFF"/>
        </w:rPr>
      </w:pPr>
      <w:r>
        <w:rPr>
          <w:shd w:val="clear" w:color="auto" w:fill="FFFFFF"/>
        </w:rPr>
        <w:t>приобретение новых, закрепление, углубление и расширение имеющихся профессиональных умений и навыков.</w:t>
      </w:r>
    </w:p>
    <w:p>
      <w:pPr>
        <w:pStyle w:val="8"/>
        <w:numPr>
          <w:ilvl w:val="0"/>
          <w:numId w:val="1"/>
        </w:numPr>
        <w:shd w:val="clear" w:color="auto" w:fill="FFFFFF"/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textAlignment w:val="baseline"/>
        <w:rPr>
          <w:shd w:val="clear" w:color="auto" w:fill="FFFFFF"/>
        </w:rPr>
      </w:pPr>
      <w:r>
        <w:rPr>
          <w:shd w:val="clear" w:color="auto" w:fill="FFFFFF"/>
        </w:rPr>
        <w:t>получение реального опыта полноценной профессиональной деятельности.</w:t>
      </w:r>
    </w:p>
    <w:p>
      <w:pPr>
        <w:pStyle w:val="8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709"/>
        <w:jc w:val="both"/>
        <w:textAlignment w:val="baseline"/>
      </w:pPr>
    </w:p>
    <w:p>
      <w:pPr>
        <w:pStyle w:val="8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709"/>
        <w:jc w:val="both"/>
        <w:textAlignment w:val="baseline"/>
      </w:pPr>
    </w:p>
    <w:p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Рассмотрено на заседании кафедры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информатики и информационных технологий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(протокол от «    »                     202   г. №        )</w:t>
      </w:r>
    </w:p>
    <w:p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  <w:gridCol w:w="4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Calibri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Calibri"/>
                <w:sz w:val="24"/>
                <w:szCs w:val="24"/>
                <w:lang w:eastAsia="ru-RU"/>
              </w:rPr>
              <w:t>СОГЛАСОВАНО</w:t>
            </w:r>
            <w:r>
              <w:rPr>
                <w:rStyle w:val="6"/>
                <w:rFonts w:ascii="Times New Roman" w:hAnsi="Times New Roman" w:eastAsia="Times New Roman" w:cs="Calibri"/>
                <w:sz w:val="24"/>
                <w:szCs w:val="24"/>
                <w:lang w:eastAsia="ru-RU"/>
              </w:rPr>
              <w:footnoteReference w:id="0"/>
            </w:r>
          </w:p>
          <w:p>
            <w:pPr>
              <w:widowControl w:val="0"/>
              <w:autoSpaceDE w:val="0"/>
              <w:autoSpaceDN w:val="0"/>
              <w:adjustRightInd w:val="0"/>
              <w:spacing w:beforeLines="0" w:after="0" w:afterLines="0" w:line="240" w:lineRule="auto"/>
              <w:jc w:val="center"/>
              <w:rPr>
                <w:rFonts w:hint="default" w:ascii="Times New Roman" w:hAnsi="Times New Roman" w:cs="Times New Roman"/>
                <w:i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u w:val="single"/>
                <w:lang w:val="en-US" w:eastAsia="ru-RU"/>
              </w:rPr>
              <w:t xml:space="preserve">Александр Эрнстович 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u w:val="single"/>
                <w:lang w:eastAsia="ru-RU"/>
              </w:rPr>
              <w:t>Эппель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u w:val="single"/>
                <w:lang w:val="en-US" w:eastAsia="ru-RU"/>
              </w:rPr>
              <w:t xml:space="preserve">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Calibri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Calibri"/>
                <w:i/>
                <w:sz w:val="20"/>
                <w:szCs w:val="20"/>
                <w:lang w:eastAsia="ru-RU"/>
              </w:rPr>
              <w:t xml:space="preserve">Руководитель по практической подготовке от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Calibri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Calibri"/>
                <w:i/>
                <w:sz w:val="20"/>
                <w:szCs w:val="20"/>
                <w:lang w:eastAsia="ru-RU"/>
              </w:rPr>
              <w:t>профильной организации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Calibri"/>
                <w:i/>
                <w:sz w:val="20"/>
                <w:szCs w:val="20"/>
                <w:lang w:eastAsia="ru-RU"/>
              </w:rPr>
            </w:pPr>
            <w:r>
              <w:rPr>
                <w:rFonts w:hint="default" w:ascii="Times New Roman" w:cs="Times New Roman"/>
                <w:i/>
                <w:sz w:val="20"/>
                <w:szCs w:val="20"/>
                <w:lang w:eastAsia="ru-RU"/>
              </w:rPr>
              <w:t>«</w:t>
            </w:r>
            <w:r>
              <w:rPr>
                <w:rFonts w:hint="default" w:ascii="Times New Roman" w:cs="Times New Roman"/>
                <w:i/>
                <w:sz w:val="20"/>
                <w:szCs w:val="20"/>
                <w:lang w:val="en-US" w:eastAsia="ru-RU"/>
              </w:rPr>
              <w:t>22</w:t>
            </w:r>
            <w:r>
              <w:rPr>
                <w:rFonts w:hint="default" w:ascii="Times New Roman" w:cs="Times New Roman"/>
                <w:i/>
                <w:sz w:val="20"/>
                <w:szCs w:val="20"/>
                <w:lang w:eastAsia="ru-RU"/>
              </w:rPr>
              <w:t>»</w:t>
            </w:r>
            <w:r>
              <w:rPr>
                <w:rFonts w:hint="default" w:ascii="Times New Roman" w:cs="Times New Roman"/>
                <w:i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hint="default" w:ascii="Times New Roman" w:cs="Times New Roman"/>
                <w:i/>
                <w:sz w:val="20"/>
                <w:szCs w:val="20"/>
                <w:lang w:eastAsia="ru-RU"/>
              </w:rPr>
              <w:t>июня 20</w:t>
            </w:r>
            <w:r>
              <w:rPr>
                <w:rFonts w:hint="default" w:ascii="Times New Roman" w:cs="Times New Roman"/>
                <w:i/>
                <w:sz w:val="20"/>
                <w:szCs w:val="20"/>
                <w:lang w:val="en-US" w:eastAsia="ru-RU"/>
              </w:rPr>
              <w:t>23</w:t>
            </w:r>
            <w:r>
              <w:rPr>
                <w:rFonts w:hint="default" w:ascii="Times New Roman" w:cs="Times New Roman"/>
                <w:i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467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Calibri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Calibri"/>
                <w:sz w:val="24"/>
                <w:szCs w:val="24"/>
                <w:lang w:eastAsia="ru-RU"/>
              </w:rPr>
              <w:t>УТВЕРЖДАЮ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Times New Roman"/>
                <w:i w:val="0"/>
                <w:iCs/>
                <w:sz w:val="24"/>
                <w:szCs w:val="24"/>
                <w:u w:val="single"/>
                <w:lang w:eastAsia="ru-RU"/>
              </w:rPr>
            </w:pPr>
            <w:r>
              <w:rPr>
                <w:rFonts w:hint="default" w:ascii="Times New Roman" w:hAnsi="Times New Roman" w:eastAsia="Times New Roman"/>
                <w:i w:val="0"/>
                <w:iCs/>
                <w:sz w:val="24"/>
                <w:szCs w:val="24"/>
                <w:u w:val="single"/>
                <w:lang w:eastAsia="ru-RU"/>
              </w:rPr>
              <w:t>Михаил</w:t>
            </w:r>
            <w:r>
              <w:rPr>
                <w:rFonts w:hint="default" w:ascii="Times New Roman" w:hAnsi="Times New Roman" w:eastAsia="Times New Roman"/>
                <w:i w:val="0"/>
                <w:iCs/>
                <w:sz w:val="24"/>
                <w:szCs w:val="24"/>
                <w:u w:val="single"/>
                <w:lang w:val="en-US" w:eastAsia="ru-RU"/>
              </w:rPr>
              <w:t xml:space="preserve"> </w:t>
            </w:r>
            <w:r>
              <w:rPr>
                <w:rFonts w:hint="default" w:ascii="Times New Roman" w:hAnsi="Times New Roman" w:eastAsia="Times New Roman"/>
                <w:i w:val="0"/>
                <w:iCs/>
                <w:sz w:val="24"/>
                <w:szCs w:val="24"/>
                <w:u w:val="single"/>
                <w:lang w:eastAsia="ru-RU"/>
              </w:rPr>
              <w:t>Львович Орлов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Calibri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Calibri"/>
                <w:i/>
                <w:sz w:val="20"/>
                <w:szCs w:val="20"/>
                <w:lang w:eastAsia="ru-RU"/>
              </w:rPr>
              <w:t>Руководитель по практической подготовке от Института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Calibri"/>
                <w:i/>
                <w:sz w:val="20"/>
                <w:szCs w:val="20"/>
                <w:lang w:eastAsia="ru-RU"/>
              </w:rPr>
            </w:pPr>
            <w:r>
              <w:rPr>
                <w:rFonts w:hint="default" w:ascii="Times New Roman" w:cs="Times New Roman"/>
                <w:i/>
                <w:sz w:val="20"/>
                <w:szCs w:val="20"/>
                <w:lang w:eastAsia="ru-RU"/>
              </w:rPr>
              <w:t>«</w:t>
            </w:r>
            <w:r>
              <w:rPr>
                <w:rFonts w:hint="default" w:ascii="Times New Roman" w:cs="Times New Roman"/>
                <w:i/>
                <w:sz w:val="20"/>
                <w:szCs w:val="20"/>
                <w:lang w:val="en-US" w:eastAsia="ru-RU"/>
              </w:rPr>
              <w:t>22</w:t>
            </w:r>
            <w:r>
              <w:rPr>
                <w:rFonts w:hint="default" w:ascii="Times New Roman" w:cs="Times New Roman"/>
                <w:i/>
                <w:sz w:val="20"/>
                <w:szCs w:val="20"/>
                <w:lang w:eastAsia="ru-RU"/>
              </w:rPr>
              <w:t>»</w:t>
            </w:r>
            <w:r>
              <w:rPr>
                <w:rFonts w:hint="default" w:ascii="Times New Roman" w:cs="Times New Roman"/>
                <w:i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hint="default" w:ascii="Times New Roman" w:cs="Times New Roman"/>
                <w:i/>
                <w:sz w:val="20"/>
                <w:szCs w:val="20"/>
                <w:lang w:eastAsia="ru-RU"/>
              </w:rPr>
              <w:t>июня 20</w:t>
            </w:r>
            <w:r>
              <w:rPr>
                <w:rFonts w:hint="default" w:ascii="Times New Roman" w:cs="Times New Roman"/>
                <w:i/>
                <w:sz w:val="20"/>
                <w:szCs w:val="20"/>
                <w:lang w:val="en-US" w:eastAsia="ru-RU"/>
              </w:rPr>
              <w:t>23</w:t>
            </w:r>
            <w:r>
              <w:rPr>
                <w:rFonts w:hint="default" w:ascii="Times New Roman" w:cs="Times New Roman"/>
                <w:i/>
                <w:sz w:val="20"/>
                <w:szCs w:val="20"/>
                <w:lang w:eastAsia="ru-RU"/>
              </w:rPr>
              <w:t xml:space="preserve"> г.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Задание принято к исполнению: _____________________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22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» июня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202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ru-RU"/>
        </w:rPr>
        <w:t xml:space="preserve">3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г.</w:t>
      </w:r>
    </w:p>
    <w:p>
      <w:pPr>
        <w:spacing w:after="0" w:line="240" w:lineRule="auto"/>
        <w:ind w:left="3686" w:hanging="142"/>
        <w:rPr>
          <w:rFonts w:ascii="Times New Roman" w:hAnsi="Times New Roman" w:eastAsia="Times New Roman" w:cs="Times New Roman"/>
          <w:i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i/>
          <w:sz w:val="20"/>
          <w:szCs w:val="20"/>
          <w:lang w:eastAsia="ru-RU"/>
        </w:rPr>
        <w:t>(подпись студента)</w:t>
      </w:r>
    </w:p>
    <w:p>
      <w:pPr>
        <w:spacing w:after="0"/>
        <w:rPr>
          <w:rFonts w:ascii="Times New Roman" w:hAnsi="Times New Roman" w:cs="Times New Roman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76" w:lineRule="auto"/>
      </w:pPr>
      <w:r>
        <w:separator/>
      </w:r>
    </w:p>
  </w:footnote>
  <w:footnote w:type="continuationSeparator" w:id="3">
    <w:p>
      <w:pPr>
        <w:spacing w:before="0" w:after="0" w:line="276" w:lineRule="auto"/>
      </w:pPr>
      <w:r>
        <w:continuationSeparator/>
      </w:r>
    </w:p>
  </w:footnote>
  <w:footnote w:id="0">
    <w:p>
      <w:pPr>
        <w:pStyle w:val="7"/>
      </w:pPr>
      <w:r>
        <w:rPr>
          <w:rStyle w:val="6"/>
        </w:rPr>
        <w:footnoteRef/>
      </w:r>
      <w:r>
        <w:t xml:space="preserve"> </w:t>
      </w:r>
      <w:r>
        <w:rPr>
          <w:rFonts w:ascii="Times New Roman" w:hAnsi="Times New Roman" w:cs="Times New Roman"/>
          <w:sz w:val="18"/>
        </w:rPr>
        <w:t>при прохождении практики в профильной организации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E21E79"/>
    <w:multiLevelType w:val="multilevel"/>
    <w:tmpl w:val="16E21E79"/>
    <w:lvl w:ilvl="0" w:tentative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AC"/>
    <w:rsid w:val="000154B3"/>
    <w:rsid w:val="00034854"/>
    <w:rsid w:val="000525F6"/>
    <w:rsid w:val="000616AC"/>
    <w:rsid w:val="00065D1B"/>
    <w:rsid w:val="000B32A8"/>
    <w:rsid w:val="001123A3"/>
    <w:rsid w:val="00136F85"/>
    <w:rsid w:val="001866D4"/>
    <w:rsid w:val="00187112"/>
    <w:rsid w:val="001E6B1A"/>
    <w:rsid w:val="00280B65"/>
    <w:rsid w:val="00377D47"/>
    <w:rsid w:val="003807F0"/>
    <w:rsid w:val="00397571"/>
    <w:rsid w:val="003C04D6"/>
    <w:rsid w:val="003D36E5"/>
    <w:rsid w:val="003D5485"/>
    <w:rsid w:val="00410D45"/>
    <w:rsid w:val="004C0167"/>
    <w:rsid w:val="0054134B"/>
    <w:rsid w:val="00693F1E"/>
    <w:rsid w:val="006F6C34"/>
    <w:rsid w:val="00742822"/>
    <w:rsid w:val="00765FEF"/>
    <w:rsid w:val="007936AA"/>
    <w:rsid w:val="00826AB3"/>
    <w:rsid w:val="008A1EAC"/>
    <w:rsid w:val="008A42EF"/>
    <w:rsid w:val="008C2398"/>
    <w:rsid w:val="0093707F"/>
    <w:rsid w:val="009812AE"/>
    <w:rsid w:val="009A1D2E"/>
    <w:rsid w:val="00A267E9"/>
    <w:rsid w:val="00AF3BB4"/>
    <w:rsid w:val="00B00AE5"/>
    <w:rsid w:val="00BA70F0"/>
    <w:rsid w:val="00C36A24"/>
    <w:rsid w:val="00C66B2D"/>
    <w:rsid w:val="00C8775A"/>
    <w:rsid w:val="00CA03BC"/>
    <w:rsid w:val="00CB7200"/>
    <w:rsid w:val="00DD4DE2"/>
    <w:rsid w:val="00E03419"/>
    <w:rsid w:val="00E11194"/>
    <w:rsid w:val="00E345BE"/>
    <w:rsid w:val="00E5023B"/>
    <w:rsid w:val="00EA09F4"/>
    <w:rsid w:val="00EA437D"/>
    <w:rsid w:val="00EA682F"/>
    <w:rsid w:val="00EF33A8"/>
    <w:rsid w:val="00F94D94"/>
    <w:rsid w:val="2D5B734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4"/>
    <w:semiHidden/>
    <w:unhideWhenUsed/>
    <w:uiPriority w:val="99"/>
    <w:pPr>
      <w:spacing w:after="120"/>
    </w:pPr>
  </w:style>
  <w:style w:type="paragraph" w:styleId="5">
    <w:name w:val="Body Text Indent"/>
    <w:basedOn w:val="1"/>
    <w:link w:val="13"/>
    <w:uiPriority w:val="0"/>
    <w:pPr>
      <w:spacing w:after="0" w:line="240" w:lineRule="auto"/>
      <w:ind w:firstLine="720"/>
      <w:jc w:val="both"/>
    </w:pPr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styleId="6">
    <w:name w:val="footnote reference"/>
    <w:basedOn w:val="2"/>
    <w:semiHidden/>
    <w:unhideWhenUsed/>
    <w:uiPriority w:val="99"/>
    <w:rPr>
      <w:vertAlign w:val="superscript"/>
    </w:rPr>
  </w:style>
  <w:style w:type="paragraph" w:styleId="7">
    <w:name w:val="footnote text"/>
    <w:basedOn w:val="1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9">
    <w:name w:val="Table Grid"/>
    <w:basedOn w:val="3"/>
    <w:uiPriority w:val="39"/>
    <w:pPr>
      <w:spacing w:after="0" w:line="240" w:lineRule="auto"/>
    </w:pPr>
    <w:rPr>
      <w:rFonts w:ascii="Calibri" w:hAnsi="Calibri" w:eastAsia="Times New Roman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Основной текст (2)_"/>
    <w:basedOn w:val="2"/>
    <w:link w:val="12"/>
    <w:uiPriority w:val="0"/>
    <w:rPr>
      <w:rFonts w:ascii="Times New Roman" w:hAnsi="Times New Roman" w:eastAsia="Times New Roman" w:cs="Times New Roman"/>
      <w:sz w:val="28"/>
      <w:szCs w:val="28"/>
      <w:shd w:val="clear" w:color="auto" w:fill="FFFFFF"/>
    </w:rPr>
  </w:style>
  <w:style w:type="paragraph" w:customStyle="1" w:styleId="12">
    <w:name w:val="Основной текст (2)"/>
    <w:basedOn w:val="1"/>
    <w:link w:val="11"/>
    <w:uiPriority w:val="0"/>
    <w:pPr>
      <w:widowControl w:val="0"/>
      <w:shd w:val="clear" w:color="auto" w:fill="FFFFFF"/>
      <w:spacing w:after="0" w:line="466" w:lineRule="exact"/>
      <w:ind w:hanging="680"/>
      <w:jc w:val="both"/>
    </w:pPr>
    <w:rPr>
      <w:rFonts w:ascii="Times New Roman" w:hAnsi="Times New Roman" w:eastAsia="Times New Roman" w:cs="Times New Roman"/>
      <w:sz w:val="28"/>
      <w:szCs w:val="28"/>
    </w:rPr>
  </w:style>
  <w:style w:type="character" w:customStyle="1" w:styleId="13">
    <w:name w:val="Основной текст с отступом Знак"/>
    <w:basedOn w:val="2"/>
    <w:link w:val="5"/>
    <w:qFormat/>
    <w:uiPriority w:val="0"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customStyle="1" w:styleId="14">
    <w:name w:val="Основной текст Знак"/>
    <w:basedOn w:val="2"/>
    <w:link w:val="4"/>
    <w:semiHidden/>
    <w:uiPriority w:val="99"/>
  </w:style>
  <w:style w:type="character" w:customStyle="1" w:styleId="15">
    <w:name w:val="Текст сноски Знак"/>
    <w:basedOn w:val="2"/>
    <w:link w:val="7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440</Words>
  <Characters>2508</Characters>
  <Lines>20</Lines>
  <Paragraphs>5</Paragraphs>
  <TotalTime>1</TotalTime>
  <ScaleCrop>false</ScaleCrop>
  <LinksUpToDate>false</LinksUpToDate>
  <CharactersWithSpaces>2943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2021-02-03T08:44:00Z</dcterms:created>
  <dc:creator>Газиева Инна А.</dc:creator>
  <cp:lastModifiedBy>Григорий</cp:lastModifiedBy>
  <dcterms:modified xsi:type="dcterms:W3CDTF">2023-06-25T20:44:52Z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E7C6DD24B3C54D6FAA477C173C924C97</vt:lpwstr>
  </property>
</Properties>
</file>