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09E" w:rsidRPr="00B936E3" w:rsidRDefault="00F902BA" w:rsidP="006752A5">
      <w:pPr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B936E3">
        <w:rPr>
          <w:rFonts w:ascii="Times New Roman" w:eastAsia="Times New Roman" w:hAnsi="Times New Roman" w:cs="Times New Roman"/>
          <w:caps/>
          <w:sz w:val="24"/>
          <w:szCs w:val="24"/>
        </w:rPr>
        <w:t>Министерство образования и науки Российской Федерации</w:t>
      </w:r>
    </w:p>
    <w:p w:rsidR="006D409E" w:rsidRPr="00B936E3" w:rsidRDefault="00F902BA" w:rsidP="006752A5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4"/>
          <w:szCs w:val="24"/>
        </w:rPr>
      </w:pPr>
      <w:r w:rsidRPr="00B936E3">
        <w:rPr>
          <w:rFonts w:ascii="Times New Roman" w:eastAsia="Times New Roman" w:hAnsi="Times New Roman" w:cs="Times New Roman"/>
          <w:spacing w:val="-2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6D409E" w:rsidRPr="00B936E3" w:rsidRDefault="00F902BA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  <w:sz w:val="24"/>
          <w:szCs w:val="24"/>
        </w:rPr>
      </w:pPr>
      <w:r w:rsidRPr="00B936E3">
        <w:rPr>
          <w:rFonts w:ascii="Times New Roman" w:eastAsia="Times New Roman" w:hAnsi="Times New Roman" w:cs="Times New Roman"/>
          <w:caps/>
          <w:spacing w:val="-20"/>
          <w:sz w:val="24"/>
          <w:szCs w:val="24"/>
        </w:rPr>
        <w:t>«Национальный исследовательский Томский политехнический Университет»</w:t>
      </w: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Pr="00B936E3" w:rsidRDefault="00F902BA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36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37895" cy="937895"/>
            <wp:effectExtent l="0" t="0" r="0" b="0"/>
            <wp:docPr id="1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Pr="00B936E3" w:rsidRDefault="00F902BA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6E3">
        <w:rPr>
          <w:rFonts w:ascii="Times New Roman" w:eastAsia="Times New Roman" w:hAnsi="Times New Roman" w:cs="Times New Roman"/>
          <w:sz w:val="24"/>
          <w:szCs w:val="24"/>
        </w:rPr>
        <w:t>Центр цифровых</w:t>
      </w:r>
    </w:p>
    <w:p w:rsidR="006D409E" w:rsidRPr="00B936E3" w:rsidRDefault="00F902BA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6E3">
        <w:rPr>
          <w:rFonts w:ascii="Times New Roman" w:eastAsia="Times New Roman" w:hAnsi="Times New Roman" w:cs="Times New Roman"/>
          <w:sz w:val="24"/>
          <w:szCs w:val="24"/>
        </w:rPr>
        <w:t>образовательных технологий</w:t>
      </w: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936E3" w:rsidRDefault="00F902BA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6E3">
        <w:rPr>
          <w:rFonts w:ascii="Times New Roman" w:eastAsia="Times New Roman" w:hAnsi="Times New Roman" w:cs="Times New Roman"/>
          <w:sz w:val="24"/>
          <w:szCs w:val="24"/>
        </w:rPr>
        <w:t>01.03.02 «Прикладная математика и информатика»</w:t>
      </w:r>
      <w:r w:rsidRPr="00B936E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Pr="00B936E3" w:rsidRDefault="00F744DD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 w:rsidRPr="00B936E3">
        <w:rPr>
          <w:rFonts w:ascii="Times New Roman" w:eastAsia="Times New Roman" w:hAnsi="Times New Roman" w:cs="Times New Roman"/>
          <w:caps/>
          <w:sz w:val="24"/>
          <w:szCs w:val="24"/>
        </w:rPr>
        <w:t xml:space="preserve">Лабораторная работа № </w:t>
      </w:r>
      <w:r w:rsidR="007F29F5" w:rsidRPr="00B936E3">
        <w:rPr>
          <w:rFonts w:ascii="Times New Roman" w:eastAsia="Times New Roman" w:hAnsi="Times New Roman" w:cs="Times New Roman"/>
          <w:caps/>
          <w:sz w:val="24"/>
          <w:szCs w:val="24"/>
        </w:rPr>
        <w:t>5</w:t>
      </w: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D409E" w:rsidRPr="00B936E3" w:rsidRDefault="00F902BA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936E3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6D409E" w:rsidRPr="00B936E3" w:rsidRDefault="00F902BA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36E3">
        <w:rPr>
          <w:rFonts w:ascii="Times New Roman" w:eastAsia="Times New Roman" w:hAnsi="Times New Roman" w:cs="Times New Roman"/>
          <w:sz w:val="24"/>
          <w:szCs w:val="24"/>
        </w:rPr>
        <w:t>по дисциплине:</w:t>
      </w:r>
    </w:p>
    <w:p w:rsidR="006D409E" w:rsidRPr="00B936E3" w:rsidRDefault="00344967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36E3">
        <w:rPr>
          <w:rFonts w:ascii="Times New Roman" w:eastAsia="Times New Roman" w:hAnsi="Times New Roman" w:cs="Times New Roman"/>
          <w:b/>
          <w:sz w:val="24"/>
          <w:szCs w:val="24"/>
        </w:rPr>
        <w:t>Компьютерный анализ данных</w:t>
      </w:r>
    </w:p>
    <w:p w:rsidR="00344967" w:rsidRPr="00B936E3" w:rsidRDefault="00344967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4967" w:rsidRPr="00B936E3" w:rsidRDefault="00344967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36E3">
        <w:rPr>
          <w:rFonts w:ascii="Times New Roman" w:eastAsia="Times New Roman" w:hAnsi="Times New Roman" w:cs="Times New Roman"/>
          <w:sz w:val="24"/>
          <w:szCs w:val="24"/>
        </w:rPr>
        <w:t>Вариант 3</w:t>
      </w:r>
    </w:p>
    <w:p w:rsidR="00344967" w:rsidRPr="00B936E3" w:rsidRDefault="00344967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6D409E" w:rsidRPr="00B936E3" w:rsidRDefault="006D409E" w:rsidP="006752A5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936E3" w:rsidRDefault="006D409E" w:rsidP="006752A5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936E3" w:rsidRDefault="006D409E" w:rsidP="006752A5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70" w:type="dxa"/>
        <w:jc w:val="center"/>
        <w:tblLayout w:type="fixed"/>
        <w:tblLook w:val="04A0" w:firstRow="1" w:lastRow="0" w:firstColumn="1" w:lastColumn="0" w:noHBand="0" w:noVBand="1"/>
      </w:tblPr>
      <w:tblGrid>
        <w:gridCol w:w="1950"/>
        <w:gridCol w:w="1558"/>
        <w:gridCol w:w="284"/>
        <w:gridCol w:w="4252"/>
        <w:gridCol w:w="284"/>
        <w:gridCol w:w="1542"/>
      </w:tblGrid>
      <w:tr w:rsidR="006D409E" w:rsidRPr="00B936E3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Pr="00B936E3" w:rsidRDefault="00F902BA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3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  <w:gridSpan w:val="5"/>
            <w:vAlign w:val="bottom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09E" w:rsidRPr="00B936E3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Pr="00B936E3" w:rsidRDefault="00F902BA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E3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группы</w:t>
            </w:r>
          </w:p>
        </w:tc>
        <w:tc>
          <w:tcPr>
            <w:tcW w:w="1558" w:type="dxa"/>
            <w:vAlign w:val="bottom"/>
          </w:tcPr>
          <w:p w:rsidR="006D409E" w:rsidRPr="00B936E3" w:rsidRDefault="00F902BA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E3">
              <w:rPr>
                <w:rFonts w:ascii="Times New Roman" w:eastAsia="Times New Roman" w:hAnsi="Times New Roman" w:cs="Times New Roman"/>
                <w:sz w:val="24"/>
                <w:szCs w:val="24"/>
              </w:rPr>
              <w:t>0В02</w:t>
            </w:r>
          </w:p>
        </w:tc>
        <w:tc>
          <w:tcPr>
            <w:tcW w:w="284" w:type="dxa"/>
            <w:vAlign w:val="bottom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:rsidR="006D409E" w:rsidRPr="00B936E3" w:rsidRDefault="00F902BA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E3">
              <w:rPr>
                <w:rFonts w:ascii="Times New Roman" w:eastAsia="Times New Roman" w:hAnsi="Times New Roman" w:cs="Times New Roman"/>
                <w:sz w:val="24"/>
                <w:szCs w:val="24"/>
              </w:rPr>
              <w:t>Редько Дмитрий Александрович</w:t>
            </w:r>
          </w:p>
        </w:tc>
        <w:tc>
          <w:tcPr>
            <w:tcW w:w="284" w:type="dxa"/>
            <w:vAlign w:val="bottom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vAlign w:val="bottom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D409E" w:rsidRPr="00B936E3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09E" w:rsidRPr="00B936E3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Pr="00B936E3" w:rsidRDefault="00F902BA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3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0" w:type="dxa"/>
            <w:gridSpan w:val="5"/>
            <w:vAlign w:val="bottom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09E" w:rsidRPr="00B936E3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Pr="00B936E3" w:rsidRDefault="00F902BA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36E3"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558" w:type="dxa"/>
            <w:vAlign w:val="bottom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</w:tcPr>
          <w:p w:rsidR="006D409E" w:rsidRPr="00B936E3" w:rsidRDefault="00344967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36E3">
              <w:rPr>
                <w:rFonts w:ascii="Times New Roman" w:eastAsia="Times New Roman" w:hAnsi="Times New Roman" w:cs="Times New Roman"/>
                <w:sz w:val="24"/>
                <w:szCs w:val="24"/>
              </w:rPr>
              <w:t>Кочегуров</w:t>
            </w:r>
            <w:proofErr w:type="spellEnd"/>
            <w:r w:rsidRPr="00B936E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Александр Иванович</w:t>
            </w:r>
          </w:p>
        </w:tc>
        <w:tc>
          <w:tcPr>
            <w:tcW w:w="284" w:type="dxa"/>
            <w:vAlign w:val="bottom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  <w:vAlign w:val="bottom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409E" w:rsidRPr="00B936E3">
        <w:trPr>
          <w:trHeight w:hRule="exact" w:val="340"/>
          <w:jc w:val="center"/>
        </w:trPr>
        <w:tc>
          <w:tcPr>
            <w:tcW w:w="1950" w:type="dxa"/>
            <w:vAlign w:val="bottom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2" w:type="dxa"/>
          </w:tcPr>
          <w:p w:rsidR="006D409E" w:rsidRPr="00B936E3" w:rsidRDefault="006D409E" w:rsidP="006752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936E3" w:rsidRDefault="006D409E" w:rsidP="00675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409E" w:rsidRPr="00B936E3" w:rsidRDefault="00F902BA" w:rsidP="006752A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36E3">
        <w:rPr>
          <w:rFonts w:ascii="Times New Roman" w:eastAsia="Times New Roman" w:hAnsi="Times New Roman" w:cs="Times New Roman"/>
          <w:sz w:val="24"/>
          <w:szCs w:val="24"/>
        </w:rPr>
        <w:t>Томск — 2023</w:t>
      </w:r>
    </w:p>
    <w:p w:rsidR="00F744DD" w:rsidRPr="00B936E3" w:rsidRDefault="00F744DD" w:rsidP="007F29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B3AD5" w:rsidRPr="00B936E3" w:rsidRDefault="000B3AD5" w:rsidP="007F29F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936E3">
        <w:rPr>
          <w:rFonts w:ascii="Times New Roman" w:hAnsi="Times New Roman" w:cs="Times New Roman"/>
          <w:b/>
          <w:color w:val="000000"/>
          <w:sz w:val="24"/>
          <w:szCs w:val="24"/>
        </w:rPr>
        <w:t>Задание</w:t>
      </w:r>
    </w:p>
    <w:p w:rsidR="007F29F5" w:rsidRPr="00B936E3" w:rsidRDefault="007F29F5" w:rsidP="007F29F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936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3E1E37" wp14:editId="3793D186">
            <wp:extent cx="5940425" cy="576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389" w:rsidRPr="00B936E3" w:rsidRDefault="007F29F5" w:rsidP="007F29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36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4EE2E5" wp14:editId="6734DDA8">
            <wp:extent cx="5940425" cy="33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D5" w:rsidRPr="00B936E3" w:rsidRDefault="000B3AD5" w:rsidP="007F29F5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B936E3">
        <w:rPr>
          <w:rFonts w:ascii="Times New Roman" w:hAnsi="Times New Roman" w:cs="Times New Roman"/>
          <w:b/>
          <w:color w:val="000000"/>
          <w:sz w:val="24"/>
          <w:szCs w:val="24"/>
        </w:rPr>
        <w:t>Ход работы</w:t>
      </w:r>
    </w:p>
    <w:p w:rsidR="003D5389" w:rsidRPr="00B936E3" w:rsidRDefault="000B3AD5" w:rsidP="007F29F5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36E3">
        <w:rPr>
          <w:rFonts w:ascii="Times New Roman" w:hAnsi="Times New Roman" w:cs="Times New Roman"/>
          <w:sz w:val="24"/>
          <w:szCs w:val="24"/>
        </w:rPr>
        <w:t>Сгенерировать случайную последовательность в соответствии с вариантом (</w:t>
      </w:r>
      <w:r w:rsidRPr="00B936E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F29F5" w:rsidRPr="00B936E3">
        <w:rPr>
          <w:rFonts w:ascii="Times New Roman" w:hAnsi="Times New Roman" w:cs="Times New Roman"/>
          <w:sz w:val="24"/>
          <w:szCs w:val="24"/>
        </w:rPr>
        <w:t>=6</w:t>
      </w:r>
      <w:r w:rsidRPr="00B936E3">
        <w:rPr>
          <w:rFonts w:ascii="Times New Roman" w:hAnsi="Times New Roman" w:cs="Times New Roman"/>
          <w:sz w:val="24"/>
          <w:szCs w:val="24"/>
        </w:rPr>
        <w:t>00</w:t>
      </w:r>
      <w:r w:rsidR="007F29F5" w:rsidRPr="00B936E3">
        <w:rPr>
          <w:rFonts w:ascii="Times New Roman" w:hAnsi="Times New Roman" w:cs="Times New Roman"/>
          <w:sz w:val="24"/>
          <w:szCs w:val="24"/>
        </w:rPr>
        <w:t xml:space="preserve">, </w:t>
      </w:r>
      <w:r w:rsidR="007F29F5" w:rsidRPr="00B936E3">
        <w:rPr>
          <w:rFonts w:ascii="Times New Roman" w:hAnsi="Times New Roman" w:cs="Times New Roman"/>
          <w:sz w:val="24"/>
          <w:szCs w:val="24"/>
          <w:lang w:val="en-US"/>
        </w:rPr>
        <w:t>alpha</w:t>
      </w:r>
      <w:r w:rsidR="007F29F5" w:rsidRPr="00B936E3">
        <w:rPr>
          <w:rFonts w:ascii="Times New Roman" w:hAnsi="Times New Roman" w:cs="Times New Roman"/>
          <w:sz w:val="24"/>
          <w:szCs w:val="24"/>
        </w:rPr>
        <w:t xml:space="preserve"> = 0.01</w:t>
      </w:r>
      <w:r w:rsidRPr="00B936E3">
        <w:rPr>
          <w:rFonts w:ascii="Times New Roman" w:hAnsi="Times New Roman" w:cs="Times New Roman"/>
          <w:sz w:val="24"/>
          <w:szCs w:val="24"/>
        </w:rPr>
        <w:t>).</w:t>
      </w:r>
    </w:p>
    <w:p w:rsidR="00B936E3" w:rsidRPr="00B936E3" w:rsidRDefault="00B936E3" w:rsidP="00B936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936E3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6988F53" wp14:editId="056E241F">
            <wp:extent cx="4656223" cy="15241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E3" w:rsidRPr="00B936E3" w:rsidRDefault="00B936E3" w:rsidP="00B936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936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DEC847" wp14:editId="47B6319F">
            <wp:extent cx="5140325" cy="312760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5606" cy="313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E3" w:rsidRPr="00B936E3" w:rsidRDefault="00B936E3" w:rsidP="00B936E3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B3AD5" w:rsidRPr="00B936E3" w:rsidRDefault="00B936E3" w:rsidP="00B936E3">
      <w:pPr>
        <w:pStyle w:val="a8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36E3">
        <w:rPr>
          <w:rFonts w:ascii="Times New Roman" w:hAnsi="Times New Roman" w:cs="Times New Roman"/>
          <w:color w:val="000000"/>
          <w:sz w:val="24"/>
          <w:szCs w:val="24"/>
        </w:rPr>
        <w:t>Провести расчет выборочного среднего и среднеквадратического отклонения.</w:t>
      </w:r>
    </w:p>
    <w:p w:rsidR="007F29F5" w:rsidRPr="00B936E3" w:rsidRDefault="007F29F5" w:rsidP="007F29F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F29F5" w:rsidRPr="00B936E3" w:rsidRDefault="00B936E3" w:rsidP="007F29F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936E3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F3AA558" wp14:editId="133CFF2E">
            <wp:extent cx="4808637" cy="209568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E3" w:rsidRPr="00B936E3" w:rsidRDefault="00B936E3" w:rsidP="00B936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936E3" w:rsidRPr="00B936E3" w:rsidRDefault="00B936E3" w:rsidP="00B936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936E3" w:rsidRPr="00B936E3" w:rsidRDefault="00B936E3" w:rsidP="00B936E3">
      <w:pPr>
        <w:pStyle w:val="a8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36E3">
        <w:rPr>
          <w:rFonts w:ascii="Times New Roman" w:hAnsi="Times New Roman" w:cs="Times New Roman"/>
          <w:sz w:val="24"/>
          <w:szCs w:val="24"/>
        </w:rPr>
        <w:t xml:space="preserve"> Провести расчет оценки плотности распределени</w:t>
      </w:r>
      <w:r w:rsidRPr="00B936E3">
        <w:rPr>
          <w:rFonts w:ascii="Times New Roman" w:hAnsi="Times New Roman" w:cs="Times New Roman"/>
          <w:sz w:val="24"/>
          <w:szCs w:val="24"/>
        </w:rPr>
        <w:t>я</w:t>
      </w:r>
    </w:p>
    <w:p w:rsidR="00B936E3" w:rsidRPr="00B936E3" w:rsidRDefault="00B936E3" w:rsidP="00B936E3">
      <w:pPr>
        <w:pStyle w:val="a8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F29F5" w:rsidRPr="00B936E3" w:rsidRDefault="00B936E3" w:rsidP="00B936E3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936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412975" wp14:editId="60E05D4C">
            <wp:extent cx="4919345" cy="19330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060" cy="193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E3" w:rsidRPr="00B936E3" w:rsidRDefault="00B936E3" w:rsidP="00B936E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36E3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62B2BBB" wp14:editId="613974A8">
            <wp:extent cx="5940425" cy="2599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E3" w:rsidRPr="00B936E3" w:rsidRDefault="00B936E3" w:rsidP="00B936E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936E3" w:rsidRPr="00B936E3" w:rsidRDefault="00B936E3" w:rsidP="00B936E3">
      <w:pPr>
        <w:pStyle w:val="a8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36E3">
        <w:rPr>
          <w:rFonts w:ascii="Times New Roman" w:hAnsi="Times New Roman" w:cs="Times New Roman"/>
          <w:color w:val="000000"/>
          <w:sz w:val="24"/>
          <w:szCs w:val="24"/>
        </w:rPr>
        <w:t>Вычислить с помощью таблиц теоретические частоты и при</w:t>
      </w:r>
    </w:p>
    <w:p w:rsidR="00B936E3" w:rsidRPr="00B936E3" w:rsidRDefault="00B936E3" w:rsidP="00B936E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36E3">
        <w:rPr>
          <w:rFonts w:ascii="Times New Roman" w:hAnsi="Times New Roman" w:cs="Times New Roman"/>
          <w:color w:val="000000"/>
          <w:sz w:val="24"/>
          <w:szCs w:val="24"/>
        </w:rPr>
        <w:t>заданном уровне значимости осуществить проверку на нормальность по</w:t>
      </w:r>
    </w:p>
    <w:p w:rsidR="00B936E3" w:rsidRDefault="00B936E3" w:rsidP="00B936E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36E3">
        <w:rPr>
          <w:rFonts w:ascii="Times New Roman" w:hAnsi="Times New Roman" w:cs="Times New Roman"/>
          <w:color w:val="000000"/>
          <w:sz w:val="24"/>
          <w:szCs w:val="24"/>
        </w:rPr>
        <w:t>критерию Хи2</w:t>
      </w:r>
      <w:r w:rsidRPr="00B936E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936E3" w:rsidRPr="00B936E3" w:rsidRDefault="00B936E3" w:rsidP="00B936E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B936E3" w:rsidRPr="00B936E3" w:rsidRDefault="00B936E3" w:rsidP="00B936E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36E3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4D1EA83" wp14:editId="576447FB">
            <wp:extent cx="5940425" cy="32194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E3" w:rsidRPr="00B936E3" w:rsidRDefault="00B936E3" w:rsidP="00B936E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936E3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128014F6" wp14:editId="2B7492CE">
            <wp:extent cx="5940425" cy="11404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9F5" w:rsidRPr="00B936E3" w:rsidRDefault="007F29F5" w:rsidP="007F29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F29F5" w:rsidRPr="00B936E3" w:rsidRDefault="007F29F5" w:rsidP="007F29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F29F5" w:rsidRPr="00B936E3" w:rsidRDefault="007F29F5" w:rsidP="007F29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36E3">
        <w:rPr>
          <w:rFonts w:ascii="Times New Roman" w:hAnsi="Times New Roman" w:cs="Times New Roman"/>
          <w:b/>
          <w:color w:val="000000"/>
          <w:sz w:val="24"/>
          <w:szCs w:val="24"/>
        </w:rPr>
        <w:t>Вывод</w:t>
      </w:r>
      <w:r w:rsidRPr="00B936E3">
        <w:rPr>
          <w:rFonts w:ascii="Times New Roman" w:hAnsi="Times New Roman" w:cs="Times New Roman"/>
          <w:color w:val="000000"/>
          <w:sz w:val="24"/>
          <w:szCs w:val="24"/>
        </w:rPr>
        <w:t>: Таким образом, установили, что сгенерированная выборка, как и ожидалось, имеет нормальное распределение. Это видно и визуально по гистограмме, и получено критерием Хи-квадрат (</w:t>
      </w:r>
      <w:r w:rsidRPr="00B936E3">
        <w:rPr>
          <w:rFonts w:ascii="Times New Roman" w:hAnsi="Times New Roman" w:cs="Times New Roman"/>
          <w:color w:val="000000"/>
          <w:sz w:val="24"/>
          <w:szCs w:val="24"/>
          <w:lang w:val="en-US"/>
        </w:rPr>
        <w:t>p</w:t>
      </w:r>
      <w:r w:rsidRPr="00B936E3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B936E3">
        <w:rPr>
          <w:rFonts w:ascii="Times New Roman" w:hAnsi="Times New Roman" w:cs="Times New Roman"/>
          <w:color w:val="000000"/>
          <w:sz w:val="24"/>
          <w:szCs w:val="24"/>
          <w:lang w:val="en-US"/>
        </w:rPr>
        <w:t>val</w:t>
      </w:r>
      <w:proofErr w:type="spellEnd"/>
      <w:r w:rsidRPr="00B936E3">
        <w:rPr>
          <w:rFonts w:ascii="Times New Roman" w:hAnsi="Times New Roman" w:cs="Times New Roman"/>
          <w:color w:val="000000"/>
          <w:sz w:val="24"/>
          <w:szCs w:val="24"/>
        </w:rPr>
        <w:t xml:space="preserve"> значительно больше заданного 0.01)</w:t>
      </w:r>
    </w:p>
    <w:p w:rsidR="00EB5AF2" w:rsidRPr="00B936E3" w:rsidRDefault="00EB5AF2" w:rsidP="007F29F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EB5AF2" w:rsidRPr="00B936E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B0C63"/>
    <w:multiLevelType w:val="hybridMultilevel"/>
    <w:tmpl w:val="44CEF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40F88"/>
    <w:multiLevelType w:val="hybridMultilevel"/>
    <w:tmpl w:val="7A38396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B162D6"/>
    <w:multiLevelType w:val="hybridMultilevel"/>
    <w:tmpl w:val="9140F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E2ED4"/>
    <w:multiLevelType w:val="hybridMultilevel"/>
    <w:tmpl w:val="D1040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444E2"/>
    <w:multiLevelType w:val="hybridMultilevel"/>
    <w:tmpl w:val="D910F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486B"/>
    <w:multiLevelType w:val="multilevel"/>
    <w:tmpl w:val="0CF8F8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9510A97"/>
    <w:multiLevelType w:val="multilevel"/>
    <w:tmpl w:val="D80A944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6F2536DF"/>
    <w:multiLevelType w:val="hybridMultilevel"/>
    <w:tmpl w:val="DE3AE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142AF"/>
    <w:multiLevelType w:val="hybridMultilevel"/>
    <w:tmpl w:val="FAD45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04E92"/>
    <w:multiLevelType w:val="multilevel"/>
    <w:tmpl w:val="000870D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7C2E43D7"/>
    <w:multiLevelType w:val="hybridMultilevel"/>
    <w:tmpl w:val="BE649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"/>
  </w:num>
  <w:num w:numId="5">
    <w:abstractNumId w:val="2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6D409E"/>
    <w:rsid w:val="000B351E"/>
    <w:rsid w:val="000B3AD5"/>
    <w:rsid w:val="00233BD7"/>
    <w:rsid w:val="00344967"/>
    <w:rsid w:val="003D5389"/>
    <w:rsid w:val="00532E5E"/>
    <w:rsid w:val="005B3781"/>
    <w:rsid w:val="006752A5"/>
    <w:rsid w:val="006D409E"/>
    <w:rsid w:val="007F29F5"/>
    <w:rsid w:val="00923F2E"/>
    <w:rsid w:val="00A74F27"/>
    <w:rsid w:val="00B81381"/>
    <w:rsid w:val="00B936E3"/>
    <w:rsid w:val="00BF4DB1"/>
    <w:rsid w:val="00C67FF3"/>
    <w:rsid w:val="00EB5AF2"/>
    <w:rsid w:val="00F744DD"/>
    <w:rsid w:val="00F9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A74D5"/>
  <w15:docId w15:val="{C6AAACDD-658E-4FFF-9853-476A2F45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6467"/>
    <w:pPr>
      <w:spacing w:after="200" w:line="276" w:lineRule="auto"/>
    </w:pPr>
    <w:rPr>
      <w:rFonts w:ascii="Calibri" w:eastAsiaTheme="minorEastAsia" w:hAnsi="Calibri"/>
      <w:lang w:eastAsia="ru-RU"/>
    </w:rPr>
  </w:style>
  <w:style w:type="paragraph" w:styleId="5">
    <w:name w:val="heading 5"/>
    <w:basedOn w:val="Heading"/>
    <w:next w:val="a0"/>
    <w:qFormat/>
    <w:pPr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link w:val="a5"/>
    <w:uiPriority w:val="99"/>
    <w:semiHidden/>
    <w:qFormat/>
    <w:rsid w:val="0063646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6">
    <w:name w:val="List"/>
    <w:basedOn w:val="a0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5">
    <w:name w:val="Balloon Text"/>
    <w:basedOn w:val="a"/>
    <w:link w:val="a4"/>
    <w:uiPriority w:val="99"/>
    <w:semiHidden/>
    <w:unhideWhenUsed/>
    <w:qFormat/>
    <w:rsid w:val="0063646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67FF3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3D53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9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1A2E1-93B2-4803-9344-BF6D2271E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dc:description/>
  <cp:lastModifiedBy>Дмитрий Редько</cp:lastModifiedBy>
  <cp:revision>20</cp:revision>
  <dcterms:created xsi:type="dcterms:W3CDTF">2016-04-19T11:12:00Z</dcterms:created>
  <dcterms:modified xsi:type="dcterms:W3CDTF">2023-10-17T01:58:00Z</dcterms:modified>
  <dc:language>en-GB</dc:language>
</cp:coreProperties>
</file>