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1756" w:rsidRPr="005B1756" w:rsidRDefault="005B1756" w:rsidP="005B1756">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5B1756">
        <w:rPr>
          <w:rFonts w:ascii="Helvetica" w:eastAsia="Times New Roman" w:hAnsi="Helvetica" w:cs="Helvetica"/>
          <w:color w:val="610B38"/>
          <w:kern w:val="36"/>
          <w:sz w:val="44"/>
          <w:szCs w:val="44"/>
        </w:rPr>
        <w:t>Software Development Life Cycle (SDLC)</w:t>
      </w:r>
    </w:p>
    <w:p w:rsidR="005B1756" w:rsidRPr="005B1756" w:rsidRDefault="005B1756" w:rsidP="005B175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5B1756">
        <w:rPr>
          <w:rFonts w:ascii="Segoe UI" w:eastAsia="Times New Roman" w:hAnsi="Segoe UI" w:cs="Segoe UI"/>
          <w:color w:val="333333"/>
          <w:sz w:val="24"/>
          <w:szCs w:val="24"/>
        </w:rPr>
        <w:t>SDLC is a process that creates a structure of development of software. There are different phases within SDLC, and each phase has its various activities. It makes the development team able to design, create, and deliver a high-quality product.</w:t>
      </w:r>
    </w:p>
    <w:p w:rsidR="005B1756" w:rsidRPr="005B1756" w:rsidRDefault="005B1756" w:rsidP="005B175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5B1756">
        <w:rPr>
          <w:rFonts w:ascii="Segoe UI" w:eastAsia="Times New Roman" w:hAnsi="Segoe UI" w:cs="Segoe UI"/>
          <w:color w:val="333333"/>
          <w:sz w:val="24"/>
          <w:szCs w:val="24"/>
        </w:rPr>
        <w:t>SDLC describes various phases of software development and the order of execution of phases. Each phase requires deliverable from the previous phase in a life cycle of software development. Requirements are translated into design, design into development and development into testing; after testing, it is given to the client.</w:t>
      </w:r>
    </w:p>
    <w:p w:rsidR="005B1756" w:rsidRPr="005B1756" w:rsidRDefault="005B1756" w:rsidP="005B175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5B1756">
        <w:rPr>
          <w:rFonts w:ascii="Segoe UI" w:eastAsia="Times New Roman" w:hAnsi="Segoe UI" w:cs="Segoe UI"/>
          <w:color w:val="333333"/>
          <w:sz w:val="24"/>
          <w:szCs w:val="24"/>
        </w:rPr>
        <w:t>Let's see all the phases in detail:</w:t>
      </w:r>
    </w:p>
    <w:p w:rsidR="005B1756" w:rsidRPr="005B1756" w:rsidRDefault="005B1756" w:rsidP="005B175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5B1756">
        <w:rPr>
          <w:rFonts w:ascii="Segoe UI" w:eastAsia="Times New Roman" w:hAnsi="Segoe UI" w:cs="Segoe UI"/>
          <w:color w:val="333333"/>
          <w:sz w:val="24"/>
          <w:szCs w:val="24"/>
        </w:rPr>
        <w:t>Different phases of the software development cycle</w:t>
      </w:r>
    </w:p>
    <w:p w:rsidR="005B1756" w:rsidRPr="005B1756" w:rsidRDefault="005B1756" w:rsidP="005B1756">
      <w:pPr>
        <w:spacing w:after="0" w:line="240" w:lineRule="auto"/>
        <w:rPr>
          <w:rFonts w:ascii="Times New Roman" w:eastAsia="Times New Roman" w:hAnsi="Times New Roman" w:cs="Times New Roman"/>
          <w:sz w:val="24"/>
          <w:szCs w:val="24"/>
        </w:rPr>
      </w:pPr>
      <w:r w:rsidRPr="005B1756">
        <w:rPr>
          <w:rFonts w:ascii="Times New Roman" w:eastAsia="Times New Roman" w:hAnsi="Times New Roman" w:cs="Times New Roman"/>
          <w:noProof/>
          <w:sz w:val="24"/>
          <w:szCs w:val="24"/>
          <w:lang w:eastAsia="ja-JP" w:bidi="ar-SA"/>
        </w:rPr>
        <w:drawing>
          <wp:inline distT="0" distB="0" distL="0" distR="0">
            <wp:extent cx="6103620" cy="581660"/>
            <wp:effectExtent l="0" t="0" r="0" b="8890"/>
            <wp:docPr id="1" name="Picture 1" descr="Software Development Life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ftware Development Life Cyc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03620" cy="581660"/>
                    </a:xfrm>
                    <a:prstGeom prst="rect">
                      <a:avLst/>
                    </a:prstGeom>
                    <a:noFill/>
                    <a:ln>
                      <a:noFill/>
                    </a:ln>
                  </pic:spPr>
                </pic:pic>
              </a:graphicData>
            </a:graphic>
          </wp:inline>
        </w:drawing>
      </w:r>
    </w:p>
    <w:p w:rsidR="005B1756" w:rsidRPr="005B1756" w:rsidRDefault="009774CC" w:rsidP="005B1756">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hyperlink r:id="rId8" w:anchor="requirement-phase" w:history="1">
        <w:r w:rsidR="005B1756" w:rsidRPr="005B1756">
          <w:rPr>
            <w:rFonts w:ascii="Segoe UI" w:eastAsia="Times New Roman" w:hAnsi="Segoe UI" w:cs="Segoe UI"/>
            <w:color w:val="008000"/>
            <w:sz w:val="24"/>
            <w:szCs w:val="24"/>
          </w:rPr>
          <w:t>Requirement Phase</w:t>
        </w:r>
      </w:hyperlink>
    </w:p>
    <w:p w:rsidR="005B1756" w:rsidRPr="005B1756" w:rsidRDefault="009774CC" w:rsidP="005B1756">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hyperlink r:id="rId9" w:anchor="design-phase" w:history="1">
        <w:r w:rsidR="005B1756" w:rsidRPr="005B1756">
          <w:rPr>
            <w:rFonts w:ascii="Segoe UI" w:eastAsia="Times New Roman" w:hAnsi="Segoe UI" w:cs="Segoe UI"/>
            <w:color w:val="008000"/>
            <w:sz w:val="24"/>
            <w:szCs w:val="24"/>
          </w:rPr>
          <w:t>Design Phase</w:t>
        </w:r>
      </w:hyperlink>
    </w:p>
    <w:p w:rsidR="005B1756" w:rsidRPr="005B1756" w:rsidRDefault="009774CC" w:rsidP="005B1756">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hyperlink r:id="rId10" w:anchor="build-development-phase" w:history="1">
        <w:r w:rsidR="005B1756" w:rsidRPr="005B1756">
          <w:rPr>
            <w:rFonts w:ascii="Segoe UI" w:eastAsia="Times New Roman" w:hAnsi="Segoe UI" w:cs="Segoe UI"/>
            <w:color w:val="008000"/>
            <w:sz w:val="24"/>
            <w:szCs w:val="24"/>
          </w:rPr>
          <w:t>Build /Development Phase</w:t>
        </w:r>
      </w:hyperlink>
    </w:p>
    <w:p w:rsidR="005B1756" w:rsidRPr="005B1756" w:rsidRDefault="009774CC" w:rsidP="005B1756">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hyperlink r:id="rId11" w:anchor="testing-phase" w:history="1">
        <w:r w:rsidR="005B1756" w:rsidRPr="005B1756">
          <w:rPr>
            <w:rFonts w:ascii="Segoe UI" w:eastAsia="Times New Roman" w:hAnsi="Segoe UI" w:cs="Segoe UI"/>
            <w:color w:val="008000"/>
            <w:sz w:val="24"/>
            <w:szCs w:val="24"/>
          </w:rPr>
          <w:t>Testing Phase</w:t>
        </w:r>
      </w:hyperlink>
    </w:p>
    <w:p w:rsidR="005B1756" w:rsidRPr="005B1756" w:rsidRDefault="009774CC" w:rsidP="005B1756">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hyperlink r:id="rId12" w:anchor="deployment-deliver-phase" w:history="1">
        <w:r w:rsidR="005B1756" w:rsidRPr="005B1756">
          <w:rPr>
            <w:rFonts w:ascii="Segoe UI" w:eastAsia="Times New Roman" w:hAnsi="Segoe UI" w:cs="Segoe UI"/>
            <w:color w:val="008000"/>
            <w:sz w:val="24"/>
            <w:szCs w:val="24"/>
          </w:rPr>
          <w:t>Deployment/ Deliver Phase</w:t>
        </w:r>
      </w:hyperlink>
    </w:p>
    <w:p w:rsidR="005B1756" w:rsidRPr="005B1756" w:rsidRDefault="009774CC" w:rsidP="005B1756">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hyperlink r:id="rId13" w:anchor="maintenance" w:history="1">
        <w:r w:rsidR="005B1756" w:rsidRPr="005B1756">
          <w:rPr>
            <w:rFonts w:ascii="Segoe UI" w:eastAsia="Times New Roman" w:hAnsi="Segoe UI" w:cs="Segoe UI"/>
            <w:color w:val="008000"/>
            <w:sz w:val="24"/>
            <w:szCs w:val="24"/>
          </w:rPr>
          <w:t>Maintenance</w:t>
        </w:r>
      </w:hyperlink>
    </w:p>
    <w:p w:rsidR="005B1756" w:rsidRPr="005B1756" w:rsidRDefault="005B1756" w:rsidP="005B1756">
      <w:pPr>
        <w:shd w:val="clear" w:color="auto" w:fill="FFFFFF"/>
        <w:spacing w:before="100" w:beforeAutospacing="1" w:after="100" w:afterAutospacing="1" w:line="312" w:lineRule="atLeast"/>
        <w:jc w:val="both"/>
        <w:outlineLvl w:val="2"/>
        <w:rPr>
          <w:rFonts w:ascii="Helvetica" w:eastAsia="Times New Roman" w:hAnsi="Helvetica" w:cs="Helvetica"/>
          <w:color w:val="610B38"/>
          <w:sz w:val="38"/>
          <w:szCs w:val="38"/>
        </w:rPr>
      </w:pPr>
      <w:r w:rsidRPr="005B1756">
        <w:rPr>
          <w:rFonts w:ascii="Helvetica" w:eastAsia="Times New Roman" w:hAnsi="Helvetica" w:cs="Helvetica"/>
          <w:color w:val="610B38"/>
          <w:sz w:val="38"/>
          <w:szCs w:val="38"/>
        </w:rPr>
        <w:t>1. Requirement Phase</w:t>
      </w:r>
    </w:p>
    <w:p w:rsidR="005B1756" w:rsidRPr="005B1756" w:rsidRDefault="005B1756" w:rsidP="005B175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5B1756">
        <w:rPr>
          <w:rFonts w:ascii="Segoe UI" w:eastAsia="Times New Roman" w:hAnsi="Segoe UI" w:cs="Segoe UI"/>
          <w:color w:val="333333"/>
          <w:sz w:val="24"/>
          <w:szCs w:val="24"/>
        </w:rPr>
        <w:t>This is the most crucial phase of the software development life cycle for the developing team as well as for the project manager. During this phase, the client states requirements, specifications, expectations, and any other special requirement related to the product or software. All these are gathered by the business manager or project manager or analyst of the service providing company.</w:t>
      </w:r>
    </w:p>
    <w:p w:rsidR="005B1756" w:rsidRPr="005B1756" w:rsidRDefault="005B1756" w:rsidP="005B175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5B1756">
        <w:rPr>
          <w:rFonts w:ascii="Segoe UI" w:eastAsia="Times New Roman" w:hAnsi="Segoe UI" w:cs="Segoe UI"/>
          <w:color w:val="333333"/>
          <w:sz w:val="24"/>
          <w:szCs w:val="24"/>
        </w:rPr>
        <w:t>The requirement includes how the product will be used and who will use the product to determine the load of operations. All information gathered from this phase is critical to developing the product as per the customer requirements.</w:t>
      </w:r>
    </w:p>
    <w:p w:rsidR="005B1756" w:rsidRPr="005B1756" w:rsidRDefault="005B1756" w:rsidP="005B1756">
      <w:pPr>
        <w:shd w:val="clear" w:color="auto" w:fill="FFFFFF"/>
        <w:spacing w:before="100" w:beforeAutospacing="1" w:after="100" w:afterAutospacing="1" w:line="312" w:lineRule="atLeast"/>
        <w:jc w:val="both"/>
        <w:outlineLvl w:val="2"/>
        <w:rPr>
          <w:rFonts w:ascii="Helvetica" w:eastAsia="Times New Roman" w:hAnsi="Helvetica" w:cs="Helvetica"/>
          <w:color w:val="610B38"/>
          <w:sz w:val="38"/>
          <w:szCs w:val="38"/>
        </w:rPr>
      </w:pPr>
      <w:r w:rsidRPr="005B1756">
        <w:rPr>
          <w:rFonts w:ascii="Helvetica" w:eastAsia="Times New Roman" w:hAnsi="Helvetica" w:cs="Helvetica"/>
          <w:color w:val="610B38"/>
          <w:sz w:val="38"/>
          <w:szCs w:val="38"/>
        </w:rPr>
        <w:t>2. Design Phase</w:t>
      </w:r>
    </w:p>
    <w:p w:rsidR="005B1756" w:rsidRPr="005B1756" w:rsidRDefault="005B1756" w:rsidP="005B175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5B1756">
        <w:rPr>
          <w:rFonts w:ascii="Segoe UI" w:eastAsia="Times New Roman" w:hAnsi="Segoe UI" w:cs="Segoe UI"/>
          <w:color w:val="333333"/>
          <w:sz w:val="24"/>
          <w:szCs w:val="24"/>
        </w:rPr>
        <w:lastRenderedPageBreak/>
        <w:t>The design phase includes a detailed analysis of new software according to the requirement phase. This is the high priority phase in the development life cycle of a system because the logical designing of the system is converted into physical designing. The output of the requirement phase is a collection of things that are required, and the design phase gives the way to accomplish these requirements. The decision of all required essential tools such as </w:t>
      </w:r>
      <w:r w:rsidRPr="005B1756">
        <w:rPr>
          <w:rFonts w:ascii="Segoe UI" w:eastAsia="Times New Roman" w:hAnsi="Segoe UI" w:cs="Segoe UI"/>
          <w:b/>
          <w:bCs/>
          <w:color w:val="333333"/>
          <w:sz w:val="24"/>
          <w:szCs w:val="24"/>
        </w:rPr>
        <w:t>programming language</w:t>
      </w:r>
      <w:r w:rsidRPr="005B1756">
        <w:rPr>
          <w:rFonts w:ascii="Segoe UI" w:eastAsia="Times New Roman" w:hAnsi="Segoe UI" w:cs="Segoe UI"/>
          <w:color w:val="333333"/>
          <w:sz w:val="24"/>
          <w:szCs w:val="24"/>
        </w:rPr>
        <w:t> like Java, .NET, PHP, a </w:t>
      </w:r>
      <w:r w:rsidRPr="005B1756">
        <w:rPr>
          <w:rFonts w:ascii="Segoe UI" w:eastAsia="Times New Roman" w:hAnsi="Segoe UI" w:cs="Segoe UI"/>
          <w:b/>
          <w:bCs/>
          <w:color w:val="333333"/>
          <w:sz w:val="24"/>
          <w:szCs w:val="24"/>
        </w:rPr>
        <w:t>database</w:t>
      </w:r>
      <w:r w:rsidRPr="005B1756">
        <w:rPr>
          <w:rFonts w:ascii="Segoe UI" w:eastAsia="Times New Roman" w:hAnsi="Segoe UI" w:cs="Segoe UI"/>
          <w:color w:val="333333"/>
          <w:sz w:val="24"/>
          <w:szCs w:val="24"/>
        </w:rPr>
        <w:t> like Oracle, MySQL, a combination of hardware and software to provide a platform on which software can run without any problem is taken in this phase.</w:t>
      </w:r>
    </w:p>
    <w:p w:rsidR="005B1756" w:rsidRPr="005B1756" w:rsidRDefault="005B1756" w:rsidP="005B175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5B1756">
        <w:rPr>
          <w:rFonts w:ascii="Segoe UI" w:eastAsia="Times New Roman" w:hAnsi="Segoe UI" w:cs="Segoe UI"/>
          <w:color w:val="333333"/>
          <w:sz w:val="24"/>
          <w:szCs w:val="24"/>
        </w:rPr>
        <w:t>There are several techniques and tools, such as data flow diagrams, flowcharts, decision tables, and decision trees, Data dictionary, and the structured dictionary are used for describing the system design.</w:t>
      </w:r>
    </w:p>
    <w:p w:rsidR="005B1756" w:rsidRPr="005B1756" w:rsidRDefault="005B1756" w:rsidP="005B1756">
      <w:pPr>
        <w:shd w:val="clear" w:color="auto" w:fill="FFFFFF"/>
        <w:spacing w:before="100" w:beforeAutospacing="1" w:after="100" w:afterAutospacing="1" w:line="312" w:lineRule="atLeast"/>
        <w:jc w:val="both"/>
        <w:outlineLvl w:val="2"/>
        <w:rPr>
          <w:rFonts w:ascii="Helvetica" w:eastAsia="Times New Roman" w:hAnsi="Helvetica" w:cs="Helvetica"/>
          <w:color w:val="610B38"/>
          <w:sz w:val="38"/>
          <w:szCs w:val="38"/>
        </w:rPr>
      </w:pPr>
      <w:r w:rsidRPr="005B1756">
        <w:rPr>
          <w:rFonts w:ascii="Helvetica" w:eastAsia="Times New Roman" w:hAnsi="Helvetica" w:cs="Helvetica"/>
          <w:color w:val="610B38"/>
          <w:sz w:val="38"/>
          <w:szCs w:val="38"/>
        </w:rPr>
        <w:t>3. Build /Development Phase</w:t>
      </w:r>
    </w:p>
    <w:p w:rsidR="005B1756" w:rsidRPr="005B1756" w:rsidRDefault="005B1756" w:rsidP="005B175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5B1756">
        <w:rPr>
          <w:rFonts w:ascii="Segoe UI" w:eastAsia="Times New Roman" w:hAnsi="Segoe UI" w:cs="Segoe UI"/>
          <w:color w:val="333333"/>
          <w:sz w:val="24"/>
          <w:szCs w:val="24"/>
        </w:rPr>
        <w:t>After the successful completion of the requirement and design phase, the next step is to implement the design into the development of a software system. In this phase, work is divided into small units, and coding starts by the team of developers according to the design discussed in the previous phase and according to the requirements of the client discussed in requirement phase to produce the desired result.</w:t>
      </w:r>
    </w:p>
    <w:p w:rsidR="005B1756" w:rsidRPr="005B1756" w:rsidRDefault="005B1756" w:rsidP="005B175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5B1756">
        <w:rPr>
          <w:rFonts w:ascii="Segoe UI" w:eastAsia="Times New Roman" w:hAnsi="Segoe UI" w:cs="Segoe UI"/>
          <w:color w:val="333333"/>
          <w:sz w:val="24"/>
          <w:szCs w:val="24"/>
        </w:rPr>
        <w:t>Front-end developers develop easy and attractive GUI and necessary interfaces to interact with back-end operations and back-end developers do back-end coding according to the required operations. All is done according to the procedure and guidelines demonstrated by the project manager.</w:t>
      </w:r>
    </w:p>
    <w:p w:rsidR="005B1756" w:rsidRPr="005B1756" w:rsidRDefault="005B1756" w:rsidP="005B175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5B1756">
        <w:rPr>
          <w:rFonts w:ascii="Segoe UI" w:eastAsia="Times New Roman" w:hAnsi="Segoe UI" w:cs="Segoe UI"/>
          <w:color w:val="333333"/>
          <w:sz w:val="24"/>
          <w:szCs w:val="24"/>
        </w:rPr>
        <w:t>Since this is the coding phase, it takes the longest time and more focused approach for the developer in the software development life cycle.</w:t>
      </w:r>
    </w:p>
    <w:p w:rsidR="005B1756" w:rsidRPr="005B1756" w:rsidRDefault="005B1756" w:rsidP="005B1756">
      <w:pPr>
        <w:shd w:val="clear" w:color="auto" w:fill="FFFFFF"/>
        <w:spacing w:before="100" w:beforeAutospacing="1" w:after="100" w:afterAutospacing="1" w:line="312" w:lineRule="atLeast"/>
        <w:jc w:val="both"/>
        <w:outlineLvl w:val="2"/>
        <w:rPr>
          <w:rFonts w:ascii="Helvetica" w:eastAsia="Times New Roman" w:hAnsi="Helvetica" w:cs="Helvetica"/>
          <w:color w:val="610B38"/>
          <w:sz w:val="38"/>
          <w:szCs w:val="38"/>
        </w:rPr>
      </w:pPr>
      <w:r w:rsidRPr="005B1756">
        <w:rPr>
          <w:rFonts w:ascii="Helvetica" w:eastAsia="Times New Roman" w:hAnsi="Helvetica" w:cs="Helvetica"/>
          <w:color w:val="610B38"/>
          <w:sz w:val="38"/>
          <w:szCs w:val="38"/>
        </w:rPr>
        <w:t>4. Testing Phase</w:t>
      </w:r>
    </w:p>
    <w:p w:rsidR="005B1756" w:rsidRPr="005B1756" w:rsidRDefault="005B1756" w:rsidP="005B175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5B1756">
        <w:rPr>
          <w:rFonts w:ascii="Segoe UI" w:eastAsia="Times New Roman" w:hAnsi="Segoe UI" w:cs="Segoe UI"/>
          <w:color w:val="333333"/>
          <w:sz w:val="24"/>
          <w:szCs w:val="24"/>
        </w:rPr>
        <w:t>Testing is the last step of completing a software system. In this phase, after getting the developed GUI and back-end combination, it is tested against the requirements stated in the requirement phase. Testing determines whether the software is actually giving the result as per the requirements addressed in the requirement phase or not. The Development team makes a test plan to start the test. This test plan includes all types of essential testing such as integration testing, unit testing, acceptance testing, and system testing. Non-functional testing is also done in this phase.</w:t>
      </w:r>
    </w:p>
    <w:p w:rsidR="005B1756" w:rsidRPr="005B1756" w:rsidRDefault="005B1756" w:rsidP="005B175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5B1756">
        <w:rPr>
          <w:rFonts w:ascii="Segoe UI" w:eastAsia="Times New Roman" w:hAnsi="Segoe UI" w:cs="Segoe UI"/>
          <w:color w:val="333333"/>
          <w:sz w:val="24"/>
          <w:szCs w:val="24"/>
        </w:rPr>
        <w:lastRenderedPageBreak/>
        <w:t>If there are any defects in the software or it is not working as per expectations, then the testing team gives information to the development team in detail about the issue. If it is a valid defect or worth to sort out, it will be fixed, and the development team replaces it with the new one, and it also needs to be verified.</w:t>
      </w:r>
    </w:p>
    <w:p w:rsidR="005B1756" w:rsidRPr="005B1756" w:rsidRDefault="005B1756" w:rsidP="005B1756">
      <w:pPr>
        <w:shd w:val="clear" w:color="auto" w:fill="FFFFFF"/>
        <w:spacing w:before="100" w:beforeAutospacing="1" w:after="100" w:afterAutospacing="1" w:line="312" w:lineRule="atLeast"/>
        <w:jc w:val="both"/>
        <w:outlineLvl w:val="2"/>
        <w:rPr>
          <w:rFonts w:ascii="Helvetica" w:eastAsia="Times New Roman" w:hAnsi="Helvetica" w:cs="Helvetica"/>
          <w:color w:val="610B38"/>
          <w:sz w:val="38"/>
          <w:szCs w:val="38"/>
        </w:rPr>
      </w:pPr>
      <w:r w:rsidRPr="005B1756">
        <w:rPr>
          <w:rFonts w:ascii="Helvetica" w:eastAsia="Times New Roman" w:hAnsi="Helvetica" w:cs="Helvetica"/>
          <w:color w:val="610B38"/>
          <w:sz w:val="38"/>
          <w:szCs w:val="38"/>
        </w:rPr>
        <w:t>5. Deployment/ Deliver Phase</w:t>
      </w:r>
    </w:p>
    <w:p w:rsidR="005B1756" w:rsidRPr="005B1756" w:rsidRDefault="005B1756" w:rsidP="005B175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5B1756">
        <w:rPr>
          <w:rFonts w:ascii="Segoe UI" w:eastAsia="Times New Roman" w:hAnsi="Segoe UI" w:cs="Segoe UI"/>
          <w:color w:val="333333"/>
          <w:sz w:val="24"/>
          <w:szCs w:val="24"/>
        </w:rPr>
        <w:t>When software testing is completed with a satisfying result, and there are no remaining issues in the working of the software, it is delivered to the customer for their use.</w:t>
      </w:r>
    </w:p>
    <w:p w:rsidR="005B1756" w:rsidRPr="005B1756" w:rsidRDefault="005B1756" w:rsidP="005B175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5B1756">
        <w:rPr>
          <w:rFonts w:ascii="Segoe UI" w:eastAsia="Times New Roman" w:hAnsi="Segoe UI" w:cs="Segoe UI"/>
          <w:color w:val="333333"/>
          <w:sz w:val="24"/>
          <w:szCs w:val="24"/>
        </w:rPr>
        <w:t>As soon as customers receive the product, they are recommended first to do the beta testing. In beta testing, customer can require any changes which are not present in the software but mentioned in the requirement document or any other GUI changes to make it more user-friendly. Besides this, if any type of defect is encountered while a customer using the software; it will be informed to the development team of that particular software to sort out the problem. If it is a severe issue, then the development team solves it in a short time; otherwise, if it is less severe, then it will wait for the next version.</w:t>
      </w:r>
    </w:p>
    <w:p w:rsidR="005B1756" w:rsidRPr="005B1756" w:rsidRDefault="005B1756" w:rsidP="005B175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5B1756">
        <w:rPr>
          <w:rFonts w:ascii="Segoe UI" w:eastAsia="Times New Roman" w:hAnsi="Segoe UI" w:cs="Segoe UI"/>
          <w:color w:val="333333"/>
          <w:sz w:val="24"/>
          <w:szCs w:val="24"/>
        </w:rPr>
        <w:t>After the solution of all types of bugs and changes, the software finally deployed to the end-user.</w:t>
      </w:r>
    </w:p>
    <w:p w:rsidR="005B1756" w:rsidRPr="005B1756" w:rsidRDefault="005B1756" w:rsidP="005B1756">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5B1756">
        <w:rPr>
          <w:rFonts w:ascii="Helvetica" w:eastAsia="Times New Roman" w:hAnsi="Helvetica" w:cs="Helvetica"/>
          <w:color w:val="610B4B"/>
          <w:sz w:val="32"/>
          <w:szCs w:val="32"/>
        </w:rPr>
        <w:t>6. Maintenance</w:t>
      </w:r>
    </w:p>
    <w:p w:rsidR="005B1756" w:rsidRPr="005B1756" w:rsidRDefault="005B1756" w:rsidP="005B1756">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5B1756">
        <w:rPr>
          <w:rFonts w:ascii="Segoe UI" w:eastAsia="Times New Roman" w:hAnsi="Segoe UI" w:cs="Segoe UI"/>
          <w:color w:val="333333"/>
          <w:sz w:val="24"/>
          <w:szCs w:val="24"/>
        </w:rPr>
        <w:t>The maintenance phase is the last and long-lasting phase of SDLC because it is the process which continues until the software's life cycle comes to an end. When a customer starts using software, then actual problems start to occur, and at that time there's a need to solve these problems. This phase also includes making changes in hardware and software to maintain its operational effectiveness like to improve its performance, enhance security features and according to customer's requirements with upcoming time. This process to take care of product time to time is called maintenance.</w:t>
      </w:r>
    </w:p>
    <w:p w:rsidR="00045488" w:rsidRDefault="00045488">
      <w:bookmarkStart w:id="0" w:name="_GoBack"/>
      <w:bookmarkEnd w:id="0"/>
    </w:p>
    <w:sectPr w:rsidR="000454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95833"/>
    <w:multiLevelType w:val="multilevel"/>
    <w:tmpl w:val="B980F2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nsid w:val="046B3726"/>
    <w:multiLevelType w:val="multilevel"/>
    <w:tmpl w:val="E892E5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nsid w:val="069E7FC2"/>
    <w:multiLevelType w:val="multilevel"/>
    <w:tmpl w:val="36583A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nsid w:val="0FF26161"/>
    <w:multiLevelType w:val="multilevel"/>
    <w:tmpl w:val="29B0B5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nsid w:val="187E5308"/>
    <w:multiLevelType w:val="multilevel"/>
    <w:tmpl w:val="2954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AE458B3"/>
    <w:multiLevelType w:val="multilevel"/>
    <w:tmpl w:val="38DA8E10"/>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nsid w:val="1B9A0AA3"/>
    <w:multiLevelType w:val="multilevel"/>
    <w:tmpl w:val="9D9E4E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nsid w:val="1EAF5492"/>
    <w:multiLevelType w:val="multilevel"/>
    <w:tmpl w:val="6CC2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06151F8"/>
    <w:multiLevelType w:val="multilevel"/>
    <w:tmpl w:val="AB12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7D55E8E"/>
    <w:multiLevelType w:val="multilevel"/>
    <w:tmpl w:val="854A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E0C3062"/>
    <w:multiLevelType w:val="multilevel"/>
    <w:tmpl w:val="CE8209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nsid w:val="30A74392"/>
    <w:multiLevelType w:val="multilevel"/>
    <w:tmpl w:val="0FF812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nsid w:val="33127254"/>
    <w:multiLevelType w:val="multilevel"/>
    <w:tmpl w:val="7D9411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nsid w:val="3E2F4C0C"/>
    <w:multiLevelType w:val="multilevel"/>
    <w:tmpl w:val="73BEC8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nsid w:val="4742751E"/>
    <w:multiLevelType w:val="multilevel"/>
    <w:tmpl w:val="8CE0CF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nsid w:val="48802787"/>
    <w:multiLevelType w:val="multilevel"/>
    <w:tmpl w:val="31D6570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nsid w:val="4A14362E"/>
    <w:multiLevelType w:val="multilevel"/>
    <w:tmpl w:val="6A5A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4B221153"/>
    <w:multiLevelType w:val="multilevel"/>
    <w:tmpl w:val="B844A0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nsid w:val="4DBC620D"/>
    <w:multiLevelType w:val="multilevel"/>
    <w:tmpl w:val="92E857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nsid w:val="50F87312"/>
    <w:multiLevelType w:val="multilevel"/>
    <w:tmpl w:val="AE5A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51E45C9F"/>
    <w:multiLevelType w:val="multilevel"/>
    <w:tmpl w:val="0F86EC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52067B02"/>
    <w:multiLevelType w:val="multilevel"/>
    <w:tmpl w:val="8148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55F13EF2"/>
    <w:multiLevelType w:val="multilevel"/>
    <w:tmpl w:val="177A07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nsid w:val="692D42F0"/>
    <w:multiLevelType w:val="multilevel"/>
    <w:tmpl w:val="779E77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nsid w:val="6C567CED"/>
    <w:multiLevelType w:val="multilevel"/>
    <w:tmpl w:val="DE26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6DBD38AF"/>
    <w:multiLevelType w:val="multilevel"/>
    <w:tmpl w:val="A34413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nsid w:val="6FEA3F17"/>
    <w:multiLevelType w:val="multilevel"/>
    <w:tmpl w:val="1F7059E8"/>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nsid w:val="75F16257"/>
    <w:multiLevelType w:val="multilevel"/>
    <w:tmpl w:val="FCE4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6"/>
  </w:num>
  <w:num w:numId="3">
    <w:abstractNumId w:val="23"/>
  </w:num>
  <w:num w:numId="4">
    <w:abstractNumId w:val="1"/>
  </w:num>
  <w:num w:numId="5">
    <w:abstractNumId w:val="2"/>
  </w:num>
  <w:num w:numId="6">
    <w:abstractNumId w:val="5"/>
  </w:num>
  <w:num w:numId="7">
    <w:abstractNumId w:val="17"/>
  </w:num>
  <w:num w:numId="8">
    <w:abstractNumId w:val="10"/>
  </w:num>
  <w:num w:numId="9">
    <w:abstractNumId w:val="0"/>
  </w:num>
  <w:num w:numId="10">
    <w:abstractNumId w:val="25"/>
  </w:num>
  <w:num w:numId="11">
    <w:abstractNumId w:val="15"/>
  </w:num>
  <w:num w:numId="12">
    <w:abstractNumId w:val="26"/>
  </w:num>
  <w:num w:numId="13">
    <w:abstractNumId w:val="18"/>
  </w:num>
  <w:num w:numId="14">
    <w:abstractNumId w:val="14"/>
  </w:num>
  <w:num w:numId="15">
    <w:abstractNumId w:val="13"/>
  </w:num>
  <w:num w:numId="16">
    <w:abstractNumId w:val="3"/>
  </w:num>
  <w:num w:numId="17">
    <w:abstractNumId w:val="11"/>
  </w:num>
  <w:num w:numId="18">
    <w:abstractNumId w:val="22"/>
  </w:num>
  <w:num w:numId="19">
    <w:abstractNumId w:val="19"/>
  </w:num>
  <w:num w:numId="20">
    <w:abstractNumId w:val="8"/>
  </w:num>
  <w:num w:numId="21">
    <w:abstractNumId w:val="16"/>
  </w:num>
  <w:num w:numId="22">
    <w:abstractNumId w:val="27"/>
  </w:num>
  <w:num w:numId="23">
    <w:abstractNumId w:val="21"/>
  </w:num>
  <w:num w:numId="24">
    <w:abstractNumId w:val="20"/>
  </w:num>
  <w:num w:numId="25">
    <w:abstractNumId w:val="4"/>
  </w:num>
  <w:num w:numId="26">
    <w:abstractNumId w:val="7"/>
  </w:num>
  <w:num w:numId="27">
    <w:abstractNumId w:val="9"/>
  </w:num>
  <w:num w:numId="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1756"/>
    <w:rsid w:val="000042DF"/>
    <w:rsid w:val="00045488"/>
    <w:rsid w:val="000466DE"/>
    <w:rsid w:val="000D0BDA"/>
    <w:rsid w:val="002E7644"/>
    <w:rsid w:val="003077F2"/>
    <w:rsid w:val="003961F0"/>
    <w:rsid w:val="005B1756"/>
    <w:rsid w:val="006E0961"/>
    <w:rsid w:val="007614D8"/>
    <w:rsid w:val="00863233"/>
    <w:rsid w:val="009774CC"/>
    <w:rsid w:val="00986DA6"/>
    <w:rsid w:val="00B71A6B"/>
    <w:rsid w:val="00D10C03"/>
    <w:rsid w:val="00E21E7D"/>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mr-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1">
    <w:name w:val="heading 1"/>
    <w:basedOn w:val="Normal"/>
    <w:link w:val="Heading1Char"/>
    <w:uiPriority w:val="9"/>
    <w:qFormat/>
    <w:rsid w:val="005B175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961F0"/>
    <w:pPr>
      <w:keepNext/>
      <w:keepLines/>
      <w:spacing w:before="40" w:after="0"/>
      <w:outlineLvl w:val="1"/>
    </w:pPr>
    <w:rPr>
      <w:rFonts w:asciiTheme="majorHAnsi" w:eastAsiaTheme="majorEastAsia" w:hAnsiTheme="majorHAnsi" w:cstheme="majorBidi"/>
      <w:color w:val="2E74B5" w:themeColor="accent1" w:themeShade="BF"/>
      <w:sz w:val="26"/>
      <w:szCs w:val="23"/>
    </w:rPr>
  </w:style>
  <w:style w:type="paragraph" w:styleId="Heading3">
    <w:name w:val="heading 3"/>
    <w:basedOn w:val="Normal"/>
    <w:link w:val="Heading3Char"/>
    <w:uiPriority w:val="9"/>
    <w:qFormat/>
    <w:rsid w:val="005B175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0D0BD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756"/>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5B175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B17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js-control-text">
    <w:name w:val="vjs-control-text"/>
    <w:basedOn w:val="DefaultParagraphFont"/>
    <w:rsid w:val="005B1756"/>
  </w:style>
  <w:style w:type="character" w:customStyle="1" w:styleId="vjs-current-time-display">
    <w:name w:val="vjs-current-time-display"/>
    <w:basedOn w:val="DefaultParagraphFont"/>
    <w:rsid w:val="005B1756"/>
  </w:style>
  <w:style w:type="character" w:customStyle="1" w:styleId="vjs-duration-display">
    <w:name w:val="vjs-duration-display"/>
    <w:basedOn w:val="DefaultParagraphFont"/>
    <w:rsid w:val="005B1756"/>
  </w:style>
  <w:style w:type="character" w:customStyle="1" w:styleId="vjs-control-text-loaded-percentage">
    <w:name w:val="vjs-control-text-loaded-percentage"/>
    <w:basedOn w:val="DefaultParagraphFont"/>
    <w:rsid w:val="005B1756"/>
  </w:style>
  <w:style w:type="character" w:styleId="Hyperlink">
    <w:name w:val="Hyperlink"/>
    <w:basedOn w:val="DefaultParagraphFont"/>
    <w:uiPriority w:val="99"/>
    <w:semiHidden/>
    <w:unhideWhenUsed/>
    <w:rsid w:val="005B1756"/>
    <w:rPr>
      <w:color w:val="0000FF"/>
      <w:u w:val="single"/>
    </w:rPr>
  </w:style>
  <w:style w:type="character" w:styleId="Strong">
    <w:name w:val="Strong"/>
    <w:basedOn w:val="DefaultParagraphFont"/>
    <w:uiPriority w:val="22"/>
    <w:qFormat/>
    <w:rsid w:val="005B1756"/>
    <w:rPr>
      <w:b/>
      <w:bCs/>
    </w:rPr>
  </w:style>
  <w:style w:type="character" w:customStyle="1" w:styleId="Heading2Char">
    <w:name w:val="Heading 2 Char"/>
    <w:basedOn w:val="DefaultParagraphFont"/>
    <w:link w:val="Heading2"/>
    <w:uiPriority w:val="9"/>
    <w:semiHidden/>
    <w:rsid w:val="003961F0"/>
    <w:rPr>
      <w:rFonts w:asciiTheme="majorHAnsi" w:eastAsiaTheme="majorEastAsia" w:hAnsiTheme="majorHAnsi" w:cstheme="majorBidi"/>
      <w:color w:val="2E74B5" w:themeColor="accent1" w:themeShade="BF"/>
      <w:sz w:val="26"/>
      <w:szCs w:val="23"/>
    </w:rPr>
  </w:style>
  <w:style w:type="character" w:customStyle="1" w:styleId="Heading4Char">
    <w:name w:val="Heading 4 Char"/>
    <w:basedOn w:val="DefaultParagraphFont"/>
    <w:link w:val="Heading4"/>
    <w:uiPriority w:val="9"/>
    <w:semiHidden/>
    <w:rsid w:val="000D0BDA"/>
    <w:rPr>
      <w:rFonts w:asciiTheme="majorHAnsi" w:eastAsiaTheme="majorEastAsia" w:hAnsiTheme="majorHAnsi" w:cstheme="majorBidi"/>
      <w:i/>
      <w:iCs/>
      <w:color w:val="2E74B5" w:themeColor="accent1" w:themeShade="BF"/>
    </w:rPr>
  </w:style>
  <w:style w:type="character" w:customStyle="1" w:styleId="toc-headline">
    <w:name w:val="toc-headline"/>
    <w:basedOn w:val="DefaultParagraphFont"/>
    <w:rsid w:val="00E21E7D"/>
  </w:style>
  <w:style w:type="character" w:customStyle="1" w:styleId="toggle-toc">
    <w:name w:val="toggle-toc"/>
    <w:basedOn w:val="DefaultParagraphFont"/>
    <w:rsid w:val="00E21E7D"/>
  </w:style>
  <w:style w:type="paragraph" w:styleId="ListParagraph">
    <w:name w:val="List Paragraph"/>
    <w:basedOn w:val="Normal"/>
    <w:uiPriority w:val="34"/>
    <w:qFormat/>
    <w:rsid w:val="007614D8"/>
    <w:pPr>
      <w:ind w:left="720"/>
      <w:contextualSpacing/>
    </w:pPr>
  </w:style>
  <w:style w:type="paragraph" w:styleId="BalloonText">
    <w:name w:val="Balloon Text"/>
    <w:basedOn w:val="Normal"/>
    <w:link w:val="BalloonTextChar"/>
    <w:uiPriority w:val="99"/>
    <w:semiHidden/>
    <w:unhideWhenUsed/>
    <w:rsid w:val="009774CC"/>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9774CC"/>
    <w:rPr>
      <w:rFonts w:ascii="Tahoma" w:hAnsi="Tahoma" w:cs="Tahoma"/>
      <w:sz w:val="16"/>
      <w:szCs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mr-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1">
    <w:name w:val="heading 1"/>
    <w:basedOn w:val="Normal"/>
    <w:link w:val="Heading1Char"/>
    <w:uiPriority w:val="9"/>
    <w:qFormat/>
    <w:rsid w:val="005B175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961F0"/>
    <w:pPr>
      <w:keepNext/>
      <w:keepLines/>
      <w:spacing w:before="40" w:after="0"/>
      <w:outlineLvl w:val="1"/>
    </w:pPr>
    <w:rPr>
      <w:rFonts w:asciiTheme="majorHAnsi" w:eastAsiaTheme="majorEastAsia" w:hAnsiTheme="majorHAnsi" w:cstheme="majorBidi"/>
      <w:color w:val="2E74B5" w:themeColor="accent1" w:themeShade="BF"/>
      <w:sz w:val="26"/>
      <w:szCs w:val="23"/>
    </w:rPr>
  </w:style>
  <w:style w:type="paragraph" w:styleId="Heading3">
    <w:name w:val="heading 3"/>
    <w:basedOn w:val="Normal"/>
    <w:link w:val="Heading3Char"/>
    <w:uiPriority w:val="9"/>
    <w:qFormat/>
    <w:rsid w:val="005B175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0D0BD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756"/>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5B175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B17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js-control-text">
    <w:name w:val="vjs-control-text"/>
    <w:basedOn w:val="DefaultParagraphFont"/>
    <w:rsid w:val="005B1756"/>
  </w:style>
  <w:style w:type="character" w:customStyle="1" w:styleId="vjs-current-time-display">
    <w:name w:val="vjs-current-time-display"/>
    <w:basedOn w:val="DefaultParagraphFont"/>
    <w:rsid w:val="005B1756"/>
  </w:style>
  <w:style w:type="character" w:customStyle="1" w:styleId="vjs-duration-display">
    <w:name w:val="vjs-duration-display"/>
    <w:basedOn w:val="DefaultParagraphFont"/>
    <w:rsid w:val="005B1756"/>
  </w:style>
  <w:style w:type="character" w:customStyle="1" w:styleId="vjs-control-text-loaded-percentage">
    <w:name w:val="vjs-control-text-loaded-percentage"/>
    <w:basedOn w:val="DefaultParagraphFont"/>
    <w:rsid w:val="005B1756"/>
  </w:style>
  <w:style w:type="character" w:styleId="Hyperlink">
    <w:name w:val="Hyperlink"/>
    <w:basedOn w:val="DefaultParagraphFont"/>
    <w:uiPriority w:val="99"/>
    <w:semiHidden/>
    <w:unhideWhenUsed/>
    <w:rsid w:val="005B1756"/>
    <w:rPr>
      <w:color w:val="0000FF"/>
      <w:u w:val="single"/>
    </w:rPr>
  </w:style>
  <w:style w:type="character" w:styleId="Strong">
    <w:name w:val="Strong"/>
    <w:basedOn w:val="DefaultParagraphFont"/>
    <w:uiPriority w:val="22"/>
    <w:qFormat/>
    <w:rsid w:val="005B1756"/>
    <w:rPr>
      <w:b/>
      <w:bCs/>
    </w:rPr>
  </w:style>
  <w:style w:type="character" w:customStyle="1" w:styleId="Heading2Char">
    <w:name w:val="Heading 2 Char"/>
    <w:basedOn w:val="DefaultParagraphFont"/>
    <w:link w:val="Heading2"/>
    <w:uiPriority w:val="9"/>
    <w:semiHidden/>
    <w:rsid w:val="003961F0"/>
    <w:rPr>
      <w:rFonts w:asciiTheme="majorHAnsi" w:eastAsiaTheme="majorEastAsia" w:hAnsiTheme="majorHAnsi" w:cstheme="majorBidi"/>
      <w:color w:val="2E74B5" w:themeColor="accent1" w:themeShade="BF"/>
      <w:sz w:val="26"/>
      <w:szCs w:val="23"/>
    </w:rPr>
  </w:style>
  <w:style w:type="character" w:customStyle="1" w:styleId="Heading4Char">
    <w:name w:val="Heading 4 Char"/>
    <w:basedOn w:val="DefaultParagraphFont"/>
    <w:link w:val="Heading4"/>
    <w:uiPriority w:val="9"/>
    <w:semiHidden/>
    <w:rsid w:val="000D0BDA"/>
    <w:rPr>
      <w:rFonts w:asciiTheme="majorHAnsi" w:eastAsiaTheme="majorEastAsia" w:hAnsiTheme="majorHAnsi" w:cstheme="majorBidi"/>
      <w:i/>
      <w:iCs/>
      <w:color w:val="2E74B5" w:themeColor="accent1" w:themeShade="BF"/>
    </w:rPr>
  </w:style>
  <w:style w:type="character" w:customStyle="1" w:styleId="toc-headline">
    <w:name w:val="toc-headline"/>
    <w:basedOn w:val="DefaultParagraphFont"/>
    <w:rsid w:val="00E21E7D"/>
  </w:style>
  <w:style w:type="character" w:customStyle="1" w:styleId="toggle-toc">
    <w:name w:val="toggle-toc"/>
    <w:basedOn w:val="DefaultParagraphFont"/>
    <w:rsid w:val="00E21E7D"/>
  </w:style>
  <w:style w:type="paragraph" w:styleId="ListParagraph">
    <w:name w:val="List Paragraph"/>
    <w:basedOn w:val="Normal"/>
    <w:uiPriority w:val="34"/>
    <w:qFormat/>
    <w:rsid w:val="007614D8"/>
    <w:pPr>
      <w:ind w:left="720"/>
      <w:contextualSpacing/>
    </w:pPr>
  </w:style>
  <w:style w:type="paragraph" w:styleId="BalloonText">
    <w:name w:val="Balloon Text"/>
    <w:basedOn w:val="Normal"/>
    <w:link w:val="BalloonTextChar"/>
    <w:uiPriority w:val="99"/>
    <w:semiHidden/>
    <w:unhideWhenUsed/>
    <w:rsid w:val="009774CC"/>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9774CC"/>
    <w:rPr>
      <w:rFonts w:ascii="Tahoma" w:hAnsi="Tahoma" w:cs="Tahoma"/>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2635042">
      <w:bodyDiv w:val="1"/>
      <w:marLeft w:val="0"/>
      <w:marRight w:val="0"/>
      <w:marTop w:val="0"/>
      <w:marBottom w:val="0"/>
      <w:divBdr>
        <w:top w:val="none" w:sz="0" w:space="0" w:color="auto"/>
        <w:left w:val="none" w:sz="0" w:space="0" w:color="auto"/>
        <w:bottom w:val="none" w:sz="0" w:space="0" w:color="auto"/>
        <w:right w:val="none" w:sz="0" w:space="0" w:color="auto"/>
      </w:divBdr>
    </w:div>
    <w:div w:id="763037472">
      <w:bodyDiv w:val="1"/>
      <w:marLeft w:val="0"/>
      <w:marRight w:val="0"/>
      <w:marTop w:val="0"/>
      <w:marBottom w:val="0"/>
      <w:divBdr>
        <w:top w:val="none" w:sz="0" w:space="0" w:color="auto"/>
        <w:left w:val="none" w:sz="0" w:space="0" w:color="auto"/>
        <w:bottom w:val="none" w:sz="0" w:space="0" w:color="auto"/>
        <w:right w:val="none" w:sz="0" w:space="0" w:color="auto"/>
      </w:divBdr>
    </w:div>
    <w:div w:id="1086733741">
      <w:bodyDiv w:val="1"/>
      <w:marLeft w:val="0"/>
      <w:marRight w:val="0"/>
      <w:marTop w:val="0"/>
      <w:marBottom w:val="0"/>
      <w:divBdr>
        <w:top w:val="none" w:sz="0" w:space="0" w:color="auto"/>
        <w:left w:val="none" w:sz="0" w:space="0" w:color="auto"/>
        <w:bottom w:val="none" w:sz="0" w:space="0" w:color="auto"/>
        <w:right w:val="none" w:sz="0" w:space="0" w:color="auto"/>
      </w:divBdr>
    </w:div>
    <w:div w:id="1091662574">
      <w:bodyDiv w:val="1"/>
      <w:marLeft w:val="0"/>
      <w:marRight w:val="0"/>
      <w:marTop w:val="0"/>
      <w:marBottom w:val="0"/>
      <w:divBdr>
        <w:top w:val="none" w:sz="0" w:space="0" w:color="auto"/>
        <w:left w:val="none" w:sz="0" w:space="0" w:color="auto"/>
        <w:bottom w:val="none" w:sz="0" w:space="0" w:color="auto"/>
        <w:right w:val="none" w:sz="0" w:space="0" w:color="auto"/>
      </w:divBdr>
      <w:divsChild>
        <w:div w:id="621767625">
          <w:marLeft w:val="0"/>
          <w:marRight w:val="0"/>
          <w:marTop w:val="0"/>
          <w:marBottom w:val="0"/>
          <w:divBdr>
            <w:top w:val="none" w:sz="0" w:space="0" w:color="auto"/>
            <w:left w:val="none" w:sz="0" w:space="0" w:color="auto"/>
            <w:bottom w:val="none" w:sz="0" w:space="0" w:color="auto"/>
            <w:right w:val="none" w:sz="0" w:space="0" w:color="auto"/>
          </w:divBdr>
        </w:div>
      </w:divsChild>
    </w:div>
    <w:div w:id="1364555687">
      <w:bodyDiv w:val="1"/>
      <w:marLeft w:val="0"/>
      <w:marRight w:val="0"/>
      <w:marTop w:val="0"/>
      <w:marBottom w:val="0"/>
      <w:divBdr>
        <w:top w:val="none" w:sz="0" w:space="0" w:color="auto"/>
        <w:left w:val="none" w:sz="0" w:space="0" w:color="auto"/>
        <w:bottom w:val="none" w:sz="0" w:space="0" w:color="auto"/>
        <w:right w:val="none" w:sz="0" w:space="0" w:color="auto"/>
      </w:divBdr>
      <w:divsChild>
        <w:div w:id="1498612739">
          <w:marLeft w:val="0"/>
          <w:marRight w:val="0"/>
          <w:marTop w:val="100"/>
          <w:marBottom w:val="100"/>
          <w:divBdr>
            <w:top w:val="none" w:sz="0" w:space="0" w:color="auto"/>
            <w:left w:val="none" w:sz="0" w:space="0" w:color="auto"/>
            <w:bottom w:val="none" w:sz="0" w:space="0" w:color="auto"/>
            <w:right w:val="none" w:sz="0" w:space="0" w:color="auto"/>
          </w:divBdr>
          <w:divsChild>
            <w:div w:id="791437408">
              <w:marLeft w:val="0"/>
              <w:marRight w:val="0"/>
              <w:marTop w:val="0"/>
              <w:marBottom w:val="0"/>
              <w:divBdr>
                <w:top w:val="none" w:sz="0" w:space="0" w:color="auto"/>
                <w:left w:val="none" w:sz="0" w:space="0" w:color="auto"/>
                <w:bottom w:val="none" w:sz="0" w:space="0" w:color="auto"/>
                <w:right w:val="none" w:sz="0" w:space="0" w:color="auto"/>
              </w:divBdr>
              <w:divsChild>
                <w:div w:id="347215318">
                  <w:marLeft w:val="0"/>
                  <w:marRight w:val="0"/>
                  <w:marTop w:val="0"/>
                  <w:marBottom w:val="0"/>
                  <w:divBdr>
                    <w:top w:val="none" w:sz="0" w:space="0" w:color="auto"/>
                    <w:left w:val="none" w:sz="0" w:space="0" w:color="auto"/>
                    <w:bottom w:val="none" w:sz="0" w:space="0" w:color="auto"/>
                    <w:right w:val="none" w:sz="0" w:space="0" w:color="auto"/>
                  </w:divBdr>
                  <w:divsChild>
                    <w:div w:id="82821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707730">
      <w:bodyDiv w:val="1"/>
      <w:marLeft w:val="0"/>
      <w:marRight w:val="0"/>
      <w:marTop w:val="0"/>
      <w:marBottom w:val="0"/>
      <w:divBdr>
        <w:top w:val="none" w:sz="0" w:space="0" w:color="auto"/>
        <w:left w:val="none" w:sz="0" w:space="0" w:color="auto"/>
        <w:bottom w:val="none" w:sz="0" w:space="0" w:color="auto"/>
        <w:right w:val="none" w:sz="0" w:space="0" w:color="auto"/>
      </w:divBdr>
    </w:div>
    <w:div w:id="1672757293">
      <w:bodyDiv w:val="1"/>
      <w:marLeft w:val="0"/>
      <w:marRight w:val="0"/>
      <w:marTop w:val="0"/>
      <w:marBottom w:val="0"/>
      <w:divBdr>
        <w:top w:val="none" w:sz="0" w:space="0" w:color="auto"/>
        <w:left w:val="none" w:sz="0" w:space="0" w:color="auto"/>
        <w:bottom w:val="none" w:sz="0" w:space="0" w:color="auto"/>
        <w:right w:val="none" w:sz="0" w:space="0" w:color="auto"/>
      </w:divBdr>
      <w:divsChild>
        <w:div w:id="451897850">
          <w:marLeft w:val="0"/>
          <w:marRight w:val="0"/>
          <w:marTop w:val="100"/>
          <w:marBottom w:val="100"/>
          <w:divBdr>
            <w:top w:val="none" w:sz="0" w:space="0" w:color="auto"/>
            <w:left w:val="none" w:sz="0" w:space="0" w:color="auto"/>
            <w:bottom w:val="none" w:sz="0" w:space="0" w:color="auto"/>
            <w:right w:val="none" w:sz="0" w:space="0" w:color="auto"/>
          </w:divBdr>
          <w:divsChild>
            <w:div w:id="621961330">
              <w:marLeft w:val="0"/>
              <w:marRight w:val="0"/>
              <w:marTop w:val="0"/>
              <w:marBottom w:val="0"/>
              <w:divBdr>
                <w:top w:val="none" w:sz="0" w:space="0" w:color="auto"/>
                <w:left w:val="none" w:sz="0" w:space="0" w:color="auto"/>
                <w:bottom w:val="none" w:sz="0" w:space="0" w:color="auto"/>
                <w:right w:val="none" w:sz="0" w:space="0" w:color="auto"/>
              </w:divBdr>
              <w:divsChild>
                <w:div w:id="71972819">
                  <w:marLeft w:val="0"/>
                  <w:marRight w:val="0"/>
                  <w:marTop w:val="0"/>
                  <w:marBottom w:val="0"/>
                  <w:divBdr>
                    <w:top w:val="none" w:sz="0" w:space="0" w:color="auto"/>
                    <w:left w:val="none" w:sz="0" w:space="0" w:color="auto"/>
                    <w:bottom w:val="none" w:sz="0" w:space="0" w:color="auto"/>
                    <w:right w:val="none" w:sz="0" w:space="0" w:color="auto"/>
                  </w:divBdr>
                  <w:divsChild>
                    <w:div w:id="1832675632">
                      <w:marLeft w:val="0"/>
                      <w:marRight w:val="0"/>
                      <w:marTop w:val="0"/>
                      <w:marBottom w:val="0"/>
                      <w:divBdr>
                        <w:top w:val="none" w:sz="0" w:space="0" w:color="auto"/>
                        <w:left w:val="none" w:sz="0" w:space="0" w:color="auto"/>
                        <w:bottom w:val="none" w:sz="0" w:space="0" w:color="auto"/>
                        <w:right w:val="none" w:sz="0" w:space="0" w:color="auto"/>
                      </w:divBdr>
                      <w:divsChild>
                        <w:div w:id="116878788">
                          <w:marLeft w:val="0"/>
                          <w:marRight w:val="0"/>
                          <w:marTop w:val="15"/>
                          <w:marBottom w:val="0"/>
                          <w:divBdr>
                            <w:top w:val="none" w:sz="0" w:space="0" w:color="auto"/>
                            <w:left w:val="none" w:sz="0" w:space="0" w:color="auto"/>
                            <w:bottom w:val="none" w:sz="0" w:space="0" w:color="auto"/>
                            <w:right w:val="none" w:sz="0" w:space="0" w:color="auto"/>
                          </w:divBdr>
                        </w:div>
                        <w:div w:id="412773988">
                          <w:marLeft w:val="0"/>
                          <w:marRight w:val="0"/>
                          <w:marTop w:val="15"/>
                          <w:marBottom w:val="0"/>
                          <w:divBdr>
                            <w:top w:val="none" w:sz="0" w:space="0" w:color="auto"/>
                            <w:left w:val="none" w:sz="0" w:space="0" w:color="auto"/>
                            <w:bottom w:val="none" w:sz="0" w:space="0" w:color="auto"/>
                            <w:right w:val="none" w:sz="0" w:space="0" w:color="auto"/>
                          </w:divBdr>
                        </w:div>
                        <w:div w:id="638150284">
                          <w:marLeft w:val="0"/>
                          <w:marRight w:val="0"/>
                          <w:marTop w:val="15"/>
                          <w:marBottom w:val="0"/>
                          <w:divBdr>
                            <w:top w:val="none" w:sz="0" w:space="0" w:color="auto"/>
                            <w:left w:val="none" w:sz="0" w:space="0" w:color="auto"/>
                            <w:bottom w:val="none" w:sz="0" w:space="0" w:color="auto"/>
                            <w:right w:val="none" w:sz="0" w:space="0" w:color="auto"/>
                          </w:divBdr>
                        </w:div>
                        <w:div w:id="170220603">
                          <w:marLeft w:val="0"/>
                          <w:marRight w:val="0"/>
                          <w:marTop w:val="0"/>
                          <w:marBottom w:val="0"/>
                          <w:divBdr>
                            <w:top w:val="none" w:sz="0" w:space="0" w:color="auto"/>
                            <w:left w:val="none" w:sz="0" w:space="0" w:color="auto"/>
                            <w:bottom w:val="none" w:sz="0" w:space="0" w:color="auto"/>
                            <w:right w:val="none" w:sz="0" w:space="0" w:color="auto"/>
                          </w:divBdr>
                          <w:divsChild>
                            <w:div w:id="522399210">
                              <w:marLeft w:val="0"/>
                              <w:marRight w:val="0"/>
                              <w:marTop w:val="0"/>
                              <w:marBottom w:val="0"/>
                              <w:divBdr>
                                <w:top w:val="none" w:sz="0" w:space="0" w:color="auto"/>
                                <w:left w:val="none" w:sz="0" w:space="0" w:color="auto"/>
                                <w:bottom w:val="none" w:sz="0" w:space="0" w:color="auto"/>
                                <w:right w:val="none" w:sz="0" w:space="0" w:color="auto"/>
                              </w:divBdr>
                            </w:div>
                          </w:divsChild>
                        </w:div>
                        <w:div w:id="181286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6435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tpoint.com/software-development-life-cycle" TargetMode="External"/><Relationship Id="rId13" Type="http://schemas.openxmlformats.org/officeDocument/2006/relationships/hyperlink" Target="https://www.javatpoint.com/software-development-life-cycle"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www.javatpoint.com/software-development-life-cycl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javatpoint.com/software-development-life-cycle"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www.javatpoint.com/software-development-life-cycle" TargetMode="External"/><Relationship Id="rId4" Type="http://schemas.microsoft.com/office/2007/relationships/stylesWithEffects" Target="stylesWithEffects.xml"/><Relationship Id="rId9" Type="http://schemas.openxmlformats.org/officeDocument/2006/relationships/hyperlink" Target="https://www.javatpoint.com/software-development-life-cycl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016389-3B85-4D24-9947-5B15405400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932</Words>
  <Characters>5313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SriRam</dc:creator>
  <cp:lastModifiedBy>KDN INFO</cp:lastModifiedBy>
  <cp:revision>2</cp:revision>
  <dcterms:created xsi:type="dcterms:W3CDTF">2024-05-29T11:59:00Z</dcterms:created>
  <dcterms:modified xsi:type="dcterms:W3CDTF">2024-05-29T11:59:00Z</dcterms:modified>
</cp:coreProperties>
</file>