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bCs/>
          <w:sz w:val="24"/>
          <w:szCs w:val="24"/>
        </w:rPr>
      </w:pPr>
      <w:r>
        <w:rPr>
          <w:b/>
          <w:bCs/>
          <w:sz w:val="24"/>
          <w:szCs w:val="24"/>
        </w:rPr>
        <w:t>1</w:t>
      </w:r>
      <w:r>
        <w:rPr>
          <w:b/>
          <w:bCs/>
          <w:sz w:val="24"/>
          <w:szCs w:val="24"/>
          <w:lang w:val="vi-VN"/>
        </w:rPr>
        <w:t>.27 Ho</w:t>
      </w:r>
      <w:r>
        <w:rPr>
          <w:b/>
          <w:bCs/>
          <w:sz w:val="24"/>
          <w:szCs w:val="24"/>
        </w:rPr>
        <w:t>w to work with PHPs configuration file- PHP.INI (</w:t>
      </w:r>
      <w:r>
        <w:rPr>
          <w:b/>
          <w:bCs/>
          <w:sz w:val="24"/>
          <w:szCs w:val="24"/>
          <w:lang w:val="vi-VN"/>
        </w:rPr>
        <w:t>Cách làm việc với tệp cấu hình PHP-PHP.INI</w:t>
      </w:r>
      <w:r>
        <w:rPr>
          <w:b/>
          <w:bCs/>
          <w:sz w:val="24"/>
          <w:szCs w:val="24"/>
        </w:rPr>
        <w:t>)</w:t>
      </w:r>
    </w:p>
    <w:p>
      <w:pPr>
        <w:rPr>
          <w:sz w:val="24"/>
          <w:szCs w:val="24"/>
          <w:lang w:val="vi-VN"/>
        </w:rPr>
      </w:pPr>
      <w:r>
        <w:rPr>
          <w:sz w:val="24"/>
          <w:szCs w:val="24"/>
          <w:lang w:val="vi-VN"/>
        </w:rPr>
        <w:tab/>
      </w:r>
      <w:r>
        <w:rPr>
          <w:sz w:val="24"/>
          <w:szCs w:val="24"/>
          <w:lang w:val="vi-VN"/>
        </w:rPr>
        <w:t xml:space="preserve">- Khi làm việc với </w:t>
      </w:r>
      <w:r>
        <w:rPr>
          <w:sz w:val="24"/>
          <w:szCs w:val="24"/>
        </w:rPr>
        <w:t>PHP</w:t>
      </w:r>
      <w:r>
        <w:rPr>
          <w:sz w:val="24"/>
          <w:szCs w:val="24"/>
          <w:lang w:val="vi-VN"/>
        </w:rPr>
        <w:t xml:space="preserve"> bạn có thể muốn</w:t>
      </w:r>
      <w:r>
        <w:rPr>
          <w:rFonts w:hint="default"/>
          <w:sz w:val="24"/>
          <w:szCs w:val="24"/>
          <w:lang w:val="vi-VN"/>
        </w:rPr>
        <w:t xml:space="preserve"> </w:t>
      </w:r>
      <w:r>
        <w:rPr>
          <w:sz w:val="24"/>
          <w:szCs w:val="24"/>
          <w:lang w:val="vi-VN"/>
        </w:rPr>
        <w:t xml:space="preserve">cấu hình và tùy chỉnh một số thứ nhất định trong </w:t>
      </w:r>
      <w:r>
        <w:rPr>
          <w:sz w:val="24"/>
          <w:szCs w:val="24"/>
        </w:rPr>
        <w:t>PHP</w:t>
      </w:r>
      <w:r>
        <w:rPr>
          <w:sz w:val="24"/>
          <w:szCs w:val="24"/>
          <w:lang w:val="vi-VN"/>
        </w:rPr>
        <w:t xml:space="preserve">, đó là lí do tại sao </w:t>
      </w:r>
      <w:r>
        <w:rPr>
          <w:sz w:val="24"/>
          <w:szCs w:val="24"/>
        </w:rPr>
        <w:t>PHP</w:t>
      </w:r>
      <w:r>
        <w:rPr>
          <w:sz w:val="24"/>
          <w:szCs w:val="24"/>
          <w:lang w:val="vi-VN"/>
        </w:rPr>
        <w:t xml:space="preserve"> đi kèm với tệp cấu hình </w:t>
      </w:r>
      <w:r>
        <w:rPr>
          <w:sz w:val="24"/>
          <w:szCs w:val="24"/>
        </w:rPr>
        <w:t xml:space="preserve">PHP.INI </w:t>
      </w:r>
      <w:r>
        <w:rPr>
          <w:sz w:val="24"/>
          <w:szCs w:val="24"/>
          <w:lang w:val="vi-VN"/>
        </w:rPr>
        <w:t>. Vị trí của cấu hình phụ thuộc vào 1 số yếu tố như hệ điều hành máy chủ….</w:t>
      </w:r>
    </w:p>
    <w:p>
      <w:pPr>
        <w:ind w:firstLine="720"/>
        <w:rPr>
          <w:sz w:val="24"/>
          <w:szCs w:val="24"/>
          <w:lang w:val="vi-VN"/>
        </w:rPr>
      </w:pPr>
      <w:r>
        <w:rPr>
          <w:sz w:val="24"/>
          <w:szCs w:val="24"/>
          <w:lang w:val="vi-VN"/>
        </w:rPr>
        <w:t>- Nếu sử dụng xampp thì vào cấu hình bên cạnh Apache và tìm thấy</w:t>
      </w:r>
      <w:r>
        <w:rPr>
          <w:rFonts w:hint="default"/>
          <w:sz w:val="24"/>
          <w:szCs w:val="24"/>
          <w:lang w:val="vi-VN"/>
        </w:rPr>
        <w:t xml:space="preserve"> PHP.INI</w:t>
      </w:r>
      <w:r>
        <w:rPr>
          <w:sz w:val="24"/>
          <w:szCs w:val="24"/>
          <w:lang w:val="vi-VN"/>
        </w:rPr>
        <w:t xml:space="preserve"> ở đây:</w:t>
      </w:r>
    </w:p>
    <w:p>
      <w:pPr>
        <w:ind w:firstLine="720"/>
        <w:rPr>
          <w:sz w:val="24"/>
          <w:szCs w:val="24"/>
          <w:lang w:val="vi-VN"/>
        </w:rPr>
      </w:pPr>
      <w:r>
        <w:rPr>
          <w:sz w:val="24"/>
          <w:szCs w:val="24"/>
          <w:lang w:val="vi-VN"/>
        </w:rPr>
        <w:drawing>
          <wp:inline distT="0" distB="0" distL="0" distR="0">
            <wp:extent cx="4665345" cy="2862580"/>
            <wp:effectExtent l="0" t="0" r="1905" b="0"/>
            <wp:docPr id="197743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35343" name="Picture 1"/>
                    <pic:cNvPicPr>
                      <a:picLocks noChangeAspect="1"/>
                    </pic:cNvPicPr>
                  </pic:nvPicPr>
                  <pic:blipFill>
                    <a:blip r:embed="rId6"/>
                    <a:stretch>
                      <a:fillRect/>
                    </a:stretch>
                  </pic:blipFill>
                  <pic:spPr>
                    <a:xfrm>
                      <a:off x="0" y="0"/>
                      <a:ext cx="4678532" cy="2870599"/>
                    </a:xfrm>
                    <a:prstGeom prst="rect">
                      <a:avLst/>
                    </a:prstGeom>
                  </pic:spPr>
                </pic:pic>
              </a:graphicData>
            </a:graphic>
          </wp:inline>
        </w:drawing>
      </w:r>
    </w:p>
    <w:p>
      <w:pPr>
        <w:ind w:firstLine="720"/>
        <w:rPr>
          <w:sz w:val="24"/>
          <w:szCs w:val="24"/>
          <w:lang w:val="vi-VN"/>
        </w:rPr>
      </w:pPr>
      <w:r>
        <w:rPr>
          <w:sz w:val="24"/>
          <w:szCs w:val="24"/>
          <w:lang w:val="vi-VN"/>
        </w:rPr>
        <w:t xml:space="preserve">có thể mở và cập nhật bất cứ cái gì bạn cần </w:t>
      </w:r>
      <w:bookmarkStart w:id="0" w:name="_GoBack"/>
      <w:bookmarkEnd w:id="0"/>
    </w:p>
    <w:p>
      <w:pPr>
        <w:ind w:firstLine="720"/>
        <w:rPr>
          <w:sz w:val="24"/>
          <w:szCs w:val="24"/>
          <w:lang w:val="vi-VN"/>
        </w:rPr>
      </w:pPr>
      <w:r>
        <w:rPr>
          <w:sz w:val="24"/>
          <w:szCs w:val="24"/>
          <w:lang w:val="vi-VN"/>
        </w:rPr>
        <w:drawing>
          <wp:inline distT="0" distB="0" distL="0" distR="0">
            <wp:extent cx="4712335" cy="3023870"/>
            <wp:effectExtent l="0" t="0" r="0" b="5080"/>
            <wp:docPr id="43809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92006" name="Picture 1"/>
                    <pic:cNvPicPr>
                      <a:picLocks noChangeAspect="1"/>
                    </pic:cNvPicPr>
                  </pic:nvPicPr>
                  <pic:blipFill>
                    <a:blip r:embed="rId7"/>
                    <a:stretch>
                      <a:fillRect/>
                    </a:stretch>
                  </pic:blipFill>
                  <pic:spPr>
                    <a:xfrm>
                      <a:off x="0" y="0"/>
                      <a:ext cx="4730068" cy="3035354"/>
                    </a:xfrm>
                    <a:prstGeom prst="rect">
                      <a:avLst/>
                    </a:prstGeom>
                  </pic:spPr>
                </pic:pic>
              </a:graphicData>
            </a:graphic>
          </wp:inline>
        </w:drawing>
      </w:r>
    </w:p>
    <w:p>
      <w:pPr>
        <w:ind w:firstLine="720"/>
        <w:rPr>
          <w:sz w:val="24"/>
          <w:szCs w:val="24"/>
          <w:lang w:val="vi-VN"/>
        </w:rPr>
      </w:pPr>
      <w:r>
        <w:rPr>
          <w:sz w:val="24"/>
          <w:szCs w:val="24"/>
          <w:lang w:val="vi-VN"/>
        </w:rPr>
        <w:t>(</w:t>
      </w:r>
      <w:r>
        <w:rPr>
          <w:rFonts w:hint="default"/>
          <w:sz w:val="24"/>
          <w:szCs w:val="24"/>
          <w:lang w:val="vi-VN"/>
        </w:rPr>
        <w:t xml:space="preserve"> </w:t>
      </w:r>
      <w:r>
        <w:rPr>
          <w:sz w:val="24"/>
          <w:szCs w:val="24"/>
          <w:lang w:val="vi-VN"/>
        </w:rPr>
        <w:t>dấu chấm phẩy (;) cho biết là 1 nhận xét hoặc tài liệu chú thích)</w:t>
      </w:r>
    </w:p>
    <w:p>
      <w:pPr>
        <w:pStyle w:val="12"/>
        <w:numPr>
          <w:numId w:val="0"/>
        </w:numPr>
        <w:ind w:left="720" w:leftChars="0"/>
        <w:rPr>
          <w:sz w:val="24"/>
          <w:szCs w:val="24"/>
          <w:lang w:val="vi-VN"/>
        </w:rPr>
      </w:pPr>
      <w:r>
        <w:rPr>
          <w:rFonts w:hint="default"/>
          <w:sz w:val="24"/>
          <w:szCs w:val="24"/>
          <w:lang w:val="vi-VN"/>
        </w:rPr>
        <w:t xml:space="preserve">- </w:t>
      </w:r>
      <w:r>
        <w:rPr>
          <w:sz w:val="24"/>
          <w:szCs w:val="24"/>
          <w:lang w:val="vi-VN"/>
        </w:rPr>
        <w:t xml:space="preserve">Các cài đặt riêng lẻ hoặc chỉ thị được đặt ở bên dưới, ví dụ thẻ </w:t>
      </w:r>
      <w:r>
        <w:rPr>
          <w:b/>
          <w:bCs/>
          <w:sz w:val="24"/>
          <w:szCs w:val="24"/>
          <w:lang w:val="vi-VN"/>
        </w:rPr>
        <w:t>short_open_tag</w:t>
      </w:r>
      <w:r>
        <w:rPr>
          <w:sz w:val="24"/>
          <w:szCs w:val="24"/>
          <w:lang w:val="vi-VN"/>
        </w:rPr>
        <w:t xml:space="preserve"> đã được tắt và mọi dòng ở trên là những nhận xét và giải thích lệnh này làm gì.</w:t>
      </w:r>
    </w:p>
    <w:p>
      <w:pPr>
        <w:pStyle w:val="12"/>
        <w:ind w:left="1080"/>
        <w:rPr>
          <w:sz w:val="24"/>
          <w:szCs w:val="24"/>
          <w:lang w:val="vi-VN"/>
        </w:rPr>
      </w:pPr>
      <w:r>
        <w:drawing>
          <wp:inline distT="0" distB="0" distL="0" distR="0">
            <wp:extent cx="5943600" cy="1913890"/>
            <wp:effectExtent l="0" t="0" r="0" b="0"/>
            <wp:docPr id="167207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71302" name="Picture 1"/>
                    <pic:cNvPicPr>
                      <a:picLocks noChangeAspect="1"/>
                    </pic:cNvPicPr>
                  </pic:nvPicPr>
                  <pic:blipFill>
                    <a:blip r:embed="rId8"/>
                    <a:stretch>
                      <a:fillRect/>
                    </a:stretch>
                  </pic:blipFill>
                  <pic:spPr>
                    <a:xfrm>
                      <a:off x="0" y="0"/>
                      <a:ext cx="5943600" cy="1913890"/>
                    </a:xfrm>
                    <a:prstGeom prst="rect">
                      <a:avLst/>
                    </a:prstGeom>
                  </pic:spPr>
                </pic:pic>
              </a:graphicData>
            </a:graphic>
          </wp:inline>
        </w:drawing>
      </w:r>
    </w:p>
    <w:p>
      <w:pPr>
        <w:ind w:firstLine="720"/>
        <w:rPr>
          <w:sz w:val="24"/>
          <w:szCs w:val="24"/>
          <w:lang w:val="vi-VN"/>
        </w:rPr>
      </w:pPr>
      <w:r>
        <w:rPr>
          <w:sz w:val="24"/>
          <w:szCs w:val="24"/>
          <w:lang w:val="vi-VN"/>
        </w:rPr>
        <w:t>- Danh sách lệnh php.ini ( có thể đặt để cấu hình thiết lập PHP)</w:t>
      </w:r>
    </w:p>
    <w:p>
      <w:pPr>
        <w:ind w:left="720" w:firstLine="720"/>
        <w:jc w:val="both"/>
        <w:rPr>
          <w:sz w:val="24"/>
          <w:szCs w:val="24"/>
          <w:lang w:val="vi-VN"/>
        </w:rPr>
      </w:pPr>
      <w:r>
        <w:fldChar w:fldCharType="begin"/>
      </w:r>
      <w:r>
        <w:instrText xml:space="preserve"> HYPERLINK "https://www.php.net/manual/en/ini.list.php" </w:instrText>
      </w:r>
      <w:r>
        <w:fldChar w:fldCharType="separate"/>
      </w:r>
      <w:r>
        <w:rPr>
          <w:rStyle w:val="10"/>
          <w:sz w:val="24"/>
          <w:szCs w:val="24"/>
          <w:lang w:val="vi-VN"/>
        </w:rPr>
        <w:t>https://www.php.net/manual/en/ini.list.php</w:t>
      </w:r>
      <w:r>
        <w:rPr>
          <w:rStyle w:val="10"/>
          <w:sz w:val="24"/>
          <w:szCs w:val="24"/>
          <w:lang w:val="vi-VN"/>
        </w:rPr>
        <w:fldChar w:fldCharType="end"/>
      </w:r>
    </w:p>
    <w:p>
      <w:pPr>
        <w:ind w:left="720"/>
        <w:rPr>
          <w:sz w:val="24"/>
          <w:szCs w:val="24"/>
          <w:lang w:val="vi-VN"/>
        </w:rPr>
      </w:pPr>
      <w:r>
        <w:rPr>
          <w:sz w:val="24"/>
          <w:szCs w:val="24"/>
          <w:lang w:val="vi-VN"/>
        </w:rPr>
        <w:drawing>
          <wp:inline distT="0" distB="0" distL="0" distR="0">
            <wp:extent cx="5189220" cy="3618865"/>
            <wp:effectExtent l="0" t="0" r="0" b="635"/>
            <wp:docPr id="506650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50417" name="Picture 1"/>
                    <pic:cNvPicPr>
                      <a:picLocks noChangeAspect="1"/>
                    </pic:cNvPicPr>
                  </pic:nvPicPr>
                  <pic:blipFill>
                    <a:blip r:embed="rId9"/>
                    <a:stretch>
                      <a:fillRect/>
                    </a:stretch>
                  </pic:blipFill>
                  <pic:spPr>
                    <a:xfrm>
                      <a:off x="0" y="0"/>
                      <a:ext cx="5206791" cy="3631614"/>
                    </a:xfrm>
                    <a:prstGeom prst="rect">
                      <a:avLst/>
                    </a:prstGeom>
                  </pic:spPr>
                </pic:pic>
              </a:graphicData>
            </a:graphic>
          </wp:inline>
        </w:drawing>
      </w:r>
    </w:p>
    <w:p>
      <w:pPr>
        <w:pStyle w:val="12"/>
        <w:numPr>
          <w:numId w:val="0"/>
        </w:numPr>
        <w:ind w:left="360" w:leftChars="0"/>
        <w:rPr>
          <w:sz w:val="24"/>
          <w:szCs w:val="24"/>
          <w:lang w:val="vi-VN"/>
        </w:rPr>
      </w:pPr>
      <w:r>
        <w:rPr>
          <w:rFonts w:hint="default"/>
          <w:sz w:val="24"/>
          <w:szCs w:val="24"/>
          <w:lang w:val="vi-VN"/>
        </w:rPr>
        <w:t xml:space="preserve">- </w:t>
      </w:r>
      <w:r>
        <w:rPr>
          <w:sz w:val="24"/>
          <w:szCs w:val="24"/>
          <w:lang w:val="vi-VN"/>
        </w:rPr>
        <w:t xml:space="preserve">Sử dụng các hàm </w:t>
      </w:r>
    </w:p>
    <w:p>
      <w:pPr>
        <w:pStyle w:val="12"/>
        <w:ind w:left="1440"/>
        <w:rPr>
          <w:sz w:val="24"/>
          <w:szCs w:val="24"/>
          <w:lang w:val="vi-VN"/>
        </w:rPr>
      </w:pPr>
      <w:r>
        <w:rPr>
          <w:sz w:val="24"/>
          <w:szCs w:val="24"/>
          <w:lang w:val="vi-VN"/>
        </w:rPr>
        <w:t xml:space="preserve"> ini_get();</w:t>
      </w:r>
    </w:p>
    <w:p>
      <w:pPr>
        <w:pStyle w:val="12"/>
        <w:ind w:left="1440"/>
        <w:rPr>
          <w:sz w:val="24"/>
          <w:szCs w:val="24"/>
          <w:lang w:val="vi-VN"/>
        </w:rPr>
      </w:pPr>
      <w:r>
        <w:rPr>
          <w:sz w:val="24"/>
          <w:szCs w:val="24"/>
          <w:lang w:val="vi-VN"/>
        </w:rPr>
        <w:t>ini_set();</w:t>
      </w:r>
    </w:p>
    <w:p>
      <w:pPr>
        <w:rPr>
          <w:sz w:val="24"/>
          <w:szCs w:val="24"/>
          <w:lang w:val="vi-VN"/>
        </w:rPr>
      </w:pPr>
      <w:r>
        <w:rPr>
          <w:sz w:val="24"/>
          <w:szCs w:val="24"/>
          <w:lang w:val="vi-VN"/>
        </w:rPr>
        <w:tab/>
      </w:r>
      <w:r>
        <w:rPr>
          <w:sz w:val="24"/>
          <w:szCs w:val="24"/>
          <w:lang w:val="vi-VN"/>
        </w:rPr>
        <w:t>thiết lập để nhận và cập nhật các lệnh nhưng một số lệnh này không thể được cập nhật trong PHP trong thời gian chạy của nó, chỉ có thể được cập nhật thông qua tệp PH</w:t>
      </w:r>
      <w:r>
        <w:rPr>
          <w:rFonts w:hint="default"/>
          <w:sz w:val="24"/>
          <w:szCs w:val="24"/>
          <w:lang w:val="vi-VN"/>
        </w:rPr>
        <w:t>.</w:t>
      </w:r>
      <w:r>
        <w:rPr>
          <w:sz w:val="24"/>
          <w:szCs w:val="24"/>
          <w:lang w:val="vi-VN"/>
        </w:rPr>
        <w:t>INI</w:t>
      </w:r>
      <w:r>
        <w:rPr>
          <w:rFonts w:hint="default"/>
          <w:sz w:val="24"/>
          <w:szCs w:val="24"/>
          <w:lang w:val="vi-VN"/>
        </w:rPr>
        <w:t>,</w:t>
      </w:r>
      <w:r>
        <w:rPr>
          <w:sz w:val="24"/>
          <w:szCs w:val="24"/>
          <w:lang w:val="vi-VN"/>
        </w:rPr>
        <w:t xml:space="preserve"> nếu nó báo php io</w:t>
      </w:r>
      <w:r>
        <w:rPr>
          <w:sz w:val="24"/>
          <w:szCs w:val="24"/>
        </w:rPr>
        <w:t>n</w:t>
      </w:r>
      <w:r>
        <w:rPr>
          <w:sz w:val="24"/>
          <w:szCs w:val="24"/>
          <w:lang w:val="vi-VN"/>
        </w:rPr>
        <w:t>ize s</w:t>
      </w:r>
      <w:r>
        <w:rPr>
          <w:sz w:val="24"/>
          <w:szCs w:val="24"/>
        </w:rPr>
        <w:t>ys</w:t>
      </w:r>
      <w:r>
        <w:rPr>
          <w:sz w:val="24"/>
          <w:szCs w:val="24"/>
          <w:lang w:val="vi-VN"/>
        </w:rPr>
        <w:t xml:space="preserve">tem hoặc purdue thì không thể sử dụng bộ gạch dưới INI để cập nhật lệnh. </w:t>
      </w:r>
    </w:p>
    <w:p>
      <w:pPr>
        <w:rPr>
          <w:sz w:val="24"/>
          <w:szCs w:val="24"/>
          <w:lang w:val="vi-VN"/>
        </w:rPr>
      </w:pPr>
      <w:r>
        <w:rPr>
          <w:sz w:val="24"/>
          <w:szCs w:val="24"/>
          <w:lang w:val="vi-VN"/>
        </w:rPr>
        <w:t>- Tập lệnh INI cập nhật giá trị của lệnh trong thời gian chạy và chỉ có hiệu lực trong quá trình thực thi tập lệnh</w:t>
      </w:r>
    </w:p>
    <w:p>
      <w:pPr>
        <w:rPr>
          <w:b/>
          <w:bCs/>
          <w:sz w:val="24"/>
          <w:szCs w:val="24"/>
          <w:lang w:val="vi-VN"/>
        </w:rPr>
      </w:pPr>
      <w:r>
        <w:rPr>
          <w:b/>
          <w:bCs/>
          <w:sz w:val="24"/>
          <w:szCs w:val="24"/>
          <w:lang w:val="vi-VN"/>
        </w:rPr>
        <w:t>- Error reporting</w:t>
      </w:r>
      <w:r>
        <w:rPr>
          <w:b/>
          <w:bCs/>
          <w:sz w:val="24"/>
          <w:szCs w:val="24"/>
        </w:rPr>
        <w:t xml:space="preserve"> </w:t>
      </w:r>
    </w:p>
    <w:p>
      <w:pPr>
        <w:pStyle w:val="12"/>
        <w:rPr>
          <w:sz w:val="24"/>
          <w:szCs w:val="24"/>
          <w:lang w:val="vi-VN"/>
        </w:rPr>
      </w:pPr>
      <w:r>
        <w:rPr>
          <w:sz w:val="24"/>
          <w:szCs w:val="24"/>
          <w:lang w:val="vi-VN"/>
        </w:rPr>
        <w:drawing>
          <wp:inline distT="0" distB="0" distL="0" distR="0">
            <wp:extent cx="5943600" cy="1271270"/>
            <wp:effectExtent l="0" t="0" r="0" b="5080"/>
            <wp:docPr id="1395209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09474" name="Picture 1"/>
                    <pic:cNvPicPr>
                      <a:picLocks noChangeAspect="1"/>
                    </pic:cNvPicPr>
                  </pic:nvPicPr>
                  <pic:blipFill>
                    <a:blip r:embed="rId10"/>
                    <a:stretch>
                      <a:fillRect/>
                    </a:stretch>
                  </pic:blipFill>
                  <pic:spPr>
                    <a:xfrm>
                      <a:off x="0" y="0"/>
                      <a:ext cx="5943600" cy="1271270"/>
                    </a:xfrm>
                    <a:prstGeom prst="rect">
                      <a:avLst/>
                    </a:prstGeom>
                  </pic:spPr>
                </pic:pic>
              </a:graphicData>
            </a:graphic>
          </wp:inline>
        </w:drawing>
      </w:r>
    </w:p>
    <w:p>
      <w:pPr>
        <w:pStyle w:val="12"/>
        <w:rPr>
          <w:sz w:val="24"/>
          <w:szCs w:val="24"/>
          <w:lang w:val="vi-VN"/>
        </w:rPr>
      </w:pPr>
    </w:p>
    <w:p>
      <w:pPr>
        <w:pStyle w:val="12"/>
        <w:rPr>
          <w:sz w:val="24"/>
          <w:szCs w:val="24"/>
        </w:rPr>
      </w:pPr>
      <w:r>
        <w:rPr>
          <w:sz w:val="24"/>
          <w:szCs w:val="24"/>
          <w:lang w:val="vi-VN"/>
        </w:rPr>
        <w:t>+ Error_reporitng = E_ALL : tất cả các lỗi bao gồm thông báo cảnh báo và mọi thứ sẽ được thông báo lại.</w:t>
      </w:r>
    </w:p>
    <w:p>
      <w:pPr>
        <w:pStyle w:val="12"/>
        <w:rPr>
          <w:sz w:val="24"/>
          <w:szCs w:val="24"/>
          <w:lang w:val="vi-VN"/>
        </w:rPr>
      </w:pPr>
      <w:r>
        <w:rPr>
          <w:sz w:val="24"/>
          <w:szCs w:val="24"/>
          <w:lang w:val="vi-VN"/>
        </w:rPr>
        <w:t xml:space="preserve"> + Có thể thay đổi, sử dụng hệ điều hành bitwise quyết định mức độ báo cáo lỗi của bạn như  Production Value: E_ALL &amp; ~E_DEPRECATED &amp; ~E_STRICT ẩn các thông báo nghiêm ngặt và không được dùng nữa khỏi trang trong khi quá trình phát triển, tất cả chỉ báo cáo mọi thứ như đề cập và có thể thay đổi trong thời gian chạy:</w:t>
      </w:r>
    </w:p>
    <w:p>
      <w:pPr>
        <w:pStyle w:val="12"/>
        <w:numPr>
          <w:ilvl w:val="0"/>
          <w:numId w:val="1"/>
        </w:numPr>
        <w:rPr>
          <w:sz w:val="24"/>
          <w:szCs w:val="24"/>
          <w:lang w:val="vi-VN"/>
        </w:rPr>
      </w:pPr>
      <w:r>
        <w:rPr>
          <w:sz w:val="24"/>
          <w:szCs w:val="24"/>
          <w:lang w:val="vi-VN"/>
        </w:rPr>
        <w:t>Sử dụng hàm var</w:t>
      </w:r>
      <w:r>
        <w:rPr>
          <w:sz w:val="24"/>
          <w:szCs w:val="24"/>
        </w:rPr>
        <w:t>_dump(ini_get(‘error_reporting</w:t>
      </w:r>
      <w:r>
        <w:rPr>
          <w:sz w:val="24"/>
          <w:szCs w:val="24"/>
          <w:lang w:val="vi-VN"/>
        </w:rPr>
        <w:t>’</w:t>
      </w:r>
      <w:r>
        <w:rPr>
          <w:sz w:val="24"/>
          <w:szCs w:val="24"/>
        </w:rPr>
        <w:t xml:space="preserve">)); </w:t>
      </w:r>
    </w:p>
    <w:p>
      <w:pPr>
        <w:pStyle w:val="12"/>
        <w:ind w:left="2880"/>
        <w:rPr>
          <w:sz w:val="24"/>
          <w:szCs w:val="24"/>
        </w:rPr>
      </w:pPr>
      <w:r>
        <w:rPr>
          <w:sz w:val="24"/>
          <w:szCs w:val="24"/>
        </w:rPr>
        <w:t xml:space="preserve">       var_dump(E_ALL);</w:t>
      </w:r>
    </w:p>
    <w:p>
      <w:pPr>
        <w:pStyle w:val="12"/>
        <w:numPr>
          <w:ilvl w:val="0"/>
          <w:numId w:val="2"/>
        </w:numPr>
        <w:rPr>
          <w:sz w:val="24"/>
          <w:szCs w:val="24"/>
        </w:rPr>
      </w:pPr>
      <w:r>
        <w:rPr>
          <w:sz w:val="24"/>
          <w:szCs w:val="24"/>
          <w:lang w:val="vi-VN"/>
        </w:rPr>
        <w:t xml:space="preserve">Các giá trị là như nhau  </w:t>
      </w:r>
    </w:p>
    <w:p>
      <w:pPr>
        <w:ind w:firstLine="720"/>
        <w:rPr>
          <w:sz w:val="24"/>
          <w:szCs w:val="24"/>
          <w:lang w:val="vi-VN"/>
        </w:rPr>
      </w:pPr>
      <w:r>
        <w:rPr>
          <w:sz w:val="24"/>
          <w:szCs w:val="24"/>
          <w:lang w:val="vi-VN"/>
        </w:rPr>
        <w:drawing>
          <wp:inline distT="0" distB="0" distL="0" distR="0">
            <wp:extent cx="4930140" cy="838200"/>
            <wp:effectExtent l="0" t="0" r="3810" b="0"/>
            <wp:docPr id="97672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726871" name="Picture 1"/>
                    <pic:cNvPicPr>
                      <a:picLocks noChangeAspect="1"/>
                    </pic:cNvPicPr>
                  </pic:nvPicPr>
                  <pic:blipFill>
                    <a:blip r:embed="rId11"/>
                    <a:stretch>
                      <a:fillRect/>
                    </a:stretch>
                  </pic:blipFill>
                  <pic:spPr>
                    <a:xfrm>
                      <a:off x="0" y="0"/>
                      <a:ext cx="4930567" cy="838273"/>
                    </a:xfrm>
                    <a:prstGeom prst="rect">
                      <a:avLst/>
                    </a:prstGeom>
                  </pic:spPr>
                </pic:pic>
              </a:graphicData>
            </a:graphic>
          </wp:inline>
        </w:drawing>
      </w:r>
    </w:p>
    <w:p>
      <w:pPr>
        <w:pStyle w:val="12"/>
        <w:numPr>
          <w:ilvl w:val="0"/>
          <w:numId w:val="1"/>
        </w:numPr>
        <w:rPr>
          <w:sz w:val="24"/>
          <w:szCs w:val="24"/>
        </w:rPr>
      </w:pPr>
      <w:r>
        <w:rPr>
          <w:sz w:val="24"/>
          <w:szCs w:val="24"/>
        </w:rPr>
        <w:t>Khi  mảng</w:t>
      </w:r>
      <w:r>
        <w:rPr>
          <w:sz w:val="24"/>
          <w:szCs w:val="24"/>
          <w:lang w:val="vi-VN"/>
        </w:rPr>
        <w:t xml:space="preserve">  có 1 giá trị ở chỉ số thứ 0 và nếu truy cập vào 1 phần tử không tồn tại sẽ nhận được cảnh báo </w:t>
      </w:r>
    </w:p>
    <w:p>
      <w:pPr>
        <w:ind w:firstLine="720"/>
        <w:rPr>
          <w:sz w:val="24"/>
          <w:szCs w:val="24"/>
        </w:rPr>
      </w:pPr>
      <w:r>
        <w:rPr>
          <w:sz w:val="24"/>
          <w:szCs w:val="24"/>
        </w:rPr>
        <w:drawing>
          <wp:inline distT="0" distB="0" distL="0" distR="0">
            <wp:extent cx="5943600" cy="1428750"/>
            <wp:effectExtent l="0" t="0" r="0" b="0"/>
            <wp:docPr id="1127339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39842" name="Picture 1"/>
                    <pic:cNvPicPr>
                      <a:picLocks noChangeAspect="1"/>
                    </pic:cNvPicPr>
                  </pic:nvPicPr>
                  <pic:blipFill>
                    <a:blip r:embed="rId12"/>
                    <a:stretch>
                      <a:fillRect/>
                    </a:stretch>
                  </pic:blipFill>
                  <pic:spPr>
                    <a:xfrm>
                      <a:off x="0" y="0"/>
                      <a:ext cx="5943600" cy="1428750"/>
                    </a:xfrm>
                    <a:prstGeom prst="rect">
                      <a:avLst/>
                    </a:prstGeom>
                  </pic:spPr>
                </pic:pic>
              </a:graphicData>
            </a:graphic>
          </wp:inline>
        </w:drawing>
      </w:r>
    </w:p>
    <w:p>
      <w:pPr>
        <w:pStyle w:val="12"/>
        <w:numPr>
          <w:ilvl w:val="0"/>
          <w:numId w:val="1"/>
        </w:numPr>
        <w:rPr>
          <w:sz w:val="24"/>
          <w:szCs w:val="24"/>
        </w:rPr>
      </w:pPr>
      <w:r>
        <w:rPr>
          <w:sz w:val="24"/>
          <w:szCs w:val="24"/>
          <w:lang w:val="vi-VN"/>
        </w:rPr>
        <w:t xml:space="preserve">Thiết lập ini_set (‘error_reporting’, E_ALL &amp; ~E_WARNING);để cảnh báo biến mất </w:t>
      </w:r>
    </w:p>
    <w:p>
      <w:pPr>
        <w:pStyle w:val="12"/>
        <w:rPr>
          <w:b/>
          <w:bCs/>
          <w:sz w:val="24"/>
          <w:szCs w:val="24"/>
          <w:lang w:val="vi-VN"/>
        </w:rPr>
      </w:pPr>
      <w:r>
        <w:rPr>
          <w:sz w:val="24"/>
          <w:szCs w:val="24"/>
        </w:rPr>
        <w:drawing>
          <wp:inline distT="0" distB="0" distL="0" distR="0">
            <wp:extent cx="4640580" cy="1668780"/>
            <wp:effectExtent l="0" t="0" r="7620" b="7620"/>
            <wp:docPr id="170847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78824" name="Picture 1"/>
                    <pic:cNvPicPr>
                      <a:picLocks noChangeAspect="1"/>
                    </pic:cNvPicPr>
                  </pic:nvPicPr>
                  <pic:blipFill>
                    <a:blip r:embed="rId13"/>
                    <a:stretch>
                      <a:fillRect/>
                    </a:stretch>
                  </pic:blipFill>
                  <pic:spPr>
                    <a:xfrm>
                      <a:off x="0" y="0"/>
                      <a:ext cx="4640982" cy="1668925"/>
                    </a:xfrm>
                    <a:prstGeom prst="rect">
                      <a:avLst/>
                    </a:prstGeom>
                  </pic:spPr>
                </pic:pic>
              </a:graphicData>
            </a:graphic>
          </wp:inline>
        </w:drawing>
      </w:r>
    </w:p>
    <w:p>
      <w:pPr>
        <w:pStyle w:val="12"/>
        <w:numPr>
          <w:numId w:val="0"/>
        </w:numPr>
        <w:ind w:left="360" w:leftChars="0"/>
        <w:rPr>
          <w:b/>
          <w:bCs/>
          <w:sz w:val="24"/>
          <w:szCs w:val="24"/>
          <w:lang w:val="vi-VN"/>
        </w:rPr>
      </w:pPr>
      <w:r>
        <w:rPr>
          <w:rFonts w:hint="default"/>
          <w:b/>
          <w:bCs/>
          <w:sz w:val="24"/>
          <w:szCs w:val="24"/>
          <w:lang w:val="vi-VN"/>
        </w:rPr>
        <w:t xml:space="preserve">- </w:t>
      </w:r>
      <w:r>
        <w:rPr>
          <w:b/>
          <w:bCs/>
          <w:sz w:val="24"/>
          <w:szCs w:val="24"/>
        </w:rPr>
        <w:t>Display_errors</w:t>
      </w:r>
    </w:p>
    <w:p>
      <w:pPr>
        <w:pStyle w:val="12"/>
        <w:rPr>
          <w:sz w:val="24"/>
          <w:szCs w:val="24"/>
          <w:lang w:val="vi-VN"/>
        </w:rPr>
      </w:pPr>
      <w:r>
        <w:rPr>
          <w:sz w:val="24"/>
          <w:szCs w:val="24"/>
        </w:rPr>
        <w:t>+ Lỗi</w:t>
      </w:r>
      <w:r>
        <w:rPr>
          <w:sz w:val="24"/>
          <w:szCs w:val="24"/>
          <w:lang w:val="vi-VN"/>
        </w:rPr>
        <w:t xml:space="preserve"> hiển thị cho bạn biết có muốn hiển thị lỗi trên màn hình hay không.</w:t>
      </w:r>
    </w:p>
    <w:p>
      <w:pPr>
        <w:ind w:firstLine="720"/>
        <w:rPr>
          <w:sz w:val="24"/>
          <w:szCs w:val="24"/>
          <w:lang w:val="vi-VN"/>
        </w:rPr>
      </w:pPr>
      <w:r>
        <w:rPr>
          <w:sz w:val="24"/>
          <w:szCs w:val="24"/>
          <w:lang w:val="vi-VN"/>
        </w:rPr>
        <w:t>+ var</w:t>
      </w:r>
      <w:r>
        <w:rPr>
          <w:sz w:val="24"/>
          <w:szCs w:val="24"/>
        </w:rPr>
        <w:t>_dump(ini_get(‘error_reporting</w:t>
      </w:r>
      <w:r>
        <w:rPr>
          <w:rFonts w:hint="default"/>
          <w:sz w:val="24"/>
          <w:szCs w:val="24"/>
          <w:lang w:val="vi-VN"/>
        </w:rPr>
        <w:t>’</w:t>
      </w:r>
      <w:r>
        <w:rPr>
          <w:sz w:val="24"/>
          <w:szCs w:val="24"/>
        </w:rPr>
        <w:t xml:space="preserve">)); </w:t>
      </w:r>
      <w:r>
        <w:rPr>
          <w:sz w:val="24"/>
          <w:szCs w:val="24"/>
          <w:lang w:val="vi-VN"/>
        </w:rPr>
        <w:t>=&gt;lỗi hiển thị nhận giá trị 1</w:t>
      </w:r>
    </w:p>
    <w:p>
      <w:pPr>
        <w:ind w:firstLine="720"/>
        <w:rPr>
          <w:sz w:val="24"/>
          <w:szCs w:val="24"/>
        </w:rPr>
      </w:pPr>
      <w:r>
        <w:rPr>
          <w:sz w:val="24"/>
          <w:szCs w:val="24"/>
          <w:lang w:val="vi-VN"/>
        </w:rPr>
        <w:drawing>
          <wp:inline distT="0" distB="0" distL="0" distR="0">
            <wp:extent cx="5943600" cy="641350"/>
            <wp:effectExtent l="0" t="0" r="0" b="6350"/>
            <wp:docPr id="10337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4530" name="Picture 1"/>
                    <pic:cNvPicPr>
                      <a:picLocks noChangeAspect="1"/>
                    </pic:cNvPicPr>
                  </pic:nvPicPr>
                  <pic:blipFill>
                    <a:blip r:embed="rId14"/>
                    <a:stretch>
                      <a:fillRect/>
                    </a:stretch>
                  </pic:blipFill>
                  <pic:spPr>
                    <a:xfrm>
                      <a:off x="0" y="0"/>
                      <a:ext cx="5943600" cy="641350"/>
                    </a:xfrm>
                    <a:prstGeom prst="rect">
                      <a:avLst/>
                    </a:prstGeom>
                  </pic:spPr>
                </pic:pic>
              </a:graphicData>
            </a:graphic>
          </wp:inline>
        </w:drawing>
      </w:r>
    </w:p>
    <w:p>
      <w:pPr>
        <w:ind w:firstLine="720"/>
        <w:rPr>
          <w:sz w:val="24"/>
          <w:szCs w:val="24"/>
          <w:lang w:val="vi-VN"/>
        </w:rPr>
      </w:pPr>
      <w:r>
        <w:rPr>
          <w:sz w:val="24"/>
          <w:szCs w:val="24"/>
          <w:lang w:val="vi-VN"/>
        </w:rPr>
        <w:t>+ Đặt giá trị là 0 ini_set (‘display_errors ’,0 ); sẽ không thấy lỗi (</w:t>
      </w:r>
      <w:r>
        <w:rPr>
          <w:rFonts w:hint="default"/>
          <w:sz w:val="24"/>
          <w:szCs w:val="24"/>
          <w:lang w:val="vi-VN"/>
        </w:rPr>
        <w:t xml:space="preserve">do </w:t>
      </w:r>
      <w:r>
        <w:rPr>
          <w:sz w:val="24"/>
          <w:szCs w:val="24"/>
          <w:lang w:val="vi-VN"/>
        </w:rPr>
        <w:t>lỗi hiển thị sẽ được đặt = 0 nên không hiển thị thông tin lỗi nào nhưng vẫn được ghi lại trên nhật kí lỗi)</w:t>
      </w:r>
    </w:p>
    <w:p>
      <w:pPr>
        <w:ind w:firstLine="720"/>
        <w:rPr>
          <w:sz w:val="24"/>
          <w:szCs w:val="24"/>
          <w:lang w:val="vi-VN"/>
        </w:rPr>
      </w:pPr>
      <w:r>
        <w:rPr>
          <w:sz w:val="24"/>
          <w:szCs w:val="24"/>
        </w:rPr>
        <w:drawing>
          <wp:inline distT="0" distB="0" distL="0" distR="0">
            <wp:extent cx="5943600" cy="1301750"/>
            <wp:effectExtent l="0" t="0" r="0" b="0"/>
            <wp:docPr id="193270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05620" name="Picture 1"/>
                    <pic:cNvPicPr>
                      <a:picLocks noChangeAspect="1"/>
                    </pic:cNvPicPr>
                  </pic:nvPicPr>
                  <pic:blipFill>
                    <a:blip r:embed="rId15"/>
                    <a:stretch>
                      <a:fillRect/>
                    </a:stretch>
                  </pic:blipFill>
                  <pic:spPr>
                    <a:xfrm>
                      <a:off x="0" y="0"/>
                      <a:ext cx="5943600" cy="1301750"/>
                    </a:xfrm>
                    <a:prstGeom prst="rect">
                      <a:avLst/>
                    </a:prstGeom>
                  </pic:spPr>
                </pic:pic>
              </a:graphicData>
            </a:graphic>
          </wp:inline>
        </w:drawing>
      </w:r>
    </w:p>
    <w:p>
      <w:pPr>
        <w:pStyle w:val="12"/>
        <w:numPr>
          <w:numId w:val="0"/>
        </w:numPr>
        <w:ind w:left="360" w:leftChars="0"/>
        <w:rPr>
          <w:sz w:val="24"/>
          <w:szCs w:val="24"/>
          <w:lang w:val="vi-VN"/>
        </w:rPr>
      </w:pPr>
      <w:r>
        <w:rPr>
          <w:rFonts w:hint="default"/>
          <w:b/>
          <w:bCs/>
          <w:sz w:val="24"/>
          <w:szCs w:val="24"/>
          <w:lang w:val="vi-VN"/>
        </w:rPr>
        <w:t xml:space="preserve">- </w:t>
      </w:r>
      <w:r>
        <w:rPr>
          <w:b/>
          <w:bCs/>
          <w:sz w:val="24"/>
          <w:szCs w:val="24"/>
          <w:lang w:val="vi-VN"/>
        </w:rPr>
        <w:t>Post_max_size</w:t>
      </w:r>
      <w:r>
        <w:rPr>
          <w:sz w:val="24"/>
          <w:szCs w:val="24"/>
          <w:lang w:val="vi-VN"/>
        </w:rPr>
        <w:t xml:space="preserve"> : xác định lượng dữ liệu có thể đăng trong một yêu cầu ( mặc định là 8M)</w:t>
      </w:r>
    </w:p>
    <w:p>
      <w:pPr>
        <w:pStyle w:val="12"/>
        <w:rPr>
          <w:sz w:val="24"/>
          <w:szCs w:val="24"/>
          <w:lang w:val="vi-VN"/>
        </w:rPr>
      </w:pPr>
      <w:r>
        <w:rPr>
          <w:sz w:val="24"/>
          <w:szCs w:val="24"/>
          <w:lang w:val="vi-VN"/>
        </w:rPr>
        <w:drawing>
          <wp:inline distT="0" distB="0" distL="0" distR="0">
            <wp:extent cx="5943600" cy="300990"/>
            <wp:effectExtent l="0" t="0" r="0" b="3810"/>
            <wp:docPr id="104146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6088" name="Picture 1"/>
                    <pic:cNvPicPr>
                      <a:picLocks noChangeAspect="1"/>
                    </pic:cNvPicPr>
                  </pic:nvPicPr>
                  <pic:blipFill>
                    <a:blip r:embed="rId16"/>
                    <a:stretch>
                      <a:fillRect/>
                    </a:stretch>
                  </pic:blipFill>
                  <pic:spPr>
                    <a:xfrm>
                      <a:off x="0" y="0"/>
                      <a:ext cx="5943600" cy="300990"/>
                    </a:xfrm>
                    <a:prstGeom prst="rect">
                      <a:avLst/>
                    </a:prstGeom>
                  </pic:spPr>
                </pic:pic>
              </a:graphicData>
            </a:graphic>
          </wp:inline>
        </w:drawing>
      </w:r>
    </w:p>
    <w:p>
      <w:pPr>
        <w:pStyle w:val="12"/>
        <w:rPr>
          <w:sz w:val="24"/>
          <w:szCs w:val="24"/>
          <w:lang w:val="vi-VN"/>
        </w:rPr>
      </w:pPr>
    </w:p>
    <w:p>
      <w:pPr>
        <w:pStyle w:val="12"/>
        <w:numPr>
          <w:numId w:val="0"/>
        </w:numPr>
        <w:ind w:left="360" w:leftChars="0"/>
        <w:rPr>
          <w:sz w:val="24"/>
          <w:szCs w:val="24"/>
        </w:rPr>
      </w:pPr>
      <w:r>
        <w:rPr>
          <w:rFonts w:hint="default"/>
          <w:b/>
          <w:bCs/>
          <w:sz w:val="24"/>
          <w:szCs w:val="24"/>
          <w:lang w:val="vi-VN"/>
        </w:rPr>
        <w:t xml:space="preserve">- </w:t>
      </w:r>
      <w:r>
        <w:rPr>
          <w:b/>
          <w:bCs/>
          <w:sz w:val="24"/>
          <w:szCs w:val="24"/>
        </w:rPr>
        <w:t>max_execution_time</w:t>
      </w:r>
      <w:r>
        <w:rPr>
          <w:sz w:val="24"/>
          <w:szCs w:val="24"/>
          <w:lang w:val="vi-VN"/>
        </w:rPr>
        <w:t xml:space="preserve"> : số giây tối đa mà tập lệnh có thể chạy </w:t>
      </w:r>
      <w:r>
        <w:rPr>
          <w:sz w:val="24"/>
          <w:szCs w:val="24"/>
        </w:rPr>
        <w:t>, trước</w:t>
      </w:r>
      <w:r>
        <w:rPr>
          <w:sz w:val="24"/>
          <w:szCs w:val="24"/>
          <w:lang w:val="vi-VN"/>
        </w:rPr>
        <w:t xml:space="preserve"> đó nó đã hết thời gian chờ và chấm dứt theo mặc định 30s</w:t>
      </w:r>
    </w:p>
    <w:p>
      <w:pPr>
        <w:pStyle w:val="12"/>
        <w:ind w:firstLine="720"/>
        <w:rPr>
          <w:rFonts w:hint="default"/>
          <w:sz w:val="24"/>
          <w:szCs w:val="24"/>
          <w:lang w:val="vi-VN"/>
        </w:rPr>
      </w:pPr>
      <w:r>
        <w:rPr>
          <w:sz w:val="24"/>
          <w:szCs w:val="24"/>
          <w:lang w:val="vi-VN"/>
        </w:rPr>
        <w:t xml:space="preserve">+ </w:t>
      </w:r>
      <w:r>
        <w:rPr>
          <w:rFonts w:hint="default"/>
          <w:sz w:val="24"/>
          <w:szCs w:val="24"/>
          <w:lang w:val="vi-VN"/>
        </w:rPr>
        <w:t>V</w:t>
      </w:r>
      <w:r>
        <w:rPr>
          <w:sz w:val="24"/>
          <w:szCs w:val="24"/>
          <w:lang w:val="vi-VN"/>
        </w:rPr>
        <w:t>í dụ nếu đặt thời gian thực hiện tối đa là 3</w:t>
      </w:r>
      <w:r>
        <w:rPr>
          <w:rFonts w:hint="default"/>
          <w:sz w:val="24"/>
          <w:szCs w:val="24"/>
          <w:lang w:val="vi-VN"/>
        </w:rPr>
        <w:t>s</w:t>
      </w:r>
      <w:r>
        <w:rPr>
          <w:sz w:val="24"/>
          <w:szCs w:val="24"/>
          <w:lang w:val="vi-VN"/>
        </w:rPr>
        <w:t xml:space="preserve"> và sleep trong 5s, đầu ra sẽ sleep trong 5s nhưng thời gian thực thi tối đa là 3s, chúng ta sẽ nhận được cảnh báo rằng thời gian thực hiện tối đa đã vượt quá</w:t>
      </w:r>
      <w:r>
        <w:rPr>
          <w:rFonts w:hint="default"/>
          <w:sz w:val="24"/>
          <w:szCs w:val="24"/>
          <w:lang w:val="vi-VN"/>
        </w:rPr>
        <w:t>.</w:t>
      </w:r>
    </w:p>
    <w:p>
      <w:pPr>
        <w:ind w:firstLine="720"/>
        <w:rPr>
          <w:sz w:val="24"/>
          <w:szCs w:val="24"/>
          <w:lang w:val="vi-VN"/>
        </w:rPr>
      </w:pPr>
      <w:r>
        <w:rPr>
          <w:lang w:val="vi-VN"/>
        </w:rPr>
        <w:drawing>
          <wp:inline distT="0" distB="0" distL="0" distR="0">
            <wp:extent cx="5943600" cy="786765"/>
            <wp:effectExtent l="0" t="0" r="0" b="0"/>
            <wp:docPr id="1928572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72962" name="Picture 1"/>
                    <pic:cNvPicPr>
                      <a:picLocks noChangeAspect="1"/>
                    </pic:cNvPicPr>
                  </pic:nvPicPr>
                  <pic:blipFill>
                    <a:blip r:embed="rId17"/>
                    <a:stretch>
                      <a:fillRect/>
                    </a:stretch>
                  </pic:blipFill>
                  <pic:spPr>
                    <a:xfrm>
                      <a:off x="0" y="0"/>
                      <a:ext cx="5943600" cy="786765"/>
                    </a:xfrm>
                    <a:prstGeom prst="rect">
                      <a:avLst/>
                    </a:prstGeom>
                  </pic:spPr>
                </pic:pic>
              </a:graphicData>
            </a:graphic>
          </wp:inline>
        </w:drawing>
      </w:r>
    </w:p>
    <w:p>
      <w:pPr>
        <w:pStyle w:val="12"/>
        <w:rPr>
          <w:sz w:val="24"/>
          <w:szCs w:val="24"/>
        </w:rPr>
      </w:pPr>
    </w:p>
    <w:p>
      <w:pPr>
        <w:pStyle w:val="12"/>
        <w:numPr>
          <w:numId w:val="0"/>
        </w:numPr>
        <w:ind w:left="360" w:leftChars="0"/>
        <w:rPr>
          <w:sz w:val="24"/>
          <w:szCs w:val="24"/>
          <w:lang w:val="vi-VN"/>
        </w:rPr>
      </w:pPr>
      <w:r>
        <w:rPr>
          <w:rFonts w:hint="default"/>
          <w:b/>
          <w:bCs/>
          <w:sz w:val="24"/>
          <w:szCs w:val="24"/>
          <w:lang w:val="vi-VN"/>
        </w:rPr>
        <w:t xml:space="preserve">- </w:t>
      </w:r>
      <w:r>
        <w:rPr>
          <w:b/>
          <w:bCs/>
          <w:sz w:val="24"/>
          <w:szCs w:val="24"/>
          <w:lang w:val="vi-VN"/>
        </w:rPr>
        <w:t xml:space="preserve">memory_limit </w:t>
      </w:r>
      <w:r>
        <w:rPr>
          <w:sz w:val="24"/>
          <w:szCs w:val="24"/>
          <w:lang w:val="vi-VN"/>
        </w:rPr>
        <w:t xml:space="preserve">: lượng bộ nhớ tối đa tính bằng byte mà tập lệnh được phép phân bổ giúp ngăn các tập lệnh viết kém có thể chiến hết bộ nhớ khả dụng trên máy chủ. </w:t>
      </w:r>
    </w:p>
    <w:p>
      <w:pPr>
        <w:pStyle w:val="12"/>
        <w:numPr>
          <w:numId w:val="0"/>
        </w:numPr>
        <w:ind w:left="360" w:leftChars="0"/>
        <w:rPr>
          <w:sz w:val="24"/>
          <w:szCs w:val="24"/>
          <w:lang w:val="vi-VN"/>
        </w:rPr>
      </w:pPr>
    </w:p>
    <w:p>
      <w:pPr>
        <w:pStyle w:val="12"/>
        <w:rPr>
          <w:sz w:val="24"/>
          <w:szCs w:val="24"/>
          <w:lang w:val="vi-VN"/>
        </w:rPr>
      </w:pPr>
      <w:r>
        <w:rPr>
          <w:sz w:val="24"/>
          <w:szCs w:val="24"/>
          <w:lang w:val="vi-VN"/>
        </w:rPr>
        <w:drawing>
          <wp:inline distT="0" distB="0" distL="0" distR="0">
            <wp:extent cx="5943600" cy="810895"/>
            <wp:effectExtent l="0" t="0" r="0" b="8255"/>
            <wp:docPr id="75226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62427" name="Picture 1"/>
                    <pic:cNvPicPr>
                      <a:picLocks noChangeAspect="1"/>
                    </pic:cNvPicPr>
                  </pic:nvPicPr>
                  <pic:blipFill>
                    <a:blip r:embed="rId18"/>
                    <a:stretch>
                      <a:fillRect/>
                    </a:stretch>
                  </pic:blipFill>
                  <pic:spPr>
                    <a:xfrm>
                      <a:off x="0" y="0"/>
                      <a:ext cx="5943600" cy="810895"/>
                    </a:xfrm>
                    <a:prstGeom prst="rect">
                      <a:avLst/>
                    </a:prstGeom>
                  </pic:spPr>
                </pic:pic>
              </a:graphicData>
            </a:graphic>
          </wp:inline>
        </w:drawing>
      </w:r>
      <w:r>
        <w:rPr>
          <w:sz w:val="24"/>
          <w:szCs w:val="24"/>
          <w:lang w:val="vi-VN"/>
        </w:rPr>
        <w:t xml:space="preserve">  </w:t>
      </w:r>
    </w:p>
    <w:p>
      <w:pPr>
        <w:pStyle w:val="12"/>
        <w:rPr>
          <w:rFonts w:hint="default"/>
          <w:sz w:val="24"/>
          <w:szCs w:val="24"/>
          <w:lang w:val="vi-VN"/>
        </w:rPr>
      </w:pPr>
      <w:r>
        <w:rPr>
          <w:sz w:val="24"/>
          <w:szCs w:val="24"/>
          <w:lang w:val="vi-VN"/>
        </w:rPr>
        <w:tab/>
      </w:r>
      <w:r>
        <w:rPr>
          <w:sz w:val="24"/>
          <w:szCs w:val="24"/>
          <w:lang w:val="vi-VN"/>
        </w:rPr>
        <w:t xml:space="preserve">+ </w:t>
      </w:r>
      <w:r>
        <w:rPr>
          <w:rFonts w:hint="default"/>
          <w:sz w:val="24"/>
          <w:szCs w:val="24"/>
          <w:lang w:val="vi-VN"/>
        </w:rPr>
        <w:t>Đ</w:t>
      </w:r>
      <w:r>
        <w:rPr>
          <w:sz w:val="24"/>
          <w:szCs w:val="24"/>
          <w:lang w:val="vi-VN"/>
        </w:rPr>
        <w:t>ặt chuỗi bằng X và sau đó thực hiện  số vòng lặp 1000 lần và chỉ nối thêm chuỗi vào chính nó và lặp lại chuỗi đó =&gt; tạo lỗi nghiêm trọng</w:t>
      </w:r>
      <w:r>
        <w:rPr>
          <w:rFonts w:hint="default"/>
          <w:sz w:val="24"/>
          <w:szCs w:val="24"/>
          <w:lang w:val="vi-VN"/>
        </w:rPr>
        <w:t>.</w:t>
      </w:r>
    </w:p>
    <w:p>
      <w:pPr>
        <w:pStyle w:val="12"/>
        <w:rPr>
          <w:rFonts w:hint="default"/>
          <w:sz w:val="24"/>
          <w:szCs w:val="24"/>
          <w:lang w:val="vi-VN"/>
        </w:rPr>
      </w:pPr>
    </w:p>
    <w:p>
      <w:pPr>
        <w:pStyle w:val="12"/>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drawing>
          <wp:inline distT="0" distB="0" distL="0" distR="0">
            <wp:extent cx="5943600" cy="1061085"/>
            <wp:effectExtent l="0" t="0" r="0" b="5715"/>
            <wp:docPr id="74734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47771" name="Picture 1"/>
                    <pic:cNvPicPr>
                      <a:picLocks noChangeAspect="1"/>
                    </pic:cNvPicPr>
                  </pic:nvPicPr>
                  <pic:blipFill>
                    <a:blip r:embed="rId19"/>
                    <a:stretch>
                      <a:fillRect/>
                    </a:stretch>
                  </pic:blipFill>
                  <pic:spPr>
                    <a:xfrm>
                      <a:off x="0" y="0"/>
                      <a:ext cx="5943600" cy="1061085"/>
                    </a:xfrm>
                    <a:prstGeom prst="rect">
                      <a:avLst/>
                    </a:prstGeom>
                  </pic:spPr>
                </pic:pic>
              </a:graphicData>
            </a:graphic>
          </wp:inline>
        </w:drawing>
      </w:r>
    </w:p>
    <w:p>
      <w:pPr>
        <w:pStyle w:val="12"/>
        <w:rPr>
          <w:rFonts w:hint="default"/>
          <w:color w:val="000000" w:themeColor="text1"/>
          <w:sz w:val="24"/>
          <w:szCs w:val="24"/>
          <w:lang w:val="vi-VN"/>
          <w14:textFill>
            <w14:solidFill>
              <w14:schemeClr w14:val="tx1"/>
            </w14:solidFill>
          </w14:textFill>
        </w:rPr>
      </w:pPr>
      <w:r>
        <w:rPr>
          <w:color w:val="000000" w:themeColor="text1"/>
          <w:sz w:val="24"/>
          <w:szCs w:val="24"/>
          <w:lang w:val="vi-VN"/>
          <w14:textFill>
            <w14:solidFill>
              <w14:schemeClr w14:val="tx1"/>
            </w14:solidFill>
          </w14:textFill>
        </w:rPr>
        <w:tab/>
      </w:r>
      <w:r>
        <w:rPr>
          <w:color w:val="000000" w:themeColor="text1"/>
          <w:sz w:val="24"/>
          <w:szCs w:val="24"/>
          <w:lang w:val="vi-VN"/>
          <w14:textFill>
            <w14:solidFill>
              <w14:schemeClr w14:val="tx1"/>
            </w14:solidFill>
          </w14:textFill>
        </w:rPr>
        <w:t>=&gt; đặt giới hạn bộ nhớ thành -1 để loại bỏ hoàn toàn giới hạn bộ nhớ ( tốt nhất là không nên đặt giới hạn và tìm cách tối ưu hóa mã của mình để biết bộ nhớ đang được sử dụng ở đâu)</w:t>
      </w:r>
      <w:r>
        <w:rPr>
          <w:rFonts w:hint="default"/>
          <w:color w:val="000000" w:themeColor="text1"/>
          <w:sz w:val="24"/>
          <w:szCs w:val="24"/>
          <w:lang w:val="vi-VN"/>
          <w14:textFill>
            <w14:solidFill>
              <w14:schemeClr w14:val="tx1"/>
            </w14:solidFill>
          </w14:textFill>
        </w:rPr>
        <w:t>.</w:t>
      </w:r>
    </w:p>
    <w:p>
      <w:pPr>
        <w:pStyle w:val="12"/>
        <w:rPr>
          <w:color w:val="000000" w:themeColor="text1"/>
          <w:sz w:val="24"/>
          <w:szCs w:val="24"/>
          <w:lang w:val="vi-VN"/>
          <w14:textFill>
            <w14:solidFill>
              <w14:schemeClr w14:val="tx1"/>
            </w14:solidFill>
          </w14:textFill>
        </w:rPr>
      </w:pPr>
      <w:r>
        <w:rPr>
          <w:color w:val="000000" w:themeColor="text1"/>
          <w:sz w:val="24"/>
          <w:szCs w:val="24"/>
          <w:lang w:val="vi-VN"/>
          <w14:textFill>
            <w14:solidFill>
              <w14:schemeClr w14:val="tx1"/>
            </w14:solidFill>
          </w14:textFill>
        </w:rPr>
        <w:t xml:space="preserve">- </w:t>
      </w:r>
      <w:r>
        <w:rPr>
          <w:b/>
          <w:bCs/>
          <w:color w:val="000000" w:themeColor="text1"/>
          <w:sz w:val="24"/>
          <w:szCs w:val="24"/>
          <w:lang w:val="vi-VN"/>
          <w14:textFill>
            <w14:solidFill>
              <w14:schemeClr w14:val="tx1"/>
            </w14:solidFill>
          </w14:textFill>
        </w:rPr>
        <w:t>file_uploads</w:t>
      </w:r>
      <w:r>
        <w:rPr>
          <w:color w:val="000000" w:themeColor="text1"/>
          <w:sz w:val="24"/>
          <w:szCs w:val="24"/>
          <w:lang w:val="vi-VN"/>
          <w14:textFill>
            <w14:solidFill>
              <w14:schemeClr w14:val="tx1"/>
            </w14:solidFill>
          </w14:textFill>
        </w:rPr>
        <w:t>: chỉ cho phép hoặc vô hiệu hóa tải lên tệp php.</w:t>
      </w:r>
    </w:p>
    <w:p>
      <w:pPr>
        <w:pStyle w:val="12"/>
        <w:rPr>
          <w:color w:val="000000" w:themeColor="text1"/>
          <w:sz w:val="24"/>
          <w:szCs w:val="24"/>
          <w:lang w:val="vi-VN"/>
          <w14:textFill>
            <w14:solidFill>
              <w14:schemeClr w14:val="tx1"/>
            </w14:solidFill>
          </w14:textFill>
        </w:rPr>
      </w:pPr>
      <w:r>
        <w:rPr>
          <w:color w:val="000000" w:themeColor="text1"/>
          <w:sz w:val="24"/>
          <w:szCs w:val="24"/>
          <w:lang w:val="vi-VN"/>
          <w14:textFill>
            <w14:solidFill>
              <w14:schemeClr w14:val="tx1"/>
            </w14:solidFill>
          </w14:textFill>
        </w:rPr>
        <w:t xml:space="preserve">- </w:t>
      </w:r>
      <w:r>
        <w:rPr>
          <w:b/>
          <w:bCs/>
          <w:color w:val="000000" w:themeColor="text1"/>
          <w:sz w:val="24"/>
          <w:szCs w:val="24"/>
          <w:lang w:val="vi-VN"/>
          <w14:textFill>
            <w14:solidFill>
              <w14:schemeClr w14:val="tx1"/>
            </w14:solidFill>
          </w14:textFill>
        </w:rPr>
        <w:t>include_path</w:t>
      </w:r>
      <w:r>
        <w:rPr>
          <w:color w:val="000000" w:themeColor="text1"/>
          <w:sz w:val="24"/>
          <w:szCs w:val="24"/>
          <w:lang w:val="vi-VN"/>
          <w14:textFill>
            <w14:solidFill>
              <w14:schemeClr w14:val="tx1"/>
            </w14:solidFill>
          </w14:textFill>
        </w:rPr>
        <w:t>: đường dẫn bao gồm các tệp php và chỉ xác định danh sách các thư mục trong đó yêu cầu gồm các tệp yêu cầu và  tệp bao gồm các chức năng khác xử lý mở tệp sẽ tìm kiếm các tệp theo mặc định.</w:t>
      </w:r>
    </w:p>
    <w:p>
      <w:pPr>
        <w:pStyle w:val="12"/>
        <w:rPr>
          <w:color w:val="000000" w:themeColor="text1"/>
          <w:sz w:val="24"/>
          <w:szCs w:val="24"/>
          <w:lang w:val="vi-VN"/>
          <w14:textFill>
            <w14:solidFill>
              <w14:schemeClr w14:val="tx1"/>
            </w14:solidFill>
          </w14:textFill>
        </w:rPr>
      </w:pPr>
    </w:p>
    <w:p>
      <w:pPr>
        <w:pStyle w:val="12"/>
        <w:rPr>
          <w:rStyle w:val="10"/>
          <w:rFonts w:ascii="Calibri" w:hAnsi="Calibri" w:cs="Calibri"/>
          <w:sz w:val="24"/>
          <w:szCs w:val="24"/>
          <w:shd w:val="clear" w:color="auto" w:fill="F2F2F2"/>
          <w:lang w:val="vi-VN"/>
        </w:rPr>
      </w:pPr>
      <w:r>
        <w:rPr>
          <w:b/>
          <w:bCs/>
          <w:sz w:val="24"/>
          <w:szCs w:val="24"/>
          <w:lang w:val="vi-VN"/>
        </w:rPr>
        <w:t xml:space="preserve">*Các lệnh php.ini chủ yếu: </w:t>
      </w:r>
      <w:r>
        <w:rPr>
          <w:sz w:val="24"/>
          <w:szCs w:val="24"/>
          <w:lang w:val="vi-VN"/>
        </w:rPr>
        <w:t xml:space="preserve">    </w:t>
      </w:r>
      <w:r>
        <w:rPr>
          <w:rFonts w:ascii="Calibri" w:hAnsi="Calibri" w:cs="Calibri"/>
          <w:color w:val="333333"/>
          <w:sz w:val="24"/>
          <w:szCs w:val="24"/>
          <w:shd w:val="clear" w:color="auto" w:fill="F2F2F2"/>
        </w:rPr>
        <w:t xml:space="preserve"> </w:t>
      </w:r>
      <w:r>
        <w:rPr>
          <w:rFonts w:ascii="Calibri" w:hAnsi="Calibri" w:cs="Calibri"/>
          <w:color w:val="333333"/>
          <w:sz w:val="24"/>
          <w:szCs w:val="24"/>
          <w:shd w:val="clear" w:color="auto" w:fill="F2F2F2"/>
          <w:lang w:val="vi-VN"/>
        </w:rPr>
        <w:t xml:space="preserve"> </w:t>
      </w:r>
      <w:r>
        <w:fldChar w:fldCharType="begin"/>
      </w:r>
      <w:r>
        <w:instrText xml:space="preserve"> HYPERLINK "https://www.php.net/manual/en/ini.core.php" </w:instrText>
      </w:r>
      <w:r>
        <w:fldChar w:fldCharType="separate"/>
      </w:r>
      <w:r>
        <w:rPr>
          <w:rStyle w:val="10"/>
          <w:rFonts w:ascii="Calibri" w:hAnsi="Calibri" w:cs="Calibri"/>
          <w:sz w:val="24"/>
          <w:szCs w:val="24"/>
          <w:shd w:val="clear" w:color="auto" w:fill="F2F2F2"/>
          <w:lang w:val="vi-VN"/>
        </w:rPr>
        <w:t>https://www.php.net/manual/en/ini.core.php</w:t>
      </w:r>
      <w:r>
        <w:rPr>
          <w:rStyle w:val="10"/>
          <w:rFonts w:ascii="Calibri" w:hAnsi="Calibri" w:cs="Calibri"/>
          <w:sz w:val="24"/>
          <w:szCs w:val="24"/>
          <w:shd w:val="clear" w:color="auto" w:fill="F2F2F2"/>
          <w:lang w:val="vi-VN"/>
        </w:rPr>
        <w:fldChar w:fldCharType="end"/>
      </w:r>
      <w:r>
        <w:rPr>
          <w:rStyle w:val="10"/>
          <w:rFonts w:ascii="Calibri" w:hAnsi="Calibri" w:cs="Calibri"/>
          <w:sz w:val="24"/>
          <w:szCs w:val="24"/>
          <w:shd w:val="clear" w:color="auto" w:fill="F2F2F2"/>
          <w:lang w:val="vi-VN"/>
        </w:rPr>
        <w:br w:type="textWrapping"/>
      </w:r>
      <w:r>
        <w:rPr>
          <w:rStyle w:val="10"/>
          <w:rFonts w:ascii="Calibri" w:hAnsi="Calibri" w:cs="Calibri"/>
          <w:sz w:val="24"/>
          <w:szCs w:val="24"/>
          <w:shd w:val="clear" w:color="auto" w:fill="F2F2F2"/>
          <w:lang w:val="vi-VN"/>
        </w:rPr>
        <w:br w:type="textWrapping"/>
      </w:r>
    </w:p>
    <w:p>
      <w:pPr>
        <w:rPr>
          <w:rStyle w:val="10"/>
          <w:rFonts w:ascii="Calibri" w:hAnsi="Calibri" w:cs="Calibri"/>
          <w:sz w:val="24"/>
          <w:szCs w:val="24"/>
          <w:shd w:val="clear" w:color="auto" w:fill="F2F2F2"/>
        </w:rPr>
      </w:pPr>
      <w:r>
        <w:rPr>
          <w:rStyle w:val="10"/>
          <w:rFonts w:ascii="Calibri" w:hAnsi="Calibri" w:cs="Calibri"/>
          <w:sz w:val="24"/>
          <w:szCs w:val="24"/>
          <w:shd w:val="clear" w:color="auto" w:fill="F2F2F2"/>
        </w:rPr>
        <w:br w:type="page"/>
      </w:r>
    </w:p>
    <w:p>
      <w:pPr>
        <w:rPr>
          <w:rStyle w:val="10"/>
          <w:rFonts w:ascii="Calibri" w:hAnsi="Calibri" w:cs="Calibri"/>
          <w:sz w:val="24"/>
          <w:szCs w:val="24"/>
          <w:shd w:val="clear" w:color="auto" w:fill="F2F2F2"/>
        </w:rPr>
      </w:pPr>
    </w:p>
    <w:p>
      <w:pPr>
        <w:rPr>
          <w:rFonts w:ascii="Calibri" w:hAnsi="Calibri" w:cs="Calibri"/>
          <w:color w:val="0563C1" w:themeColor="hyperlink"/>
          <w:sz w:val="24"/>
          <w:szCs w:val="24"/>
          <w:u w:val="single"/>
          <w:shd w:val="clear" w:color="auto" w:fill="F2F2F2"/>
          <w:lang w:val="vi-VN"/>
          <w14:textFill>
            <w14:solidFill>
              <w14:schemeClr w14:val="hlink"/>
            </w14:solidFill>
          </w14:textFill>
        </w:rPr>
      </w:pPr>
      <w:r>
        <w:rPr>
          <w:b/>
          <w:bCs/>
          <w:sz w:val="24"/>
          <w:szCs w:val="24"/>
        </w:rPr>
        <w:t>1.28 PHP Error Handing &amp; Error Handlers</w:t>
      </w:r>
      <w:r>
        <w:rPr>
          <w:b/>
          <w:bCs/>
          <w:sz w:val="24"/>
          <w:szCs w:val="24"/>
          <w:lang w:val="vi-VN"/>
        </w:rPr>
        <w:t xml:space="preserve"> ( trình xử lí và xử lí lỗi trong PHP)</w:t>
      </w:r>
    </w:p>
    <w:p>
      <w:pPr>
        <w:pStyle w:val="12"/>
        <w:rPr>
          <w:rFonts w:ascii="Arial" w:hAnsi="Arial" w:cs="Arial"/>
          <w:color w:val="000000"/>
          <w:sz w:val="24"/>
          <w:szCs w:val="24"/>
          <w:lang w:val="vi-VN"/>
        </w:rPr>
      </w:pPr>
      <w:r>
        <w:rPr>
          <w:color w:val="000000" w:themeColor="text1"/>
          <w:sz w:val="24"/>
          <w:szCs w:val="24"/>
          <w:lang w:val="vi-VN"/>
          <w14:textFill>
            <w14:solidFill>
              <w14:schemeClr w14:val="tx1"/>
            </w14:solidFill>
          </w14:textFill>
        </w:rPr>
        <w:t xml:space="preserve">-  </w:t>
      </w:r>
      <w:r>
        <w:rPr>
          <w:rFonts w:ascii="Arial" w:hAnsi="Arial" w:cs="Arial"/>
          <w:color w:val="000000"/>
          <w:sz w:val="24"/>
          <w:szCs w:val="24"/>
        </w:rPr>
        <w:t>Chúng là các loại lỗi khác nhau có thể do PHP tạo ra như lỗi cú pháp nghiêm trọng, thông báo trình phân tích cú pháp</w:t>
      </w:r>
      <w:r>
        <w:rPr>
          <w:rFonts w:ascii="Arial" w:hAnsi="Arial" w:cs="Arial"/>
          <w:color w:val="000000"/>
          <w:sz w:val="24"/>
          <w:szCs w:val="24"/>
          <w:lang w:val="vi-VN"/>
        </w:rPr>
        <w:t xml:space="preserve">,…… và </w:t>
      </w:r>
      <w:r>
        <w:rPr>
          <w:rFonts w:ascii="Arial" w:hAnsi="Arial" w:cs="Arial"/>
          <w:color w:val="000000"/>
          <w:sz w:val="24"/>
          <w:szCs w:val="24"/>
        </w:rPr>
        <w:t>sẽ dừng thực thi tập lệnh trong một số đoạn chẳng hạn như lỗi nhưng sẽ không thông báo  cảnh báo</w:t>
      </w:r>
      <w:r>
        <w:rPr>
          <w:rFonts w:ascii="Arial" w:hAnsi="Arial" w:cs="Arial"/>
          <w:color w:val="000000"/>
          <w:sz w:val="24"/>
          <w:szCs w:val="24"/>
          <w:lang w:val="vi-VN"/>
        </w:rPr>
        <w:t>.</w:t>
      </w:r>
    </w:p>
    <w:p>
      <w:pPr>
        <w:pStyle w:val="12"/>
        <w:rPr>
          <w:rFonts w:ascii="Arial" w:hAnsi="Arial" w:cs="Arial"/>
          <w:color w:val="000000"/>
          <w:sz w:val="24"/>
          <w:szCs w:val="24"/>
          <w:lang w:val="vi-VN"/>
        </w:rPr>
      </w:pPr>
      <w:r>
        <w:rPr>
          <w:color w:val="000000" w:themeColor="text1"/>
          <w:sz w:val="24"/>
          <w:szCs w:val="24"/>
          <w:lang w:val="vi-VN"/>
          <w14:textFill>
            <w14:solidFill>
              <w14:schemeClr w14:val="tx1"/>
            </w14:solidFill>
          </w14:textFill>
        </w:rPr>
        <w:t>-</w:t>
      </w:r>
      <w:r>
        <w:rPr>
          <w:rFonts w:ascii="Arial" w:hAnsi="Arial" w:cs="Arial"/>
          <w:color w:val="000000"/>
          <w:sz w:val="24"/>
          <w:szCs w:val="24"/>
          <w:lang w:val="vi-VN"/>
        </w:rPr>
        <w:t xml:space="preserve">  </w:t>
      </w:r>
      <w:r>
        <w:rPr>
          <w:rFonts w:ascii="Arial" w:hAnsi="Arial" w:cs="Arial"/>
          <w:color w:val="000000"/>
          <w:sz w:val="24"/>
          <w:szCs w:val="24"/>
        </w:rPr>
        <w:t>PHP xác định lỗi nào cần báo cáo dựa trên báo cáo lỗi và cấu hình trong PHP</w:t>
      </w:r>
      <w:r>
        <w:rPr>
          <w:rFonts w:ascii="Arial" w:hAnsi="Arial" w:cs="Arial"/>
          <w:color w:val="000000"/>
          <w:sz w:val="24"/>
          <w:szCs w:val="24"/>
          <w:lang w:val="vi-VN"/>
        </w:rPr>
        <w:t>.</w:t>
      </w:r>
      <w:r>
        <w:rPr>
          <w:rFonts w:ascii="Arial" w:hAnsi="Arial" w:cs="Arial"/>
          <w:color w:val="000000"/>
          <w:sz w:val="24"/>
          <w:szCs w:val="24"/>
        </w:rPr>
        <w:t>INI</w:t>
      </w:r>
      <w:r>
        <w:rPr>
          <w:rFonts w:ascii="Arial" w:hAnsi="Arial" w:cs="Arial"/>
          <w:color w:val="000000"/>
          <w:sz w:val="24"/>
          <w:szCs w:val="24"/>
          <w:lang w:val="vi-VN"/>
        </w:rPr>
        <w:t xml:space="preserve"> </w:t>
      </w:r>
      <w:r>
        <w:rPr>
          <w:rFonts w:ascii="Arial" w:hAnsi="Arial" w:cs="Arial"/>
          <w:color w:val="000000"/>
          <w:sz w:val="24"/>
          <w:szCs w:val="24"/>
        </w:rPr>
        <w:t>và E_ALL,có thể ghi đè bằng cách gọi báo cáo lỗi một cách rõ ràng, thực hiện thời gian chạy cho phép bạn thay đổi cấp độ báo cáo nếu bạn đặt báo cáo lỗi về 0, nó sẽ tắt báo cáo</w:t>
      </w:r>
      <w:r>
        <w:rPr>
          <w:rFonts w:ascii="Arial" w:hAnsi="Arial" w:cs="Arial"/>
          <w:color w:val="000000"/>
          <w:sz w:val="24"/>
          <w:szCs w:val="24"/>
          <w:lang w:val="vi-VN"/>
        </w:rPr>
        <w:t>.</w:t>
      </w:r>
    </w:p>
    <w:p>
      <w:pPr>
        <w:pStyle w:val="12"/>
        <w:rPr>
          <w:rFonts w:ascii="Arial" w:hAnsi="Arial" w:cs="Arial"/>
          <w:color w:val="000000"/>
          <w:sz w:val="24"/>
          <w:szCs w:val="24"/>
          <w:lang w:val="vi-VN"/>
        </w:rPr>
      </w:pPr>
      <w:r>
        <w:fldChar w:fldCharType="begin"/>
      </w:r>
      <w:r>
        <w:instrText xml:space="preserve"> HYPERLINK "https://www.php.net/manual/en/errorfunc.constants.php" </w:instrText>
      </w:r>
      <w:r>
        <w:fldChar w:fldCharType="separate"/>
      </w:r>
      <w:r>
        <w:rPr>
          <w:rStyle w:val="10"/>
          <w:rFonts w:ascii="Arial" w:hAnsi="Arial" w:cs="Arial"/>
          <w:sz w:val="24"/>
          <w:szCs w:val="24"/>
          <w:lang w:val="vi-VN"/>
        </w:rPr>
        <w:t>https://www.php.net/manual/en/errorfunc.constants.php</w:t>
      </w:r>
      <w:r>
        <w:rPr>
          <w:rStyle w:val="10"/>
          <w:rFonts w:ascii="Arial" w:hAnsi="Arial" w:cs="Arial"/>
          <w:sz w:val="24"/>
          <w:szCs w:val="24"/>
          <w:lang w:val="vi-VN"/>
        </w:rPr>
        <w:fldChar w:fldCharType="end"/>
      </w:r>
    </w:p>
    <w:p>
      <w:pPr>
        <w:pStyle w:val="12"/>
        <w:rPr>
          <w:rFonts w:ascii="Arial" w:hAnsi="Arial" w:cs="Arial"/>
          <w:color w:val="000000"/>
          <w:sz w:val="24"/>
          <w:szCs w:val="24"/>
          <w:lang w:val="vi-VN"/>
        </w:rPr>
      </w:pPr>
    </w:p>
    <w:p>
      <w:pPr>
        <w:pStyle w:val="12"/>
        <w:rPr>
          <w:color w:val="000000" w:themeColor="text1"/>
          <w:sz w:val="24"/>
          <w:szCs w:val="24"/>
          <w:lang w:val="vi-VN"/>
          <w14:textFill>
            <w14:solidFill>
              <w14:schemeClr w14:val="tx1"/>
            </w14:solidFill>
          </w14:textFill>
        </w:rPr>
      </w:pPr>
      <w:r>
        <w:rPr>
          <w:color w:val="000000" w:themeColor="text1"/>
          <w:sz w:val="24"/>
          <w:szCs w:val="24"/>
          <w:lang w:val="vi-VN"/>
          <w14:textFill>
            <w14:solidFill>
              <w14:schemeClr w14:val="tx1"/>
            </w14:solidFill>
          </w14:textFill>
        </w:rPr>
        <w:drawing>
          <wp:inline distT="0" distB="0" distL="0" distR="0">
            <wp:extent cx="5943600" cy="5087620"/>
            <wp:effectExtent l="0" t="0" r="0" b="0"/>
            <wp:docPr id="969554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54268" name="Picture 1"/>
                    <pic:cNvPicPr>
                      <a:picLocks noChangeAspect="1"/>
                    </pic:cNvPicPr>
                  </pic:nvPicPr>
                  <pic:blipFill>
                    <a:blip r:embed="rId20"/>
                    <a:stretch>
                      <a:fillRect/>
                    </a:stretch>
                  </pic:blipFill>
                  <pic:spPr>
                    <a:xfrm>
                      <a:off x="0" y="0"/>
                      <a:ext cx="5943600" cy="5087620"/>
                    </a:xfrm>
                    <a:prstGeom prst="rect">
                      <a:avLst/>
                    </a:prstGeom>
                  </pic:spPr>
                </pic:pic>
              </a:graphicData>
            </a:graphic>
          </wp:inline>
        </w:drawing>
      </w:r>
    </w:p>
    <w:p>
      <w:pPr>
        <w:pStyle w:val="12"/>
        <w:numPr>
          <w:numId w:val="0"/>
        </w:numPr>
        <w:ind w:left="360" w:leftChars="0"/>
        <w:rPr>
          <w:color w:val="000000" w:themeColor="text1"/>
          <w:sz w:val="24"/>
          <w:szCs w:val="24"/>
          <w14:textFill>
            <w14:solidFill>
              <w14:schemeClr w14:val="tx1"/>
            </w14:solidFill>
          </w14:textFill>
        </w:rPr>
      </w:pPr>
      <w:r>
        <w:rPr>
          <w:rFonts w:hint="default"/>
          <w:b/>
          <w:bCs/>
          <w:color w:val="000000" w:themeColor="text1"/>
          <w:sz w:val="24"/>
          <w:szCs w:val="24"/>
          <w:lang w:val="vi-VN"/>
          <w14:textFill>
            <w14:solidFill>
              <w14:schemeClr w14:val="tx1"/>
            </w14:solidFill>
          </w14:textFill>
        </w:rPr>
        <w:t xml:space="preserve">- </w:t>
      </w:r>
      <w:r>
        <w:rPr>
          <w:b/>
          <w:bCs/>
          <w:color w:val="000000" w:themeColor="text1"/>
          <w:sz w:val="24"/>
          <w:szCs w:val="24"/>
          <w14:textFill>
            <w14:solidFill>
              <w14:schemeClr w14:val="tx1"/>
            </w14:solidFill>
          </w14:textFill>
        </w:rPr>
        <w:t>E_USER_ERROR</w:t>
      </w:r>
      <w:r>
        <w:rPr>
          <w:color w:val="000000" w:themeColor="text1"/>
          <w:sz w:val="24"/>
          <w:szCs w:val="24"/>
          <w14:textFill>
            <w14:solidFill>
              <w14:schemeClr w14:val="tx1"/>
            </w14:solidFill>
          </w14:textFill>
        </w:rPr>
        <w:t>: thông</w:t>
      </w:r>
      <w:r>
        <w:rPr>
          <w:color w:val="000000" w:themeColor="text1"/>
          <w:sz w:val="24"/>
          <w:szCs w:val="24"/>
          <w:lang w:val="vi-VN"/>
          <w14:textFill>
            <w14:solidFill>
              <w14:schemeClr w14:val="tx1"/>
            </w14:solidFill>
          </w14:textFill>
        </w:rPr>
        <w:t xml:space="preserve"> báo lỗi do người dùng tạo </w:t>
      </w:r>
    </w:p>
    <w:p>
      <w:pPr>
        <w:pStyle w:val="12"/>
        <w:rPr>
          <w:color w:val="000000" w:themeColor="text1"/>
          <w:sz w:val="24"/>
          <w:szCs w:val="24"/>
          <w:lang w:val="vi-VN"/>
          <w14:textFill>
            <w14:solidFill>
              <w14:schemeClr w14:val="tx1"/>
            </w14:solidFill>
          </w14:textFill>
        </w:rPr>
      </w:pPr>
    </w:p>
    <w:p>
      <w:pPr>
        <w:pStyle w:val="12"/>
        <w:rPr>
          <w:rFonts w:ascii="Arial" w:hAnsi="Arial" w:cs="Arial"/>
          <w:color w:val="000000"/>
          <w:sz w:val="24"/>
          <w:szCs w:val="24"/>
          <w:lang w:val="vi-VN"/>
        </w:rPr>
      </w:pPr>
      <w:r>
        <w:rPr>
          <w:rFonts w:ascii="Arial" w:hAnsi="Arial" w:cs="Arial"/>
          <w:color w:val="000000"/>
          <w:sz w:val="24"/>
          <w:szCs w:val="24"/>
          <w:lang w:val="vi-VN"/>
        </w:rPr>
        <w:drawing>
          <wp:inline distT="0" distB="0" distL="0" distR="0">
            <wp:extent cx="5943600" cy="381000"/>
            <wp:effectExtent l="0" t="0" r="0" b="0"/>
            <wp:docPr id="185386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6515" name="Picture 1"/>
                    <pic:cNvPicPr>
                      <a:picLocks noChangeAspect="1"/>
                    </pic:cNvPicPr>
                  </pic:nvPicPr>
                  <pic:blipFill>
                    <a:blip r:embed="rId21"/>
                    <a:stretch>
                      <a:fillRect/>
                    </a:stretch>
                  </pic:blipFill>
                  <pic:spPr>
                    <a:xfrm>
                      <a:off x="0" y="0"/>
                      <a:ext cx="5943600" cy="381000"/>
                    </a:xfrm>
                    <a:prstGeom prst="rect">
                      <a:avLst/>
                    </a:prstGeom>
                  </pic:spPr>
                </pic:pic>
              </a:graphicData>
            </a:graphic>
          </wp:inline>
        </w:drawing>
      </w:r>
    </w:p>
    <w:p>
      <w:pPr>
        <w:pStyle w:val="12"/>
        <w:rPr>
          <w:rFonts w:ascii="Arial" w:hAnsi="Arial" w:cs="Arial"/>
          <w:color w:val="000000"/>
          <w:sz w:val="24"/>
          <w:szCs w:val="24"/>
          <w:lang w:val="vi-VN"/>
        </w:rPr>
      </w:pPr>
    </w:p>
    <w:p>
      <w:pPr>
        <w:pStyle w:val="12"/>
        <w:numPr>
          <w:numId w:val="0"/>
        </w:numPr>
        <w:ind w:left="360" w:leftChars="0"/>
        <w:rPr>
          <w:color w:val="000000" w:themeColor="text1"/>
          <w:sz w:val="24"/>
          <w:szCs w:val="24"/>
          <w14:textFill>
            <w14:solidFill>
              <w14:schemeClr w14:val="tx1"/>
            </w14:solidFill>
          </w14:textFill>
        </w:rPr>
      </w:pPr>
      <w:r>
        <w:rPr>
          <w:rFonts w:hint="default"/>
          <w:b/>
          <w:bCs/>
          <w:color w:val="000000" w:themeColor="text1"/>
          <w:sz w:val="24"/>
          <w:szCs w:val="24"/>
          <w:lang w:val="vi-VN"/>
          <w14:textFill>
            <w14:solidFill>
              <w14:schemeClr w14:val="tx1"/>
            </w14:solidFill>
          </w14:textFill>
        </w:rPr>
        <w:t xml:space="preserve">- </w:t>
      </w:r>
      <w:r>
        <w:rPr>
          <w:b/>
          <w:bCs/>
          <w:color w:val="000000" w:themeColor="text1"/>
          <w:sz w:val="24"/>
          <w:szCs w:val="24"/>
          <w14:textFill>
            <w14:solidFill>
              <w14:schemeClr w14:val="tx1"/>
            </w14:solidFill>
          </w14:textFill>
        </w:rPr>
        <w:t>E_USER_WARNING</w:t>
      </w:r>
      <w:r>
        <w:rPr>
          <w:color w:val="000000" w:themeColor="text1"/>
          <w:sz w:val="24"/>
          <w:szCs w:val="24"/>
          <w14:textFill>
            <w14:solidFill>
              <w14:schemeClr w14:val="tx1"/>
            </w14:solidFill>
          </w14:textFill>
        </w:rPr>
        <w:t>: thông</w:t>
      </w:r>
      <w:r>
        <w:rPr>
          <w:color w:val="000000" w:themeColor="text1"/>
          <w:sz w:val="24"/>
          <w:szCs w:val="24"/>
          <w:lang w:val="vi-VN"/>
          <w14:textFill>
            <w14:solidFill>
              <w14:schemeClr w14:val="tx1"/>
            </w14:solidFill>
          </w14:textFill>
        </w:rPr>
        <w:t xml:space="preserve"> báo cảnh báo do người dùng tạo </w:t>
      </w:r>
    </w:p>
    <w:p>
      <w:pPr>
        <w:pStyle w:val="12"/>
        <w:rPr>
          <w:color w:val="000000" w:themeColor="text1"/>
          <w:sz w:val="24"/>
          <w:szCs w:val="24"/>
          <w14:textFill>
            <w14:solidFill>
              <w14:schemeClr w14:val="tx1"/>
            </w14:solidFill>
          </w14:textFill>
        </w:rPr>
      </w:pPr>
      <w:r>
        <w:rPr>
          <w:sz w:val="24"/>
          <w:szCs w:val="24"/>
        </w:rPr>
        <w:drawing>
          <wp:inline distT="0" distB="0" distL="0" distR="0">
            <wp:extent cx="5943600" cy="488950"/>
            <wp:effectExtent l="0" t="0" r="0" b="6350"/>
            <wp:docPr id="584572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72733" name="Picture 1"/>
                    <pic:cNvPicPr>
                      <a:picLocks noChangeAspect="1"/>
                    </pic:cNvPicPr>
                  </pic:nvPicPr>
                  <pic:blipFill>
                    <a:blip r:embed="rId22"/>
                    <a:stretch>
                      <a:fillRect/>
                    </a:stretch>
                  </pic:blipFill>
                  <pic:spPr>
                    <a:xfrm>
                      <a:off x="0" y="0"/>
                      <a:ext cx="5943600" cy="488950"/>
                    </a:xfrm>
                    <a:prstGeom prst="rect">
                      <a:avLst/>
                    </a:prstGeom>
                  </pic:spPr>
                </pic:pic>
              </a:graphicData>
            </a:graphic>
          </wp:inline>
        </w:drawing>
      </w:r>
    </w:p>
    <w:p>
      <w:pPr>
        <w:pStyle w:val="12"/>
        <w:numPr>
          <w:numId w:val="0"/>
        </w:numPr>
        <w:spacing w:line="256" w:lineRule="auto"/>
        <w:ind w:left="360" w:leftChars="0"/>
        <w:rPr>
          <w:color w:val="000000" w:themeColor="text1"/>
          <w:sz w:val="24"/>
          <w:szCs w:val="24"/>
          <w14:textFill>
            <w14:solidFill>
              <w14:schemeClr w14:val="tx1"/>
            </w14:solidFill>
          </w14:textFill>
        </w:rPr>
      </w:pPr>
      <w:r>
        <w:rPr>
          <w:rFonts w:hint="default"/>
          <w:b/>
          <w:bCs/>
          <w:color w:val="000000" w:themeColor="text1"/>
          <w:sz w:val="24"/>
          <w:szCs w:val="24"/>
          <w:lang w:val="vi-VN"/>
          <w14:textFill>
            <w14:solidFill>
              <w14:schemeClr w14:val="tx1"/>
            </w14:solidFill>
          </w14:textFill>
        </w:rPr>
        <w:t xml:space="preserve">- </w:t>
      </w:r>
      <w:r>
        <w:rPr>
          <w:b/>
          <w:bCs/>
          <w:color w:val="000000" w:themeColor="text1"/>
          <w:sz w:val="24"/>
          <w:szCs w:val="24"/>
          <w14:textFill>
            <w14:solidFill>
              <w14:schemeClr w14:val="tx1"/>
            </w14:solidFill>
          </w14:textFill>
        </w:rPr>
        <w:t>E_WARNING</w:t>
      </w:r>
      <w:r>
        <w:rPr>
          <w:color w:val="000000" w:themeColor="text1"/>
          <w:sz w:val="24"/>
          <w:szCs w:val="24"/>
          <w14:textFill>
            <w14:solidFill>
              <w14:schemeClr w14:val="tx1"/>
            </w14:solidFill>
          </w14:textFill>
        </w:rPr>
        <w:t>: cảnh</w:t>
      </w:r>
      <w:r>
        <w:rPr>
          <w:color w:val="000000" w:themeColor="text1"/>
          <w:sz w:val="24"/>
          <w:szCs w:val="24"/>
          <w:lang w:val="vi-VN"/>
          <w14:textFill>
            <w14:solidFill>
              <w14:schemeClr w14:val="tx1"/>
            </w14:solidFill>
          </w14:textFill>
        </w:rPr>
        <w:t xml:space="preserve"> báo thời gian chạy, việc thực thi tập lệnh không bị dừng lại</w:t>
      </w:r>
    </w:p>
    <w:p>
      <w:pPr>
        <w:pStyle w:val="12"/>
        <w:spacing w:line="256"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drawing>
          <wp:inline distT="0" distB="0" distL="0" distR="0">
            <wp:extent cx="5943600" cy="503555"/>
            <wp:effectExtent l="0" t="0" r="0" b="0"/>
            <wp:docPr id="213066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6643" name="Picture 1"/>
                    <pic:cNvPicPr>
                      <a:picLocks noChangeAspect="1"/>
                    </pic:cNvPicPr>
                  </pic:nvPicPr>
                  <pic:blipFill>
                    <a:blip r:embed="rId23"/>
                    <a:stretch>
                      <a:fillRect/>
                    </a:stretch>
                  </pic:blipFill>
                  <pic:spPr>
                    <a:xfrm>
                      <a:off x="0" y="0"/>
                      <a:ext cx="5943600" cy="503555"/>
                    </a:xfrm>
                    <a:prstGeom prst="rect">
                      <a:avLst/>
                    </a:prstGeom>
                  </pic:spPr>
                </pic:pic>
              </a:graphicData>
            </a:graphic>
          </wp:inline>
        </w:drawing>
      </w:r>
    </w:p>
    <w:p>
      <w:pPr>
        <w:pStyle w:val="12"/>
        <w:rPr>
          <w:color w:val="000000" w:themeColor="text1"/>
          <w:sz w:val="24"/>
          <w:szCs w:val="24"/>
          <w:lang w:val="vi-VN"/>
          <w14:textFill>
            <w14:solidFill>
              <w14:schemeClr w14:val="tx1"/>
            </w14:solidFill>
          </w14:textFill>
        </w:rPr>
      </w:pPr>
    </w:p>
    <w:p>
      <w:pPr>
        <w:pStyle w:val="12"/>
        <w:numPr>
          <w:numId w:val="0"/>
        </w:numPr>
        <w:ind w:left="360" w:leftChars="0"/>
        <w:rPr>
          <w:rFonts w:ascii="Arial" w:hAnsi="Arial" w:cs="Arial"/>
          <w:color w:val="000000"/>
          <w:sz w:val="24"/>
          <w:szCs w:val="24"/>
          <w:lang w:val="vi-VN"/>
        </w:rPr>
      </w:pPr>
      <w:r>
        <w:rPr>
          <w:rFonts w:hint="default" w:ascii="Arial" w:hAnsi="Arial" w:cs="Arial"/>
          <w:b/>
          <w:bCs/>
          <w:color w:val="000000"/>
          <w:sz w:val="24"/>
          <w:szCs w:val="24"/>
          <w:lang w:val="vi-VN"/>
        </w:rPr>
        <w:t xml:space="preserve">- </w:t>
      </w:r>
      <w:r>
        <w:rPr>
          <w:rFonts w:ascii="Arial" w:hAnsi="Arial" w:cs="Arial"/>
          <w:b/>
          <w:bCs/>
          <w:color w:val="000000"/>
          <w:sz w:val="24"/>
          <w:szCs w:val="24"/>
          <w:lang w:val="vi-VN"/>
        </w:rPr>
        <w:t>error_log()</w:t>
      </w:r>
      <w:r>
        <w:rPr>
          <w:rFonts w:ascii="Arial" w:hAnsi="Arial" w:cs="Arial"/>
          <w:color w:val="000000"/>
          <w:sz w:val="24"/>
          <w:szCs w:val="24"/>
          <w:lang w:val="vi-VN"/>
        </w:rPr>
        <w:t xml:space="preserve"> : gửi thông báo lỗi đến các quy trình xử lí lỗi đã xác định.</w:t>
      </w:r>
    </w:p>
    <w:p>
      <w:pPr>
        <w:ind w:left="360"/>
        <w:rPr>
          <w:rFonts w:ascii="Arial" w:hAnsi="Arial" w:cs="Arial"/>
          <w:color w:val="000000"/>
          <w:sz w:val="24"/>
          <w:szCs w:val="24"/>
          <w:lang w:val="vi-VN"/>
        </w:rPr>
      </w:pPr>
      <w:r>
        <w:rPr>
          <w:lang w:val="vi-VN"/>
        </w:rPr>
        <w:drawing>
          <wp:inline distT="0" distB="0" distL="0" distR="0">
            <wp:extent cx="3642360" cy="1417320"/>
            <wp:effectExtent l="0" t="0" r="0" b="0"/>
            <wp:docPr id="186591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18665" name="Picture 1"/>
                    <pic:cNvPicPr>
                      <a:picLocks noChangeAspect="1"/>
                    </pic:cNvPicPr>
                  </pic:nvPicPr>
                  <pic:blipFill>
                    <a:blip r:embed="rId24"/>
                    <a:stretch>
                      <a:fillRect/>
                    </a:stretch>
                  </pic:blipFill>
                  <pic:spPr>
                    <a:xfrm>
                      <a:off x="0" y="0"/>
                      <a:ext cx="3642676" cy="1417443"/>
                    </a:xfrm>
                    <a:prstGeom prst="rect">
                      <a:avLst/>
                    </a:prstGeom>
                  </pic:spPr>
                </pic:pic>
              </a:graphicData>
            </a:graphic>
          </wp:inline>
        </w:drawing>
      </w:r>
    </w:p>
    <w:p>
      <w:pPr>
        <w:ind w:left="360"/>
        <w:rPr>
          <w:rFonts w:ascii="Arial" w:hAnsi="Arial" w:cs="Arial"/>
          <w:color w:val="000000"/>
          <w:sz w:val="24"/>
          <w:szCs w:val="24"/>
          <w:lang w:val="vi-VN"/>
        </w:rPr>
      </w:pPr>
      <w:r>
        <w:rPr>
          <w:rFonts w:ascii="Arial" w:hAnsi="Arial" w:cs="Arial"/>
          <w:color w:val="000000"/>
          <w:sz w:val="24"/>
          <w:szCs w:val="24"/>
          <w:lang w:val="vi-VN"/>
        </w:rPr>
        <w:tab/>
      </w:r>
      <w:r>
        <w:rPr>
          <w:rFonts w:ascii="Arial" w:hAnsi="Arial" w:cs="Arial"/>
          <w:color w:val="000000"/>
          <w:sz w:val="24"/>
          <w:szCs w:val="24"/>
          <w:lang w:val="vi-VN"/>
        </w:rPr>
        <w:t>+ message : thông báo lỗi cần được ghi lại.</w:t>
      </w:r>
    </w:p>
    <w:p>
      <w:pPr>
        <w:ind w:left="360"/>
        <w:rPr>
          <w:rFonts w:ascii="Arial" w:hAnsi="Arial" w:cs="Arial"/>
          <w:color w:val="000000"/>
          <w:sz w:val="24"/>
          <w:szCs w:val="24"/>
          <w:lang w:val="vi-VN"/>
        </w:rPr>
      </w:pPr>
      <w:r>
        <w:rPr>
          <w:rFonts w:ascii="Arial" w:hAnsi="Arial" w:cs="Arial"/>
          <w:color w:val="000000"/>
          <w:sz w:val="24"/>
          <w:szCs w:val="24"/>
          <w:lang w:val="vi-VN"/>
        </w:rPr>
        <w:tab/>
      </w:r>
      <w:r>
        <w:rPr>
          <w:rFonts w:ascii="Arial" w:hAnsi="Arial" w:cs="Arial"/>
          <w:color w:val="000000"/>
          <w:sz w:val="24"/>
          <w:szCs w:val="24"/>
          <w:lang w:val="vi-VN"/>
        </w:rPr>
        <w:t>+ message_type: cho biết lỗi xảy ra ở đâu, có các loại:</w:t>
      </w:r>
    </w:p>
    <w:p>
      <w:pPr>
        <w:pStyle w:val="12"/>
        <w:numPr>
          <w:ilvl w:val="0"/>
          <w:numId w:val="1"/>
        </w:numPr>
        <w:rPr>
          <w:rFonts w:hint="default" w:ascii="Arial" w:hAnsi="Arial" w:cs="Arial"/>
          <w:color w:val="000000"/>
          <w:sz w:val="24"/>
          <w:szCs w:val="24"/>
          <w:lang w:val="vi-VN"/>
        </w:rPr>
      </w:pPr>
      <w:r>
        <w:rPr>
          <w:rFonts w:ascii="Arial" w:hAnsi="Arial" w:cs="Arial"/>
          <w:color w:val="000000"/>
          <w:sz w:val="24"/>
          <w:szCs w:val="24"/>
          <w:lang w:val="vi-VN"/>
        </w:rPr>
        <w:t xml:space="preserve">0: message </w:t>
      </w:r>
      <w:r>
        <w:rPr>
          <w:rFonts w:hint="default" w:ascii="Arial" w:hAnsi="Arial" w:cs="Arial"/>
          <w:color w:val="333333"/>
          <w:shd w:val="clear" w:color="auto" w:fill="FFFFFF"/>
        </w:rPr>
        <w:t>được gửi tới trình ghi nhật ký hệ thống của PHP, sử dụng cơ chế ghi nhật ký hệ thống của Hệ điều hành hoặc một tệp, tùy thuộc vào lệnh cấu hình</w:t>
      </w:r>
      <w:r>
        <w:rPr>
          <w:rFonts w:hint="default" w:ascii="Arial" w:hAnsi="Arial" w:cs="Arial"/>
          <w:lang w:val="vi-VN"/>
        </w:rPr>
        <w:t xml:space="preserve"> error_log được đặt thành gì.</w:t>
      </w:r>
      <w:r>
        <w:rPr>
          <w:rFonts w:hint="default" w:ascii="Arial" w:hAnsi="Arial" w:cs="Arial"/>
          <w:color w:val="333333"/>
          <w:shd w:val="clear" w:color="auto" w:fill="FFFFFF"/>
        </w:rPr>
        <w:t>Đây là tùy chọn mặc định.</w:t>
      </w:r>
    </w:p>
    <w:p>
      <w:pPr>
        <w:pStyle w:val="12"/>
        <w:numPr>
          <w:ilvl w:val="0"/>
          <w:numId w:val="1"/>
        </w:numPr>
        <w:rPr>
          <w:rFonts w:hint="default" w:ascii="Arial" w:hAnsi="Arial" w:cs="Arial"/>
          <w:color w:val="000000"/>
          <w:sz w:val="24"/>
          <w:szCs w:val="24"/>
          <w:lang w:val="vi-VN"/>
        </w:rPr>
      </w:pPr>
      <w:r>
        <w:rPr>
          <w:rFonts w:hint="default" w:ascii="Arial" w:hAnsi="Arial" w:cs="Arial"/>
          <w:color w:val="333333"/>
          <w:shd w:val="clear" w:color="auto" w:fill="FFFFFF"/>
        </w:rPr>
        <w:t>1</w:t>
      </w:r>
      <w:r>
        <w:rPr>
          <w:rFonts w:hint="default" w:ascii="Arial" w:hAnsi="Arial" w:cs="Arial"/>
          <w:color w:val="333333"/>
          <w:shd w:val="clear" w:color="auto" w:fill="FFFFFF"/>
          <w:lang w:val="vi-VN"/>
        </w:rPr>
        <w:t>: message được gửi qua email đến địa chỉ trong destination tham số. Đây là loại thông báo duy nhất sử dụng tham số thứ tư.</w:t>
      </w:r>
    </w:p>
    <w:p>
      <w:pPr>
        <w:pStyle w:val="12"/>
        <w:numPr>
          <w:ilvl w:val="0"/>
          <w:numId w:val="1"/>
        </w:numPr>
        <w:rPr>
          <w:rFonts w:hint="default" w:ascii="Arial" w:hAnsi="Arial" w:cs="Arial"/>
          <w:color w:val="000000"/>
          <w:sz w:val="24"/>
          <w:szCs w:val="24"/>
          <w:lang w:val="vi-VN"/>
        </w:rPr>
      </w:pPr>
      <w:r>
        <w:rPr>
          <w:rFonts w:hint="default" w:ascii="Arial" w:hAnsi="Arial" w:cs="Arial"/>
          <w:color w:val="333333"/>
          <w:shd w:val="clear" w:color="auto" w:fill="FFFFFF"/>
          <w:lang w:val="vi-VN"/>
        </w:rPr>
        <w:t>2: Không phải là một lựa chọn.</w:t>
      </w:r>
    </w:p>
    <w:p>
      <w:pPr>
        <w:pStyle w:val="12"/>
        <w:numPr>
          <w:ilvl w:val="0"/>
          <w:numId w:val="1"/>
        </w:numPr>
        <w:rPr>
          <w:rFonts w:hint="default" w:ascii="Arial" w:hAnsi="Arial" w:cs="Arial"/>
          <w:color w:val="000000"/>
          <w:sz w:val="24"/>
          <w:szCs w:val="24"/>
          <w:lang w:val="vi-VN"/>
        </w:rPr>
      </w:pPr>
      <w:r>
        <w:rPr>
          <w:rFonts w:hint="default" w:ascii="Arial" w:hAnsi="Arial" w:cs="Arial"/>
          <w:color w:val="333333"/>
          <w:shd w:val="clear" w:color="auto" w:fill="FFFFFF"/>
          <w:lang w:val="vi-VN"/>
        </w:rPr>
        <w:t>3: message được thêm vào tập tin destination. Dòng mới không được tự động thêm vào cuối chuỗi message.</w:t>
      </w:r>
    </w:p>
    <w:p>
      <w:pPr>
        <w:pStyle w:val="12"/>
        <w:numPr>
          <w:ilvl w:val="0"/>
          <w:numId w:val="1"/>
        </w:numPr>
        <w:rPr>
          <w:rFonts w:ascii="Arial" w:hAnsi="Arial" w:cs="Arial"/>
          <w:color w:val="000000"/>
          <w:sz w:val="24"/>
          <w:szCs w:val="24"/>
          <w:lang w:val="vi-VN"/>
        </w:rPr>
      </w:pPr>
      <w:r>
        <w:rPr>
          <w:rFonts w:hint="default" w:ascii="Arial" w:hAnsi="Arial" w:cs="Arial"/>
          <w:color w:val="333333"/>
          <w:shd w:val="clear" w:color="auto" w:fill="FFFFFF"/>
          <w:lang w:val="vi-VN"/>
        </w:rPr>
        <w:t>4: message được gửi trực tiếp đến trình xử lý ghi nhật ký SAPI.</w:t>
      </w:r>
    </w:p>
    <w:p>
      <w:pPr>
        <w:ind w:left="720"/>
        <w:rPr>
          <w:rFonts w:ascii="Arial" w:hAnsi="Arial" w:cs="Arial"/>
          <w:color w:val="000000"/>
          <w:sz w:val="24"/>
          <w:szCs w:val="24"/>
          <w:lang w:val="vi-VN"/>
        </w:rPr>
      </w:pPr>
      <w:r>
        <w:rPr>
          <w:rFonts w:ascii="Arial" w:hAnsi="Arial" w:cs="Arial"/>
          <w:color w:val="000000"/>
          <w:sz w:val="24"/>
          <w:szCs w:val="24"/>
          <w:lang w:val="vi-VN"/>
        </w:rPr>
        <w:t xml:space="preserve">+ destination: Đích đến. ý nghĩa của nó phụ thuộc vào message_type tham số. </w:t>
      </w:r>
    </w:p>
    <w:p>
      <w:pPr>
        <w:ind w:left="720"/>
        <w:rPr>
          <w:rFonts w:ascii="Arial" w:hAnsi="Arial" w:cs="Arial"/>
          <w:color w:val="000000"/>
          <w:sz w:val="24"/>
          <w:szCs w:val="24"/>
          <w:lang w:val="vi-VN"/>
        </w:rPr>
      </w:pPr>
      <w:r>
        <w:rPr>
          <w:rFonts w:ascii="Arial" w:hAnsi="Arial" w:cs="Arial"/>
          <w:color w:val="000000"/>
          <w:sz w:val="24"/>
          <w:szCs w:val="24"/>
          <w:lang w:val="vi-VN"/>
        </w:rPr>
        <w:t>+ additional_headers: các tiêu đề bổ sung, được sử dụng khi message_type tham số được đặt thành 1. Loại thông báo này được sử dụng chức năng nội bố tương tự như mail.</w:t>
      </w:r>
    </w:p>
    <w:p>
      <w:pPr>
        <w:ind w:left="720"/>
        <w:rPr>
          <w:rFonts w:hint="default" w:ascii="Arial" w:hAnsi="Arial" w:cs="Arial"/>
          <w:color w:val="000000"/>
          <w:sz w:val="24"/>
          <w:szCs w:val="24"/>
          <w:lang w:val="vi-VN"/>
        </w:rPr>
      </w:pPr>
      <w:r>
        <w:rPr>
          <w:rFonts w:ascii="Arial" w:hAnsi="Arial" w:cs="Arial"/>
          <w:color w:val="000000"/>
          <w:sz w:val="24"/>
          <w:szCs w:val="24"/>
          <w:lang w:val="vi-VN"/>
        </w:rPr>
        <w:t>( Nếu mesage_type bằng 0, hàm này luôn trả về giá trị true, bất kể lỗi có thể được ghi lại hay không)</w:t>
      </w:r>
    </w:p>
    <w:p>
      <w:pPr>
        <w:pStyle w:val="12"/>
        <w:numPr>
          <w:numId w:val="0"/>
        </w:numPr>
        <w:ind w:left="360" w:leftChars="0"/>
        <w:rPr>
          <w:rFonts w:ascii="Arial" w:hAnsi="Arial" w:cs="Arial"/>
          <w:color w:val="000000"/>
          <w:sz w:val="24"/>
          <w:szCs w:val="24"/>
          <w:lang w:val="vi-VN"/>
        </w:rPr>
      </w:pPr>
      <w:r>
        <w:rPr>
          <w:rFonts w:hint="default" w:ascii="Arial" w:hAnsi="Arial" w:cs="Arial"/>
          <w:b/>
          <w:bCs/>
          <w:color w:val="000000"/>
          <w:sz w:val="24"/>
          <w:szCs w:val="24"/>
          <w:lang w:val="vi-VN"/>
        </w:rPr>
        <w:t xml:space="preserve">- </w:t>
      </w:r>
      <w:r>
        <w:rPr>
          <w:rFonts w:ascii="Arial" w:hAnsi="Arial" w:cs="Arial"/>
          <w:b/>
          <w:bCs/>
          <w:color w:val="000000"/>
          <w:sz w:val="24"/>
          <w:szCs w:val="24"/>
          <w:lang w:val="vi-VN"/>
        </w:rPr>
        <w:t>function errorHandler()</w:t>
      </w:r>
      <w:r>
        <w:rPr>
          <w:rFonts w:ascii="Arial" w:hAnsi="Arial" w:cs="Arial"/>
          <w:color w:val="000000"/>
          <w:sz w:val="24"/>
          <w:szCs w:val="24"/>
          <w:lang w:val="vi-VN"/>
        </w:rPr>
        <w:t xml:space="preserve"> : chấp nhận ít nhất 2 đối số</w:t>
      </w:r>
      <w:r>
        <w:rPr>
          <w:rFonts w:ascii="Arial" w:hAnsi="Arial" w:cs="Arial"/>
          <w:color w:val="000000"/>
          <w:sz w:val="24"/>
          <w:szCs w:val="24"/>
        </w:rPr>
        <w:t>, đối</w:t>
      </w:r>
      <w:r>
        <w:rPr>
          <w:rFonts w:ascii="Arial" w:hAnsi="Arial" w:cs="Arial"/>
          <w:color w:val="000000"/>
          <w:sz w:val="24"/>
          <w:szCs w:val="24"/>
          <w:lang w:val="vi-VN"/>
        </w:rPr>
        <w:t xml:space="preserve"> số đầu tiên phải là số nguyên(int), thứ 2 là thông báo lỗi (msg), sau đó nó có thể tùy ý chấp nhận tệp và số dòng xảy ra lỗi trong hàm, có thể đặt các điều kiện sai hoặc các câu chuyển lệnh đổi để xử lý các loại lỗi khác nhau một cách khác nhau.</w:t>
      </w:r>
    </w:p>
    <w:p>
      <w:pPr>
        <w:pStyle w:val="12"/>
        <w:rPr>
          <w:rFonts w:ascii="Arial" w:hAnsi="Arial" w:cs="Arial"/>
          <w:color w:val="000000"/>
          <w:sz w:val="24"/>
          <w:szCs w:val="24"/>
          <w:lang w:val="vi-VN"/>
        </w:rPr>
      </w:pPr>
      <w:r>
        <w:rPr>
          <w:rFonts w:ascii="Arial" w:hAnsi="Arial" w:cs="Arial"/>
          <w:color w:val="000000"/>
          <w:sz w:val="24"/>
          <w:szCs w:val="24"/>
          <w:lang w:val="vi-VN"/>
        </w:rPr>
        <w:drawing>
          <wp:inline distT="0" distB="0" distL="0" distR="0">
            <wp:extent cx="5943600" cy="1058545"/>
            <wp:effectExtent l="0" t="0" r="0" b="8255"/>
            <wp:docPr id="205645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57913" name="Picture 1"/>
                    <pic:cNvPicPr>
                      <a:picLocks noChangeAspect="1"/>
                    </pic:cNvPicPr>
                  </pic:nvPicPr>
                  <pic:blipFill>
                    <a:blip r:embed="rId25"/>
                    <a:stretch>
                      <a:fillRect/>
                    </a:stretch>
                  </pic:blipFill>
                  <pic:spPr>
                    <a:xfrm>
                      <a:off x="0" y="0"/>
                      <a:ext cx="5943600" cy="1058545"/>
                    </a:xfrm>
                    <a:prstGeom prst="rect">
                      <a:avLst/>
                    </a:prstGeom>
                  </pic:spPr>
                </pic:pic>
              </a:graphicData>
            </a:graphic>
          </wp:inline>
        </w:drawing>
      </w:r>
    </w:p>
    <w:p>
      <w:pPr>
        <w:pStyle w:val="12"/>
        <w:rPr>
          <w:rFonts w:ascii="Arial" w:hAnsi="Arial" w:cs="Arial"/>
          <w:color w:val="000000"/>
          <w:sz w:val="24"/>
          <w:szCs w:val="24"/>
          <w:lang w:val="vi-VN"/>
        </w:rPr>
      </w:pPr>
      <w:r>
        <w:rPr>
          <w:rFonts w:ascii="Arial" w:hAnsi="Arial" w:cs="Arial"/>
          <w:color w:val="000000"/>
          <w:sz w:val="24"/>
          <w:szCs w:val="24"/>
          <w:lang w:val="vi-VN"/>
        </w:rPr>
        <w:t xml:space="preserve">+ sử dụng </w:t>
      </w:r>
      <w:r>
        <w:rPr>
          <w:rFonts w:ascii="Arial" w:hAnsi="Arial" w:cs="Arial"/>
          <w:color w:val="000000"/>
          <w:sz w:val="24"/>
          <w:szCs w:val="24"/>
        </w:rPr>
        <w:t>lệnh</w:t>
      </w:r>
      <w:r>
        <w:rPr>
          <w:rFonts w:ascii="Arial" w:hAnsi="Arial" w:cs="Arial"/>
          <w:color w:val="000000"/>
          <w:sz w:val="24"/>
          <w:szCs w:val="24"/>
          <w:lang w:val="vi-VN"/>
        </w:rPr>
        <w:t xml:space="preserve"> exit</w:t>
      </w:r>
      <w:r>
        <w:rPr>
          <w:rFonts w:ascii="Arial" w:hAnsi="Arial" w:cs="Arial"/>
          <w:color w:val="000000"/>
          <w:sz w:val="24"/>
          <w:szCs w:val="24"/>
        </w:rPr>
        <w:t xml:space="preserve"> để</w:t>
      </w:r>
      <w:r>
        <w:rPr>
          <w:rFonts w:ascii="Arial" w:hAnsi="Arial" w:cs="Arial"/>
          <w:color w:val="000000"/>
          <w:sz w:val="24"/>
          <w:szCs w:val="24"/>
          <w:lang w:val="vi-VN"/>
        </w:rPr>
        <w:t xml:space="preserve"> dừng việc thực thi tập lệnh đối với các loại lỗi nghiêm trọng</w:t>
      </w:r>
    </w:p>
    <w:p>
      <w:pPr>
        <w:pStyle w:val="12"/>
        <w:rPr>
          <w:rFonts w:ascii="Verdana" w:hAnsi="Verdana"/>
          <w:color w:val="000000"/>
          <w:sz w:val="20"/>
          <w:szCs w:val="20"/>
        </w:rPr>
      </w:pPr>
      <w:r>
        <w:rPr>
          <w:rFonts w:ascii="Arial" w:hAnsi="Arial" w:cs="Arial"/>
          <w:color w:val="000000"/>
          <w:sz w:val="20"/>
          <w:szCs w:val="20"/>
          <w:lang w:val="vi-VN"/>
        </w:rPr>
        <w:t xml:space="preserve">+ </w:t>
      </w:r>
      <w:r>
        <w:rPr>
          <w:rFonts w:ascii="Verdana" w:hAnsi="Verdana"/>
          <w:color w:val="000000"/>
          <w:sz w:val="20"/>
          <w:szCs w:val="20"/>
        </w:rPr>
        <w:t xml:space="preserve">Hàm </w:t>
      </w:r>
      <w:r>
        <w:rPr>
          <w:rFonts w:ascii="Verdana" w:hAnsi="Verdana"/>
          <w:b/>
          <w:bCs/>
          <w:color w:val="000000"/>
          <w:sz w:val="20"/>
          <w:szCs w:val="20"/>
        </w:rPr>
        <w:t>set_error_handler()</w:t>
      </w:r>
      <w:r>
        <w:rPr>
          <w:rFonts w:ascii="Verdana" w:hAnsi="Verdana"/>
          <w:color w:val="000000"/>
          <w:sz w:val="20"/>
          <w:szCs w:val="20"/>
        </w:rPr>
        <w:t xml:space="preserve"> thiết lập hàm xử lý lỗi do người dùng xác định.</w:t>
      </w:r>
    </w:p>
    <w:p>
      <w:pPr>
        <w:pStyle w:val="12"/>
        <w:numPr>
          <w:ilvl w:val="0"/>
          <w:numId w:val="1"/>
        </w:numPr>
        <w:rPr>
          <w:rFonts w:ascii="Arial" w:hAnsi="Arial" w:cs="Arial"/>
          <w:color w:val="000000"/>
          <w:sz w:val="20"/>
          <w:szCs w:val="20"/>
          <w:lang w:val="vi-VN"/>
        </w:rPr>
      </w:pPr>
      <w:r>
        <w:rPr>
          <w:rFonts w:ascii="Verdana" w:hAnsi="Verdana"/>
          <w:color w:val="000000"/>
          <w:sz w:val="20"/>
          <w:szCs w:val="20"/>
        </w:rPr>
        <w:t>Trình xử lý lỗi PHP tiêu chuẩn sẽ bị bỏ qua hoàn toàn nếu chức năng này được sử dụng và trình xử lý lỗi do người dùng xác định phải chấm dứt tập lệnh die() nếu cần.</w:t>
      </w:r>
    </w:p>
    <w:p>
      <w:pPr>
        <w:pStyle w:val="11"/>
        <w:numPr>
          <w:ilvl w:val="0"/>
          <w:numId w:val="1"/>
        </w:numPr>
        <w:shd w:val="clear" w:color="auto" w:fill="FFFFFF"/>
        <w:spacing w:before="288" w:beforeAutospacing="0" w:after="288" w:afterAutospacing="0"/>
        <w:rPr>
          <w:rFonts w:ascii="Arial" w:hAnsi="Arial" w:cs="Arial"/>
          <w:color w:val="000000"/>
          <w:sz w:val="20"/>
          <w:szCs w:val="20"/>
          <w:lang w:val="vi-VN"/>
        </w:rPr>
      </w:pPr>
      <w:r>
        <w:rPr>
          <w:rFonts w:ascii="Verdana" w:hAnsi="Verdana"/>
          <w:color w:val="000000"/>
          <w:sz w:val="20"/>
          <w:szCs w:val="20"/>
        </w:rPr>
        <w:t>Nếu xảy ra lỗi trước khi tập lệnh được thực thi thì không thể sử dụng trình xử lý lỗi tùy chỉnh vì nó chưa được đăng ký tại thời điểm đó.</w:t>
      </w:r>
    </w:p>
    <w:p>
      <w:pPr>
        <w:pStyle w:val="11"/>
        <w:shd w:val="clear" w:color="auto" w:fill="FFFFFF"/>
        <w:spacing w:before="288" w:beforeAutospacing="0" w:after="288" w:afterAutospacing="0"/>
        <w:ind w:firstLine="720"/>
        <w:rPr>
          <w:rFonts w:ascii="Arial" w:hAnsi="Arial" w:cs="Arial"/>
          <w:color w:val="000000"/>
          <w:lang w:val="vi-VN"/>
        </w:rPr>
      </w:pPr>
      <w:r>
        <w:rPr>
          <w:rFonts w:ascii="Arial" w:hAnsi="Arial" w:cs="Arial"/>
          <w:color w:val="000000"/>
          <w:lang w:val="vi-VN"/>
        </w:rPr>
        <w:drawing>
          <wp:inline distT="0" distB="0" distL="0" distR="0">
            <wp:extent cx="5641340" cy="1452880"/>
            <wp:effectExtent l="0" t="0" r="0" b="0"/>
            <wp:docPr id="181292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2998" name="Picture 1"/>
                    <pic:cNvPicPr>
                      <a:picLocks noChangeAspect="1"/>
                    </pic:cNvPicPr>
                  </pic:nvPicPr>
                  <pic:blipFill>
                    <a:blip r:embed="rId26"/>
                    <a:stretch>
                      <a:fillRect/>
                    </a:stretch>
                  </pic:blipFill>
                  <pic:spPr>
                    <a:xfrm>
                      <a:off x="0" y="0"/>
                      <a:ext cx="5663226" cy="1458801"/>
                    </a:xfrm>
                    <a:prstGeom prst="rect">
                      <a:avLst/>
                    </a:prstGeom>
                  </pic:spPr>
                </pic:pic>
              </a:graphicData>
            </a:graphic>
          </wp:inline>
        </w:drawing>
      </w:r>
    </w:p>
    <w:p>
      <w:pPr>
        <w:pStyle w:val="11"/>
        <w:shd w:val="clear" w:color="auto" w:fill="FFFFFF"/>
        <w:spacing w:before="288" w:beforeAutospacing="0" w:after="288" w:afterAutospacing="0"/>
        <w:ind w:firstLine="720"/>
        <w:rPr>
          <w:rFonts w:ascii="Arial" w:hAnsi="Arial" w:cs="Arial"/>
          <w:color w:val="000000"/>
          <w:lang w:val="vi-VN"/>
        </w:rPr>
      </w:pPr>
      <w:r>
        <w:rPr>
          <w:rFonts w:ascii="Arial" w:hAnsi="Arial" w:cs="Arial"/>
          <w:color w:val="000000"/>
          <w:lang w:val="vi-VN"/>
        </w:rPr>
        <w:t>ở ví dụ này do x chưa có khởi tạo giá trị nên khi xuất kết quả không có và thông báo lỗi được ẩn bởi error_reporting.</w:t>
      </w:r>
    </w:p>
    <w:p>
      <w:pPr>
        <w:pStyle w:val="12"/>
        <w:rPr>
          <w:rFonts w:ascii="Arial" w:hAnsi="Arial" w:cs="Arial"/>
          <w:color w:val="000000"/>
          <w:sz w:val="24"/>
          <w:szCs w:val="24"/>
          <w:lang w:val="vi-V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Verdana">
    <w:panose1 w:val="020B0604030504040204"/>
    <w:charset w:val="00"/>
    <w:family w:val="swiss"/>
    <w:pitch w:val="default"/>
    <w:sig w:usb0="A00006FF" w:usb1="4000205B" w:usb2="0000001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48633F"/>
    <w:multiLevelType w:val="multilevel"/>
    <w:tmpl w:val="0448633F"/>
    <w:lvl w:ilvl="0" w:tentative="0">
      <w:start w:val="0"/>
      <w:numFmt w:val="bullet"/>
      <w:lvlText w:val=""/>
      <w:lvlJc w:val="left"/>
      <w:pPr>
        <w:ind w:left="3240" w:hanging="360"/>
      </w:pPr>
      <w:rPr>
        <w:rFonts w:hint="default" w:ascii="Wingdings" w:hAnsi="Wingdings" w:eastAsiaTheme="minorHAnsi" w:cstheme="minorBidi"/>
      </w:rPr>
    </w:lvl>
    <w:lvl w:ilvl="1" w:tentative="0">
      <w:start w:val="1"/>
      <w:numFmt w:val="bullet"/>
      <w:lvlText w:val="o"/>
      <w:lvlJc w:val="left"/>
      <w:pPr>
        <w:ind w:left="3960" w:hanging="360"/>
      </w:pPr>
      <w:rPr>
        <w:rFonts w:hint="default" w:ascii="Courier New" w:hAnsi="Courier New" w:cs="Courier New"/>
      </w:rPr>
    </w:lvl>
    <w:lvl w:ilvl="2" w:tentative="0">
      <w:start w:val="1"/>
      <w:numFmt w:val="bullet"/>
      <w:lvlText w:val=""/>
      <w:lvlJc w:val="left"/>
      <w:pPr>
        <w:ind w:left="4680" w:hanging="360"/>
      </w:pPr>
      <w:rPr>
        <w:rFonts w:hint="default" w:ascii="Wingdings" w:hAnsi="Wingdings"/>
      </w:rPr>
    </w:lvl>
    <w:lvl w:ilvl="3" w:tentative="0">
      <w:start w:val="1"/>
      <w:numFmt w:val="bullet"/>
      <w:lvlText w:val=""/>
      <w:lvlJc w:val="left"/>
      <w:pPr>
        <w:ind w:left="5400" w:hanging="360"/>
      </w:pPr>
      <w:rPr>
        <w:rFonts w:hint="default" w:ascii="Symbol" w:hAnsi="Symbol"/>
      </w:rPr>
    </w:lvl>
    <w:lvl w:ilvl="4" w:tentative="0">
      <w:start w:val="1"/>
      <w:numFmt w:val="bullet"/>
      <w:lvlText w:val="o"/>
      <w:lvlJc w:val="left"/>
      <w:pPr>
        <w:ind w:left="6120" w:hanging="360"/>
      </w:pPr>
      <w:rPr>
        <w:rFonts w:hint="default" w:ascii="Courier New" w:hAnsi="Courier New" w:cs="Courier New"/>
      </w:rPr>
    </w:lvl>
    <w:lvl w:ilvl="5" w:tentative="0">
      <w:start w:val="1"/>
      <w:numFmt w:val="bullet"/>
      <w:lvlText w:val=""/>
      <w:lvlJc w:val="left"/>
      <w:pPr>
        <w:ind w:left="6840" w:hanging="360"/>
      </w:pPr>
      <w:rPr>
        <w:rFonts w:hint="default" w:ascii="Wingdings" w:hAnsi="Wingdings"/>
      </w:rPr>
    </w:lvl>
    <w:lvl w:ilvl="6" w:tentative="0">
      <w:start w:val="1"/>
      <w:numFmt w:val="bullet"/>
      <w:lvlText w:val=""/>
      <w:lvlJc w:val="left"/>
      <w:pPr>
        <w:ind w:left="7560" w:hanging="360"/>
      </w:pPr>
      <w:rPr>
        <w:rFonts w:hint="default" w:ascii="Symbol" w:hAnsi="Symbol"/>
      </w:rPr>
    </w:lvl>
    <w:lvl w:ilvl="7" w:tentative="0">
      <w:start w:val="1"/>
      <w:numFmt w:val="bullet"/>
      <w:lvlText w:val="o"/>
      <w:lvlJc w:val="left"/>
      <w:pPr>
        <w:ind w:left="8280" w:hanging="360"/>
      </w:pPr>
      <w:rPr>
        <w:rFonts w:hint="default" w:ascii="Courier New" w:hAnsi="Courier New" w:cs="Courier New"/>
      </w:rPr>
    </w:lvl>
    <w:lvl w:ilvl="8" w:tentative="0">
      <w:start w:val="1"/>
      <w:numFmt w:val="bullet"/>
      <w:lvlText w:val=""/>
      <w:lvlJc w:val="left"/>
      <w:pPr>
        <w:ind w:left="9000" w:hanging="360"/>
      </w:pPr>
      <w:rPr>
        <w:rFonts w:hint="default" w:ascii="Wingdings" w:hAnsi="Wingdings"/>
      </w:rPr>
    </w:lvl>
  </w:abstractNum>
  <w:abstractNum w:abstractNumId="1">
    <w:nsid w:val="69DE2CDE"/>
    <w:multiLevelType w:val="multilevel"/>
    <w:tmpl w:val="69DE2CDE"/>
    <w:lvl w:ilvl="0" w:tentative="0">
      <w:start w:val="2"/>
      <w:numFmt w:val="bullet"/>
      <w:lvlText w:val=""/>
      <w:lvlJc w:val="left"/>
      <w:pPr>
        <w:ind w:left="1800" w:hanging="360"/>
      </w:pPr>
      <w:rPr>
        <w:rFonts w:hint="default" w:ascii="Symbol" w:hAnsi="Symbol" w:eastAsiaTheme="minorHAnsi" w:cstheme="minorBidi"/>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76A7"/>
    <w:rsid w:val="00042CFE"/>
    <w:rsid w:val="000A587E"/>
    <w:rsid w:val="0012488A"/>
    <w:rsid w:val="00145021"/>
    <w:rsid w:val="001E756A"/>
    <w:rsid w:val="00204189"/>
    <w:rsid w:val="002425EB"/>
    <w:rsid w:val="002C5A11"/>
    <w:rsid w:val="003E3922"/>
    <w:rsid w:val="00413951"/>
    <w:rsid w:val="00414D76"/>
    <w:rsid w:val="004262C9"/>
    <w:rsid w:val="0048169B"/>
    <w:rsid w:val="004831CF"/>
    <w:rsid w:val="00526AC2"/>
    <w:rsid w:val="00541662"/>
    <w:rsid w:val="0057165E"/>
    <w:rsid w:val="005E76A7"/>
    <w:rsid w:val="00615494"/>
    <w:rsid w:val="00650891"/>
    <w:rsid w:val="006B6EFA"/>
    <w:rsid w:val="006C601D"/>
    <w:rsid w:val="00726D5B"/>
    <w:rsid w:val="007750C8"/>
    <w:rsid w:val="007954ED"/>
    <w:rsid w:val="007B79DC"/>
    <w:rsid w:val="007D45A0"/>
    <w:rsid w:val="007F41FF"/>
    <w:rsid w:val="0083553D"/>
    <w:rsid w:val="008661B6"/>
    <w:rsid w:val="00873552"/>
    <w:rsid w:val="0089107B"/>
    <w:rsid w:val="008E3CC8"/>
    <w:rsid w:val="008F0084"/>
    <w:rsid w:val="0090331F"/>
    <w:rsid w:val="009A601F"/>
    <w:rsid w:val="009B4537"/>
    <w:rsid w:val="009E07C4"/>
    <w:rsid w:val="00A52AF6"/>
    <w:rsid w:val="00AC3F59"/>
    <w:rsid w:val="00AF4988"/>
    <w:rsid w:val="00B25E66"/>
    <w:rsid w:val="00B311AF"/>
    <w:rsid w:val="00B57945"/>
    <w:rsid w:val="00B57DA7"/>
    <w:rsid w:val="00B668E4"/>
    <w:rsid w:val="00BA112C"/>
    <w:rsid w:val="00BC3FC9"/>
    <w:rsid w:val="00BD4972"/>
    <w:rsid w:val="00C05B0C"/>
    <w:rsid w:val="00C568AA"/>
    <w:rsid w:val="00CA363A"/>
    <w:rsid w:val="00D335C0"/>
    <w:rsid w:val="00DB2ED8"/>
    <w:rsid w:val="00DC6B77"/>
    <w:rsid w:val="00DE2243"/>
    <w:rsid w:val="00E3210F"/>
    <w:rsid w:val="00E36F0B"/>
    <w:rsid w:val="00E61A37"/>
    <w:rsid w:val="00F16DFF"/>
    <w:rsid w:val="00F378A2"/>
    <w:rsid w:val="00F45F93"/>
    <w:rsid w:val="00FC661F"/>
    <w:rsid w:val="00FD4862"/>
    <w:rsid w:val="00FE2BAB"/>
    <w:rsid w:val="20170085"/>
    <w:rsid w:val="290911EE"/>
    <w:rsid w:val="3EA1684F"/>
    <w:rsid w:val="43A47886"/>
    <w:rsid w:val="48087ABB"/>
    <w:rsid w:val="55450A62"/>
    <w:rsid w:val="595974AE"/>
    <w:rsid w:val="63311D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annotation reference"/>
    <w:basedOn w:val="2"/>
    <w:semiHidden/>
    <w:unhideWhenUsed/>
    <w:uiPriority w:val="99"/>
    <w:rPr>
      <w:sz w:val="16"/>
      <w:szCs w:val="16"/>
    </w:rPr>
  </w:style>
  <w:style w:type="paragraph" w:styleId="5">
    <w:name w:val="annotation text"/>
    <w:basedOn w:val="1"/>
    <w:link w:val="16"/>
    <w:semiHidden/>
    <w:unhideWhenUsed/>
    <w:uiPriority w:val="99"/>
    <w:pPr>
      <w:spacing w:line="240" w:lineRule="auto"/>
    </w:pPr>
    <w:rPr>
      <w:sz w:val="20"/>
      <w:szCs w:val="20"/>
    </w:rPr>
  </w:style>
  <w:style w:type="paragraph" w:styleId="6">
    <w:name w:val="annotation subject"/>
    <w:basedOn w:val="5"/>
    <w:next w:val="5"/>
    <w:link w:val="17"/>
    <w:semiHidden/>
    <w:unhideWhenUsed/>
    <w:uiPriority w:val="99"/>
    <w:rPr>
      <w:b/>
      <w:bCs/>
    </w:rPr>
  </w:style>
  <w:style w:type="character" w:styleId="7">
    <w:name w:val="FollowedHyperlink"/>
    <w:basedOn w:val="2"/>
    <w:semiHidden/>
    <w:unhideWhenUsed/>
    <w:uiPriority w:val="99"/>
    <w:rPr>
      <w:color w:val="954F72" w:themeColor="followedHyperlink"/>
      <w:u w:val="single"/>
      <w14:textFill>
        <w14:solidFill>
          <w14:schemeClr w14:val="folHlink"/>
        </w14:solidFill>
      </w14:textFill>
    </w:rPr>
  </w:style>
  <w:style w:type="character" w:styleId="8">
    <w:name w:val="HTML Code"/>
    <w:basedOn w:val="2"/>
    <w:semiHidden/>
    <w:unhideWhenUsed/>
    <w:uiPriority w:val="99"/>
    <w:rPr>
      <w:rFonts w:ascii="Courier New" w:hAnsi="Courier New" w:eastAsia="Times New Roman" w:cs="Courier New"/>
      <w:sz w:val="20"/>
      <w:szCs w:val="20"/>
    </w:rPr>
  </w:style>
  <w:style w:type="paragraph" w:styleId="9">
    <w:name w:val="HTML Preformatted"/>
    <w:basedOn w:val="1"/>
    <w:link w:val="15"/>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14:ligatures w14:val="none"/>
    </w:rPr>
  </w:style>
  <w:style w:type="character" w:styleId="10">
    <w:name w:val="Hyperlink"/>
    <w:basedOn w:val="2"/>
    <w:unhideWhenUsed/>
    <w:qFormat/>
    <w:uiPriority w:val="99"/>
    <w:rPr>
      <w:color w:val="0563C1" w:themeColor="hyperlink"/>
      <w:u w:val="single"/>
      <w14:textFill>
        <w14:solidFill>
          <w14:schemeClr w14:val="hlink"/>
        </w14:solidFill>
      </w14:textFill>
    </w:rPr>
  </w:style>
  <w:style w:type="paragraph" w:styleId="11">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paragraph" w:styleId="12">
    <w:name w:val="List Paragraph"/>
    <w:basedOn w:val="1"/>
    <w:qFormat/>
    <w:uiPriority w:val="34"/>
    <w:pPr>
      <w:ind w:left="720"/>
      <w:contextualSpacing/>
    </w:pPr>
  </w:style>
  <w:style w:type="character" w:customStyle="1" w:styleId="13">
    <w:name w:val="Unresolved Mention"/>
    <w:basedOn w:val="2"/>
    <w:semiHidden/>
    <w:unhideWhenUsed/>
    <w:uiPriority w:val="99"/>
    <w:rPr>
      <w:color w:val="605E5C"/>
      <w:shd w:val="clear" w:color="auto" w:fill="E1DFDD"/>
    </w:rPr>
  </w:style>
  <w:style w:type="character" w:customStyle="1" w:styleId="14">
    <w:name w:val="type"/>
    <w:basedOn w:val="2"/>
    <w:qFormat/>
    <w:uiPriority w:val="0"/>
  </w:style>
  <w:style w:type="character" w:customStyle="1" w:styleId="15">
    <w:name w:val="HTML Preformatted Char"/>
    <w:basedOn w:val="2"/>
    <w:link w:val="9"/>
    <w:semiHidden/>
    <w:qFormat/>
    <w:uiPriority w:val="99"/>
    <w:rPr>
      <w:rFonts w:ascii="Courier New" w:hAnsi="Courier New" w:eastAsia="Times New Roman" w:cs="Courier New"/>
      <w:kern w:val="0"/>
      <w:sz w:val="20"/>
      <w:szCs w:val="20"/>
      <w14:ligatures w14:val="none"/>
    </w:rPr>
  </w:style>
  <w:style w:type="character" w:customStyle="1" w:styleId="16">
    <w:name w:val="Comment Text Char"/>
    <w:basedOn w:val="2"/>
    <w:link w:val="5"/>
    <w:semiHidden/>
    <w:qFormat/>
    <w:uiPriority w:val="99"/>
    <w:rPr>
      <w:sz w:val="20"/>
      <w:szCs w:val="20"/>
    </w:rPr>
  </w:style>
  <w:style w:type="character" w:customStyle="1" w:styleId="17">
    <w:name w:val="Comment Subject Char"/>
    <w:basedOn w:val="16"/>
    <w:link w:val="6"/>
    <w:semiHidden/>
    <w:qFormat/>
    <w:uiPriority w:val="99"/>
    <w:rPr>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1012</Words>
  <Characters>5774</Characters>
  <Lines>48</Lines>
  <Paragraphs>13</Paragraphs>
  <TotalTime>13</TotalTime>
  <ScaleCrop>false</ScaleCrop>
  <LinksUpToDate>false</LinksUpToDate>
  <CharactersWithSpaces>6773</CharactersWithSpaces>
  <Application>WPS Office_12.2.0.13201_F1E327BC-269C-435d-A152-05C5408002CA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2023-09-07T07:50:00Z</dcterms:created>
  <dc:creator>DOAN .</dc:creator>
  <cp:lastModifiedBy>Trịnh Đoan</cp:lastModifiedBy>
  <dcterms:modified xsi:type="dcterms:W3CDTF">2023-09-14T08:07:49Z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1033-12.2.0.13201</vt:lpwstr>
  </property>
  <property fmtid="{D5CDD505-2E9C-101B-9397-08002B2CF9AE}" pid="3" name="ICV">
    <vt:lpwstr>CB22463F3A474886BDBBE0A856BB61BC_12</vt:lpwstr>
  </property>
</Properties>
</file>