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60" w:rsidRPr="000A234C" w:rsidRDefault="00036060" w:rsidP="00036060">
      <w:pPr>
        <w:pStyle w:val="2"/>
        <w:rPr>
          <w:rFonts w:hint="eastAsia"/>
          <w:kern w:val="44"/>
          <w:sz w:val="28"/>
          <w:szCs w:val="28"/>
        </w:rPr>
      </w:pPr>
      <w:r w:rsidRPr="000A234C">
        <w:rPr>
          <w:rFonts w:ascii="Times New Roman" w:eastAsia="宋体" w:hAnsi="Times New Roman" w:hint="eastAsia"/>
          <w:kern w:val="44"/>
          <w:sz w:val="28"/>
          <w:szCs w:val="28"/>
        </w:rPr>
        <w:t>PDB</w:t>
      </w:r>
      <w:r w:rsidRPr="000A234C">
        <w:rPr>
          <w:rFonts w:ascii="Times New Roman" w:eastAsia="宋体" w:hAnsi="Times New Roman" w:hint="eastAsia"/>
          <w:kern w:val="44"/>
          <w:sz w:val="28"/>
          <w:szCs w:val="28"/>
        </w:rPr>
        <w:t>电源供电故障</w:t>
      </w:r>
    </w:p>
    <w:p w:rsidR="00036060" w:rsidRPr="000A234C" w:rsidRDefault="00036060" w:rsidP="00036060">
      <w:pPr>
        <w:rPr>
          <w:rFonts w:ascii="宋体" w:hAnsi="宋体" w:hint="eastAsia"/>
          <w:sz w:val="28"/>
          <w:szCs w:val="28"/>
        </w:rPr>
      </w:pPr>
      <w:r w:rsidRPr="000A234C">
        <w:rPr>
          <w:rFonts w:ascii="宋体" w:hAnsi="宋体"/>
          <w:b/>
          <w:color w:val="0000FF"/>
          <w:sz w:val="28"/>
          <w:szCs w:val="28"/>
        </w:rPr>
        <w:t>告警描述</w:t>
      </w:r>
      <w:r w:rsidRPr="000A234C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0A234C">
        <w:rPr>
          <w:rFonts w:hint="eastAsia"/>
          <w:b/>
          <w:sz w:val="28"/>
          <w:szCs w:val="28"/>
        </w:rPr>
        <w:t>PDB</w:t>
      </w:r>
      <w:r w:rsidRPr="000A234C">
        <w:rPr>
          <w:rFonts w:hint="eastAsia"/>
          <w:b/>
          <w:sz w:val="28"/>
          <w:szCs w:val="28"/>
        </w:rPr>
        <w:t>电源供电故障</w:t>
      </w:r>
    </w:p>
    <w:p w:rsidR="00036060" w:rsidRPr="000A234C" w:rsidRDefault="00036060" w:rsidP="00036060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0A234C">
        <w:rPr>
          <w:rFonts w:ascii="宋体" w:hAnsi="宋体" w:hint="eastAsia"/>
          <w:b/>
          <w:color w:val="0000FF"/>
          <w:sz w:val="28"/>
          <w:szCs w:val="28"/>
        </w:rPr>
        <w:t>原始级别</w:t>
      </w:r>
      <w:r w:rsidRPr="000A234C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</w:p>
    <w:p w:rsidR="00036060" w:rsidRPr="000A234C" w:rsidRDefault="00036060" w:rsidP="00036060">
      <w:pPr>
        <w:rPr>
          <w:rFonts w:ascii="宋体" w:hAnsi="宋体" w:hint="eastAsia"/>
          <w:sz w:val="28"/>
          <w:szCs w:val="28"/>
          <w:lang w:val="fr-FR"/>
        </w:rPr>
      </w:pPr>
      <w:r w:rsidRPr="000A234C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0A234C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0A234C">
        <w:rPr>
          <w:rFonts w:ascii="宋体" w:hAnsi="宋体" w:hint="eastAsia"/>
          <w:sz w:val="28"/>
          <w:szCs w:val="28"/>
        </w:rPr>
        <w:t>严重告警</w:t>
      </w:r>
    </w:p>
    <w:p w:rsidR="00036060" w:rsidRPr="000A234C" w:rsidRDefault="00036060" w:rsidP="00036060">
      <w:pPr>
        <w:rPr>
          <w:rFonts w:ascii="宋体" w:hAnsi="宋体" w:hint="eastAsia"/>
          <w:b/>
          <w:color w:val="0000FF"/>
          <w:sz w:val="28"/>
          <w:szCs w:val="28"/>
        </w:rPr>
      </w:pPr>
      <w:r w:rsidRPr="000A234C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0A234C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036060" w:rsidRPr="000A234C" w:rsidRDefault="00036060" w:rsidP="00036060">
      <w:pPr>
        <w:rPr>
          <w:rFonts w:ascii="宋体" w:hAnsi="宋体" w:hint="eastAsia"/>
          <w:sz w:val="28"/>
          <w:szCs w:val="28"/>
        </w:rPr>
      </w:pPr>
      <w:r w:rsidRPr="000A234C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0A234C">
        <w:rPr>
          <w:rFonts w:ascii="宋体" w:hAnsi="宋体" w:hint="eastAsia"/>
          <w:sz w:val="28"/>
          <w:szCs w:val="28"/>
        </w:rPr>
        <w:t>MSC SERVER</w:t>
      </w:r>
    </w:p>
    <w:p w:rsidR="00036060" w:rsidRPr="000A234C" w:rsidRDefault="00036060" w:rsidP="00036060">
      <w:pPr>
        <w:rPr>
          <w:rFonts w:hint="eastAsia"/>
          <w:sz w:val="28"/>
          <w:szCs w:val="28"/>
        </w:rPr>
      </w:pPr>
      <w:r w:rsidRPr="000A234C">
        <w:rPr>
          <w:rFonts w:ascii="宋体" w:hAnsi="宋体"/>
          <w:b/>
          <w:color w:val="0000FF"/>
          <w:sz w:val="28"/>
          <w:szCs w:val="28"/>
        </w:rPr>
        <w:t>告警解释：</w:t>
      </w:r>
      <w:r w:rsidRPr="000A234C">
        <w:rPr>
          <w:sz w:val="28"/>
          <w:szCs w:val="28"/>
        </w:rPr>
        <w:t>当</w:t>
      </w:r>
      <w:r w:rsidRPr="000A234C">
        <w:rPr>
          <w:color w:val="000000"/>
          <w:sz w:val="28"/>
          <w:szCs w:val="28"/>
        </w:rPr>
        <w:t>系统检测到配电框的输入电源不正常（如电压过低或过高）时，产生该告警</w:t>
      </w:r>
    </w:p>
    <w:p w:rsidR="00036060" w:rsidRPr="000A234C" w:rsidRDefault="00036060" w:rsidP="00036060">
      <w:pPr>
        <w:widowControl/>
        <w:rPr>
          <w:rFonts w:ascii="宋体" w:hAnsi="宋体" w:cs="宋体" w:hint="eastAsia"/>
          <w:sz w:val="28"/>
          <w:szCs w:val="28"/>
        </w:rPr>
      </w:pPr>
      <w:r w:rsidRPr="000A234C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0A234C">
        <w:rPr>
          <w:color w:val="000000"/>
          <w:sz w:val="28"/>
          <w:szCs w:val="28"/>
        </w:rPr>
        <w:t>系统将有</w:t>
      </w:r>
      <w:r w:rsidRPr="000A234C">
        <w:rPr>
          <w:color w:val="000000"/>
          <w:sz w:val="28"/>
          <w:szCs w:val="28"/>
        </w:rPr>
        <w:t>1</w:t>
      </w:r>
      <w:r w:rsidRPr="000A234C">
        <w:rPr>
          <w:color w:val="000000"/>
          <w:sz w:val="28"/>
          <w:szCs w:val="28"/>
        </w:rPr>
        <w:t>路供电系统发生故障</w:t>
      </w:r>
    </w:p>
    <w:p w:rsidR="00036060" w:rsidRPr="000A234C" w:rsidRDefault="00036060" w:rsidP="00036060">
      <w:pPr>
        <w:rPr>
          <w:rFonts w:ascii="Arial" w:hAnsi="Arial" w:cs="Arial" w:hint="eastAsia"/>
          <w:kern w:val="0"/>
          <w:sz w:val="28"/>
          <w:szCs w:val="28"/>
        </w:rPr>
      </w:pPr>
      <w:r w:rsidRPr="000A234C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0" w:type="auto"/>
        <w:tblCellSpacing w:w="0" w:type="dxa"/>
        <w:tblInd w:w="1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770"/>
        <w:gridCol w:w="5130"/>
      </w:tblGrid>
      <w:tr w:rsidR="00036060" w:rsidRPr="000A234C" w:rsidTr="00982C8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036060" w:rsidRPr="000A234C" w:rsidRDefault="00036060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A234C">
              <w:rPr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036060" w:rsidRPr="000A234C" w:rsidRDefault="00036060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A234C">
              <w:rPr>
                <w:b/>
                <w:bCs/>
                <w:color w:val="000000"/>
                <w:sz w:val="28"/>
                <w:szCs w:val="28"/>
              </w:rPr>
              <w:t>参数含义</w:t>
            </w:r>
          </w:p>
        </w:tc>
      </w:tr>
      <w:tr w:rsidR="00036060" w:rsidRPr="000A234C" w:rsidTr="00982C8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36060" w:rsidRPr="000A234C" w:rsidRDefault="00036060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0A234C">
              <w:rPr>
                <w:color w:val="000000"/>
                <w:sz w:val="28"/>
                <w:szCs w:val="28"/>
              </w:rPr>
              <w:t>机架号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36060" w:rsidRPr="000A234C" w:rsidRDefault="00036060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0A234C">
              <w:rPr>
                <w:color w:val="000000"/>
                <w:sz w:val="28"/>
                <w:szCs w:val="28"/>
              </w:rPr>
              <w:t>发生告警配电</w:t>
            </w:r>
            <w:proofErr w:type="gramStart"/>
            <w:r w:rsidRPr="000A234C">
              <w:rPr>
                <w:color w:val="000000"/>
                <w:sz w:val="28"/>
                <w:szCs w:val="28"/>
              </w:rPr>
              <w:t>框所在</w:t>
            </w:r>
            <w:proofErr w:type="gramEnd"/>
            <w:r w:rsidRPr="000A234C">
              <w:rPr>
                <w:color w:val="000000"/>
                <w:sz w:val="28"/>
                <w:szCs w:val="28"/>
              </w:rPr>
              <w:t>的机架号</w:t>
            </w:r>
          </w:p>
        </w:tc>
      </w:tr>
      <w:tr w:rsidR="00036060" w:rsidRPr="000A234C" w:rsidTr="00982C8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36060" w:rsidRPr="000A234C" w:rsidRDefault="00036060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proofErr w:type="gramStart"/>
            <w:r w:rsidRPr="000A234C">
              <w:rPr>
                <w:color w:val="000000"/>
                <w:sz w:val="28"/>
                <w:szCs w:val="28"/>
              </w:rPr>
              <w:t>框号</w:t>
            </w:r>
            <w:proofErr w:type="gram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36060" w:rsidRPr="000A234C" w:rsidRDefault="00036060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0A234C">
              <w:rPr>
                <w:color w:val="000000"/>
                <w:sz w:val="28"/>
                <w:szCs w:val="28"/>
              </w:rPr>
              <w:t>管理该配电框的</w:t>
            </w:r>
            <w:proofErr w:type="gramStart"/>
            <w:r w:rsidRPr="000A234C">
              <w:rPr>
                <w:color w:val="000000"/>
                <w:sz w:val="28"/>
                <w:szCs w:val="28"/>
              </w:rPr>
              <w:t>机框号</w:t>
            </w:r>
            <w:proofErr w:type="gramEnd"/>
          </w:p>
        </w:tc>
      </w:tr>
      <w:tr w:rsidR="00036060" w:rsidRPr="000A234C" w:rsidTr="00982C8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36060" w:rsidRPr="000A234C" w:rsidRDefault="00036060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0A234C">
              <w:rPr>
                <w:color w:val="000000"/>
                <w:sz w:val="28"/>
                <w:szCs w:val="28"/>
              </w:rPr>
              <w:t>输入电源编号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36060" w:rsidRPr="000A234C" w:rsidRDefault="00036060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0A234C">
              <w:rPr>
                <w:color w:val="000000"/>
                <w:sz w:val="28"/>
                <w:szCs w:val="28"/>
              </w:rPr>
              <w:t>电源输入编号，每个配电</w:t>
            </w:r>
            <w:proofErr w:type="gramStart"/>
            <w:r w:rsidRPr="000A234C">
              <w:rPr>
                <w:color w:val="000000"/>
                <w:sz w:val="28"/>
                <w:szCs w:val="28"/>
              </w:rPr>
              <w:t>框包括</w:t>
            </w:r>
            <w:proofErr w:type="gramEnd"/>
            <w:r w:rsidRPr="000A234C">
              <w:rPr>
                <w:color w:val="000000"/>
                <w:sz w:val="28"/>
                <w:szCs w:val="28"/>
              </w:rPr>
              <w:t>两路输入</w:t>
            </w:r>
          </w:p>
        </w:tc>
      </w:tr>
    </w:tbl>
    <w:p w:rsidR="00036060" w:rsidRPr="000A234C" w:rsidRDefault="00036060" w:rsidP="00036060">
      <w:pPr>
        <w:rPr>
          <w:rFonts w:ascii="宋体" w:hAnsi="宋体" w:hint="eastAsia"/>
          <w:b/>
          <w:color w:val="0000FF"/>
          <w:sz w:val="28"/>
          <w:szCs w:val="28"/>
        </w:rPr>
      </w:pPr>
      <w:r w:rsidRPr="000A234C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0A234C">
        <w:rPr>
          <w:rFonts w:ascii="宋体" w:hAnsi="宋体"/>
          <w:b/>
          <w:color w:val="0000FF"/>
          <w:sz w:val="28"/>
          <w:szCs w:val="28"/>
        </w:rPr>
        <w:t>：</w:t>
      </w:r>
    </w:p>
    <w:p w:rsidR="00036060" w:rsidRPr="000A234C" w:rsidRDefault="00036060" w:rsidP="00036060">
      <w:pPr>
        <w:numPr>
          <w:ilvl w:val="0"/>
          <w:numId w:val="2"/>
        </w:numPr>
        <w:rPr>
          <w:rFonts w:ascii="宋体" w:hAnsi="宋体" w:hint="eastAsia"/>
          <w:bCs/>
          <w:sz w:val="28"/>
          <w:szCs w:val="28"/>
        </w:rPr>
      </w:pPr>
      <w:r w:rsidRPr="000A234C">
        <w:rPr>
          <w:rFonts w:ascii="宋体" w:hAnsi="宋体" w:hint="eastAsia"/>
          <w:bCs/>
          <w:sz w:val="28"/>
          <w:szCs w:val="28"/>
        </w:rPr>
        <w:t>使用</w:t>
      </w:r>
      <w:r w:rsidRPr="000A234C">
        <w:rPr>
          <w:rFonts w:ascii="宋体" w:hAnsi="宋体"/>
          <w:sz w:val="28"/>
          <w:szCs w:val="28"/>
        </w:rPr>
        <w:t>DSP ENVSTAT</w:t>
      </w:r>
      <w:r w:rsidRPr="000A234C">
        <w:rPr>
          <w:rFonts w:ascii="宋体" w:hAnsi="宋体" w:hint="eastAsia"/>
          <w:sz w:val="28"/>
          <w:szCs w:val="28"/>
        </w:rPr>
        <w:t>查看当前输入电源状态及当前电压值: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>DSP ENVSTAT: SN=0</w:t>
      </w:r>
      <w:proofErr w:type="gramStart"/>
      <w:r w:rsidRPr="000A234C">
        <w:rPr>
          <w:sz w:val="28"/>
          <w:szCs w:val="28"/>
        </w:rPr>
        <w:t>;%</w:t>
      </w:r>
      <w:proofErr w:type="gramEnd"/>
      <w:r w:rsidRPr="000A234C">
        <w:rPr>
          <w:sz w:val="28"/>
          <w:szCs w:val="28"/>
        </w:rPr>
        <w:t xml:space="preserve">%                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RETCODE = 0  </w:t>
      </w:r>
      <w:r w:rsidRPr="000A234C">
        <w:rPr>
          <w:sz w:val="28"/>
          <w:szCs w:val="28"/>
        </w:rPr>
        <w:t>操作成功</w:t>
      </w:r>
      <w:r w:rsidRPr="000A234C">
        <w:rPr>
          <w:sz w:val="28"/>
          <w:szCs w:val="28"/>
        </w:rPr>
        <w:t xml:space="preserve">                 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</w:t>
      </w:r>
      <w:r w:rsidRPr="000A234C">
        <w:rPr>
          <w:sz w:val="28"/>
          <w:szCs w:val="28"/>
        </w:rPr>
        <w:t>环境状态</w:t>
      </w:r>
      <w:r w:rsidRPr="000A234C">
        <w:rPr>
          <w:sz w:val="28"/>
          <w:szCs w:val="28"/>
        </w:rPr>
        <w:t xml:space="preserve">                              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--------                              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rFonts w:hint="eastAsia"/>
          <w:sz w:val="28"/>
          <w:szCs w:val="28"/>
        </w:rPr>
      </w:pPr>
      <w:r w:rsidRPr="000A234C">
        <w:rPr>
          <w:sz w:val="28"/>
          <w:szCs w:val="28"/>
        </w:rPr>
        <w:lastRenderedPageBreak/>
        <w:t xml:space="preserve">                            PDB</w:t>
      </w:r>
      <w:r w:rsidRPr="000A234C">
        <w:rPr>
          <w:sz w:val="28"/>
          <w:szCs w:val="28"/>
        </w:rPr>
        <w:t>状态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</w:t>
      </w:r>
      <w:r w:rsidRPr="000A234C">
        <w:rPr>
          <w:rFonts w:hint="eastAsia"/>
          <w:color w:val="FF0000"/>
          <w:sz w:val="28"/>
          <w:szCs w:val="28"/>
        </w:rPr>
        <w:t>//</w:t>
      </w:r>
      <w:r w:rsidRPr="000A234C">
        <w:rPr>
          <w:rFonts w:hint="eastAsia"/>
          <w:color w:val="FF0000"/>
          <w:sz w:val="28"/>
          <w:szCs w:val="28"/>
        </w:rPr>
        <w:t>其余状态为异常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1</w:t>
      </w:r>
      <w:r w:rsidRPr="000A234C">
        <w:rPr>
          <w:sz w:val="28"/>
          <w:szCs w:val="28"/>
        </w:rPr>
        <w:t>号输入电源状态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</w:t>
      </w:r>
      <w:r w:rsidRPr="000A234C">
        <w:rPr>
          <w:rFonts w:hint="eastAsia"/>
          <w:color w:val="FF0000"/>
          <w:sz w:val="28"/>
          <w:szCs w:val="28"/>
        </w:rPr>
        <w:t>//</w:t>
      </w:r>
      <w:r w:rsidRPr="000A234C">
        <w:rPr>
          <w:rFonts w:hint="eastAsia"/>
          <w:color w:val="FF0000"/>
          <w:sz w:val="28"/>
          <w:szCs w:val="28"/>
        </w:rPr>
        <w:t>其余状态为异常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2</w:t>
      </w:r>
      <w:r w:rsidRPr="000A234C">
        <w:rPr>
          <w:sz w:val="28"/>
          <w:szCs w:val="28"/>
        </w:rPr>
        <w:t>号输入电源状态</w:t>
      </w:r>
      <w:r w:rsidRPr="000A234C">
        <w:rPr>
          <w:sz w:val="28"/>
          <w:szCs w:val="28"/>
        </w:rPr>
        <w:t xml:space="preserve"> = </w:t>
      </w:r>
      <w:r w:rsidRPr="000A234C">
        <w:rPr>
          <w:rFonts w:hint="eastAsia"/>
          <w:sz w:val="28"/>
          <w:szCs w:val="28"/>
        </w:rPr>
        <w:t>正常</w:t>
      </w:r>
      <w:r w:rsidRPr="000A234C">
        <w:rPr>
          <w:sz w:val="28"/>
          <w:szCs w:val="28"/>
        </w:rPr>
        <w:t xml:space="preserve"> </w:t>
      </w:r>
      <w:r w:rsidRPr="000A234C">
        <w:rPr>
          <w:rFonts w:hint="eastAsia"/>
          <w:color w:val="FF0000"/>
          <w:sz w:val="28"/>
          <w:szCs w:val="28"/>
        </w:rPr>
        <w:t>//</w:t>
      </w:r>
      <w:r w:rsidRPr="000A234C">
        <w:rPr>
          <w:rFonts w:hint="eastAsia"/>
          <w:color w:val="FF0000"/>
          <w:sz w:val="28"/>
          <w:szCs w:val="28"/>
        </w:rPr>
        <w:t>其余状态为异常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 </w:t>
      </w:r>
      <w:r w:rsidRPr="000A234C">
        <w:rPr>
          <w:sz w:val="28"/>
          <w:szCs w:val="28"/>
        </w:rPr>
        <w:t>温度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过高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 </w:t>
      </w:r>
      <w:r w:rsidRPr="000A234C">
        <w:rPr>
          <w:sz w:val="28"/>
          <w:szCs w:val="28"/>
        </w:rPr>
        <w:t>湿度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过高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避雷单元</w:t>
      </w:r>
      <w:r w:rsidRPr="000A234C">
        <w:rPr>
          <w:sz w:val="28"/>
          <w:szCs w:val="28"/>
        </w:rPr>
        <w:t xml:space="preserve">1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避雷单元</w:t>
      </w:r>
      <w:r w:rsidRPr="000A234C">
        <w:rPr>
          <w:sz w:val="28"/>
          <w:szCs w:val="28"/>
        </w:rPr>
        <w:t xml:space="preserve">2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输出开关</w:t>
      </w:r>
      <w:r w:rsidRPr="000A234C">
        <w:rPr>
          <w:sz w:val="28"/>
          <w:szCs w:val="28"/>
        </w:rPr>
        <w:t xml:space="preserve">1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输出开关</w:t>
      </w:r>
      <w:r w:rsidRPr="000A234C">
        <w:rPr>
          <w:sz w:val="28"/>
          <w:szCs w:val="28"/>
        </w:rPr>
        <w:t xml:space="preserve">2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输出开关</w:t>
      </w:r>
      <w:r w:rsidRPr="000A234C">
        <w:rPr>
          <w:sz w:val="28"/>
          <w:szCs w:val="28"/>
        </w:rPr>
        <w:t xml:space="preserve">3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输出开关</w:t>
      </w:r>
      <w:r w:rsidRPr="000A234C">
        <w:rPr>
          <w:sz w:val="28"/>
          <w:szCs w:val="28"/>
        </w:rPr>
        <w:t xml:space="preserve">4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输出开关</w:t>
      </w:r>
      <w:r w:rsidRPr="000A234C">
        <w:rPr>
          <w:sz w:val="28"/>
          <w:szCs w:val="28"/>
        </w:rPr>
        <w:t xml:space="preserve">5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输出开关</w:t>
      </w:r>
      <w:r w:rsidRPr="000A234C">
        <w:rPr>
          <w:sz w:val="28"/>
          <w:szCs w:val="28"/>
        </w:rPr>
        <w:t xml:space="preserve">6 = </w:t>
      </w:r>
      <w:r w:rsidRPr="000A234C">
        <w:rPr>
          <w:sz w:val="28"/>
          <w:szCs w:val="28"/>
        </w:rPr>
        <w:t>正常</w:t>
      </w:r>
      <w:r w:rsidRPr="000A234C">
        <w:rPr>
          <w:sz w:val="28"/>
          <w:szCs w:val="28"/>
        </w:rPr>
        <w:t xml:space="preserve">  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1</w:t>
      </w:r>
      <w:r w:rsidRPr="000A234C">
        <w:rPr>
          <w:sz w:val="28"/>
          <w:szCs w:val="28"/>
        </w:rPr>
        <w:t>号外部传感器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未使用</w:t>
      </w:r>
      <w:r w:rsidRPr="000A234C">
        <w:rPr>
          <w:sz w:val="28"/>
          <w:szCs w:val="28"/>
        </w:rPr>
        <w:t xml:space="preserve">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2</w:t>
      </w:r>
      <w:r w:rsidRPr="000A234C">
        <w:rPr>
          <w:sz w:val="28"/>
          <w:szCs w:val="28"/>
        </w:rPr>
        <w:t>号外部传感器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未使用</w:t>
      </w:r>
      <w:r w:rsidRPr="000A234C">
        <w:rPr>
          <w:sz w:val="28"/>
          <w:szCs w:val="28"/>
        </w:rPr>
        <w:t xml:space="preserve">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3</w:t>
      </w:r>
      <w:r w:rsidRPr="000A234C">
        <w:rPr>
          <w:sz w:val="28"/>
          <w:szCs w:val="28"/>
        </w:rPr>
        <w:t>号外部传感器</w:t>
      </w:r>
      <w:r w:rsidRPr="000A234C">
        <w:rPr>
          <w:sz w:val="28"/>
          <w:szCs w:val="28"/>
        </w:rPr>
        <w:t xml:space="preserve"> = </w:t>
      </w:r>
      <w:r w:rsidRPr="000A234C">
        <w:rPr>
          <w:sz w:val="28"/>
          <w:szCs w:val="28"/>
        </w:rPr>
        <w:t>未使用</w:t>
      </w:r>
      <w:r w:rsidRPr="000A234C">
        <w:rPr>
          <w:sz w:val="28"/>
          <w:szCs w:val="28"/>
        </w:rPr>
        <w:t xml:space="preserve">                                 </w:t>
      </w:r>
    </w:p>
    <w:p w:rsidR="00036060" w:rsidRPr="000A234C" w:rsidRDefault="00036060" w:rsidP="00036060">
      <w:pPr>
        <w:pStyle w:val="HTML"/>
        <w:ind w:leftChars="171" w:left="359"/>
        <w:rPr>
          <w:sz w:val="28"/>
          <w:szCs w:val="28"/>
        </w:rPr>
      </w:pPr>
      <w:r w:rsidRPr="000A234C">
        <w:rPr>
          <w:sz w:val="28"/>
          <w:szCs w:val="28"/>
        </w:rPr>
        <w:t xml:space="preserve">    ---    END                                   </w:t>
      </w:r>
    </w:p>
    <w:p w:rsidR="00036060" w:rsidRPr="000A234C" w:rsidRDefault="00036060" w:rsidP="00036060">
      <w:pPr>
        <w:rPr>
          <w:rFonts w:ascii="宋体" w:hAnsi="宋体" w:hint="eastAsia"/>
          <w:sz w:val="28"/>
          <w:szCs w:val="28"/>
        </w:rPr>
      </w:pPr>
      <w:r w:rsidRPr="000A234C">
        <w:rPr>
          <w:rFonts w:ascii="宋体" w:hAnsi="宋体" w:hint="eastAsia"/>
          <w:sz w:val="28"/>
          <w:szCs w:val="28"/>
        </w:rPr>
        <w:t>及时通知分公司现场处理。</w:t>
      </w:r>
    </w:p>
    <w:p w:rsidR="00036060" w:rsidRPr="000A234C" w:rsidRDefault="00036060" w:rsidP="00036060">
      <w:pPr>
        <w:numPr>
          <w:ilvl w:val="0"/>
          <w:numId w:val="2"/>
        </w:numPr>
        <w:rPr>
          <w:rFonts w:ascii="宋体" w:hAnsi="宋体" w:hint="eastAsia"/>
          <w:bCs/>
          <w:sz w:val="28"/>
          <w:szCs w:val="28"/>
        </w:rPr>
      </w:pPr>
      <w:r w:rsidRPr="000A234C">
        <w:rPr>
          <w:rFonts w:ascii="宋体" w:hAnsi="宋体"/>
          <w:bCs/>
          <w:sz w:val="28"/>
          <w:szCs w:val="28"/>
        </w:rPr>
        <w:t>DSP PDB: SN=1;</w:t>
      </w:r>
      <w:r w:rsidRPr="000A234C">
        <w:rPr>
          <w:rFonts w:ascii="宋体" w:hAnsi="宋体" w:hint="eastAsia"/>
          <w:bCs/>
          <w:sz w:val="28"/>
          <w:szCs w:val="28"/>
        </w:rPr>
        <w:t>//作用：查询PDB的输入电压范围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lastRenderedPageBreak/>
        <w:t xml:space="preserve">    RETCODE = 0  </w:t>
      </w:r>
      <w:r w:rsidRPr="000A234C">
        <w:rPr>
          <w:sz w:val="28"/>
          <w:szCs w:val="28"/>
        </w:rPr>
        <w:t>操作成功</w:t>
      </w:r>
      <w:r w:rsidRPr="000A234C">
        <w:rPr>
          <w:sz w:val="28"/>
          <w:szCs w:val="28"/>
        </w:rPr>
        <w:t xml:space="preserve">                   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PDB</w:t>
      </w:r>
      <w:r w:rsidRPr="000A234C">
        <w:rPr>
          <w:sz w:val="28"/>
          <w:szCs w:val="28"/>
        </w:rPr>
        <w:t>信息</w:t>
      </w:r>
      <w:r w:rsidRPr="000A234C">
        <w:rPr>
          <w:sz w:val="28"/>
          <w:szCs w:val="28"/>
        </w:rPr>
        <w:t xml:space="preserve">                                 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-------                                 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</w:t>
      </w:r>
      <w:r w:rsidRPr="000A234C">
        <w:rPr>
          <w:sz w:val="28"/>
          <w:szCs w:val="28"/>
        </w:rPr>
        <w:t>硬件</w:t>
      </w:r>
      <w:r w:rsidRPr="000A234C">
        <w:rPr>
          <w:sz w:val="28"/>
          <w:szCs w:val="28"/>
        </w:rPr>
        <w:t>PCB</w:t>
      </w:r>
      <w:r w:rsidRPr="000A234C">
        <w:rPr>
          <w:sz w:val="28"/>
          <w:szCs w:val="28"/>
        </w:rPr>
        <w:t>版本</w:t>
      </w:r>
      <w:r w:rsidRPr="000A234C">
        <w:rPr>
          <w:sz w:val="28"/>
          <w:szCs w:val="28"/>
        </w:rPr>
        <w:t xml:space="preserve"> = 3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</w:t>
      </w:r>
      <w:r w:rsidRPr="000A234C">
        <w:rPr>
          <w:sz w:val="28"/>
          <w:szCs w:val="28"/>
        </w:rPr>
        <w:t>硬件</w:t>
      </w:r>
      <w:r w:rsidRPr="000A234C">
        <w:rPr>
          <w:sz w:val="28"/>
          <w:szCs w:val="28"/>
        </w:rPr>
        <w:t>CPLD</w:t>
      </w:r>
      <w:r w:rsidRPr="000A234C">
        <w:rPr>
          <w:sz w:val="28"/>
          <w:szCs w:val="28"/>
        </w:rPr>
        <w:t>版本</w:t>
      </w:r>
      <w:r w:rsidRPr="000A234C">
        <w:rPr>
          <w:sz w:val="28"/>
          <w:szCs w:val="28"/>
        </w:rPr>
        <w:t xml:space="preserve"> = 1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</w:t>
      </w:r>
      <w:r w:rsidRPr="000A234C">
        <w:rPr>
          <w:sz w:val="28"/>
          <w:szCs w:val="28"/>
        </w:rPr>
        <w:t>软件主版本</w:t>
      </w:r>
      <w:r w:rsidRPr="000A234C">
        <w:rPr>
          <w:sz w:val="28"/>
          <w:szCs w:val="28"/>
        </w:rPr>
        <w:t xml:space="preserve"> = 1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</w:t>
      </w:r>
      <w:proofErr w:type="gramStart"/>
      <w:r w:rsidRPr="000A234C">
        <w:rPr>
          <w:sz w:val="28"/>
          <w:szCs w:val="28"/>
        </w:rPr>
        <w:t>软件副版本</w:t>
      </w:r>
      <w:proofErr w:type="gramEnd"/>
      <w:r w:rsidRPr="000A234C">
        <w:rPr>
          <w:sz w:val="28"/>
          <w:szCs w:val="28"/>
        </w:rPr>
        <w:t xml:space="preserve"> = 19                      </w:t>
      </w:r>
    </w:p>
    <w:p w:rsidR="00036060" w:rsidRPr="000A234C" w:rsidRDefault="00036060" w:rsidP="00036060">
      <w:pPr>
        <w:pStyle w:val="HTML"/>
        <w:rPr>
          <w:color w:val="FF0000"/>
          <w:sz w:val="28"/>
          <w:szCs w:val="28"/>
        </w:rPr>
      </w:pPr>
      <w:r w:rsidRPr="000A234C">
        <w:rPr>
          <w:sz w:val="28"/>
          <w:szCs w:val="28"/>
        </w:rPr>
        <w:t xml:space="preserve">                  </w:t>
      </w:r>
      <w:r w:rsidRPr="000A234C">
        <w:rPr>
          <w:color w:val="FF0000"/>
          <w:sz w:val="28"/>
          <w:szCs w:val="28"/>
        </w:rPr>
        <w:t xml:space="preserve">    </w:t>
      </w:r>
      <w:r w:rsidRPr="000A234C">
        <w:rPr>
          <w:color w:val="FF0000"/>
          <w:sz w:val="28"/>
          <w:szCs w:val="28"/>
        </w:rPr>
        <w:t>第一路电压告警上限</w:t>
      </w:r>
      <w:r w:rsidRPr="000A234C">
        <w:rPr>
          <w:color w:val="FF0000"/>
          <w:sz w:val="28"/>
          <w:szCs w:val="28"/>
        </w:rPr>
        <w:t xml:space="preserve"> = </w:t>
      </w:r>
      <w:r w:rsidRPr="000A234C">
        <w:rPr>
          <w:rFonts w:hint="eastAsia"/>
          <w:color w:val="FF0000"/>
          <w:sz w:val="28"/>
          <w:szCs w:val="28"/>
        </w:rPr>
        <w:t>57</w:t>
      </w:r>
      <w:r w:rsidRPr="000A234C">
        <w:rPr>
          <w:color w:val="FF0000"/>
          <w:sz w:val="28"/>
          <w:szCs w:val="28"/>
        </w:rPr>
        <w:t xml:space="preserve">                      </w:t>
      </w:r>
    </w:p>
    <w:p w:rsidR="00036060" w:rsidRPr="000A234C" w:rsidRDefault="00036060" w:rsidP="00036060">
      <w:pPr>
        <w:pStyle w:val="HTML"/>
        <w:rPr>
          <w:color w:val="FF0000"/>
          <w:sz w:val="28"/>
          <w:szCs w:val="28"/>
        </w:rPr>
      </w:pPr>
      <w:r w:rsidRPr="000A234C">
        <w:rPr>
          <w:color w:val="FF0000"/>
          <w:sz w:val="28"/>
          <w:szCs w:val="28"/>
        </w:rPr>
        <w:t xml:space="preserve">                      </w:t>
      </w:r>
      <w:r w:rsidRPr="000A234C">
        <w:rPr>
          <w:color w:val="FF0000"/>
          <w:sz w:val="28"/>
          <w:szCs w:val="28"/>
        </w:rPr>
        <w:t>第一路电压告警下限</w:t>
      </w:r>
      <w:r w:rsidRPr="000A234C">
        <w:rPr>
          <w:color w:val="FF0000"/>
          <w:sz w:val="28"/>
          <w:szCs w:val="28"/>
        </w:rPr>
        <w:t xml:space="preserve"> = </w:t>
      </w:r>
      <w:r w:rsidRPr="000A234C">
        <w:rPr>
          <w:rFonts w:hint="eastAsia"/>
          <w:color w:val="FF0000"/>
          <w:sz w:val="28"/>
          <w:szCs w:val="28"/>
        </w:rPr>
        <w:t>42</w:t>
      </w:r>
      <w:r w:rsidRPr="000A234C">
        <w:rPr>
          <w:color w:val="FF0000"/>
          <w:sz w:val="28"/>
          <w:szCs w:val="28"/>
        </w:rPr>
        <w:t xml:space="preserve">                      </w:t>
      </w:r>
    </w:p>
    <w:p w:rsidR="00036060" w:rsidRPr="000A234C" w:rsidRDefault="00036060" w:rsidP="00036060">
      <w:pPr>
        <w:pStyle w:val="HTML"/>
        <w:rPr>
          <w:color w:val="FF0000"/>
          <w:sz w:val="28"/>
          <w:szCs w:val="28"/>
        </w:rPr>
      </w:pPr>
      <w:r w:rsidRPr="000A234C">
        <w:rPr>
          <w:color w:val="FF0000"/>
          <w:sz w:val="28"/>
          <w:szCs w:val="28"/>
        </w:rPr>
        <w:t xml:space="preserve">                      </w:t>
      </w:r>
      <w:r w:rsidRPr="000A234C">
        <w:rPr>
          <w:color w:val="FF0000"/>
          <w:sz w:val="28"/>
          <w:szCs w:val="28"/>
        </w:rPr>
        <w:t>第二路电压告警上限</w:t>
      </w:r>
      <w:r w:rsidRPr="000A234C">
        <w:rPr>
          <w:color w:val="FF0000"/>
          <w:sz w:val="28"/>
          <w:szCs w:val="28"/>
        </w:rPr>
        <w:t xml:space="preserve"> = </w:t>
      </w:r>
      <w:r w:rsidRPr="000A234C">
        <w:rPr>
          <w:rFonts w:hint="eastAsia"/>
          <w:color w:val="FF0000"/>
          <w:sz w:val="28"/>
          <w:szCs w:val="28"/>
        </w:rPr>
        <w:t>57</w:t>
      </w:r>
      <w:r w:rsidRPr="000A234C">
        <w:rPr>
          <w:color w:val="FF0000"/>
          <w:sz w:val="28"/>
          <w:szCs w:val="28"/>
        </w:rPr>
        <w:t xml:space="preserve">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color w:val="FF0000"/>
          <w:sz w:val="28"/>
          <w:szCs w:val="28"/>
        </w:rPr>
        <w:t xml:space="preserve">                      </w:t>
      </w:r>
      <w:r w:rsidRPr="000A234C">
        <w:rPr>
          <w:color w:val="FF0000"/>
          <w:sz w:val="28"/>
          <w:szCs w:val="28"/>
        </w:rPr>
        <w:t>第二路电压告警下限</w:t>
      </w:r>
      <w:r w:rsidRPr="000A234C">
        <w:rPr>
          <w:color w:val="FF0000"/>
          <w:sz w:val="28"/>
          <w:szCs w:val="28"/>
        </w:rPr>
        <w:t xml:space="preserve"> = </w:t>
      </w:r>
      <w:r w:rsidRPr="000A234C">
        <w:rPr>
          <w:rFonts w:hint="eastAsia"/>
          <w:color w:val="FF0000"/>
          <w:sz w:val="28"/>
          <w:szCs w:val="28"/>
        </w:rPr>
        <w:t>42</w:t>
      </w:r>
      <w:r w:rsidRPr="000A234C">
        <w:rPr>
          <w:color w:val="FF0000"/>
          <w:sz w:val="28"/>
          <w:szCs w:val="28"/>
        </w:rPr>
        <w:t xml:space="preserve">   </w:t>
      </w:r>
      <w:r w:rsidRPr="000A234C">
        <w:rPr>
          <w:sz w:val="28"/>
          <w:szCs w:val="28"/>
        </w:rPr>
        <w:t xml:space="preserve">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</w:t>
      </w:r>
      <w:r w:rsidRPr="000A234C">
        <w:rPr>
          <w:sz w:val="28"/>
          <w:szCs w:val="28"/>
        </w:rPr>
        <w:t>温度告警上限</w:t>
      </w:r>
      <w:r w:rsidRPr="000A234C">
        <w:rPr>
          <w:sz w:val="28"/>
          <w:szCs w:val="28"/>
        </w:rPr>
        <w:t xml:space="preserve"> = 70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</w:t>
      </w:r>
      <w:r w:rsidRPr="000A234C">
        <w:rPr>
          <w:sz w:val="28"/>
          <w:szCs w:val="28"/>
        </w:rPr>
        <w:t>温度告警下限</w:t>
      </w:r>
      <w:r w:rsidRPr="000A234C">
        <w:rPr>
          <w:sz w:val="28"/>
          <w:szCs w:val="28"/>
        </w:rPr>
        <w:t xml:space="preserve"> = 5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</w:t>
      </w:r>
      <w:r w:rsidRPr="000A234C">
        <w:rPr>
          <w:sz w:val="28"/>
          <w:szCs w:val="28"/>
        </w:rPr>
        <w:t>湿度告警上限</w:t>
      </w:r>
      <w:r w:rsidRPr="000A234C">
        <w:rPr>
          <w:sz w:val="28"/>
          <w:szCs w:val="28"/>
        </w:rPr>
        <w:t xml:space="preserve"> = 95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</w:t>
      </w:r>
      <w:r w:rsidRPr="000A234C">
        <w:rPr>
          <w:sz w:val="28"/>
          <w:szCs w:val="28"/>
        </w:rPr>
        <w:t>湿度告警下限</w:t>
      </w:r>
      <w:r w:rsidRPr="000A234C">
        <w:rPr>
          <w:sz w:val="28"/>
          <w:szCs w:val="28"/>
        </w:rPr>
        <w:t xml:space="preserve"> = 5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</w:t>
      </w:r>
      <w:r w:rsidRPr="000A234C">
        <w:rPr>
          <w:sz w:val="28"/>
          <w:szCs w:val="28"/>
        </w:rPr>
        <w:t>外接模拟量传感器</w:t>
      </w:r>
      <w:r w:rsidRPr="000A234C">
        <w:rPr>
          <w:sz w:val="28"/>
          <w:szCs w:val="28"/>
        </w:rPr>
        <w:t>1</w:t>
      </w:r>
      <w:r w:rsidRPr="000A234C">
        <w:rPr>
          <w:sz w:val="28"/>
          <w:szCs w:val="28"/>
        </w:rPr>
        <w:t>告警上限</w:t>
      </w:r>
      <w:r w:rsidRPr="000A234C">
        <w:rPr>
          <w:sz w:val="28"/>
          <w:szCs w:val="28"/>
        </w:rPr>
        <w:t xml:space="preserve"> = 255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</w:t>
      </w:r>
      <w:r w:rsidRPr="000A234C">
        <w:rPr>
          <w:sz w:val="28"/>
          <w:szCs w:val="28"/>
        </w:rPr>
        <w:t>外接模拟量传感器</w:t>
      </w:r>
      <w:r w:rsidRPr="000A234C">
        <w:rPr>
          <w:sz w:val="28"/>
          <w:szCs w:val="28"/>
        </w:rPr>
        <w:t>1</w:t>
      </w:r>
      <w:r w:rsidRPr="000A234C">
        <w:rPr>
          <w:sz w:val="28"/>
          <w:szCs w:val="28"/>
        </w:rPr>
        <w:t>告警下限</w:t>
      </w:r>
      <w:r w:rsidRPr="000A234C">
        <w:rPr>
          <w:sz w:val="28"/>
          <w:szCs w:val="28"/>
        </w:rPr>
        <w:t xml:space="preserve"> = 0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</w:t>
      </w:r>
      <w:r w:rsidRPr="000A234C">
        <w:rPr>
          <w:sz w:val="28"/>
          <w:szCs w:val="28"/>
        </w:rPr>
        <w:t>外接模拟量传感器</w:t>
      </w:r>
      <w:r w:rsidRPr="000A234C">
        <w:rPr>
          <w:sz w:val="28"/>
          <w:szCs w:val="28"/>
        </w:rPr>
        <w:t>2</w:t>
      </w:r>
      <w:r w:rsidRPr="000A234C">
        <w:rPr>
          <w:sz w:val="28"/>
          <w:szCs w:val="28"/>
        </w:rPr>
        <w:t>告警上限</w:t>
      </w:r>
      <w:r w:rsidRPr="000A234C">
        <w:rPr>
          <w:sz w:val="28"/>
          <w:szCs w:val="28"/>
        </w:rPr>
        <w:t xml:space="preserve"> = 255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</w:t>
      </w:r>
      <w:r w:rsidRPr="000A234C">
        <w:rPr>
          <w:sz w:val="28"/>
          <w:szCs w:val="28"/>
        </w:rPr>
        <w:t>外接模拟量传感器</w:t>
      </w:r>
      <w:r w:rsidRPr="000A234C">
        <w:rPr>
          <w:sz w:val="28"/>
          <w:szCs w:val="28"/>
        </w:rPr>
        <w:t>2</w:t>
      </w:r>
      <w:r w:rsidRPr="000A234C">
        <w:rPr>
          <w:sz w:val="28"/>
          <w:szCs w:val="28"/>
        </w:rPr>
        <w:t>告警下限</w:t>
      </w:r>
      <w:r w:rsidRPr="000A234C">
        <w:rPr>
          <w:sz w:val="28"/>
          <w:szCs w:val="28"/>
        </w:rPr>
        <w:t xml:space="preserve"> = 0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  </w:t>
      </w:r>
      <w:r w:rsidRPr="000A234C">
        <w:rPr>
          <w:sz w:val="28"/>
          <w:szCs w:val="28"/>
        </w:rPr>
        <w:t>外置切换</w:t>
      </w:r>
      <w:r w:rsidRPr="000A234C">
        <w:rPr>
          <w:sz w:val="28"/>
          <w:szCs w:val="28"/>
        </w:rPr>
        <w:t xml:space="preserve"> = 0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</w:t>
      </w:r>
      <w:r w:rsidRPr="000A234C">
        <w:rPr>
          <w:sz w:val="28"/>
          <w:szCs w:val="28"/>
        </w:rPr>
        <w:t>模拟信号类型</w:t>
      </w:r>
      <w:r w:rsidRPr="000A234C">
        <w:rPr>
          <w:sz w:val="28"/>
          <w:szCs w:val="28"/>
        </w:rPr>
        <w:t xml:space="preserve"> = 255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</w:t>
      </w:r>
      <w:r w:rsidRPr="000A234C">
        <w:rPr>
          <w:sz w:val="28"/>
          <w:szCs w:val="28"/>
        </w:rPr>
        <w:t>第一路输入电压</w:t>
      </w:r>
      <w:r w:rsidRPr="000A234C">
        <w:rPr>
          <w:sz w:val="28"/>
          <w:szCs w:val="28"/>
        </w:rPr>
        <w:t xml:space="preserve"> = 0 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lastRenderedPageBreak/>
        <w:t xml:space="preserve">                          </w:t>
      </w:r>
      <w:r w:rsidRPr="000A234C">
        <w:rPr>
          <w:sz w:val="28"/>
          <w:szCs w:val="28"/>
        </w:rPr>
        <w:t>第二路输入电压</w:t>
      </w:r>
      <w:r w:rsidRPr="000A234C">
        <w:rPr>
          <w:sz w:val="28"/>
          <w:szCs w:val="28"/>
        </w:rPr>
        <w:t xml:space="preserve"> = 68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      </w:t>
      </w:r>
      <w:r w:rsidRPr="000A234C">
        <w:rPr>
          <w:sz w:val="28"/>
          <w:szCs w:val="28"/>
        </w:rPr>
        <w:t>温度</w:t>
      </w:r>
      <w:r w:rsidRPr="000A234C">
        <w:rPr>
          <w:sz w:val="28"/>
          <w:szCs w:val="28"/>
        </w:rPr>
        <w:t xml:space="preserve"> = 26                      </w:t>
      </w:r>
    </w:p>
    <w:p w:rsidR="00036060" w:rsidRPr="000A234C" w:rsidRDefault="00036060" w:rsidP="00036060">
      <w:pPr>
        <w:pStyle w:val="HTML"/>
        <w:rPr>
          <w:sz w:val="28"/>
          <w:szCs w:val="28"/>
        </w:rPr>
      </w:pPr>
      <w:r w:rsidRPr="000A234C">
        <w:rPr>
          <w:sz w:val="28"/>
          <w:szCs w:val="28"/>
        </w:rPr>
        <w:t xml:space="preserve">                                    </w:t>
      </w:r>
      <w:r w:rsidRPr="000A234C">
        <w:rPr>
          <w:sz w:val="28"/>
          <w:szCs w:val="28"/>
        </w:rPr>
        <w:t>湿度</w:t>
      </w:r>
      <w:r w:rsidRPr="000A234C">
        <w:rPr>
          <w:sz w:val="28"/>
          <w:szCs w:val="28"/>
        </w:rPr>
        <w:t xml:space="preserve"> = 0                       </w:t>
      </w:r>
    </w:p>
    <w:p w:rsidR="00036060" w:rsidRPr="000A234C" w:rsidRDefault="00036060" w:rsidP="00036060">
      <w:pPr>
        <w:pStyle w:val="HTML"/>
        <w:rPr>
          <w:rFonts w:hint="eastAsia"/>
          <w:bCs/>
          <w:sz w:val="28"/>
          <w:szCs w:val="28"/>
        </w:rPr>
      </w:pPr>
      <w:r w:rsidRPr="000A234C">
        <w:rPr>
          <w:sz w:val="28"/>
          <w:szCs w:val="28"/>
        </w:rPr>
        <w:t xml:space="preserve">    ---    END      </w:t>
      </w:r>
    </w:p>
    <w:p w:rsidR="00036060" w:rsidRPr="000A234C" w:rsidRDefault="00036060" w:rsidP="00036060">
      <w:pPr>
        <w:ind w:leftChars="257" w:left="540"/>
        <w:rPr>
          <w:rFonts w:ascii="宋体" w:hAnsi="宋体" w:hint="eastAsia"/>
          <w:bCs/>
          <w:sz w:val="28"/>
          <w:szCs w:val="28"/>
        </w:rPr>
      </w:pPr>
      <w:r w:rsidRPr="000A234C">
        <w:rPr>
          <w:rFonts w:hint="eastAsia"/>
          <w:sz w:val="28"/>
          <w:szCs w:val="28"/>
        </w:rPr>
        <w:t>输入电压上限为</w:t>
      </w:r>
      <w:r w:rsidRPr="000A234C">
        <w:rPr>
          <w:rFonts w:hint="eastAsia"/>
          <w:sz w:val="28"/>
          <w:szCs w:val="28"/>
        </w:rPr>
        <w:t>57</w:t>
      </w:r>
      <w:r w:rsidRPr="000A234C">
        <w:rPr>
          <w:rFonts w:hint="eastAsia"/>
          <w:sz w:val="28"/>
          <w:szCs w:val="28"/>
        </w:rPr>
        <w:t>，一般</w:t>
      </w:r>
      <w:r w:rsidRPr="000A234C">
        <w:rPr>
          <w:rFonts w:ascii="宋体" w:cs="宋体" w:hint="eastAsia"/>
          <w:sz w:val="28"/>
          <w:szCs w:val="28"/>
        </w:rPr>
        <w:t>配电柜上的电压通常为－</w:t>
      </w:r>
      <w:r w:rsidRPr="000A234C">
        <w:rPr>
          <w:rFonts w:ascii="宋体" w:cs="宋体"/>
          <w:sz w:val="28"/>
          <w:szCs w:val="28"/>
        </w:rPr>
        <w:t>53</w:t>
      </w:r>
      <w:r w:rsidRPr="000A234C">
        <w:rPr>
          <w:rFonts w:ascii="宋体" w:cs="宋体" w:hint="eastAsia"/>
          <w:sz w:val="28"/>
          <w:szCs w:val="28"/>
        </w:rPr>
        <w:t>～－</w:t>
      </w:r>
      <w:r w:rsidRPr="000A234C">
        <w:rPr>
          <w:rFonts w:ascii="宋体" w:cs="宋体"/>
          <w:sz w:val="28"/>
          <w:szCs w:val="28"/>
        </w:rPr>
        <w:t>56V</w:t>
      </w:r>
      <w:r w:rsidRPr="000A234C">
        <w:rPr>
          <w:rFonts w:ascii="宋体" w:cs="宋体" w:hint="eastAsia"/>
          <w:sz w:val="28"/>
          <w:szCs w:val="28"/>
        </w:rPr>
        <w:t>。当电压超过-57V范围之后，出现上述告警</w:t>
      </w:r>
    </w:p>
    <w:p w:rsidR="00036060" w:rsidRPr="000A234C" w:rsidRDefault="00036060" w:rsidP="0003606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0A234C">
        <w:rPr>
          <w:rFonts w:ascii="宋体" w:hAnsi="宋体" w:hint="eastAsia"/>
          <w:sz w:val="28"/>
          <w:szCs w:val="28"/>
        </w:rPr>
        <w:t>通知分公司现场处理。分公司处理建议：检查电源配电盒输入电压，并联系当地电源专业人员检查电源供给状态。</w:t>
      </w:r>
    </w:p>
    <w:p w:rsidR="00036060" w:rsidRPr="000A234C" w:rsidRDefault="00036060" w:rsidP="00036060">
      <w:pPr>
        <w:rPr>
          <w:rFonts w:ascii="宋体" w:hAnsi="宋体" w:hint="eastAsia"/>
          <w:b/>
          <w:color w:val="0000FF"/>
          <w:sz w:val="28"/>
          <w:szCs w:val="28"/>
        </w:rPr>
      </w:pPr>
      <w:r w:rsidRPr="000A234C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0A234C">
        <w:rPr>
          <w:rFonts w:ascii="宋体" w:hAnsi="宋体"/>
          <w:b/>
          <w:color w:val="0000FF"/>
          <w:sz w:val="28"/>
          <w:szCs w:val="28"/>
        </w:rPr>
        <w:t>：</w:t>
      </w:r>
    </w:p>
    <w:p w:rsidR="00917523" w:rsidRPr="000A234C" w:rsidRDefault="00036060" w:rsidP="00036060">
      <w:pPr>
        <w:rPr>
          <w:sz w:val="28"/>
          <w:szCs w:val="28"/>
        </w:rPr>
      </w:pPr>
      <w:r w:rsidRPr="000A234C">
        <w:rPr>
          <w:rFonts w:ascii="宋体" w:hAnsi="宋体" w:hint="eastAsia"/>
          <w:sz w:val="28"/>
          <w:szCs w:val="28"/>
        </w:rPr>
        <w:t>无</w:t>
      </w:r>
      <w:r w:rsidRPr="000A234C">
        <w:rPr>
          <w:rFonts w:hint="eastAsia"/>
          <w:sz w:val="28"/>
          <w:szCs w:val="28"/>
        </w:rPr>
        <w:t>。</w:t>
      </w:r>
    </w:p>
    <w:sectPr w:rsidR="00917523" w:rsidRPr="000A234C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E3135"/>
    <w:multiLevelType w:val="hybridMultilevel"/>
    <w:tmpl w:val="03FAC8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DF45A87"/>
    <w:multiLevelType w:val="hybridMultilevel"/>
    <w:tmpl w:val="7CCC1D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6060"/>
    <w:rsid w:val="00036060"/>
    <w:rsid w:val="000A234C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0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03606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36060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036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036060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03606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36060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2877</Characters>
  <Application>Microsoft Office Word</Application>
  <DocSecurity>0</DocSecurity>
  <Lines>23</Lines>
  <Paragraphs>6</Paragraphs>
  <ScaleCrop>false</ScaleCrop>
  <Company>Sky123.Org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2011-05-25T06:56:00Z</dcterms:created>
  <dcterms:modified xsi:type="dcterms:W3CDTF">2011-05-25T06:56:00Z</dcterms:modified>
</cp:coreProperties>
</file>