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4DC9" w14:textId="59800714" w:rsidR="003D0176" w:rsidRPr="00E215E8" w:rsidRDefault="003D0176" w:rsidP="003D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5E8">
        <w:rPr>
          <w:rFonts w:ascii="Times New Roman" w:hAnsi="Times New Roman" w:cs="Times New Roman"/>
          <w:sz w:val="32"/>
          <w:szCs w:val="32"/>
        </w:rPr>
        <w:t>SPRAWOZDANIE – LABOLRATORIUM NR 1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9FC0E57" w14:textId="77777777" w:rsidR="003D0176" w:rsidRDefault="003D0176" w:rsidP="003D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0176">
        <w:rPr>
          <w:rFonts w:ascii="Times New Roman" w:hAnsi="Times New Roman" w:cs="Times New Roman"/>
          <w:sz w:val="28"/>
          <w:szCs w:val="28"/>
        </w:rPr>
        <w:t>Szacowanie całek niewłaściwych przy użyciu kwadratur Gaussa</w:t>
      </w:r>
    </w:p>
    <w:p w14:paraId="16957279" w14:textId="0BAE54E8" w:rsidR="003D0176" w:rsidRPr="00E215E8" w:rsidRDefault="003D0176" w:rsidP="003D01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31</w:t>
      </w:r>
      <w:r w:rsidRPr="00E215E8">
        <w:rPr>
          <w:rFonts w:ascii="Times New Roman" w:hAnsi="Times New Roman" w:cs="Times New Roman"/>
          <w:sz w:val="32"/>
          <w:szCs w:val="32"/>
        </w:rPr>
        <w:t>.05.2021r.</w:t>
      </w:r>
    </w:p>
    <w:p w14:paraId="7E555B4D" w14:textId="77777777" w:rsidR="003D0176" w:rsidRPr="00E215E8" w:rsidRDefault="003D0176" w:rsidP="003D0176">
      <w:pPr>
        <w:jc w:val="center"/>
        <w:rPr>
          <w:rFonts w:ascii="Times New Roman" w:hAnsi="Times New Roman" w:cs="Times New Roman"/>
          <w:sz w:val="24"/>
          <w:szCs w:val="24"/>
        </w:rPr>
      </w:pPr>
      <w:r w:rsidRPr="00E215E8">
        <w:rPr>
          <w:rFonts w:ascii="Times New Roman" w:hAnsi="Times New Roman" w:cs="Times New Roman"/>
          <w:sz w:val="24"/>
          <w:szCs w:val="24"/>
        </w:rPr>
        <w:t>Przemysław Rodzik</w:t>
      </w:r>
    </w:p>
    <w:p w14:paraId="4E688997" w14:textId="77777777" w:rsidR="003D0176" w:rsidRPr="00E215E8" w:rsidRDefault="003D0176" w:rsidP="003D0176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215E8">
        <w:rPr>
          <w:rFonts w:ascii="Times New Roman" w:hAnsi="Times New Roman" w:cs="Times New Roman"/>
        </w:rPr>
        <w:t>Wstęp teoretyczny</w:t>
      </w:r>
    </w:p>
    <w:p w14:paraId="44E051A5" w14:textId="0B10960F" w:rsidR="00192A4D" w:rsidRDefault="003D0176">
      <w:r w:rsidRPr="003D0176">
        <w:t xml:space="preserve">Kwadratury Gaussa – metody całkowania numerycznego polegające na takim wyborze wag </w:t>
      </w:r>
      <w:r>
        <w:t xml:space="preserve"> </w:t>
      </w:r>
      <w:r w:rsidRPr="003D0176">
        <w:t>i węzłów interpolacji</w:t>
      </w:r>
      <w:r>
        <w:t xml:space="preserve"> t</w:t>
      </w:r>
      <w:r w:rsidRPr="00E066AC">
        <w:rPr>
          <w:vertAlign w:val="subscript"/>
        </w:rPr>
        <w:t>1</w:t>
      </w:r>
      <w:r>
        <w:t>, t</w:t>
      </w:r>
      <w:r w:rsidRPr="00E066AC">
        <w:rPr>
          <w:vertAlign w:val="subscript"/>
        </w:rPr>
        <w:t>2</w:t>
      </w:r>
      <w:r>
        <w:t>, t</w:t>
      </w:r>
      <w:r w:rsidRPr="00E066AC">
        <w:rPr>
          <w:vertAlign w:val="subscript"/>
        </w:rPr>
        <w:t>3</w:t>
      </w:r>
      <w:r>
        <w:t xml:space="preserve">, </w:t>
      </w:r>
      <w:proofErr w:type="spellStart"/>
      <w:r>
        <w:t>t</w:t>
      </w:r>
      <w:r w:rsidRPr="00E066AC">
        <w:rPr>
          <w:vertAlign w:val="subscript"/>
        </w:rPr>
        <w:t>n</w:t>
      </w:r>
      <w:proofErr w:type="spellEnd"/>
      <w:r>
        <w:t xml:space="preserve"> </w:t>
      </w:r>
      <w:r>
        <w:rPr>
          <w:rFonts w:cstheme="minorHAnsi"/>
        </w:rPr>
        <w:t>€</w:t>
      </w:r>
      <w:r w:rsidRPr="003D0176">
        <w:t xml:space="preserve"> [</w:t>
      </w:r>
      <w:proofErr w:type="spellStart"/>
      <w:r w:rsidRPr="003D0176">
        <w:t>a,b</w:t>
      </w:r>
      <w:proofErr w:type="spellEnd"/>
      <w:r w:rsidRPr="003D0176">
        <w:t>] aby wyrażenie</w:t>
      </w:r>
    </w:p>
    <w:p w14:paraId="165962FE" w14:textId="4C61BB0B" w:rsidR="003D0176" w:rsidRDefault="003D0176" w:rsidP="003D0176">
      <w:pPr>
        <w:jc w:val="center"/>
      </w:pPr>
      <w:r w:rsidRPr="003D0176">
        <w:rPr>
          <w:noProof/>
        </w:rPr>
        <w:drawing>
          <wp:inline distT="0" distB="0" distL="0" distR="0" wp14:anchorId="047D6E23" wp14:editId="5AF6E2A5">
            <wp:extent cx="1086002" cy="5715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6C70" w14:textId="5558660B" w:rsidR="003D0176" w:rsidRDefault="003D0176" w:rsidP="003D0176">
      <w:r w:rsidRPr="003D0176">
        <w:t>najlepiej przybliżało całkę</w:t>
      </w:r>
    </w:p>
    <w:p w14:paraId="3B4FAA62" w14:textId="193988A8" w:rsidR="003D0176" w:rsidRDefault="003D0176" w:rsidP="003D0176">
      <w:pPr>
        <w:jc w:val="center"/>
      </w:pPr>
      <w:r w:rsidRPr="003D0176">
        <w:rPr>
          <w:noProof/>
        </w:rPr>
        <w:drawing>
          <wp:inline distT="0" distB="0" distL="0" distR="0" wp14:anchorId="606A2658" wp14:editId="634DF0AF">
            <wp:extent cx="1867161" cy="695422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5E9C" w14:textId="549BC031" w:rsidR="00E066AC" w:rsidRDefault="00E066AC" w:rsidP="00E066AC">
      <w:r w:rsidRPr="00E066AC">
        <w:t xml:space="preserve">gdzie </w:t>
      </w:r>
      <w:r>
        <w:t>F</w:t>
      </w:r>
      <w:r w:rsidRPr="00E066AC">
        <w:t xml:space="preserve"> jest dowolną funkcją określoną na odcinku [</w:t>
      </w:r>
      <w:proofErr w:type="spellStart"/>
      <w:r w:rsidRPr="00E066AC">
        <w:t>a,b</w:t>
      </w:r>
      <w:proofErr w:type="spellEnd"/>
      <w:r>
        <w:t xml:space="preserve">] </w:t>
      </w:r>
      <w:r w:rsidRPr="00E066AC">
        <w:t>a w jest tzw. funkcją wagową spełniającą warunki</w:t>
      </w:r>
    </w:p>
    <w:p w14:paraId="7628EEF0" w14:textId="70A4DCB6" w:rsidR="00E066AC" w:rsidRDefault="00E066AC" w:rsidP="00E066AC">
      <w:r w:rsidRPr="00E066AC">
        <w:rPr>
          <w:noProof/>
        </w:rPr>
        <w:drawing>
          <wp:inline distT="0" distB="0" distL="0" distR="0" wp14:anchorId="5BDE0A3A" wp14:editId="6DD3C7CC">
            <wp:extent cx="5760720" cy="13411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18D7" w14:textId="29E51248" w:rsidR="00E066AC" w:rsidRDefault="00E066AC" w:rsidP="00E066AC"/>
    <w:p w14:paraId="53FB0E60" w14:textId="67E582BB" w:rsidR="00E066AC" w:rsidRDefault="00E066AC" w:rsidP="00E066AC">
      <w:pPr>
        <w:rPr>
          <w:rFonts w:eastAsiaTheme="minorEastAsia"/>
        </w:rPr>
      </w:pPr>
      <w:r>
        <w:t>Kwadratura Gaussa-</w:t>
      </w:r>
      <w:proofErr w:type="spellStart"/>
      <w:r>
        <w:t>Hermite</w:t>
      </w:r>
      <w:proofErr w:type="spellEnd"/>
      <w:r>
        <w:t xml:space="preserve"> – stosuje się ją przy całkowaniu w przedziale (-</w:t>
      </w:r>
      <w:r>
        <w:rPr>
          <w:rFonts w:cstheme="minorHAnsi"/>
        </w:rPr>
        <w:t>∞,∞</w:t>
      </w:r>
      <w:r>
        <w:t xml:space="preserve">). Za funkcje wagową przyjmuje się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6AD53F3C" w14:textId="4CA52CA9" w:rsidR="00E066AC" w:rsidRDefault="00E066AC" w:rsidP="00E066AC">
      <w:pPr>
        <w:rPr>
          <w:rFonts w:eastAsiaTheme="minorEastAsia"/>
        </w:rPr>
      </w:pPr>
      <w:r>
        <w:rPr>
          <w:rFonts w:eastAsiaTheme="minorEastAsia"/>
        </w:rPr>
        <w:t xml:space="preserve">Wielomiany </w:t>
      </w:r>
      <w:proofErr w:type="spellStart"/>
      <w:r>
        <w:rPr>
          <w:rFonts w:eastAsiaTheme="minorEastAsia"/>
        </w:rPr>
        <w:t>Hermite’a</w:t>
      </w:r>
      <w:proofErr w:type="spellEnd"/>
      <w:r>
        <w:rPr>
          <w:rFonts w:eastAsiaTheme="minorEastAsia"/>
        </w:rPr>
        <w:t>:</w:t>
      </w:r>
    </w:p>
    <w:p w14:paraId="77AF258F" w14:textId="2EC804F2" w:rsidR="00E066AC" w:rsidRDefault="00E066AC" w:rsidP="00E066AC">
      <w:pPr>
        <w:jc w:val="center"/>
      </w:pPr>
      <w:r w:rsidRPr="00E066AC">
        <w:rPr>
          <w:noProof/>
        </w:rPr>
        <w:drawing>
          <wp:inline distT="0" distB="0" distL="0" distR="0" wp14:anchorId="69271738" wp14:editId="1BB2A09A">
            <wp:extent cx="1857634" cy="485843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78F4" w14:textId="077C06BB" w:rsidR="00E066AC" w:rsidRDefault="00E066AC" w:rsidP="00E066AC">
      <w:pPr>
        <w:jc w:val="center"/>
      </w:pPr>
      <w:r w:rsidRPr="00E066AC">
        <w:rPr>
          <w:noProof/>
        </w:rPr>
        <w:drawing>
          <wp:inline distT="0" distB="0" distL="0" distR="0" wp14:anchorId="4579231A" wp14:editId="53446799">
            <wp:extent cx="1752845" cy="43821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EF94" w14:textId="5187ED62" w:rsidR="00E066AC" w:rsidRDefault="00E066AC" w:rsidP="00E066AC">
      <w:pPr>
        <w:jc w:val="center"/>
      </w:pPr>
    </w:p>
    <w:p w14:paraId="1DFCDF61" w14:textId="0912433D" w:rsidR="00E066AC" w:rsidRDefault="00E066AC" w:rsidP="00E066AC">
      <w:pPr>
        <w:jc w:val="center"/>
      </w:pPr>
    </w:p>
    <w:p w14:paraId="1CAA3B14" w14:textId="49A91F6B" w:rsidR="00E066AC" w:rsidRDefault="00E066AC" w:rsidP="00E066AC">
      <w:pPr>
        <w:jc w:val="both"/>
      </w:pPr>
      <w:r>
        <w:t>j</w:t>
      </w:r>
    </w:p>
    <w:p w14:paraId="01773EA0" w14:textId="48CD48C9" w:rsidR="00E066AC" w:rsidRDefault="00E066AC" w:rsidP="00E066AC">
      <w:pPr>
        <w:jc w:val="both"/>
      </w:pPr>
      <w:r>
        <w:lastRenderedPageBreak/>
        <w:t>Kwadratura Gaussa-</w:t>
      </w:r>
      <w:proofErr w:type="spellStart"/>
      <w:r>
        <w:t>Legendre’a</w:t>
      </w:r>
      <w:proofErr w:type="spellEnd"/>
      <w:r>
        <w:t xml:space="preserve"> – stosuje się ją dla </w:t>
      </w:r>
      <w:proofErr w:type="spellStart"/>
      <w:r>
        <w:t>przdziałów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</w:t>
      </w:r>
      <w:r>
        <w:rPr>
          <w:rFonts w:cstheme="minorHAnsi"/>
        </w:rPr>
        <w:t>€</w:t>
      </w:r>
      <w:r>
        <w:t xml:space="preserve"> R.</w:t>
      </w:r>
    </w:p>
    <w:p w14:paraId="066E2C67" w14:textId="3F2110B6" w:rsidR="009E01B9" w:rsidRDefault="009E01B9" w:rsidP="00E066AC">
      <w:pPr>
        <w:jc w:val="both"/>
      </w:pPr>
      <w:r>
        <w:t xml:space="preserve">Wielomiany </w:t>
      </w:r>
      <w:proofErr w:type="spellStart"/>
      <w:r>
        <w:t>Legendre’a</w:t>
      </w:r>
      <w:proofErr w:type="spellEnd"/>
    </w:p>
    <w:p w14:paraId="728AE6E3" w14:textId="66F51961" w:rsidR="009E01B9" w:rsidRDefault="009E01B9" w:rsidP="009E01B9">
      <w:pPr>
        <w:jc w:val="center"/>
      </w:pPr>
      <w:r w:rsidRPr="009E01B9">
        <w:rPr>
          <w:noProof/>
        </w:rPr>
        <w:drawing>
          <wp:inline distT="0" distB="0" distL="0" distR="0" wp14:anchorId="403B8820" wp14:editId="46E1FEB4">
            <wp:extent cx="2219635" cy="62873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7DD8" w14:textId="461030FF" w:rsidR="009E01B9" w:rsidRDefault="009E01B9" w:rsidP="009E01B9">
      <w:pPr>
        <w:jc w:val="center"/>
      </w:pPr>
      <w:r w:rsidRPr="009E01B9">
        <w:rPr>
          <w:noProof/>
        </w:rPr>
        <w:drawing>
          <wp:inline distT="0" distB="0" distL="0" distR="0" wp14:anchorId="60F75801" wp14:editId="0BF80CD0">
            <wp:extent cx="2457793" cy="81926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91A2" w14:textId="1ED4B73C" w:rsidR="009E01B9" w:rsidRDefault="009E01B9" w:rsidP="009E01B9">
      <w:pPr>
        <w:jc w:val="both"/>
        <w:rPr>
          <w:rFonts w:eastAsiaTheme="minorEastAsia"/>
        </w:rPr>
      </w:pPr>
      <w:r>
        <w:t>Kwadratura Gaussa-</w:t>
      </w:r>
      <w:proofErr w:type="spellStart"/>
      <w:r>
        <w:t>Laguerre’a</w:t>
      </w:r>
      <w:proofErr w:type="spellEnd"/>
      <w:r>
        <w:t xml:space="preserve"> – stosuje się ją dla przedziału [a , b] = [0 , ∞). Funkcja wagowa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</w:p>
    <w:p w14:paraId="61864153" w14:textId="01DDB87D" w:rsidR="009E01B9" w:rsidRDefault="009E01B9" w:rsidP="009E01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Wielomiany </w:t>
      </w:r>
      <w:proofErr w:type="spellStart"/>
      <w:r>
        <w:rPr>
          <w:rFonts w:eastAsiaTheme="minorEastAsia"/>
        </w:rPr>
        <w:t>Laguerre’a</w:t>
      </w:r>
      <w:proofErr w:type="spellEnd"/>
    </w:p>
    <w:p w14:paraId="31FB4277" w14:textId="33BD2A6C" w:rsidR="009E01B9" w:rsidRDefault="009E01B9" w:rsidP="009E01B9">
      <w:pPr>
        <w:jc w:val="center"/>
      </w:pPr>
      <w:r w:rsidRPr="009E01B9">
        <w:rPr>
          <w:noProof/>
        </w:rPr>
        <w:drawing>
          <wp:inline distT="0" distB="0" distL="0" distR="0" wp14:anchorId="0292AABD" wp14:editId="4FACD03A">
            <wp:extent cx="2095792" cy="50489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A8C" w14:textId="4F9A3AB7" w:rsidR="009E01B9" w:rsidRDefault="009E01B9" w:rsidP="009E01B9">
      <w:pPr>
        <w:jc w:val="center"/>
      </w:pPr>
      <w:r w:rsidRPr="009E01B9">
        <w:rPr>
          <w:noProof/>
        </w:rPr>
        <w:drawing>
          <wp:inline distT="0" distB="0" distL="0" distR="0" wp14:anchorId="4722BF6E" wp14:editId="1B16AA91">
            <wp:extent cx="1886213" cy="581106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681" w14:textId="17CCFDF0" w:rsidR="009E01B9" w:rsidRDefault="009E01B9" w:rsidP="009E01B9">
      <w:pPr>
        <w:pStyle w:val="Akapitzlist"/>
        <w:numPr>
          <w:ilvl w:val="0"/>
          <w:numId w:val="1"/>
        </w:numPr>
        <w:jc w:val="both"/>
      </w:pPr>
      <w:r>
        <w:t>Opis problemu</w:t>
      </w:r>
    </w:p>
    <w:p w14:paraId="2E36AFB0" w14:textId="77777777" w:rsidR="009E01B9" w:rsidRDefault="009E01B9" w:rsidP="009E01B9">
      <w:pPr>
        <w:jc w:val="both"/>
      </w:pPr>
    </w:p>
    <w:p w14:paraId="56C79876" w14:textId="06C4ACB7" w:rsidR="009E01B9" w:rsidRDefault="009E01B9" w:rsidP="009E01B9">
      <w:pPr>
        <w:pStyle w:val="Akapitzlist"/>
        <w:numPr>
          <w:ilvl w:val="0"/>
          <w:numId w:val="4"/>
        </w:numPr>
        <w:jc w:val="both"/>
      </w:pPr>
      <w:r>
        <w:t>Obliczyć numerycznie przy użyciu kwadratury Gaussa-</w:t>
      </w:r>
      <w:proofErr w:type="spellStart"/>
      <w:r>
        <w:t>Legandre’a</w:t>
      </w:r>
      <w:proofErr w:type="spellEnd"/>
      <w:r>
        <w:t xml:space="preserve"> wartość całki</w:t>
      </w:r>
    </w:p>
    <w:p w14:paraId="06ED7309" w14:textId="24D19DF4" w:rsidR="009E01B9" w:rsidRDefault="009E01B9" w:rsidP="009E01B9">
      <w:pPr>
        <w:ind w:left="360"/>
        <w:jc w:val="center"/>
      </w:pPr>
      <w:r w:rsidRPr="009E01B9">
        <w:rPr>
          <w:noProof/>
        </w:rPr>
        <w:drawing>
          <wp:inline distT="0" distB="0" distL="0" distR="0" wp14:anchorId="18A5682B" wp14:editId="1C99FAE3">
            <wp:extent cx="1552792" cy="619211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87D0" w14:textId="77777777" w:rsidR="009E01B9" w:rsidRDefault="009E01B9" w:rsidP="009E01B9">
      <w:pPr>
        <w:jc w:val="both"/>
      </w:pPr>
      <w:r>
        <w:t>Wartość dokładna całki: c1,a = π/3. Wykonać wykres |c1 − c1,a| = f(n), dla liczby węzłów</w:t>
      </w:r>
    </w:p>
    <w:p w14:paraId="2075EFCF" w14:textId="2DF1B21A" w:rsidR="009E01B9" w:rsidRDefault="009E01B9" w:rsidP="009E01B9">
      <w:pPr>
        <w:jc w:val="both"/>
      </w:pPr>
      <w:r>
        <w:t>n = 2, 3, . . . , 100.</w:t>
      </w:r>
    </w:p>
    <w:p w14:paraId="2C4A5BE0" w14:textId="5ED6C904" w:rsidR="009E01B9" w:rsidRDefault="009E01B9" w:rsidP="009E01B9">
      <w:pPr>
        <w:jc w:val="both"/>
      </w:pPr>
      <w:r>
        <w:t>2. Obliczyć numerycznie przy użyciu kwadratury Gaussa-</w:t>
      </w:r>
      <w:proofErr w:type="spellStart"/>
      <w:r>
        <w:t>Hermite’a</w:t>
      </w:r>
      <w:proofErr w:type="spellEnd"/>
      <w:r>
        <w:t xml:space="preserve"> wartość całki</w:t>
      </w:r>
    </w:p>
    <w:p w14:paraId="13FE4663" w14:textId="77777777" w:rsidR="009E01B9" w:rsidRDefault="009E01B9" w:rsidP="009E01B9">
      <w:pPr>
        <w:jc w:val="both"/>
      </w:pPr>
    </w:p>
    <w:p w14:paraId="6ACB679A" w14:textId="7B6629D4" w:rsidR="009E01B9" w:rsidRDefault="009E01B9" w:rsidP="009E01B9">
      <w:pPr>
        <w:jc w:val="center"/>
      </w:pPr>
      <w:r w:rsidRPr="009E01B9">
        <w:rPr>
          <w:noProof/>
        </w:rPr>
        <w:drawing>
          <wp:inline distT="0" distB="0" distL="0" distR="0" wp14:anchorId="700435CA" wp14:editId="6C906B02">
            <wp:extent cx="1857634" cy="704948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ED11" w14:textId="77777777" w:rsidR="009E01B9" w:rsidRDefault="009E01B9" w:rsidP="009E01B9">
      <w:pPr>
        <w:jc w:val="both"/>
      </w:pPr>
      <w:r>
        <w:t>a) Stosując kwadraturę Gaussa-</w:t>
      </w:r>
      <w:proofErr w:type="spellStart"/>
      <w:r>
        <w:t>Hermite’a</w:t>
      </w:r>
      <w:proofErr w:type="spellEnd"/>
      <w:r>
        <w:t xml:space="preserve"> dla: n = 2, 4, 6, 8, . . . , 100.</w:t>
      </w:r>
    </w:p>
    <w:p w14:paraId="03E081B7" w14:textId="77777777" w:rsidR="009E01B9" w:rsidRDefault="009E01B9" w:rsidP="009E01B9">
      <w:pPr>
        <w:jc w:val="both"/>
      </w:pPr>
      <w:r>
        <w:t xml:space="preserve">Uwaga: ponieważ w kwadraturze zakres całkowania rozciąga się na x </w:t>
      </w:r>
      <w:r>
        <w:rPr>
          <w:rFonts w:ascii="Cambria Math" w:hAnsi="Cambria Math" w:cs="Cambria Math"/>
        </w:rPr>
        <w:t>∈</w:t>
      </w:r>
      <w:r>
        <w:t xml:space="preserve"> (</w:t>
      </w:r>
      <w:r>
        <w:rPr>
          <w:rFonts w:ascii="Calibri" w:hAnsi="Calibri" w:cs="Calibri"/>
        </w:rPr>
        <w:t>−∞</w:t>
      </w:r>
      <w:r>
        <w:t xml:space="preserve">, </w:t>
      </w:r>
      <w:r>
        <w:rPr>
          <w:rFonts w:ascii="Calibri" w:hAnsi="Calibri" w:cs="Calibri"/>
        </w:rPr>
        <w:t>∞</w:t>
      </w:r>
      <w:r>
        <w:t>), wobec</w:t>
      </w:r>
    </w:p>
    <w:p w14:paraId="56DD0978" w14:textId="77777777" w:rsidR="009E01B9" w:rsidRDefault="009E01B9" w:rsidP="009E01B9">
      <w:pPr>
        <w:jc w:val="both"/>
      </w:pPr>
      <w:r>
        <w:t xml:space="preserve">czego w funkcji podcałkowej (2) musimy użyć </w:t>
      </w:r>
      <w:proofErr w:type="spellStart"/>
      <w:r>
        <w:t>ln</w:t>
      </w:r>
      <w:proofErr w:type="spellEnd"/>
      <w:r>
        <w:t>(|x|) a wynik całkowania podzielić przez 2.</w:t>
      </w:r>
    </w:p>
    <w:p w14:paraId="78C11F13" w14:textId="77777777" w:rsidR="009E01B9" w:rsidRDefault="009E01B9" w:rsidP="009E01B9">
      <w:pPr>
        <w:jc w:val="both"/>
      </w:pPr>
      <w:r>
        <w:t>b) Stosując kwadraturę Gaussa-</w:t>
      </w:r>
      <w:proofErr w:type="spellStart"/>
      <w:r>
        <w:t>Legendre’s</w:t>
      </w:r>
      <w:proofErr w:type="spellEnd"/>
      <w:r>
        <w:t xml:space="preserve"> dla: n = 2, 3, 4, 5, . . . , 100 oraz x </w:t>
      </w:r>
      <w:r>
        <w:rPr>
          <w:rFonts w:ascii="Cambria Math" w:hAnsi="Cambria Math" w:cs="Cambria Math"/>
        </w:rPr>
        <w:t>∈</w:t>
      </w:r>
      <w:r>
        <w:t xml:space="preserve"> [0, 5].</w:t>
      </w:r>
    </w:p>
    <w:p w14:paraId="23D21DFB" w14:textId="77777777" w:rsidR="009E01B9" w:rsidRDefault="009E01B9" w:rsidP="009E01B9">
      <w:pPr>
        <w:jc w:val="both"/>
      </w:pPr>
      <w:r>
        <w:lastRenderedPageBreak/>
        <w:t>Wartość dokładna całki c2,a = −0.8700577. Dla podpunktów (a) i (b) wykonać wykres |c2−c2,a| =</w:t>
      </w:r>
    </w:p>
    <w:p w14:paraId="4ED4E63F" w14:textId="77777777" w:rsidR="009E01B9" w:rsidRDefault="009E01B9" w:rsidP="009E01B9">
      <w:pPr>
        <w:jc w:val="both"/>
      </w:pPr>
      <w:r>
        <w:t>f(n). W sprawozdaniu proszę wyjaśnić, która kwadratura daje lepsze wyniki i dlaczego? W tym</w:t>
      </w:r>
    </w:p>
    <w:p w14:paraId="26C125F8" w14:textId="285AAA5A" w:rsidR="009E01B9" w:rsidRDefault="009E01B9" w:rsidP="009E01B9">
      <w:pPr>
        <w:jc w:val="both"/>
      </w:pPr>
      <w:r>
        <w:t xml:space="preserve">celu proszę sporządzić wykres funkcji g2(x) = </w:t>
      </w:r>
      <w:proofErr w:type="spellStart"/>
      <w:r>
        <w:t>ln</w:t>
      </w:r>
      <w:proofErr w:type="spellEnd"/>
      <w:r>
        <w:t>(x)e</w:t>
      </w:r>
      <w:r w:rsidRPr="009E01B9">
        <w:rPr>
          <w:vertAlign w:val="superscript"/>
        </w:rPr>
        <w:t>−x2</w:t>
      </w:r>
    </w:p>
    <w:p w14:paraId="5ADA56A9" w14:textId="77777777" w:rsidR="009E01B9" w:rsidRDefault="009E01B9" w:rsidP="009E01B9">
      <w:pPr>
        <w:jc w:val="both"/>
      </w:pPr>
      <w:r>
        <w:t xml:space="preserve">dla x </w:t>
      </w:r>
      <w:r>
        <w:rPr>
          <w:rFonts w:ascii="Cambria Math" w:hAnsi="Cambria Math" w:cs="Cambria Math"/>
        </w:rPr>
        <w:t>∈</w:t>
      </w:r>
      <w:r>
        <w:t xml:space="preserve"> [0.01, 2.5], kt</w:t>
      </w:r>
      <w:r>
        <w:rPr>
          <w:rFonts w:ascii="Calibri" w:hAnsi="Calibri" w:cs="Calibri"/>
        </w:rPr>
        <w:t>ó</w:t>
      </w:r>
      <w:r>
        <w:t>ry wiele wyja</w:t>
      </w:r>
      <w:r>
        <w:rPr>
          <w:rFonts w:ascii="Calibri" w:hAnsi="Calibri" w:cs="Calibri"/>
        </w:rPr>
        <w:t>ś</w:t>
      </w:r>
      <w:r>
        <w:t>nia.</w:t>
      </w:r>
    </w:p>
    <w:p w14:paraId="5DFCBDE5" w14:textId="15CEF370" w:rsidR="009E01B9" w:rsidRDefault="009E01B9" w:rsidP="009E01B9">
      <w:pPr>
        <w:pStyle w:val="Akapitzlist"/>
        <w:numPr>
          <w:ilvl w:val="0"/>
          <w:numId w:val="1"/>
        </w:numPr>
        <w:jc w:val="both"/>
      </w:pPr>
      <w:r>
        <w:t>Obliczyć numerycznie przy użyciu kwadratury Gaussa-</w:t>
      </w:r>
      <w:proofErr w:type="spellStart"/>
      <w:r>
        <w:t>Laguere’a</w:t>
      </w:r>
      <w:proofErr w:type="spellEnd"/>
      <w:r>
        <w:t xml:space="preserve"> wartość całki</w:t>
      </w:r>
      <w:r>
        <w:cr/>
      </w:r>
    </w:p>
    <w:p w14:paraId="195F9ED5" w14:textId="0732F08D" w:rsidR="009E01B9" w:rsidRDefault="009E01B9" w:rsidP="009E01B9">
      <w:pPr>
        <w:pStyle w:val="Akapitzlist"/>
        <w:jc w:val="center"/>
      </w:pPr>
      <w:r w:rsidRPr="009E01B9">
        <w:rPr>
          <w:noProof/>
        </w:rPr>
        <w:drawing>
          <wp:inline distT="0" distB="0" distL="0" distR="0" wp14:anchorId="46B7949D" wp14:editId="0BCD13A5">
            <wp:extent cx="1657581" cy="64779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F4AA" w14:textId="08A2DBB7" w:rsidR="009E01B9" w:rsidRDefault="009E01B9" w:rsidP="009E01B9">
      <w:pPr>
        <w:pStyle w:val="Akapitzlist"/>
        <w:jc w:val="both"/>
      </w:pPr>
      <w:r>
        <w:t>Uwaga: w kwadraturze Gaussa-</w:t>
      </w:r>
      <w:proofErr w:type="spellStart"/>
      <w:r>
        <w:t>Laguerre’a</w:t>
      </w:r>
      <w:proofErr w:type="spellEnd"/>
      <w:r>
        <w:t xml:space="preserve"> funkcja wagowa ma postać: e −x . Dlatego w pierwotnej funkcji podcałkowej (3) należy najpierw wydzielić funkcję wagową a pozostałą część potraktować jako całkowaną funkcję. Inny sposób polega na transformacji zmiennej po której całkujemy: 3x = y, po to aby dopasować wykładnik do naszych potrzeb. Wybór sposobu transformacji funkcji podcałkowej: dowolny. Wartość dokładna całki: c3,a = 2/13. Proszę wykonać wykres |c3−c3,a| = f(n), dla liczby węzłów n = 2, 3, . . . , 10.</w:t>
      </w:r>
    </w:p>
    <w:p w14:paraId="255DC025" w14:textId="18A115A0" w:rsidR="009E01B9" w:rsidRDefault="009E01B9" w:rsidP="009E01B9">
      <w:pPr>
        <w:pStyle w:val="Akapitzlist"/>
        <w:jc w:val="both"/>
      </w:pPr>
    </w:p>
    <w:p w14:paraId="76C747DB" w14:textId="561C8741" w:rsidR="009E01B9" w:rsidRDefault="009E01B9" w:rsidP="009E01B9">
      <w:pPr>
        <w:pStyle w:val="Akapitzlist"/>
        <w:jc w:val="both"/>
      </w:pPr>
    </w:p>
    <w:p w14:paraId="1F7DBBA1" w14:textId="3593E25C" w:rsidR="009E01B9" w:rsidRDefault="009E01B9" w:rsidP="009E01B9">
      <w:pPr>
        <w:pStyle w:val="Akapitzlist"/>
        <w:jc w:val="both"/>
      </w:pPr>
    </w:p>
    <w:p w14:paraId="4BCF2215" w14:textId="75850908" w:rsidR="00525441" w:rsidRDefault="009E01B9" w:rsidP="009E01B9">
      <w:pPr>
        <w:jc w:val="both"/>
      </w:pPr>
      <w:r>
        <w:t>3.Wynik</w:t>
      </w:r>
    </w:p>
    <w:p w14:paraId="055FB938" w14:textId="07E7B1B2" w:rsidR="009E01B9" w:rsidRDefault="009E01B9" w:rsidP="009E01B9">
      <w:pPr>
        <w:jc w:val="both"/>
      </w:pPr>
    </w:p>
    <w:p w14:paraId="5E989F6D" w14:textId="23440FBB" w:rsidR="00525441" w:rsidRDefault="00525441" w:rsidP="009E01B9">
      <w:pPr>
        <w:jc w:val="both"/>
      </w:pPr>
      <w:r w:rsidRPr="00525441">
        <w:rPr>
          <w:noProof/>
        </w:rPr>
        <w:drawing>
          <wp:inline distT="0" distB="0" distL="0" distR="0" wp14:anchorId="32E51441" wp14:editId="55BE123B">
            <wp:extent cx="5760720" cy="4035425"/>
            <wp:effectExtent l="0" t="0" r="0" b="31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4AFC" w14:textId="4B44D637" w:rsidR="00525441" w:rsidRDefault="00525441" w:rsidP="009E01B9">
      <w:pPr>
        <w:jc w:val="both"/>
      </w:pPr>
      <w:r>
        <w:t xml:space="preserve">Wraz ze wzrostem węzłów widać zmniejszanie się błędy, wykres przypomina funkcje ekspotencjalną. </w:t>
      </w:r>
    </w:p>
    <w:p w14:paraId="3CC4E99D" w14:textId="22C5C92E" w:rsidR="00525441" w:rsidRDefault="00525441" w:rsidP="009E01B9">
      <w:pPr>
        <w:jc w:val="both"/>
      </w:pPr>
      <w:r w:rsidRPr="00525441">
        <w:rPr>
          <w:noProof/>
        </w:rPr>
        <w:lastRenderedPageBreak/>
        <w:drawing>
          <wp:inline distT="0" distB="0" distL="0" distR="0" wp14:anchorId="65EBBDC1" wp14:editId="08D9514F">
            <wp:extent cx="2743200" cy="1914374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0592" cy="19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441">
        <w:rPr>
          <w:noProof/>
        </w:rPr>
        <w:drawing>
          <wp:inline distT="0" distB="0" distL="0" distR="0" wp14:anchorId="18C39E03" wp14:editId="2D14E4FF">
            <wp:extent cx="2729277" cy="1904959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723" cy="19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C2C2" w14:textId="29EB6E9E" w:rsidR="00525441" w:rsidRDefault="00525441" w:rsidP="009E01B9">
      <w:pPr>
        <w:jc w:val="both"/>
      </w:pPr>
      <w:r>
        <w:t xml:space="preserve">Wykres błędu dla drugie j całki przy użyciu dwóch różnych metod. Widać że kwadratura </w:t>
      </w:r>
      <w:proofErr w:type="spellStart"/>
      <w:r>
        <w:t>Legendre</w:t>
      </w:r>
      <w:proofErr w:type="spellEnd"/>
      <w:r>
        <w:t xml:space="preserve"> jest o wiele dokładniejsza niż kwadratura </w:t>
      </w:r>
      <w:proofErr w:type="spellStart"/>
      <w:r>
        <w:t>Hermite’a</w:t>
      </w:r>
      <w:proofErr w:type="spellEnd"/>
      <w:r w:rsidR="00C63045">
        <w:t xml:space="preserve">. Metoda </w:t>
      </w:r>
      <w:proofErr w:type="spellStart"/>
      <w:r w:rsidR="00C63045">
        <w:t>Hermita</w:t>
      </w:r>
      <w:proofErr w:type="spellEnd"/>
      <w:r w:rsidR="00C63045">
        <w:t xml:space="preserve"> w tym przypadku potrzebowała by dużej ilości węzłów aby osiągnęła pożądaną dokładność. Dla </w:t>
      </w:r>
      <w:proofErr w:type="spellStart"/>
      <w:r w:rsidR="00C63045">
        <w:t>metodu</w:t>
      </w:r>
      <w:proofErr w:type="spellEnd"/>
      <w:r w:rsidR="00C63045">
        <w:t xml:space="preserve"> </w:t>
      </w:r>
      <w:proofErr w:type="spellStart"/>
      <w:r w:rsidR="00C63045">
        <w:t>Legendre</w:t>
      </w:r>
      <w:proofErr w:type="spellEnd"/>
      <w:r w:rsidR="00C63045">
        <w:t xml:space="preserve"> </w:t>
      </w:r>
    </w:p>
    <w:p w14:paraId="7C572A0D" w14:textId="77777777" w:rsidR="00525441" w:rsidRDefault="00525441" w:rsidP="009E01B9">
      <w:pPr>
        <w:jc w:val="both"/>
      </w:pPr>
    </w:p>
    <w:p w14:paraId="11402E14" w14:textId="6DAB08CE" w:rsidR="00525441" w:rsidRDefault="00525441" w:rsidP="009E01B9">
      <w:pPr>
        <w:jc w:val="both"/>
      </w:pPr>
      <w:r w:rsidRPr="00525441">
        <w:rPr>
          <w:noProof/>
        </w:rPr>
        <w:drawing>
          <wp:inline distT="0" distB="0" distL="0" distR="0" wp14:anchorId="798AF357" wp14:editId="564FDFBA">
            <wp:extent cx="5760720" cy="3999865"/>
            <wp:effectExtent l="0" t="0" r="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EB77" w14:textId="0A353A4E" w:rsidR="00525441" w:rsidRDefault="00B450DE" w:rsidP="009E01B9">
      <w:pPr>
        <w:jc w:val="both"/>
      </w:pPr>
      <w:r>
        <w:t xml:space="preserve">W przypadku trzeciej całki widzimy bardzo szybki spadek błędu. Utwierdza nas to w myśleniu że dla konkretnego typu całek metoda </w:t>
      </w:r>
      <w:proofErr w:type="spellStart"/>
      <w:r>
        <w:t>Hermite’a</w:t>
      </w:r>
      <w:proofErr w:type="spellEnd"/>
      <w:r>
        <w:t xml:space="preserve"> jest bardzo wydajnym sposobem.</w:t>
      </w:r>
    </w:p>
    <w:p w14:paraId="370A7524" w14:textId="273CB665" w:rsidR="00B450DE" w:rsidRDefault="00B450DE" w:rsidP="009E01B9">
      <w:pPr>
        <w:jc w:val="both"/>
      </w:pPr>
    </w:p>
    <w:p w14:paraId="5F2E0074" w14:textId="09F5DC1F" w:rsidR="00B450DE" w:rsidRDefault="00B450DE" w:rsidP="009E01B9">
      <w:pPr>
        <w:jc w:val="both"/>
      </w:pPr>
      <w:r>
        <w:t>4.Wnioski</w:t>
      </w:r>
    </w:p>
    <w:p w14:paraId="0151C3DC" w14:textId="5C396FAD" w:rsidR="00B450DE" w:rsidRDefault="00B450DE" w:rsidP="009E01B9">
      <w:pPr>
        <w:jc w:val="both"/>
      </w:pPr>
      <w:r>
        <w:t xml:space="preserve">Kwadratury Gaussa dają nam możliwość rozwiązywania całek oznaczonych niewłaściwych. Nie wszystkie sposoby są tak samo wydajne i nie zawsze dają dokładny, satysfakcjonujący nas wynik. Trzeba dobrać odpowiedni sposób do danej całki. Dowodem jest druga całka gdzie metoda </w:t>
      </w:r>
      <w:proofErr w:type="spellStart"/>
      <w:r>
        <w:t>Legendre</w:t>
      </w:r>
      <w:proofErr w:type="spellEnd"/>
      <w:r>
        <w:t xml:space="preserve">  przy danej ilości węzłów daje mały błąd w przeciwieństwie do metody </w:t>
      </w:r>
      <w:proofErr w:type="spellStart"/>
      <w:r>
        <w:t>Hermite</w:t>
      </w:r>
      <w:proofErr w:type="spellEnd"/>
      <w:r>
        <w:t>.</w:t>
      </w:r>
    </w:p>
    <w:sectPr w:rsidR="00B45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0BCE" w14:textId="77777777" w:rsidR="00677751" w:rsidRDefault="00677751" w:rsidP="00B450DE">
      <w:pPr>
        <w:spacing w:after="0" w:line="240" w:lineRule="auto"/>
      </w:pPr>
      <w:r>
        <w:separator/>
      </w:r>
    </w:p>
  </w:endnote>
  <w:endnote w:type="continuationSeparator" w:id="0">
    <w:p w14:paraId="0D3244E7" w14:textId="77777777" w:rsidR="00677751" w:rsidRDefault="00677751" w:rsidP="00B4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DE0D" w14:textId="77777777" w:rsidR="00677751" w:rsidRDefault="00677751" w:rsidP="00B450DE">
      <w:pPr>
        <w:spacing w:after="0" w:line="240" w:lineRule="auto"/>
      </w:pPr>
      <w:r>
        <w:separator/>
      </w:r>
    </w:p>
  </w:footnote>
  <w:footnote w:type="continuationSeparator" w:id="0">
    <w:p w14:paraId="594B6C6F" w14:textId="77777777" w:rsidR="00677751" w:rsidRDefault="00677751" w:rsidP="00B45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B34"/>
    <w:multiLevelType w:val="hybridMultilevel"/>
    <w:tmpl w:val="CA465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74DA"/>
    <w:multiLevelType w:val="hybridMultilevel"/>
    <w:tmpl w:val="0D84D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4C10"/>
    <w:multiLevelType w:val="hybridMultilevel"/>
    <w:tmpl w:val="CA465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243E2"/>
    <w:multiLevelType w:val="hybridMultilevel"/>
    <w:tmpl w:val="E1A2BF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6"/>
    <w:rsid w:val="00192A4D"/>
    <w:rsid w:val="003D0176"/>
    <w:rsid w:val="00525441"/>
    <w:rsid w:val="00677751"/>
    <w:rsid w:val="009E01B9"/>
    <w:rsid w:val="00B450DE"/>
    <w:rsid w:val="00C63045"/>
    <w:rsid w:val="00E0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8A28"/>
  <w15:chartTrackingRefBased/>
  <w15:docId w15:val="{7BCC04A0-CEF9-4028-B184-705A0C94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017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01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D017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D0176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E066A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450D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450D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450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2</cp:revision>
  <dcterms:created xsi:type="dcterms:W3CDTF">2021-06-08T16:34:00Z</dcterms:created>
  <dcterms:modified xsi:type="dcterms:W3CDTF">2021-06-09T09:17:00Z</dcterms:modified>
</cp:coreProperties>
</file>