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17"/>
        </w:rPr>
      </w:pPr>
    </w:p>
    <w:p>
      <w:pPr>
        <w:spacing w:before="6"/>
        <w:ind w:left="0" w:right="438" w:firstLine="0"/>
        <w:jc w:val="center"/>
        <w:rPr>
          <w:rFonts w:hint="eastAsia" w:eastAsia="宋体"/>
          <w:b/>
          <w:bCs/>
          <w:sz w:val="70"/>
          <w:szCs w:val="70"/>
          <w:lang w:eastAsia="zh-CN"/>
        </w:rPr>
      </w:pPr>
      <w:r>
        <w:rPr>
          <w:b/>
          <w:bCs/>
          <w:sz w:val="70"/>
          <w:szCs w:val="70"/>
        </w:rPr>
        <w:t>南 开 大 学</w:t>
      </w:r>
    </w:p>
    <w:p>
      <w:pPr>
        <w:spacing w:before="6"/>
        <w:ind w:left="0" w:right="438" w:firstLine="0"/>
        <w:jc w:val="center"/>
        <w:rPr>
          <w:b w:val="0"/>
          <w:bCs w:val="0"/>
          <w:sz w:val="18"/>
          <w:szCs w:val="18"/>
        </w:rPr>
      </w:pPr>
    </w:p>
    <w:p>
      <w:pPr>
        <w:spacing w:before="293"/>
        <w:ind w:left="0" w:right="438" w:firstLine="0"/>
        <w:jc w:val="center"/>
        <w:rPr>
          <w:sz w:val="44"/>
        </w:rPr>
      </w:pPr>
      <w:r>
        <w:rPr>
          <w:sz w:val="44"/>
        </w:rPr>
        <w:t>本 科 生 毕 业 论 文 （设 计）</w:t>
      </w:r>
    </w:p>
    <w:p>
      <w:pPr>
        <w:pStyle w:val="5"/>
        <w:rPr>
          <w:sz w:val="44"/>
        </w:rPr>
      </w:pPr>
    </w:p>
    <w:p>
      <w:pPr>
        <w:pStyle w:val="5"/>
        <w:rPr>
          <w:sz w:val="44"/>
        </w:rPr>
      </w:pPr>
    </w:p>
    <w:p>
      <w:pPr>
        <w:tabs>
          <w:tab w:val="left" w:pos="8417"/>
        </w:tabs>
        <w:spacing w:before="345"/>
        <w:ind w:left="253" w:right="0" w:firstLine="0"/>
        <w:jc w:val="left"/>
        <w:rPr>
          <w:sz w:val="30"/>
        </w:rPr>
      </w:pPr>
      <w:r>
        <w:rPr>
          <w:sz w:val="30"/>
        </w:rPr>
        <w:t>中文题目：</w:t>
      </w:r>
      <w:r>
        <w:rPr>
          <w:spacing w:val="-26"/>
          <w:sz w:val="30"/>
        </w:rPr>
        <w:t xml:space="preserve"> </w:t>
      </w:r>
      <w:r>
        <w:rPr>
          <w:rFonts w:hint="eastAsia" w:ascii="楷体" w:hAnsi="楷体" w:eastAsia="楷体" w:cs="楷体"/>
          <w:b/>
          <w:bCs/>
          <w:sz w:val="30"/>
          <w:u w:val="single"/>
        </w:rPr>
        <w:t>基于投票机制的神经网络后门样本检测</w:t>
      </w:r>
      <w:r>
        <w:rPr>
          <w:sz w:val="30"/>
          <w:u w:val="single"/>
        </w:rPr>
        <w:tab/>
      </w:r>
    </w:p>
    <w:p>
      <w:pPr>
        <w:spacing w:before="154" w:line="348" w:lineRule="auto"/>
        <w:ind w:left="1897" w:right="840" w:hanging="1644"/>
        <w:jc w:val="left"/>
        <w:rPr>
          <w:rFonts w:ascii="Times New Roman" w:eastAsia="Times New Roman"/>
          <w:b/>
          <w:sz w:val="30"/>
        </w:rPr>
      </w:pPr>
      <w:r>
        <w:rPr>
          <w:sz w:val="30"/>
          <w:szCs w:val="30"/>
        </w:rPr>
        <mc:AlternateContent>
          <mc:Choice Requires="wps">
            <w:drawing>
              <wp:anchor distT="0" distB="0" distL="114300" distR="114300" simplePos="0" relativeHeight="251659264" behindDoc="1" locked="0" layoutInCell="1" allowOverlap="1">
                <wp:simplePos x="0" y="0"/>
                <wp:positionH relativeFrom="page">
                  <wp:posOffset>2271395</wp:posOffset>
                </wp:positionH>
                <wp:positionV relativeFrom="paragraph">
                  <wp:posOffset>354965</wp:posOffset>
                </wp:positionV>
                <wp:extent cx="4139565" cy="0"/>
                <wp:effectExtent l="0" t="0" r="0" b="0"/>
                <wp:wrapNone/>
                <wp:docPr id="1" name="直线 2"/>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78.85pt;margin-top:27.95pt;height:0pt;width:325.95pt;mso-position-horizontal-relative:page;z-index:-251657216;mso-width-relative:page;mso-height-relative:page;" filled="f" stroked="t" coordsize="21600,21600" o:gfxdata="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7A6z&#10;1wAAAAoBAAAPAAAAAAAAAAEAIAAAACIAAABkcnMvZG93bnJldi54bWxQSwECFAAUAAAACACHTuJA&#10;sQcm/ekBAADbAwAADgAAAAAAAAABACAAAAAmAQAAZHJzL2Uyb0RvYy54bWxQSwUGAAAAAAYABgBZ&#10;AQAAgQUAAAAA&#10;">
                <v:fill on="f" focussize="0,0"/>
                <v:stroke weight="0.597637795275591pt" color="#000000" joinstyle="round"/>
                <v:imagedata o:title=""/>
                <o:lock v:ext="edit" aspectratio="f"/>
              </v:line>
            </w:pict>
          </mc:Fallback>
        </mc:AlternateContent>
      </w:r>
      <w:r>
        <w:rPr>
          <w:sz w:val="30"/>
          <w:szCs w:val="30"/>
        </w:rPr>
        <mc:AlternateContent>
          <mc:Choice Requires="wps">
            <w:drawing>
              <wp:anchor distT="0" distB="0" distL="114300" distR="114300" simplePos="0" relativeHeight="251660288" behindDoc="1" locked="0" layoutInCell="1" allowOverlap="1">
                <wp:simplePos x="0" y="0"/>
                <wp:positionH relativeFrom="page">
                  <wp:posOffset>2271395</wp:posOffset>
                </wp:positionH>
                <wp:positionV relativeFrom="paragraph">
                  <wp:posOffset>697230</wp:posOffset>
                </wp:positionV>
                <wp:extent cx="4139565" cy="0"/>
                <wp:effectExtent l="0" t="0" r="0" b="0"/>
                <wp:wrapNone/>
                <wp:docPr id="2" name="直线 3"/>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8.85pt;margin-top:54.9pt;height:0pt;width:325.95pt;mso-position-horizontal-relative:page;z-index:-251656192;mso-width-relative:page;mso-height-relative:page;" filled="f" stroked="t" coordsize="21600,21600" o:gfxdata="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Do8&#10;C9gAAAAMAQAADwAAAAAAAAABACAAAAAiAAAAZHJzL2Rvd25yZXYueG1sUEsBAhQAFAAAAAgAh07i&#10;QFbuz27pAQAA2wMAAA4AAAAAAAAAAQAgAAAAJwEAAGRycy9lMm9Eb2MueG1sUEsFBgAAAAAGAAYA&#10;WQEAAIIFAAAAAA==&#10;">
                <v:fill on="f" focussize="0,0"/>
                <v:stroke weight="0.597637795275591pt" color="#000000" joinstyle="round"/>
                <v:imagedata o:title=""/>
                <o:lock v:ext="edit" aspectratio="f"/>
              </v:line>
            </w:pict>
          </mc:Fallback>
        </mc:AlternateContent>
      </w:r>
      <w:r>
        <w:rPr>
          <w:sz w:val="30"/>
          <w:szCs w:val="30"/>
        </w:rPr>
        <w:t>外文题目</w:t>
      </w:r>
      <w:r>
        <w:rPr>
          <w:sz w:val="30"/>
        </w:rPr>
        <w:t xml:space="preserve">： </w:t>
      </w:r>
      <w:r>
        <w:rPr>
          <w:rFonts w:ascii="Times New Roman" w:eastAsia="Times New Roman"/>
          <w:b w:val="0"/>
          <w:bCs/>
          <w:sz w:val="30"/>
        </w:rPr>
        <w:t xml:space="preserve">Neural </w:t>
      </w:r>
      <w:r>
        <w:rPr>
          <w:rFonts w:hint="eastAsia" w:ascii="Times New Roman"/>
          <w:b w:val="0"/>
          <w:bCs/>
          <w:sz w:val="30"/>
          <w:lang w:val="en-US" w:eastAsia="zh-CN"/>
        </w:rPr>
        <w:t>N</w:t>
      </w:r>
      <w:r>
        <w:rPr>
          <w:rFonts w:ascii="Times New Roman" w:eastAsia="Times New Roman"/>
          <w:b w:val="0"/>
          <w:bCs/>
          <w:sz w:val="30"/>
        </w:rPr>
        <w:t xml:space="preserve">etwork </w:t>
      </w:r>
      <w:r>
        <w:rPr>
          <w:rFonts w:hint="eastAsia" w:ascii="Times New Roman"/>
          <w:b w:val="0"/>
          <w:bCs/>
          <w:sz w:val="30"/>
          <w:lang w:val="en-US" w:eastAsia="zh-CN"/>
        </w:rPr>
        <w:t>B</w:t>
      </w:r>
      <w:r>
        <w:rPr>
          <w:rFonts w:ascii="Times New Roman" w:eastAsia="Times New Roman"/>
          <w:b w:val="0"/>
          <w:bCs/>
          <w:sz w:val="30"/>
        </w:rPr>
        <w:t xml:space="preserve">ackdoor </w:t>
      </w:r>
      <w:r>
        <w:rPr>
          <w:rFonts w:hint="eastAsia" w:ascii="Times New Roman"/>
          <w:b w:val="0"/>
          <w:bCs/>
          <w:sz w:val="30"/>
          <w:lang w:val="en-US" w:eastAsia="zh-CN"/>
        </w:rPr>
        <w:t>S</w:t>
      </w:r>
      <w:r>
        <w:rPr>
          <w:rFonts w:ascii="Times New Roman" w:eastAsia="Times New Roman"/>
          <w:b w:val="0"/>
          <w:bCs/>
          <w:sz w:val="30"/>
        </w:rPr>
        <w:t xml:space="preserve">ample </w:t>
      </w:r>
      <w:r>
        <w:rPr>
          <w:rFonts w:hint="eastAsia" w:ascii="Times New Roman"/>
          <w:b w:val="0"/>
          <w:bCs/>
          <w:sz w:val="30"/>
          <w:lang w:val="en-US" w:eastAsia="zh-CN"/>
        </w:rPr>
        <w:t>D</w:t>
      </w:r>
      <w:r>
        <w:rPr>
          <w:rFonts w:ascii="Times New Roman" w:eastAsia="Times New Roman"/>
          <w:b w:val="0"/>
          <w:bCs/>
          <w:sz w:val="30"/>
        </w:rPr>
        <w:t xml:space="preserve">etection </w:t>
      </w:r>
      <w:r>
        <w:rPr>
          <w:rFonts w:hint="eastAsia" w:ascii="Times New Roman"/>
          <w:b w:val="0"/>
          <w:bCs/>
          <w:sz w:val="30"/>
          <w:lang w:val="en-US" w:eastAsia="zh-CN"/>
        </w:rPr>
        <w:t>B</w:t>
      </w:r>
      <w:r>
        <w:rPr>
          <w:rFonts w:ascii="Times New Roman" w:eastAsia="Times New Roman"/>
          <w:b w:val="0"/>
          <w:bCs/>
          <w:sz w:val="30"/>
        </w:rPr>
        <w:t xml:space="preserve">ased on </w:t>
      </w:r>
      <w:r>
        <w:rPr>
          <w:rFonts w:hint="eastAsia" w:ascii="Times New Roman"/>
          <w:b w:val="0"/>
          <w:bCs/>
          <w:sz w:val="30"/>
          <w:lang w:val="en-US" w:eastAsia="zh-CN"/>
        </w:rPr>
        <w:t>V</w:t>
      </w:r>
      <w:r>
        <w:rPr>
          <w:rFonts w:ascii="Times New Roman" w:eastAsia="Times New Roman"/>
          <w:b w:val="0"/>
          <w:bCs/>
          <w:sz w:val="30"/>
        </w:rPr>
        <w:t xml:space="preserve">oting </w:t>
      </w:r>
      <w:r>
        <w:rPr>
          <w:rFonts w:hint="eastAsia" w:ascii="Times New Roman"/>
          <w:b w:val="0"/>
          <w:bCs/>
          <w:sz w:val="30"/>
          <w:lang w:val="en-US" w:eastAsia="zh-CN"/>
        </w:rPr>
        <w:t>M</w:t>
      </w:r>
      <w:r>
        <w:rPr>
          <w:rFonts w:ascii="Times New Roman" w:eastAsia="Times New Roman"/>
          <w:b w:val="0"/>
          <w:bCs/>
          <w:sz w:val="30"/>
        </w:rPr>
        <w:t>echanism</w:t>
      </w:r>
    </w:p>
    <w:p>
      <w:pPr>
        <w:pStyle w:val="5"/>
        <w:rPr>
          <w:rFonts w:ascii="Times New Roman"/>
          <w:b/>
          <w:sz w:val="20"/>
        </w:rPr>
      </w:pPr>
    </w:p>
    <w:p>
      <w:pPr>
        <w:pStyle w:val="5"/>
        <w:rPr>
          <w:rFonts w:ascii="Times New Roman"/>
          <w:b/>
          <w:sz w:val="20"/>
        </w:rPr>
      </w:pPr>
    </w:p>
    <w:p>
      <w:pPr>
        <w:pStyle w:val="3"/>
        <w:tabs>
          <w:tab w:val="left" w:pos="836"/>
          <w:tab w:val="left" w:pos="4538"/>
        </w:tabs>
        <w:spacing w:before="236"/>
        <w:rPr>
          <w:rFonts w:ascii="Times New Roman" w:eastAsia="Times New Roman"/>
        </w:rPr>
      </w:pPr>
      <w:r>
        <w:rPr>
          <w:rFonts w:hint="eastAsia" w:ascii="宋体" w:eastAsia="宋体"/>
          <w:sz w:val="28"/>
          <w:szCs w:val="28"/>
        </w:rPr>
        <w:t>学</w:t>
      </w:r>
      <w:r>
        <w:rPr>
          <w:rFonts w:hint="eastAsia" w:ascii="宋体" w:eastAsia="宋体"/>
          <w:sz w:val="28"/>
          <w:szCs w:val="28"/>
        </w:rPr>
        <w:tab/>
      </w:r>
      <w:r>
        <w:rPr>
          <w:rFonts w:hint="eastAsia" w:ascii="宋体" w:eastAsia="宋体"/>
          <w:sz w:val="28"/>
          <w:szCs w:val="28"/>
        </w:rPr>
        <w:t>号</w:t>
      </w:r>
      <w:r>
        <w:rPr>
          <w:rFonts w:hint="eastAsia" w:ascii="宋体" w:eastAsia="宋体"/>
        </w:rPr>
        <w:t>：</w:t>
      </w:r>
      <w:r>
        <w:rPr>
          <w:rFonts w:hint="default" w:ascii="Times New Roman" w:hAnsi="Times New Roman" w:eastAsia="楷体" w:cs="Times New Roman"/>
          <w:sz w:val="28"/>
          <w:szCs w:val="22"/>
          <w:u w:val="single"/>
          <w:lang w:val="zh-CN" w:eastAsia="zh-CN" w:bidi="zh-CN"/>
        </w:rPr>
        <w:t>1811464</w:t>
      </w:r>
      <w:r>
        <w:rPr>
          <w:rFonts w:ascii="Times New Roman" w:eastAsia="Times New Roman"/>
          <w:u w:val="single"/>
        </w:rPr>
        <w:tab/>
      </w:r>
    </w:p>
    <w:p>
      <w:pPr>
        <w:pStyle w:val="5"/>
        <w:spacing w:before="1"/>
        <w:rPr>
          <w:rFonts w:ascii="Times New Roman"/>
          <w:sz w:val="20"/>
        </w:rPr>
      </w:pPr>
    </w:p>
    <w:p>
      <w:pPr>
        <w:tabs>
          <w:tab w:val="left" w:pos="6542"/>
        </w:tabs>
        <w:spacing w:before="88" w:line="453" w:lineRule="auto"/>
        <w:ind w:left="2003" w:right="2441" w:firstLine="0"/>
        <w:jc w:val="both"/>
        <w:rPr>
          <w:rFonts w:hint="default" w:eastAsia="宋体"/>
          <w:sz w:val="28"/>
          <w:u w:val="single"/>
          <w:lang w:val="en-US" w:eastAsia="zh-CN"/>
        </w:rPr>
      </w:pPr>
      <w:r>
        <w:rPr>
          <w:sz w:val="28"/>
        </w:rPr>
        <w:t>姓</w:t>
      </w:r>
      <w:r>
        <w:rPr>
          <w:rFonts w:hint="eastAsia"/>
          <w:sz w:val="28"/>
          <w:lang w:val="en-US" w:eastAsia="zh-CN"/>
        </w:rPr>
        <w:t xml:space="preserve">    </w:t>
      </w:r>
      <w:r>
        <w:rPr>
          <w:sz w:val="28"/>
        </w:rPr>
        <w:t>名：</w:t>
      </w:r>
      <w:r>
        <w:rPr>
          <w:rFonts w:hint="eastAsia" w:ascii="楷体" w:hAnsi="楷体" w:eastAsia="楷体" w:cs="楷体"/>
          <w:sz w:val="28"/>
          <w:u w:val="single"/>
        </w:rPr>
        <w:t>郑佶</w:t>
      </w:r>
      <w:r>
        <w:rPr>
          <w:sz w:val="28"/>
          <w:u w:val="single"/>
        </w:rPr>
        <w:tab/>
      </w:r>
      <w:r>
        <w:rPr>
          <w:sz w:val="28"/>
          <w:u w:val="single"/>
        </w:rPr>
        <w:t xml:space="preserve"> </w:t>
      </w:r>
      <w:r>
        <w:rPr>
          <w:sz w:val="28"/>
        </w:rPr>
        <w:t>年</w:t>
      </w:r>
      <w:r>
        <w:rPr>
          <w:rFonts w:hint="eastAsia"/>
          <w:sz w:val="28"/>
          <w:lang w:val="en-US" w:eastAsia="zh-CN"/>
        </w:rPr>
        <w:t xml:space="preserve">    </w:t>
      </w:r>
      <w:r>
        <w:rPr>
          <w:sz w:val="28"/>
        </w:rPr>
        <w:t>级：</w:t>
      </w:r>
      <w:r>
        <w:rPr>
          <w:rFonts w:hint="eastAsia" w:ascii="Times New Roman" w:hAnsi="Times New Roman" w:eastAsia="楷体" w:cs="Times New Roman"/>
          <w:sz w:val="28"/>
          <w:szCs w:val="22"/>
          <w:u w:val="single"/>
          <w:lang w:val="zh-CN" w:eastAsia="zh-CN" w:bidi="zh-CN"/>
        </w:rPr>
        <w:t xml:space="preserve">2018 </w:t>
      </w:r>
      <w:r>
        <w:rPr>
          <w:rFonts w:hint="eastAsia" w:ascii="楷体" w:hAnsi="楷体" w:eastAsia="楷体" w:cs="楷体"/>
          <w:sz w:val="28"/>
          <w:szCs w:val="22"/>
          <w:u w:val="single"/>
          <w:lang w:val="zh-CN" w:eastAsia="zh-CN" w:bidi="zh-CN"/>
        </w:rPr>
        <w:t>级</w:t>
      </w:r>
      <w:r>
        <w:rPr>
          <w:sz w:val="28"/>
          <w:u w:val="single"/>
        </w:rPr>
        <w:tab/>
      </w:r>
      <w:r>
        <w:rPr>
          <w:sz w:val="28"/>
          <w:u w:val="single"/>
        </w:rPr>
        <w:t xml:space="preserve"> </w:t>
      </w:r>
      <w:r>
        <w:rPr>
          <w:sz w:val="28"/>
        </w:rPr>
        <w:t>学</w:t>
      </w:r>
      <w:r>
        <w:rPr>
          <w:rFonts w:hint="eastAsia"/>
          <w:sz w:val="28"/>
          <w:lang w:val="en-US" w:eastAsia="zh-CN"/>
        </w:rPr>
        <w:t xml:space="preserve">    </w:t>
      </w:r>
      <w:r>
        <w:rPr>
          <w:sz w:val="28"/>
        </w:rPr>
        <w:t>院：</w:t>
      </w:r>
      <w:r>
        <w:rPr>
          <w:rFonts w:hint="eastAsia" w:ascii="楷体" w:hAnsi="楷体" w:eastAsia="楷体" w:cs="楷体"/>
          <w:sz w:val="28"/>
          <w:u w:val="single"/>
        </w:rPr>
        <w:t>网络空间安全学院</w:t>
      </w:r>
      <w:r>
        <w:rPr>
          <w:rFonts w:hint="eastAsia"/>
          <w:sz w:val="28"/>
          <w:u w:val="single"/>
          <w:lang w:val="en-US" w:eastAsia="zh-CN"/>
        </w:rPr>
        <w:t xml:space="preserve">       </w:t>
      </w:r>
    </w:p>
    <w:p>
      <w:pPr>
        <w:tabs>
          <w:tab w:val="left" w:pos="6542"/>
        </w:tabs>
        <w:spacing w:before="88" w:line="453" w:lineRule="auto"/>
        <w:ind w:left="2003" w:right="2441" w:firstLine="0"/>
        <w:jc w:val="both"/>
        <w:rPr>
          <w:rFonts w:hint="default" w:eastAsia="宋体"/>
          <w:sz w:val="28"/>
          <w:lang w:val="en-US" w:eastAsia="zh-CN"/>
        </w:rPr>
      </w:pPr>
      <w:r>
        <w:rPr>
          <w:sz w:val="28"/>
        </w:rPr>
        <w:t xml:space="preserve">系  </w:t>
      </w:r>
      <w:r>
        <w:rPr>
          <w:spacing w:val="131"/>
          <w:sz w:val="28"/>
        </w:rPr>
        <w:t xml:space="preserve"> </w:t>
      </w:r>
      <w:r>
        <w:rPr>
          <w:sz w:val="28"/>
        </w:rPr>
        <w:t>别：</w:t>
      </w:r>
      <w:r>
        <w:rPr>
          <w:rFonts w:hint="eastAsia" w:ascii="楷体" w:hAnsi="楷体" w:eastAsia="楷体" w:cs="楷体"/>
          <w:sz w:val="28"/>
          <w:u w:val="single"/>
        </w:rPr>
        <w:t>信息安全</w:t>
      </w:r>
      <w:r>
        <w:rPr>
          <w:sz w:val="28"/>
          <w:u w:val="single"/>
        </w:rPr>
        <w:tab/>
      </w:r>
      <w:r>
        <w:rPr>
          <w:sz w:val="28"/>
          <w:u w:val="single"/>
        </w:rPr>
        <w:t xml:space="preserve"> </w:t>
      </w:r>
      <w:r>
        <w:rPr>
          <w:sz w:val="28"/>
        </w:rPr>
        <w:t xml:space="preserve">专  </w:t>
      </w:r>
      <w:r>
        <w:rPr>
          <w:spacing w:val="131"/>
          <w:sz w:val="28"/>
        </w:rPr>
        <w:t xml:space="preserve"> </w:t>
      </w:r>
      <w:r>
        <w:rPr>
          <w:sz w:val="28"/>
        </w:rPr>
        <w:t>业：</w:t>
      </w:r>
      <w:r>
        <w:rPr>
          <w:rFonts w:hint="eastAsia" w:ascii="楷体" w:hAnsi="楷体" w:eastAsia="楷体" w:cs="楷体"/>
          <w:sz w:val="28"/>
          <w:u w:val="single"/>
        </w:rPr>
        <w:t>信息安全</w:t>
      </w:r>
      <w:r>
        <w:rPr>
          <w:sz w:val="28"/>
          <w:u w:val="single"/>
        </w:rPr>
        <w:tab/>
      </w:r>
      <w:r>
        <w:rPr>
          <w:sz w:val="28"/>
          <w:u w:val="single"/>
        </w:rPr>
        <w:t xml:space="preserve"> </w:t>
      </w:r>
      <w:r>
        <w:rPr>
          <w:sz w:val="28"/>
        </w:rPr>
        <w:t>完成日期：</w:t>
      </w:r>
      <w:r>
        <w:rPr>
          <w:rFonts w:hint="eastAsia" w:ascii="Times New Roman" w:hAnsi="Times New Roman" w:eastAsia="楷体" w:cs="Times New Roman"/>
          <w:sz w:val="28"/>
          <w:szCs w:val="22"/>
          <w:u w:val="single"/>
          <w:lang w:val="zh-CN" w:eastAsia="zh-CN" w:bidi="zh-CN"/>
        </w:rPr>
        <w:t xml:space="preserve">2022 </w:t>
      </w:r>
      <w:r>
        <w:rPr>
          <w:rFonts w:hint="eastAsia" w:ascii="楷体" w:hAnsi="楷体" w:eastAsia="楷体" w:cs="楷体"/>
          <w:sz w:val="28"/>
          <w:u w:val="single"/>
        </w:rPr>
        <w:t xml:space="preserve">年 </w:t>
      </w:r>
      <w:r>
        <w:rPr>
          <w:rFonts w:hint="eastAsia" w:ascii="Times New Roman" w:hAnsi="Times New Roman" w:eastAsia="楷体" w:cs="Times New Roman"/>
          <w:sz w:val="28"/>
          <w:szCs w:val="22"/>
          <w:u w:val="single"/>
          <w:lang w:val="zh-CN" w:eastAsia="zh-CN" w:bidi="zh-CN"/>
        </w:rPr>
        <w:t>5</w:t>
      </w:r>
      <w:r>
        <w:rPr>
          <w:rFonts w:hint="eastAsia" w:ascii="楷体" w:hAnsi="楷体" w:eastAsia="楷体" w:cs="楷体"/>
          <w:sz w:val="28"/>
          <w:u w:val="single"/>
        </w:rPr>
        <w:t xml:space="preserve"> 月</w:t>
      </w:r>
      <w:r>
        <w:rPr>
          <w:sz w:val="28"/>
          <w:u w:val="single"/>
        </w:rPr>
        <w:tab/>
      </w:r>
      <w:r>
        <w:rPr>
          <w:sz w:val="28"/>
          <w:u w:val="single"/>
        </w:rPr>
        <w:t xml:space="preserve"> </w:t>
      </w:r>
      <w:r>
        <w:rPr>
          <w:sz w:val="28"/>
        </w:rPr>
        <w:t>指导教师：</w:t>
      </w:r>
      <w:r>
        <w:rPr>
          <w:rFonts w:hint="eastAsia" w:ascii="楷体" w:hAnsi="楷体" w:eastAsia="楷体" w:cs="楷体"/>
          <w:sz w:val="28"/>
          <w:u w:val="single"/>
        </w:rPr>
        <w:t>张玉 副教授</w:t>
      </w:r>
      <w:r>
        <w:rPr>
          <w:sz w:val="28"/>
          <w:u w:val="single"/>
        </w:rPr>
        <w:t xml:space="preserve">         </w:t>
      </w:r>
      <w:r>
        <w:rPr>
          <w:spacing w:val="-69"/>
          <w:sz w:val="28"/>
          <w:u w:val="single"/>
        </w:rPr>
        <w:t xml:space="preserve"> </w:t>
      </w:r>
      <w:r>
        <w:rPr>
          <w:rFonts w:hint="eastAsia"/>
          <w:spacing w:val="-69"/>
          <w:sz w:val="28"/>
          <w:u w:val="single"/>
          <w:lang w:val="en-US" w:eastAsia="zh-CN"/>
        </w:rPr>
        <w:t xml:space="preserve">  </w:t>
      </w:r>
    </w:p>
    <w:p>
      <w:pPr>
        <w:spacing w:after="0" w:line="453" w:lineRule="auto"/>
        <w:jc w:val="both"/>
        <w:rPr>
          <w:sz w:val="28"/>
        </w:rPr>
        <w:sectPr>
          <w:type w:val="continuous"/>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11"/>
        <w:rPr>
          <w:sz w:val="17"/>
        </w:rPr>
      </w:pPr>
    </w:p>
    <w:p>
      <w:pPr>
        <w:spacing w:before="59"/>
        <w:ind w:left="0" w:right="438" w:firstLine="0"/>
        <w:jc w:val="center"/>
        <w:rPr>
          <w:rFonts w:hint="eastAsia" w:ascii="黑体" w:eastAsia="黑体"/>
          <w:sz w:val="31"/>
        </w:rPr>
      </w:pPr>
      <w:r>
        <w:rPr>
          <w:rFonts w:hint="eastAsia" w:ascii="黑体" w:eastAsia="黑体"/>
          <w:sz w:val="32"/>
          <w:szCs w:val="32"/>
        </w:rPr>
        <w:t>关于南开大学本科生毕业论文（设计）的声明</w:t>
      </w:r>
    </w:p>
    <w:p>
      <w:pPr>
        <w:pStyle w:val="5"/>
        <w:rPr>
          <w:rFonts w:ascii="黑体"/>
          <w:sz w:val="30"/>
        </w:rPr>
      </w:pPr>
    </w:p>
    <w:p>
      <w:pPr>
        <w:pStyle w:val="5"/>
        <w:rPr>
          <w:rFonts w:ascii="黑体"/>
          <w:sz w:val="30"/>
        </w:rPr>
      </w:pPr>
    </w:p>
    <w:p>
      <w:pPr>
        <w:pStyle w:val="5"/>
        <w:spacing w:before="11"/>
        <w:rPr>
          <w:rFonts w:ascii="黑体"/>
          <w:sz w:val="27"/>
        </w:rPr>
      </w:pPr>
    </w:p>
    <w:p>
      <w:pPr>
        <w:pStyle w:val="5"/>
        <w:spacing w:line="374" w:lineRule="auto"/>
        <w:ind w:left="134" w:right="480" w:firstLine="478"/>
        <w:rPr>
          <w:spacing w:val="-9"/>
        </w:rPr>
      </w:pPr>
      <w:r>
        <w:rPr>
          <w:spacing w:val="-9"/>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pStyle w:val="5"/>
      </w:pPr>
    </w:p>
    <w:p>
      <w:pPr>
        <w:pStyle w:val="5"/>
        <w:spacing w:before="8"/>
        <w:rPr>
          <w:sz w:val="19"/>
        </w:rPr>
      </w:pPr>
    </w:p>
    <w:p>
      <w:pPr>
        <w:pStyle w:val="5"/>
        <w:spacing w:before="1"/>
        <w:ind w:right="1676"/>
        <w:jc w:val="right"/>
      </w:pPr>
      <w:r>
        <w:rPr>
          <w:w w:val="95"/>
        </w:rPr>
        <w:t>学位论文作者签名：</w:t>
      </w:r>
    </w:p>
    <w:p>
      <w:pPr>
        <w:pStyle w:val="5"/>
        <w:tabs>
          <w:tab w:val="left" w:pos="7307"/>
          <w:tab w:val="left" w:pos="8024"/>
        </w:tabs>
        <w:spacing w:before="170"/>
        <w:ind w:left="6589"/>
      </w:pPr>
      <w:r>
        <w:t>年</w:t>
      </w:r>
      <w:r>
        <w:tab/>
      </w:r>
      <w:r>
        <w:t>月</w:t>
      </w:r>
      <w:r>
        <w:tab/>
      </w:r>
      <w:r>
        <w:t>日</w:t>
      </w:r>
    </w:p>
    <w:p>
      <w:pPr>
        <w:pStyle w:val="5"/>
      </w:pPr>
    </w:p>
    <w:p>
      <w:pPr>
        <w:pStyle w:val="5"/>
      </w:pPr>
    </w:p>
    <w:p>
      <w:pPr>
        <w:pStyle w:val="5"/>
        <w:spacing w:before="9"/>
        <w:rPr>
          <w:sz w:val="31"/>
        </w:rPr>
      </w:pPr>
    </w:p>
    <w:p>
      <w:pPr>
        <w:pStyle w:val="5"/>
        <w:spacing w:line="374" w:lineRule="auto"/>
        <w:ind w:left="134" w:right="480" w:firstLine="478"/>
        <w:rPr>
          <w:spacing w:val="-9"/>
        </w:rPr>
      </w:pPr>
      <w:r>
        <w:rPr>
          <w:spacing w:val="-9"/>
        </w:rPr>
        <w:t>本人声明：该学位论文是本人指导学生完成的研究成果，已经审阅过论文的全部内容，并能够保证题目、关键词、摘要部分中英文内容的一致性和准确性。</w:t>
      </w:r>
    </w:p>
    <w:p>
      <w:pPr>
        <w:pStyle w:val="5"/>
      </w:pPr>
    </w:p>
    <w:p>
      <w:pPr>
        <w:pStyle w:val="5"/>
        <w:rPr>
          <w:sz w:val="20"/>
        </w:rPr>
      </w:pPr>
    </w:p>
    <w:p>
      <w:pPr>
        <w:pStyle w:val="5"/>
        <w:ind w:right="1676"/>
        <w:jc w:val="right"/>
      </w:pPr>
      <w:r>
        <w:rPr>
          <w:w w:val="95"/>
        </w:rPr>
        <w:t>学位论文指导教师签名：</w:t>
      </w:r>
    </w:p>
    <w:p>
      <w:pPr>
        <w:pStyle w:val="5"/>
        <w:tabs>
          <w:tab w:val="left" w:pos="7307"/>
          <w:tab w:val="left" w:pos="8024"/>
        </w:tabs>
        <w:spacing w:before="171"/>
        <w:ind w:left="6589"/>
      </w:pPr>
      <w:r>
        <w:t>年</w:t>
      </w:r>
      <w:r>
        <w:tab/>
      </w:r>
      <w:r>
        <w:t>月</w:t>
      </w:r>
      <w:r>
        <w:tab/>
      </w:r>
      <w:r>
        <w:t>日</w:t>
      </w:r>
    </w:p>
    <w:p>
      <w:pPr>
        <w:spacing w:after="0"/>
        <w:sectPr>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_bookmark0"/>
      <w:bookmarkEnd w:id="0"/>
      <w:bookmarkStart w:id="1" w:name="摘 要 "/>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的因其应用价值巨大，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w:t>
      </w:r>
      <w:r>
        <w:rPr>
          <w:rFonts w:hint="eastAsia" w:cs="宋体"/>
          <w:lang w:val="en-US" w:eastAsia="zh-CN"/>
        </w:rPr>
        <w:t>分析相关技术</w:t>
      </w:r>
      <w:r>
        <w:rPr>
          <w:rFonts w:hint="eastAsia" w:ascii="宋体" w:hAnsi="宋体" w:eastAsia="宋体" w:cs="宋体"/>
          <w:lang w:val="en-US" w:eastAsia="zh-CN"/>
        </w:rPr>
        <w:t>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5648"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0832;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_bookmark1"/>
      <w:bookmarkEnd w:id="2"/>
      <w:bookmarkStart w:id="3" w:name="Abstract "/>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w:t>
      </w:r>
      <w:r>
        <w:rPr>
          <w:rFonts w:hint="eastAsia" w:ascii="Times New Roman" w:hAnsi="Times New Roman"/>
          <w:lang w:val="en-US" w:eastAsia="zh-CN"/>
        </w:rPr>
        <w:t>C</w:t>
      </w:r>
      <w:r>
        <w:rPr>
          <w:rFonts w:hint="eastAsia" w:ascii="Times New Roman" w:hAnsi="Times New Roman"/>
        </w:rPr>
        <w:t xml:space="preserve">omputer </w:t>
      </w:r>
      <w:r>
        <w:rPr>
          <w:rFonts w:hint="eastAsia" w:ascii="Times New Roman" w:hAnsi="Times New Roman"/>
          <w:lang w:val="en-US" w:eastAsia="zh-CN"/>
        </w:rPr>
        <w:t>S</w:t>
      </w:r>
      <w:r>
        <w:rPr>
          <w:rFonts w:hint="eastAsia" w:ascii="Times New Roman" w:hAnsi="Times New Roman"/>
        </w:rPr>
        <w:t>cience, technology</w:t>
      </w:r>
      <w:r>
        <w:rPr>
          <w:rFonts w:hint="eastAsia" w:ascii="Times New Roman" w:hAnsi="Times New Roman"/>
          <w:lang w:val="en-US" w:eastAsia="zh-CN"/>
        </w:rPr>
        <w:t xml:space="preserve"> of 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has</w:t>
      </w:r>
      <w:r>
        <w:rPr>
          <w:rFonts w:hint="eastAsia" w:ascii="Times New Roman" w:hAnsi="Times New Roman"/>
          <w:lang w:val="en-US" w:eastAsia="zh-CN"/>
        </w:rPr>
        <w:t xml:space="preserve"> </w:t>
      </w:r>
      <w:r>
        <w:rPr>
          <w:rFonts w:hint="default" w:ascii="Times New Roman" w:hAnsi="Times New Roman"/>
        </w:rPr>
        <w:t>very high applicative valuation</w:t>
      </w:r>
      <w:r>
        <w:rPr>
          <w:rFonts w:hint="eastAsia" w:ascii="Times New Roman" w:hAnsi="Times New Roman"/>
        </w:rPr>
        <w:t>,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 xml:space="preserve">Starting with </w:t>
      </w:r>
      <w:r>
        <w:rPr>
          <w:rFonts w:hint="eastAsia" w:ascii="Times New Roman" w:hAnsi="Times New Roman"/>
        </w:rPr>
        <w:t>backdoor</w:t>
      </w:r>
      <w:r>
        <w:rPr>
          <w:rFonts w:hint="eastAsia" w:ascii="Times New Roman" w:hAnsi="Times New Roman"/>
          <w:lang w:val="en-US" w:eastAsia="zh-CN"/>
        </w:rPr>
        <w:t xml:space="preserve"> analysis technology of CNN (Convolutional Neural Networks) </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 xml:space="preserve">model set trained by </w:t>
      </w:r>
      <w:r>
        <w:rPr>
          <w:rFonts w:hint="eastAsia" w:ascii="Times New Roman" w:hAnsi="Times New Roman"/>
          <w:lang w:val="en-US" w:eastAsia="zh-CN"/>
        </w:rPr>
        <w:t xml:space="preserve">different  </w:t>
      </w:r>
      <w:r>
        <w:rPr>
          <w:rFonts w:hint="eastAsia" w:ascii="Times New Roman" w:hAnsi="Times New Roman"/>
        </w:rPr>
        <w:t>sub</w:t>
      </w:r>
      <w:r>
        <w:rPr>
          <w:rFonts w:hint="eastAsia" w:ascii="Times New Roman" w:hAnsi="Times New Roman"/>
          <w:lang w:val="en-US" w:eastAsia="zh-CN"/>
        </w:rPr>
        <w:t xml:space="preserve">sets of </w:t>
      </w:r>
      <w:r>
        <w:rPr>
          <w:rFonts w:hint="eastAsia" w:ascii="Times New Roman" w:hAnsi="Times New Roman"/>
        </w:rPr>
        <w:t>training</w:t>
      </w:r>
      <w:r>
        <w:rPr>
          <w:rFonts w:hint="eastAsia" w:ascii="Times New Roman" w:hAnsi="Times New Roman"/>
          <w:lang w:val="en-US" w:eastAsia="zh-CN"/>
        </w:rPr>
        <w:t xml:space="preserve"> </w:t>
      </w:r>
      <w:bookmarkStart w:id="93" w:name="_GoBack"/>
      <w:bookmarkEnd w:id="93"/>
      <w:r>
        <w:rPr>
          <w:rFonts w:hint="eastAsia" w:ascii="Times New Roman" w:hAnsi="Times New Roman"/>
        </w:rPr>
        <w:t>set</w:t>
      </w:r>
      <w:r>
        <w:rPr>
          <w:rFonts w:hint="eastAsia" w:ascii="Times New Roman" w:hAnsi="Times New Roman"/>
          <w:lang w:val="en-US" w:eastAsia="zh-CN"/>
        </w:rPr>
        <w:t xml:space="preserve"> with the same scale </w:t>
      </w:r>
      <w:r>
        <w:rPr>
          <w:rFonts w:hint="eastAsia" w:ascii="Times New Roman" w:hAnsi="Times New Roman"/>
        </w:rPr>
        <w:t xml:space="preserve">to predict the label probability distribution of </w:t>
      </w:r>
      <w:r>
        <w:rPr>
          <w:rFonts w:hint="eastAsia" w:ascii="Times New Roman" w:hAnsi="Times New Roman"/>
          <w:lang w:val="en-US" w:eastAsia="zh-CN"/>
        </w:rPr>
        <w:t>samples from</w:t>
      </w:r>
      <w:r>
        <w:rPr>
          <w:rFonts w:hint="eastAsia" w:ascii="Times New Roman" w:hAnsi="Times New Roman"/>
        </w:rPr>
        <w:t xml:space="preserv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 xml:space="preserve"> together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20"/>
        </w:rPr>
      </w:pPr>
    </w:p>
    <w:p>
      <w:pPr>
        <w:pStyle w:val="5"/>
        <w:spacing w:before="9"/>
        <w:rPr>
          <w:rFonts w:ascii="Times New Roman"/>
          <w:sz w:val="25"/>
        </w:rPr>
      </w:pPr>
    </w:p>
    <w:p>
      <w:pPr>
        <w:pStyle w:val="2"/>
      </w:pPr>
      <w:bookmarkStart w:id="4" w:name="_bookmark2"/>
      <w:bookmarkEnd w:id="4"/>
      <w:bookmarkStart w:id="5" w:name="目 录 "/>
      <w:bookmarkEnd w:id="5"/>
      <w:r>
        <w:t>目</w:t>
      </w:r>
      <w:r>
        <w:rPr>
          <w:rFonts w:hint="eastAsia"/>
          <w:lang w:val="en-US" w:eastAsia="zh-CN"/>
        </w:rPr>
        <w:t xml:space="preserve">  </w:t>
      </w:r>
      <w:r>
        <w:t>录</w:t>
      </w:r>
    </w:p>
    <w:p>
      <w:pPr>
        <w:spacing w:after="0"/>
      </w:pPr>
    </w:p>
    <w:p>
      <w:pPr>
        <w:pStyle w:val="10"/>
        <w:tabs>
          <w:tab w:val="left" w:leader="middleDot" w:pos="8318"/>
        </w:tabs>
        <w:spacing w:before="434" w:line="483" w:lineRule="exact"/>
        <w:rPr>
          <w:b/>
          <w:bCs/>
        </w:rPr>
      </w:pPr>
      <w:r>
        <w:rPr>
          <w:b/>
          <w:bCs/>
        </w:rPr>
        <w:fldChar w:fldCharType="begin"/>
      </w:r>
      <w:r>
        <w:rPr>
          <w:b/>
          <w:bCs/>
        </w:rPr>
        <w:instrText xml:space="preserve"> HYPERLINK \l "_bookmark0" </w:instrText>
      </w:r>
      <w:r>
        <w:rPr>
          <w:b/>
          <w:bCs/>
        </w:rPr>
        <w:fldChar w:fldCharType="separate"/>
      </w:r>
      <w:r>
        <w:rPr>
          <w:rFonts w:hint="eastAsia" w:ascii="宋体" w:eastAsia="宋体"/>
          <w:b/>
          <w:bCs/>
        </w:rPr>
        <w:t>摘要</w:t>
      </w:r>
      <w:r>
        <w:rPr>
          <w:rFonts w:hint="eastAsia" w:ascii="宋体" w:eastAsia="宋体"/>
          <w:b/>
          <w:bCs/>
        </w:rPr>
        <w:fldChar w:fldCharType="end"/>
      </w:r>
      <w:r>
        <w:rPr>
          <w:rFonts w:hint="eastAsia" w:ascii="宋体" w:eastAsia="宋体"/>
          <w:b/>
          <w:bCs/>
        </w:rPr>
        <w:tab/>
      </w:r>
      <w:r>
        <w:rPr>
          <w:b/>
          <w:bCs/>
        </w:rPr>
        <w:t>I</w:t>
      </w:r>
    </w:p>
    <w:p>
      <w:pPr>
        <w:pStyle w:val="10"/>
        <w:tabs>
          <w:tab w:val="left" w:leader="middleDot" w:pos="8225"/>
        </w:tabs>
        <w:rPr>
          <w:b/>
          <w:bCs/>
        </w:rPr>
      </w:pPr>
      <w:r>
        <w:rPr>
          <w:b/>
          <w:bCs/>
        </w:rPr>
        <w:fldChar w:fldCharType="begin"/>
      </w:r>
      <w:r>
        <w:rPr>
          <w:b/>
          <w:bCs/>
        </w:rPr>
        <w:instrText xml:space="preserve"> HYPERLINK \l "_bookmark1" </w:instrText>
      </w:r>
      <w:r>
        <w:rPr>
          <w:b/>
          <w:bCs/>
        </w:rPr>
        <w:fldChar w:fldCharType="separate"/>
      </w:r>
      <w:r>
        <w:rPr>
          <w:b/>
          <w:bCs/>
        </w:rPr>
        <w:t>Abstract</w:t>
      </w:r>
      <w:r>
        <w:rPr>
          <w:b/>
          <w:bCs/>
        </w:rPr>
        <w:fldChar w:fldCharType="end"/>
      </w:r>
      <w:r>
        <w:rPr>
          <w:b/>
          <w:bCs/>
        </w:rPr>
        <w:tab/>
      </w:r>
      <w:r>
        <w:rPr>
          <w:b/>
          <w:bCs/>
        </w:rPr>
        <w:t>II</w:t>
      </w:r>
    </w:p>
    <w:p>
      <w:pPr>
        <w:pStyle w:val="10"/>
        <w:tabs>
          <w:tab w:val="left" w:leader="middleDot" w:pos="8132"/>
        </w:tabs>
        <w:rPr>
          <w:b/>
          <w:bCs/>
        </w:rPr>
      </w:pPr>
      <w:r>
        <w:rPr>
          <w:b/>
          <w:bCs/>
        </w:rPr>
        <w:fldChar w:fldCharType="begin"/>
      </w:r>
      <w:r>
        <w:rPr>
          <w:b/>
          <w:bCs/>
        </w:rPr>
        <w:instrText xml:space="preserve"> HYPERLINK \l "_bookmark2" </w:instrText>
      </w:r>
      <w:r>
        <w:rPr>
          <w:b/>
          <w:bCs/>
        </w:rPr>
        <w:fldChar w:fldCharType="separate"/>
      </w:r>
      <w:r>
        <w:rPr>
          <w:rFonts w:hint="eastAsia" w:ascii="宋体" w:eastAsia="宋体"/>
          <w:b/>
          <w:bCs/>
        </w:rPr>
        <w:t>目录</w:t>
      </w:r>
      <w:r>
        <w:rPr>
          <w:rFonts w:hint="eastAsia" w:ascii="宋体" w:eastAsia="宋体"/>
          <w:b/>
          <w:bCs/>
        </w:rPr>
        <w:fldChar w:fldCharType="end"/>
      </w:r>
      <w:r>
        <w:rPr>
          <w:rFonts w:hint="eastAsia" w:ascii="宋体" w:eastAsia="宋体"/>
          <w:b/>
          <w:bCs/>
        </w:rPr>
        <w:tab/>
      </w:r>
      <w:r>
        <w:rPr>
          <w:b/>
          <w:bCs/>
        </w:rPr>
        <w:t>III</w:t>
      </w:r>
    </w:p>
    <w:p>
      <w:pPr>
        <w:pStyle w:val="9"/>
        <w:tabs>
          <w:tab w:val="left" w:pos="1075"/>
          <w:tab w:val="left" w:leader="middleDot" w:pos="8137"/>
        </w:tabs>
        <w:spacing w:line="459" w:lineRule="exact"/>
        <w:rPr>
          <w:rFonts w:ascii="Times New Roman" w:eastAsia="Times New Roman"/>
        </w:rPr>
      </w:pPr>
      <w:r>
        <w:fldChar w:fldCharType="begin"/>
      </w:r>
      <w:r>
        <w:instrText xml:space="preserve"> HYPERLINK \l "_bookmark3" </w:instrText>
      </w:r>
      <w:r>
        <w:fldChar w:fldCharType="separate"/>
      </w:r>
      <w:r>
        <w:t>第一章</w:t>
      </w:r>
      <w:r>
        <w:tab/>
      </w:r>
      <w:r>
        <w:t>绪论</w:t>
      </w:r>
      <w:r>
        <w:fldChar w:fldCharType="end"/>
      </w:r>
      <w:r>
        <w:tab/>
      </w:r>
      <w:r>
        <w:rPr>
          <w:rFonts w:ascii="Times New Roman" w:eastAsia="Times New Roman"/>
          <w:w w:val="95"/>
        </w:rPr>
        <w:t>1</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"_bookmark4" </w:instrText>
      </w:r>
      <w:r>
        <w:fldChar w:fldCharType="separate"/>
      </w:r>
      <w:r>
        <w:t>第一节</w:t>
      </w:r>
      <w:r>
        <w:tab/>
      </w:r>
      <w:r>
        <w:t>人工神经网络与神经活动研究</w:t>
      </w:r>
      <w:r>
        <w:fldChar w:fldCharType="end"/>
      </w:r>
      <w:r>
        <w:tab/>
      </w:r>
      <w:r>
        <w:rPr>
          <w:rFonts w:ascii="Times New Roman" w:eastAsia="Times New Roman"/>
          <w:spacing w:val="-1"/>
        </w:rPr>
        <w:t>1</w:t>
      </w:r>
    </w:p>
    <w:p>
      <w:pPr>
        <w:pStyle w:val="11"/>
        <w:tabs>
          <w:tab w:val="left" w:pos="956"/>
          <w:tab w:val="left" w:leader="middleDot" w:pos="7559"/>
        </w:tabs>
        <w:rPr>
          <w:rFonts w:ascii="Times New Roman" w:eastAsia="Times New Roman"/>
        </w:rPr>
      </w:pPr>
      <w:r>
        <w:fldChar w:fldCharType="begin"/>
      </w:r>
      <w:r>
        <w:instrText xml:space="preserve"> HYPERLINK \l "_bookmark5" </w:instrText>
      </w:r>
      <w:r>
        <w:fldChar w:fldCharType="separate"/>
      </w:r>
      <w:r>
        <w:t>第二节</w:t>
      </w:r>
      <w:r>
        <w:tab/>
      </w:r>
      <w:r>
        <w:t>人工神经网络发展和深度学习</w:t>
      </w:r>
      <w:r>
        <w:fldChar w:fldCharType="end"/>
      </w:r>
      <w:r>
        <w:rPr>
          <w:rFonts w:hint="eastAsia"/>
          <w:lang w:val="en-US" w:eastAsia="zh-CN"/>
        </w:rPr>
        <w:t>技术</w:t>
      </w:r>
      <w:r>
        <w:tab/>
      </w:r>
      <w:r>
        <w:rPr>
          <w:rFonts w:ascii="Times New Roman" w:eastAsia="Times New Roman"/>
          <w:spacing w:val="-1"/>
        </w:rPr>
        <w:t>4</w:t>
      </w:r>
    </w:p>
    <w:p>
      <w:pPr>
        <w:pStyle w:val="11"/>
        <w:tabs>
          <w:tab w:val="left" w:pos="956"/>
          <w:tab w:val="left" w:leader="middleDot" w:pos="7559"/>
        </w:tabs>
        <w:rPr>
          <w:rFonts w:ascii="Times New Roman" w:eastAsia="Times New Roman"/>
        </w:rPr>
      </w:pPr>
      <w:r>
        <w:fldChar w:fldCharType="begin"/>
      </w:r>
      <w:r>
        <w:instrText xml:space="preserve"> HYPERLINK \l "_bookmark6" </w:instrText>
      </w:r>
      <w:r>
        <w:fldChar w:fldCharType="separate"/>
      </w:r>
      <w:r>
        <w:t>第三节</w:t>
      </w:r>
      <w:r>
        <w:tab/>
      </w:r>
      <w:r>
        <w:t>全连接网络与卷积神经网络</w:t>
      </w:r>
      <w:r>
        <w:fldChar w:fldCharType="end"/>
      </w:r>
      <w:r>
        <w:tab/>
      </w:r>
      <w:r>
        <w:rPr>
          <w:rFonts w:ascii="Times New Roman" w:eastAsia="Times New Roman"/>
          <w:spacing w:val="-1"/>
        </w:rPr>
        <w:t>5</w:t>
      </w:r>
    </w:p>
    <w:p>
      <w:pPr>
        <w:pStyle w:val="11"/>
        <w:tabs>
          <w:tab w:val="left" w:pos="956"/>
          <w:tab w:val="left" w:leader="middleDot" w:pos="7559"/>
        </w:tabs>
        <w:spacing w:line="409" w:lineRule="exact"/>
        <w:rPr>
          <w:rFonts w:hint="default" w:ascii="Times New Roman" w:eastAsia="宋体"/>
          <w:lang w:val="en-US" w:eastAsia="zh-CN"/>
        </w:rPr>
      </w:pPr>
      <w:r>
        <w:fldChar w:fldCharType="begin"/>
      </w:r>
      <w:r>
        <w:instrText xml:space="preserve"> HYPERLINK \l "_第四节 卷积神经网络与图像识别" </w:instrText>
      </w:r>
      <w:r>
        <w:fldChar w:fldCharType="separate"/>
      </w:r>
      <w:r>
        <w:t>第四节</w:t>
      </w:r>
      <w:r>
        <w:tab/>
      </w:r>
      <w:r>
        <w:t>卷积神经网络与图像识别</w:t>
      </w:r>
      <w:r>
        <w:fldChar w:fldCharType="end"/>
      </w:r>
      <w:r>
        <w:tab/>
      </w:r>
      <w:r>
        <w:rPr>
          <w:rFonts w:hint="eastAsia" w:ascii="Times New Roman"/>
          <w:spacing w:val="-1"/>
          <w:lang w:val="en-US" w:eastAsia="zh-CN"/>
        </w:rPr>
        <w:t>7</w:t>
      </w:r>
    </w:p>
    <w:p>
      <w:pPr>
        <w:pStyle w:val="9"/>
        <w:tabs>
          <w:tab w:val="left" w:pos="1075"/>
          <w:tab w:val="left" w:leader="middleDot" w:pos="8137"/>
        </w:tabs>
        <w:rPr>
          <w:rFonts w:ascii="Times New Roman" w:eastAsia="Times New Roman"/>
        </w:rPr>
      </w:pPr>
      <w:r>
        <w:fldChar w:fldCharType="begin"/>
      </w:r>
      <w:r>
        <w:instrText xml:space="preserve"> HYPERLINK \l "_bookmark8" </w:instrText>
      </w:r>
      <w:r>
        <w:fldChar w:fldCharType="separate"/>
      </w:r>
      <w:r>
        <w:t>第二章</w:t>
      </w:r>
      <w:r>
        <w:tab/>
      </w:r>
      <w:r>
        <w:t>神经网络应用的安全问题</w:t>
      </w:r>
      <w:r>
        <w:fldChar w:fldCharType="end"/>
      </w:r>
      <w:r>
        <w:tab/>
      </w:r>
      <w:r>
        <w:rPr>
          <w:rFonts w:ascii="Times New Roman" w:eastAsia="Times New Roman"/>
          <w:w w:val="95"/>
        </w:rPr>
        <w:t>8</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"_bookmark9" </w:instrText>
      </w:r>
      <w:r>
        <w:fldChar w:fldCharType="separate"/>
      </w:r>
      <w:r>
        <w:t>第一节</w:t>
      </w:r>
      <w:r>
        <w:tab/>
      </w:r>
      <w:r>
        <w:t>神经网络安全问题的常见场景</w:t>
      </w:r>
      <w:r>
        <w:fldChar w:fldCharType="end"/>
      </w:r>
      <w:r>
        <w:tab/>
      </w:r>
      <w:r>
        <w:rPr>
          <w:rFonts w:ascii="Times New Roman" w:eastAsia="Times New Roman"/>
          <w:spacing w:val="-1"/>
        </w:rPr>
        <w:t>8</w:t>
      </w:r>
    </w:p>
    <w:p>
      <w:pPr>
        <w:pStyle w:val="11"/>
        <w:tabs>
          <w:tab w:val="left" w:pos="956"/>
          <w:tab w:val="left" w:leader="middleDot" w:pos="7559"/>
        </w:tabs>
        <w:spacing w:line="403" w:lineRule="exact"/>
        <w:rPr>
          <w:rFonts w:ascii="Times New Roman" w:eastAsia="Times New Roman"/>
        </w:rPr>
      </w:pPr>
      <w:r>
        <w:fldChar w:fldCharType="begin"/>
      </w:r>
      <w:r>
        <w:instrText xml:space="preserve"> HYPERLINK \l "_bookmark10" </w:instrText>
      </w:r>
      <w:r>
        <w:fldChar w:fldCharType="separate"/>
      </w:r>
      <w:r>
        <w:t>第二节</w:t>
      </w:r>
      <w:r>
        <w:tab/>
      </w:r>
      <w:r>
        <w:t>针对人工神经网络的常见攻击与防御分析手段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7081"/>
        </w:tabs>
        <w:spacing w:before="0" w:after="0" w:line="356" w:lineRule="exact"/>
        <w:ind w:left="1987" w:right="572" w:hanging="1988"/>
        <w:jc w:val="right"/>
        <w:rPr>
          <w:rFonts w:ascii="Times New Roman" w:eastAsia="Times New Roman"/>
        </w:rPr>
      </w:pPr>
      <w:r>
        <w:fldChar w:fldCharType="begin"/>
      </w:r>
      <w:r>
        <w:instrText xml:space="preserve"> HYPERLINK \l "_bookmark11" </w:instrText>
      </w:r>
      <w:r>
        <w:fldChar w:fldCharType="separate"/>
      </w:r>
      <w:r>
        <w:t>常见的攻击手段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6976"/>
        </w:tabs>
        <w:spacing w:before="0" w:after="0" w:line="366" w:lineRule="exact"/>
        <w:ind w:left="1987" w:right="572" w:hanging="1988"/>
        <w:jc w:val="right"/>
        <w:rPr>
          <w:rFonts w:ascii="Times New Roman" w:eastAsia="Times New Roman"/>
        </w:rPr>
      </w:pPr>
      <w:r>
        <w:fldChar w:fldCharType="begin"/>
      </w:r>
      <w:r>
        <w:instrText xml:space="preserve"> HYPERLINK \l "_具体的先进防御分析手段" </w:instrText>
      </w:r>
      <w:r>
        <w:fldChar w:fldCharType="separate"/>
      </w:r>
      <w:r>
        <w:t>具体的先进防御分析手段</w:t>
      </w:r>
      <w:r>
        <w:fldChar w:fldCharType="end"/>
      </w:r>
      <w:r>
        <w:tab/>
      </w:r>
      <w:r>
        <w:rPr>
          <w:rFonts w:ascii="Times New Roman" w:eastAsia="Times New Roman"/>
          <w:w w:val="95"/>
        </w:rPr>
        <w:t>10</w:t>
      </w:r>
    </w:p>
    <w:p>
      <w:pPr>
        <w:pStyle w:val="11"/>
        <w:tabs>
          <w:tab w:val="left" w:pos="956"/>
          <w:tab w:val="left" w:leader="middleDot" w:pos="7440"/>
        </w:tabs>
        <w:spacing w:line="417" w:lineRule="exact"/>
        <w:rPr>
          <w:rFonts w:hint="default" w:ascii="Times New Roman" w:eastAsia="宋体"/>
          <w:lang w:val="en-US" w:eastAsia="zh-CN"/>
        </w:rPr>
      </w:pPr>
      <w:r>
        <w:fldChar w:fldCharType="begin"/>
      </w:r>
      <w:r>
        <w:instrText xml:space="preserve"> HYPERLINK \l "_bookmark13" </w:instrText>
      </w:r>
      <w:r>
        <w:fldChar w:fldCharType="separate"/>
      </w:r>
      <w:r>
        <w:t>第三节</w:t>
      </w:r>
      <w:r>
        <w:tab/>
      </w:r>
      <w:r>
        <w:t>本文的观点</w:t>
      </w:r>
      <w:r>
        <w:fldChar w:fldCharType="end"/>
      </w:r>
      <w:r>
        <w:tab/>
      </w:r>
      <w:r>
        <w:rPr>
          <w:rFonts w:hint="eastAsia" w:ascii="Times New Roman"/>
          <w:spacing w:val="-1"/>
          <w:lang w:val="en-US" w:eastAsia="zh-CN"/>
        </w:rPr>
        <w:t>12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"_bookmark14" </w:instrText>
      </w:r>
      <w:r>
        <w:fldChar w:fldCharType="separate"/>
      </w:r>
      <w:r>
        <w:t>第三章</w:t>
      </w:r>
      <w:r>
        <w:tab/>
      </w:r>
      <w:r>
        <w:t>卷积神经网络的投票式模型</w:t>
      </w:r>
      <w:r>
        <w:fldChar w:fldCharType="end"/>
      </w:r>
      <w:r>
        <w:tab/>
      </w:r>
      <w:r>
        <w:rPr>
          <w:rFonts w:ascii="Times New Roman" w:eastAsia="Times New Roman"/>
          <w:w w:val="95"/>
        </w:rPr>
        <w:t>1</w:t>
      </w:r>
      <w:r>
        <w:rPr>
          <w:rFonts w:hint="eastAsia" w:ascii="Times New Roman"/>
          <w:w w:val="95"/>
          <w:lang w:val="en-US" w:eastAsia="zh-CN"/>
        </w:rPr>
        <w:t>3</w:t>
      </w:r>
    </w:p>
    <w:p>
      <w:pPr>
        <w:pStyle w:val="11"/>
        <w:tabs>
          <w:tab w:val="left" w:pos="956"/>
          <w:tab w:val="left" w:leader="middleDot" w:pos="7440"/>
        </w:tabs>
        <w:spacing w:line="393" w:lineRule="exact"/>
        <w:rPr>
          <w:rFonts w:hint="eastAsia" w:ascii="Times New Roman" w:eastAsia="宋体"/>
          <w:lang w:val="en-US" w:eastAsia="zh-CN"/>
        </w:rPr>
      </w:pPr>
      <w:r>
        <w:fldChar w:fldCharType="begin"/>
      </w:r>
      <w:r>
        <w:instrText xml:space="preserve"> HYPERLINK \l "_第一节 性能评估指标选取" </w:instrText>
      </w:r>
      <w:r>
        <w:fldChar w:fldCharType="separate"/>
      </w:r>
      <w:r>
        <w:t>第一节</w:t>
      </w:r>
      <w:r>
        <w:tab/>
      </w:r>
      <w:r>
        <w:t>性能评估指标选取</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"_第二节 数据集与神经网络结构的选取和调整" </w:instrText>
      </w:r>
      <w:r>
        <w:fldChar w:fldCharType="separate"/>
      </w:r>
      <w:r>
        <w:t>第二节</w:t>
      </w:r>
      <w:r>
        <w:tab/>
      </w:r>
      <w:r>
        <w:t>数据集和神经网络结构的选取和调整</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"_第三节 样本集的数据投毒预处理" </w:instrText>
      </w:r>
      <w:r>
        <w:fldChar w:fldCharType="separate"/>
      </w:r>
      <w:r>
        <w:t>第三节</w:t>
      </w:r>
      <w:r>
        <w:tab/>
      </w:r>
      <w:r>
        <w:t>样本集的</w:t>
      </w:r>
      <w:r>
        <w:rPr>
          <w:rFonts w:hint="eastAsia"/>
          <w:lang w:val="en-US" w:eastAsia="zh-CN"/>
        </w:rPr>
        <w:t>数据</w:t>
      </w:r>
      <w:r>
        <w:t>投毒预处理</w:t>
      </w:r>
      <w:r>
        <w:fldChar w:fldCharType="end"/>
      </w:r>
      <w:r>
        <w:tab/>
      </w:r>
      <w:r>
        <w:rPr>
          <w:rFonts w:ascii="Times New Roman" w:eastAsia="Times New Roman"/>
          <w:spacing w:val="-1"/>
        </w:rPr>
        <w:t>1</w:t>
      </w:r>
      <w:r>
        <w:rPr>
          <w:rFonts w:hint="eastAsia" w:ascii="Times New Roman"/>
          <w:spacing w:val="-1"/>
          <w:lang w:val="en-US" w:eastAsia="zh-CN"/>
        </w:rPr>
        <w:t>5</w:t>
      </w:r>
    </w:p>
    <w:p>
      <w:pPr>
        <w:pStyle w:val="11"/>
        <w:tabs>
          <w:tab w:val="left" w:pos="956"/>
          <w:tab w:val="left" w:leader="middleDot" w:pos="7440"/>
        </w:tabs>
        <w:rPr>
          <w:rFonts w:ascii="Times New Roman" w:eastAsia="Times New Roman"/>
        </w:rPr>
      </w:pPr>
      <w:r>
        <w:fldChar w:fldCharType="begin"/>
      </w:r>
      <w:r>
        <w:instrText xml:space="preserve"> HYPERLINK \l "_第四节 模型的差异化训练" </w:instrText>
      </w:r>
      <w:r>
        <w:fldChar w:fldCharType="separate"/>
      </w:r>
      <w:r>
        <w:t>第四节</w:t>
      </w:r>
      <w:r>
        <w:tab/>
      </w:r>
      <w:r>
        <w:t>模型的差异化训练</w:t>
      </w:r>
      <w:r>
        <w:fldChar w:fldCharType="end"/>
      </w:r>
      <w:r>
        <w:tab/>
      </w:r>
      <w:r>
        <w:rPr>
          <w:rFonts w:hint="eastAsia" w:ascii="Times New Roman"/>
          <w:spacing w:val="-1"/>
          <w:lang w:val="en-US" w:eastAsia="zh-CN"/>
        </w:rPr>
        <w:t>17</w:t>
      </w:r>
    </w:p>
    <w:p>
      <w:pPr>
        <w:pStyle w:val="11"/>
        <w:tabs>
          <w:tab w:val="left" w:pos="956"/>
          <w:tab w:val="left" w:leader="middleDot" w:pos="7440"/>
        </w:tabs>
        <w:rPr>
          <w:rFonts w:ascii="Times New Roman" w:eastAsia="Times New Roman"/>
        </w:rPr>
      </w:pPr>
      <w:r>
        <w:fldChar w:fldCharType="begin"/>
      </w:r>
      <w:r>
        <w:instrText xml:space="preserve"> HYPERLINK \l "_第五节 投票机制分析与测试原理" </w:instrText>
      </w:r>
      <w:r>
        <w:fldChar w:fldCharType="separate"/>
      </w:r>
      <w:r>
        <w:t>第五节</w:t>
      </w:r>
      <w:r>
        <w:tab/>
      </w:r>
      <w:r>
        <w:t>投票机制分析与测试原理</w:t>
      </w:r>
      <w:r>
        <w:fldChar w:fldCharType="end"/>
      </w:r>
      <w:r>
        <w:tab/>
      </w:r>
      <w:r>
        <w:rPr>
          <w:rFonts w:hint="eastAsia" w:ascii="Times New Roman"/>
          <w:spacing w:val="-1"/>
          <w:lang w:val="en-US" w:eastAsia="zh-CN"/>
        </w:rPr>
        <w:t>18</w:t>
      </w:r>
    </w:p>
    <w:p>
      <w:pPr>
        <w:pStyle w:val="11"/>
        <w:tabs>
          <w:tab w:val="left" w:pos="956"/>
          <w:tab w:val="left" w:leader="middleDot" w:pos="7440"/>
        </w:tabs>
        <w:spacing w:line="409" w:lineRule="exact"/>
        <w:rPr>
          <w:rFonts w:hint="eastAsia" w:ascii="Times New Roman" w:eastAsia="宋体"/>
          <w:spacing w:val="-1"/>
          <w:lang w:val="en-US" w:eastAsia="zh-CN"/>
        </w:rPr>
      </w:pPr>
      <w:r>
        <w:fldChar w:fldCharType="begin"/>
      </w:r>
      <w:r>
        <w:instrText xml:space="preserve"> HYPERLINK \l "_第六节 相关参数对评估指标影响推测" </w:instrText>
      </w:r>
      <w:r>
        <w:fldChar w:fldCharType="separate"/>
      </w:r>
      <w:r>
        <w:t>第六节</w:t>
      </w:r>
      <w:r>
        <w:tab/>
      </w:r>
      <w:r>
        <w:t>相关参数对评估指标影响推测</w:t>
      </w:r>
      <w:r>
        <w:fldChar w:fldCharType="end"/>
      </w:r>
      <w:r>
        <w:tab/>
      </w:r>
      <w:r>
        <w:rPr>
          <w:rFonts w:ascii="Times New Roman" w:eastAsia="Times New Roman"/>
          <w:spacing w:val="-1"/>
        </w:rPr>
        <w:t>2</w:t>
      </w:r>
      <w:r>
        <w:rPr>
          <w:rFonts w:hint="eastAsia" w:ascii="Times New Roman"/>
          <w:spacing w:val="-1"/>
          <w:lang w:val="en-US" w:eastAsia="zh-CN"/>
        </w:rPr>
        <w:t>1</w:t>
      </w:r>
    </w:p>
    <w:p>
      <w:pPr>
        <w:pStyle w:val="11"/>
        <w:tabs>
          <w:tab w:val="left" w:pos="956"/>
          <w:tab w:val="left" w:leader="middleDot" w:pos="7440"/>
        </w:tabs>
        <w:spacing w:line="409" w:lineRule="exact"/>
        <w:rPr>
          <w:rFonts w:hint="eastAsia" w:eastAsia="宋体"/>
          <w:lang w:val="en-US" w:eastAsia="zh-CN"/>
        </w:rPr>
      </w:pPr>
      <w:r>
        <w:fldChar w:fldCharType="begin"/>
      </w:r>
      <w:r>
        <w:instrText xml:space="preserve"> HYPERLINK \l "_第七节 投票机制评估指标结果分析" </w:instrText>
      </w:r>
      <w:r>
        <w:fldChar w:fldCharType="separate"/>
      </w:r>
      <w:r>
        <w:t>第</w:t>
      </w:r>
      <w:r>
        <w:rPr>
          <w:rFonts w:hint="eastAsia"/>
          <w:lang w:val="en-US" w:eastAsia="zh-CN"/>
        </w:rPr>
        <w:t>七</w:t>
      </w:r>
      <w:r>
        <w:t>节</w:t>
      </w:r>
      <w:r>
        <w:tab/>
      </w:r>
      <w:r>
        <w:t>投票机制</w:t>
      </w:r>
      <w:r>
        <w:rPr>
          <w:rFonts w:hint="eastAsia"/>
          <w:lang w:val="en-US" w:eastAsia="zh-CN"/>
        </w:rPr>
        <w:t>评估指标结果</w:t>
      </w:r>
      <w:r>
        <w:t>分析</w:t>
      </w:r>
      <w:r>
        <w:fldChar w:fldCharType="end"/>
      </w:r>
      <w:r>
        <w:tab/>
      </w:r>
      <w:r>
        <w:rPr>
          <w:rFonts w:ascii="Times New Roman" w:eastAsia="Times New Roman"/>
          <w:spacing w:val="-1"/>
        </w:rPr>
        <w:t>2</w:t>
      </w:r>
      <w:r>
        <w:rPr>
          <w:rFonts w:hint="eastAsia" w:ascii="Times New Roman"/>
          <w:spacing w:val="-1"/>
          <w:lang w:val="en-US" w:eastAsia="zh-CN"/>
        </w:rPr>
        <w:t>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"_bookmark21" </w:instrText>
      </w:r>
      <w:r>
        <w:fldChar w:fldCharType="separate"/>
      </w:r>
      <w:r>
        <w:t>第四章</w:t>
      </w:r>
      <w:r>
        <w:tab/>
      </w:r>
      <w:r>
        <w:t>总结与展望</w:t>
      </w:r>
      <w:r>
        <w:fldChar w:fldCharType="end"/>
      </w:r>
      <w:r>
        <w:tab/>
      </w:r>
      <w:r>
        <w:rPr>
          <w:rFonts w:ascii="Times New Roman" w:eastAsia="Times New Roman"/>
          <w:w w:val="95"/>
        </w:rPr>
        <w:t>2</w:t>
      </w:r>
      <w:r>
        <w:rPr>
          <w:rFonts w:hint="eastAsia" w:ascii="Times New Roman"/>
          <w:w w:val="95"/>
          <w:lang w:val="en-US" w:eastAsia="zh-CN"/>
        </w:rPr>
        <w:t>5</w:t>
      </w:r>
    </w:p>
    <w:p>
      <w:pPr>
        <w:pStyle w:val="11"/>
        <w:tabs>
          <w:tab w:val="left" w:pos="956"/>
          <w:tab w:val="left" w:leader="middleDot" w:pos="7440"/>
        </w:tabs>
        <w:spacing w:line="393" w:lineRule="exact"/>
        <w:rPr>
          <w:rFonts w:ascii="Times New Roman" w:eastAsia="Times New Roman"/>
        </w:rPr>
      </w:pPr>
      <w:r>
        <w:fldChar w:fldCharType="begin"/>
      </w:r>
      <w:r>
        <w:instrText xml:space="preserve"> HYPERLINK \l "第一节 对实验设计的总结" </w:instrText>
      </w:r>
      <w:r>
        <w:fldChar w:fldCharType="separate"/>
      </w:r>
      <w:r>
        <w:t>第一节</w:t>
      </w:r>
      <w:r>
        <w:tab/>
      </w:r>
      <w:r>
        <w:t>对实验设计的总结</w:t>
      </w:r>
      <w:r>
        <w:fldChar w:fldCharType="end"/>
      </w:r>
      <w:r>
        <w:tab/>
      </w:r>
      <w:r>
        <w:rPr>
          <w:rFonts w:ascii="Times New Roman" w:eastAsia="Times New Roman"/>
          <w:spacing w:val="-1"/>
        </w:rPr>
        <w:t>25</w:t>
      </w:r>
    </w:p>
    <w:p>
      <w:pPr>
        <w:pStyle w:val="11"/>
        <w:tabs>
          <w:tab w:val="left" w:pos="956"/>
          <w:tab w:val="left" w:leader="middleDot" w:pos="7440"/>
        </w:tabs>
        <w:spacing w:line="409" w:lineRule="exact"/>
        <w:rPr>
          <w:rFonts w:ascii="Times New Roman" w:eastAsia="Times New Roman"/>
        </w:rPr>
      </w:pPr>
      <w:r>
        <w:fldChar w:fldCharType="begin"/>
      </w:r>
      <w:r>
        <w:instrText xml:space="preserve"> HYPERLINK \l "_bookmark23" </w:instrText>
      </w:r>
      <w:r>
        <w:fldChar w:fldCharType="separate"/>
      </w:r>
      <w:r>
        <w:t>第二节</w:t>
      </w:r>
      <w:r>
        <w:tab/>
      </w:r>
      <w:r>
        <w:t>实验的不足与展望</w:t>
      </w:r>
      <w:r>
        <w:fldChar w:fldCharType="end"/>
      </w:r>
      <w:r>
        <w:tab/>
      </w:r>
      <w:r>
        <w:rPr>
          <w:rFonts w:ascii="Times New Roman" w:eastAsia="Times New Roman"/>
          <w:spacing w:val="-1"/>
        </w:rPr>
        <w:t>25</w:t>
      </w:r>
    </w:p>
    <w:p>
      <w:pPr>
        <w:pStyle w:val="9"/>
        <w:tabs>
          <w:tab w:val="left" w:leader="middleDot" w:pos="7998"/>
        </w:tabs>
        <w:spacing w:line="475" w:lineRule="exact"/>
      </w:pPr>
      <w:r>
        <w:rPr>
          <w:rStyle w:val="23"/>
        </w:rPr>
        <w:fldChar w:fldCharType="begin"/>
      </w:r>
      <w:r>
        <w:rPr>
          <w:rStyle w:val="23"/>
        </w:rPr>
        <w:instrText xml:space="preserve"> HYPERLINK \l "_参考文献" </w:instrText>
      </w:r>
      <w:r>
        <w:rPr>
          <w:rStyle w:val="23"/>
        </w:rPr>
        <w:fldChar w:fldCharType="separate"/>
      </w:r>
      <w:r>
        <w:rPr>
          <w:rStyle w:val="23"/>
        </w:rPr>
        <w:t>参考文献</w:t>
      </w:r>
      <w:r>
        <w:rPr>
          <w:rStyle w:val="23"/>
        </w:rPr>
        <w:fldChar w:fldCharType="end"/>
      </w:r>
      <w:r>
        <w:tab/>
      </w:r>
      <w:r>
        <w:rPr>
          <w:rFonts w:ascii="Times New Roman" w:eastAsia="Times New Roman"/>
          <w:w w:val="95"/>
        </w:rPr>
        <w:t>27</w:t>
      </w:r>
    </w:p>
    <w:p>
      <w:pPr>
        <w:pStyle w:val="10"/>
        <w:tabs>
          <w:tab w:val="left" w:pos="691"/>
          <w:tab w:val="left" w:leader="middleDot" w:pos="7714"/>
        </w:tabs>
        <w:spacing w:after="20" w:line="483" w:lineRule="exact"/>
      </w:pPr>
      <w:r>
        <w:fldChar w:fldCharType="begin"/>
      </w:r>
      <w:r>
        <w:instrText xml:space="preserve"> HYPERLINK \l "_bookmark51" </w:instrText>
      </w:r>
      <w:r>
        <w:fldChar w:fldCharType="separate"/>
      </w:r>
      <w:r>
        <w:rPr>
          <w:rFonts w:hint="eastAsia" w:ascii="宋体" w:eastAsia="宋体"/>
        </w:rPr>
        <w:t>致</w:t>
      </w:r>
      <w:r>
        <w:rPr>
          <w:rFonts w:hint="eastAsia" w:ascii="宋体" w:eastAsia="宋体"/>
        </w:rPr>
        <w:tab/>
      </w:r>
      <w:r>
        <w:rPr>
          <w:rFonts w:hint="eastAsia" w:ascii="宋体" w:eastAsia="宋体"/>
        </w:rPr>
        <w:t>谢</w:t>
      </w:r>
      <w:r>
        <w:rPr>
          <w:rFonts w:hint="eastAsia" w:ascii="宋体" w:eastAsia="宋体"/>
        </w:rPr>
        <w:fldChar w:fldCharType="end"/>
      </w:r>
      <w:r>
        <w:rPr>
          <w:rFonts w:hint="eastAsia" w:ascii="宋体" w:eastAsia="宋体"/>
        </w:rPr>
        <w:tab/>
      </w:r>
      <w:r>
        <w:t>XXIX</w:t>
      </w:r>
    </w:p>
    <w:p>
      <w:pPr>
        <w:sectPr>
          <w:headerReference r:id="rId8" w:type="default"/>
          <w:footerReference r:id="rId9" w:type="default"/>
          <w:pgSz w:w="11910" w:h="16840"/>
          <w:pgMar w:top="1840" w:right="1240" w:bottom="2067" w:left="1680" w:header="1579" w:footer="1608" w:gutter="0"/>
          <w:pgNumType w:start="3"/>
          <w:cols w:space="720" w:num="1"/>
        </w:sectPr>
      </w:pP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6" w:name="第一章 绪论"/>
      <w:bookmarkEnd w:id="6"/>
      <w:bookmarkStart w:id="7" w:name="_bookmark3"/>
      <w:bookmarkEnd w:id="7"/>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8" w:name="第一节 人工神经网络与神经活动研究"/>
      <w:bookmarkEnd w:id="8"/>
      <w:bookmarkStart w:id="9" w:name="_bookmark4"/>
      <w:bookmarkEnd w:id="9"/>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8480"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9"/>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9504"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20"/>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10" w:name="第二节 人工神经网络发展和深度学习"/>
      <w:bookmarkEnd w:id="10"/>
      <w:bookmarkStart w:id="11" w:name="_bookmark5"/>
      <w:bookmarkEnd w:id="11"/>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2" w:name="第三节 全连接网络与卷积神经网络"/>
      <w:bookmarkEnd w:id="12"/>
      <w:bookmarkStart w:id="13" w:name="_bookmark6"/>
      <w:bookmarkEnd w:id="13"/>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w:t>
      </w:r>
      <w:r>
        <w:rPr>
          <w:rFonts w:hint="eastAsia" w:ascii="宋体" w:eastAsia="宋体"/>
          <w:spacing w:val="10"/>
          <w:sz w:val="24"/>
          <w:lang w:val="en-US" w:eastAsia="zh-CN"/>
        </w:rPr>
        <w:t>进行下</w:t>
      </w:r>
      <w:r>
        <w:rPr>
          <w:rFonts w:hint="eastAsia" w:ascii="宋体" w:eastAsia="宋体"/>
          <w:spacing w:val="10"/>
          <w:sz w:val="24"/>
        </w:rPr>
        <w:t>采样</w:t>
      </w:r>
      <w:r>
        <w:rPr>
          <w:spacing w:val="10"/>
          <w:sz w:val="24"/>
        </w:rPr>
        <w:t>(</w:t>
      </w:r>
      <w:r>
        <w:rPr>
          <w:rFonts w:hint="eastAsia" w:ascii="宋体" w:eastAsia="宋体"/>
          <w:spacing w:val="4"/>
          <w:sz w:val="24"/>
        </w:rPr>
        <w:t>或译</w:t>
      </w:r>
      <w:r>
        <w:rPr>
          <w:rFonts w:hint="eastAsia" w:ascii="宋体" w:eastAsia="宋体"/>
          <w:spacing w:val="4"/>
          <w:sz w:val="24"/>
          <w:lang w:val="en-US" w:eastAsia="zh-CN"/>
        </w:rPr>
        <w:t>子</w:t>
      </w:r>
      <w:r>
        <w:rPr>
          <w:rFonts w:hint="eastAsia" w:ascii="宋体" w:eastAsia="宋体"/>
          <w:spacing w:val="4"/>
          <w:sz w:val="24"/>
        </w:rPr>
        <w:t>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或相似的具有逻辑功能的函数</w:t>
      </w:r>
      <w:r>
        <w:rPr>
          <w:rFonts w:hint="eastAsia" w:ascii="宋体" w:eastAsia="宋体"/>
          <w:sz w:val="24"/>
        </w:rPr>
        <w:t>组成</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hint="eastAsia" w:ascii="Times New Roman"/>
          <w:spacing w:val="-5"/>
          <w:lang w:eastAsia="zh-CN"/>
        </w:rPr>
        <w:t>；</w:t>
      </w:r>
      <w:r>
        <w:rPr>
          <w:spacing w:val="3"/>
        </w:rPr>
        <w:t>而</w:t>
      </w:r>
      <w:r>
        <w:rPr>
          <w:rFonts w:hint="eastAsia"/>
          <w:spacing w:val="3"/>
          <w:lang w:val="en-US" w:eastAsia="zh-CN"/>
        </w:rPr>
        <w:t>池化</w:t>
      </w:r>
      <w:r>
        <w:rPr>
          <w:spacing w:val="3"/>
        </w:rPr>
        <w:t>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w:t>
      </w:r>
      <w:r>
        <w:rPr>
          <w:rFonts w:hint="eastAsia"/>
          <w:spacing w:val="2"/>
          <w:lang w:val="en-US" w:eastAsia="zh-CN"/>
        </w:rPr>
        <w:t>在</w:t>
      </w:r>
      <w:r>
        <w:rPr>
          <w:spacing w:val="2"/>
        </w:rPr>
        <w:t>局部</w:t>
      </w:r>
      <w:r>
        <w:rPr>
          <w:rFonts w:hint="eastAsia"/>
          <w:spacing w:val="2"/>
          <w:lang w:val="en-US" w:eastAsia="zh-CN"/>
        </w:rPr>
        <w:t>特征域上的</w:t>
      </w:r>
      <w:r>
        <w:rPr>
          <w:spacing w:val="2"/>
        </w:rPr>
        <w:t>感知效应</w:t>
      </w:r>
      <w:r>
        <w:rPr>
          <w:rFonts w:hint="eastAsia" w:ascii="Times New Roman"/>
          <w:spacing w:val="-4"/>
          <w:lang w:eastAsia="zh-CN"/>
        </w:rPr>
        <w:t>，</w:t>
      </w:r>
      <w:r>
        <w:rPr>
          <w:spacing w:val="-2"/>
        </w:rPr>
        <w:t>实现</w:t>
      </w:r>
      <w:r>
        <w:rPr>
          <w:rFonts w:hint="eastAsia"/>
          <w:spacing w:val="-2"/>
          <w:lang w:val="en-US" w:eastAsia="zh-CN"/>
        </w:rPr>
        <w:t>神经网络构件间</w:t>
      </w:r>
      <w:r>
        <w:rPr>
          <w:spacing w:val="-2"/>
        </w:rPr>
        <w:t>权重</w:t>
      </w:r>
      <w:r>
        <w:rPr>
          <w:rFonts w:hint="eastAsia"/>
          <w:spacing w:val="-2"/>
          <w:lang w:val="en-US" w:eastAsia="zh-CN"/>
        </w:rPr>
        <w:t>参数的</w:t>
      </w:r>
      <w:r>
        <w:rPr>
          <w:spacing w:val="-2"/>
        </w:rPr>
        <w:t>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在一定程度上避免过拟合的情况</w:t>
      </w:r>
      <w:r>
        <w:rPr>
          <w:rFonts w:hint="eastAsia" w:ascii="Times New Roman"/>
          <w:spacing w:val="-11"/>
          <w:lang w:eastAsia="zh-CN"/>
        </w:rPr>
        <w:t>；</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bookmarkStart w:id="14" w:name="_bookmark7"/>
      <w:bookmarkEnd w:id="14"/>
      <w:bookmarkStart w:id="15" w:name="第四节 卷积神经网络与图像识别"/>
      <w:bookmarkEnd w:id="15"/>
    </w:p>
    <w:p>
      <w:pPr>
        <w:pStyle w:val="5"/>
        <w:spacing w:before="146" w:line="360" w:lineRule="auto"/>
        <w:ind w:left="134" w:right="572" w:firstLine="478"/>
        <w:jc w:val="both"/>
      </w:pPr>
    </w:p>
    <w:p>
      <w:pPr>
        <w:pStyle w:val="5"/>
        <w:spacing w:before="146" w:line="360" w:lineRule="auto"/>
        <w:ind w:left="134" w:right="572" w:firstLine="478"/>
        <w:jc w:val="both"/>
        <w:rPr>
          <w:rFonts w:hint="eastAsia"/>
          <w:lang w:val="en-US" w:eastAsia="zh-CN"/>
        </w:rPr>
      </w:pPr>
    </w:p>
    <w:p>
      <w:pPr>
        <w:pStyle w:val="3"/>
        <w:numPr>
          <w:ilvl w:val="0"/>
          <w:numId w:val="0"/>
        </w:numPr>
        <w:tabs>
          <w:tab w:val="left" w:pos="1115"/>
        </w:tabs>
        <w:spacing w:before="195"/>
        <w:ind w:right="438" w:rightChars="0"/>
        <w:jc w:val="center"/>
      </w:pPr>
      <w:bookmarkStart w:id="16" w:name="_第四节 卷积神经网络与图像识别"/>
      <w:r>
        <w:rPr>
          <w:rFonts w:hint="eastAsia"/>
          <w:lang w:val="en-US" w:eastAsia="zh-CN"/>
        </w:rPr>
        <w:t xml:space="preserve">第四节 </w:t>
      </w:r>
      <w:r>
        <w:t>卷积神经网络与图像识别</w:t>
      </w:r>
    </w:p>
    <w:bookmarkEnd w:id="16"/>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w:t>
      </w:r>
      <w:r>
        <w:rPr>
          <w:rFonts w:hint="eastAsia"/>
          <w:lang w:val="en-US" w:eastAsia="zh-CN"/>
        </w:rPr>
        <w:t>与</w:t>
      </w:r>
      <w:r>
        <w:t>相关算法</w:t>
      </w:r>
      <w:r>
        <w:rPr>
          <w:rFonts w:hint="eastAsia"/>
          <w:lang w:val="en-US" w:eastAsia="zh-CN"/>
        </w:rPr>
        <w:t>和</w:t>
      </w:r>
      <w:r>
        <w:t>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10" w:type="default"/>
          <w:footerReference r:id="rId11"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w:t>
      </w:r>
      <w:r>
        <w:rPr>
          <w:rFonts w:hint="eastAsia"/>
          <w:lang w:val="en-US" w:eastAsia="zh-CN"/>
        </w:rPr>
        <w:t>例如图像等</w:t>
      </w:r>
      <w:r>
        <w:t>多维输入</w:t>
      </w:r>
      <w:r>
        <w:rPr>
          <w:rFonts w:hint="eastAsia"/>
          <w:lang w:val="en-US" w:eastAsia="zh-CN"/>
        </w:rPr>
        <w:t>在向量化降维过程中</w:t>
      </w:r>
      <w:r>
        <w:t>造成的信息损失</w:t>
      </w:r>
      <w:r>
        <w:rPr>
          <w:rFonts w:hint="eastAsia" w:ascii="Times New Roman"/>
          <w:lang w:eastAsia="zh-CN"/>
        </w:rPr>
        <w:t>，</w:t>
      </w:r>
      <w:r>
        <w:t>同时也避免了实际应用中全连接网络大量冗余参数造成</w:t>
      </w:r>
      <w:r>
        <w:rPr>
          <w:rFonts w:hint="eastAsia"/>
          <w:lang w:val="en-US" w:eastAsia="zh-CN"/>
        </w:rPr>
        <w:t>的</w:t>
      </w:r>
      <w:r>
        <w:t>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7" w:name="_bookmark8"/>
      <w:bookmarkEnd w:id="17"/>
      <w:bookmarkStart w:id="18" w:name="第二章 神经网络应用的安全问题"/>
      <w:bookmarkEnd w:id="18"/>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rPr>
          <w:rFonts w:hint="eastAsia"/>
          <w:lang w:val="en-US" w:eastAsia="zh-CN"/>
        </w:rPr>
        <w:t>针对</w:t>
      </w:r>
      <w:r>
        <w:t>人工神经网络</w:t>
      </w:r>
      <w:r>
        <w:rPr>
          <w:rFonts w:hint="eastAsia"/>
          <w:lang w:val="en-US" w:eastAsia="zh-CN"/>
        </w:rPr>
        <w:t>的</w:t>
      </w:r>
      <w:r>
        <w:t>应用安全性</w:t>
      </w:r>
      <w:r>
        <w:rPr>
          <w:rFonts w:hint="eastAsia"/>
          <w:lang w:val="en-US" w:eastAsia="zh-CN"/>
        </w:rPr>
        <w:t>问题</w:t>
      </w:r>
      <w:r>
        <w:rPr>
          <w:rFonts w:hint="eastAsia" w:ascii="Times New Roman"/>
          <w:lang w:eastAsia="zh-CN"/>
        </w:rPr>
        <w:t>，</w:t>
      </w:r>
      <w:r>
        <w:t>相关</w:t>
      </w:r>
      <w:r>
        <w:rPr>
          <w:rFonts w:hint="eastAsia"/>
          <w:lang w:val="en-US" w:eastAsia="zh-CN"/>
        </w:rPr>
        <w:t>的</w:t>
      </w:r>
      <w:r>
        <w:t>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9" w:name="_bookmark9"/>
      <w:bookmarkEnd w:id="19"/>
      <w:bookmarkStart w:id="20" w:name="第一节 神经网络安全问题的常见场景"/>
      <w:bookmarkEnd w:id="20"/>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w:t>
      </w:r>
      <w:r>
        <w:rPr>
          <w:rFonts w:hint="eastAsia"/>
          <w:lang w:val="en-US" w:eastAsia="zh-CN"/>
        </w:rPr>
        <w:t>场景</w:t>
      </w:r>
      <w:r>
        <w:t>并不统一</w:t>
      </w:r>
      <w:r>
        <w:rPr>
          <w:rFonts w:hint="eastAsia" w:ascii="Times New Roman"/>
          <w:lang w:eastAsia="zh-CN"/>
        </w:rPr>
        <w:t>。</w:t>
      </w:r>
      <w:r>
        <w:t>若不在没有第三方情形下</w:t>
      </w:r>
      <w:r>
        <w:rPr>
          <w:rFonts w:hint="eastAsia"/>
          <w:lang w:val="en-US" w:eastAsia="zh-CN"/>
        </w:rPr>
        <w:t>的</w:t>
      </w:r>
      <w:r>
        <w:t>应用场景中考虑安全问题的话</w:t>
      </w:r>
      <w:r>
        <w:rPr>
          <w:rFonts w:hint="eastAsia" w:ascii="Times New Roman"/>
          <w:lang w:eastAsia="zh-CN"/>
        </w:rPr>
        <w:t>，</w:t>
      </w:r>
      <w:r>
        <w:t>可以通过第三方在人工神经网络应用场景中</w:t>
      </w:r>
      <w:r>
        <w:rPr>
          <w:rFonts w:hint="eastAsia"/>
          <w:lang w:val="en-US" w:eastAsia="zh-CN"/>
        </w:rPr>
        <w:t>的参与环节差异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w:t>
      </w:r>
      <w:r>
        <w:rPr>
          <w:rFonts w:hint="eastAsia"/>
          <w:lang w:val="en-US" w:eastAsia="zh-CN"/>
        </w:rPr>
        <w:t>等</w:t>
      </w:r>
      <w:r>
        <w:t>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70528"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21"/>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2"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21" w:name="_bookmark12"/>
      <w:bookmarkEnd w:id="21"/>
      <w:bookmarkStart w:id="22" w:name="2.2.2 具体的先进防御分析手段"/>
      <w:bookmarkEnd w:id="22"/>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w:t>
      </w:r>
      <w:r>
        <w:rPr>
          <w:rFonts w:hint="eastAsia"/>
          <w:lang w:val="en-US" w:eastAsia="zh-CN"/>
        </w:rPr>
        <w:t>其在</w:t>
      </w:r>
      <w:r>
        <w:t>训练过程中暗中修改模型或训</w:t>
      </w:r>
      <w:r>
        <w:rPr>
          <w:spacing w:val="6"/>
        </w:rPr>
        <w:t>练过程计划</w:t>
      </w:r>
      <w:r>
        <w:rPr>
          <w:rFonts w:hint="eastAsia" w:ascii="Times New Roman"/>
          <w:spacing w:val="-9"/>
          <w:lang w:eastAsia="zh-CN"/>
        </w:rPr>
        <w:t>，</w:t>
      </w:r>
      <w:r>
        <w:rPr>
          <w:spacing w:val="7"/>
        </w:rPr>
        <w:t>以及</w:t>
      </w:r>
      <w:r>
        <w:rPr>
          <w:rFonts w:hint="eastAsia"/>
          <w:spacing w:val="7"/>
          <w:lang w:val="en-US" w:eastAsia="zh-CN"/>
        </w:rPr>
        <w:t>在</w:t>
      </w:r>
      <w:r>
        <w:rPr>
          <w:spacing w:val="7"/>
        </w:rPr>
        <w:t>修改用户方提供的良性数据集插入有毒数据等恶意行为存在</w:t>
      </w:r>
      <w:r>
        <w:rPr>
          <w:rFonts w:hint="eastAsia"/>
          <w:spacing w:val="7"/>
          <w:lang w:val="en-US" w:eastAsia="zh-CN"/>
        </w:rPr>
        <w:t>的可能</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rFonts w:hint="eastAsia" w:ascii="Times New Roman"/>
          <w:spacing w:val="-5"/>
          <w:lang w:val="en-US" w:eastAsia="zh-CN"/>
        </w:rPr>
        <w:t>但</w:t>
      </w:r>
      <w:r>
        <w:rPr>
          <w:spacing w:val="3"/>
        </w:rPr>
        <w:t>一般可以通过在良性环境下</w:t>
      </w:r>
      <w:r>
        <w:rPr>
          <w:rFonts w:hint="eastAsia"/>
          <w:spacing w:val="3"/>
          <w:lang w:val="en-US" w:eastAsia="zh-CN"/>
        </w:rPr>
        <w:t>进行</w:t>
      </w:r>
      <w:r>
        <w:rPr>
          <w:spacing w:val="3"/>
        </w:rPr>
        <w:t>重复训练以</w:t>
      </w:r>
      <w:r>
        <w:rPr>
          <w:rFonts w:hint="eastAsia"/>
          <w:spacing w:val="3"/>
          <w:lang w:val="en-US" w:eastAsia="zh-CN"/>
        </w:rPr>
        <w:t>平衡</w:t>
      </w:r>
      <w:r>
        <w:rPr>
          <w:spacing w:val="3"/>
        </w:rPr>
        <w:t>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3" w:name="_bookmark10"/>
      <w:bookmarkEnd w:id="23"/>
      <w:bookmarkStart w:id="24" w:name="第二节 针对人工神经网络的常见攻击与防御分析手段"/>
      <w:bookmarkEnd w:id="24"/>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3"/>
        </w:numPr>
        <w:tabs>
          <w:tab w:val="left" w:pos="1040"/>
          <w:tab w:val="left" w:pos="1041"/>
        </w:tabs>
        <w:spacing w:before="0" w:after="0" w:line="240" w:lineRule="auto"/>
        <w:ind w:left="1040" w:right="0" w:hanging="907"/>
        <w:jc w:val="left"/>
      </w:pPr>
      <w:bookmarkStart w:id="25" w:name="_bookmark11"/>
      <w:bookmarkEnd w:id="25"/>
      <w:bookmarkStart w:id="26" w:name="_bookmark11"/>
      <w:bookmarkEnd w:id="26"/>
      <w:bookmarkStart w:id="27" w:name="2.2.1 常见的攻击手段"/>
      <w:bookmarkEnd w:id="27"/>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w:t>
      </w:r>
      <w:r>
        <w:rPr>
          <w:rFonts w:hint="eastAsia"/>
          <w:lang w:val="en-US" w:eastAsia="zh-CN"/>
        </w:rPr>
        <w:t>场景</w:t>
      </w:r>
      <w:r>
        <w:t>不统一之外</w:t>
      </w:r>
      <w:r>
        <w:rPr>
          <w:rFonts w:hint="eastAsia" w:ascii="Times New Roman"/>
          <w:lang w:eastAsia="zh-CN"/>
        </w:rPr>
        <w:t>，</w:t>
      </w:r>
      <w:r>
        <w:t>攻击的形式和所期望</w:t>
      </w:r>
      <w:r>
        <w:rPr>
          <w:rFonts w:hint="eastAsia"/>
          <w:lang w:val="en-US" w:eastAsia="zh-CN"/>
        </w:rPr>
        <w:t>的</w:t>
      </w:r>
      <w:r>
        <w:t>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w:t>
      </w:r>
      <w:r>
        <w:rPr>
          <w:rFonts w:hint="eastAsia"/>
          <w:lang w:val="en-US" w:eastAsia="zh-CN"/>
        </w:rPr>
        <w:t>、</w:t>
      </w:r>
      <w:r>
        <w:t>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w:t>
      </w:r>
      <w:r>
        <w:rPr>
          <w:rFonts w:hint="eastAsia"/>
          <w:lang w:val="en-US" w:eastAsia="zh-CN"/>
        </w:rPr>
        <w:t>标签</w:t>
      </w:r>
      <w:r>
        <w:t>类测试样本</w:t>
      </w:r>
      <w:r>
        <w:rPr>
          <w:rFonts w:hint="eastAsia"/>
          <w:lang w:val="en-US" w:eastAsia="zh-CN"/>
        </w:rPr>
        <w:t>预测成功</w:t>
      </w:r>
      <w:r>
        <w:t>率的全面</w:t>
      </w:r>
      <w:r>
        <w:rPr>
          <w:rFonts w:hint="eastAsia"/>
          <w:lang w:val="en-US" w:eastAsia="zh-CN"/>
        </w:rPr>
        <w:t>和大幅</w:t>
      </w:r>
      <w:r>
        <w:t>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w:t>
      </w:r>
      <w:r>
        <w:rPr>
          <w:rFonts w:hint="eastAsia"/>
          <w:lang w:val="en-US" w:eastAsia="zh-CN"/>
        </w:rPr>
        <w:t>功能</w:t>
      </w:r>
      <w:r>
        <w:t>决策边界</w:t>
      </w:r>
      <w:r>
        <w:rPr>
          <w:rFonts w:hint="eastAsia"/>
          <w:lang w:val="en-US" w:eastAsia="zh-CN"/>
        </w:rPr>
        <w:t>的严重</w:t>
      </w:r>
      <w:r>
        <w:t>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则是需要藉由攻击影响人工神经网络</w:t>
      </w:r>
      <w:r>
        <w:rPr>
          <w:rFonts w:hint="eastAsia"/>
          <w:lang w:eastAsia="zh-CN"/>
        </w:rPr>
        <w:t>，</w:t>
      </w:r>
      <w:r>
        <w:rPr>
          <w:rFonts w:hint="eastAsia"/>
          <w:lang w:val="en-US" w:eastAsia="zh-CN"/>
        </w:rPr>
        <w:t>以</w:t>
      </w:r>
      <w:r>
        <w:t>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w:t>
      </w:r>
      <w:r>
        <w:rPr>
          <w:rFonts w:hint="eastAsia"/>
          <w:lang w:val="en-US" w:eastAsia="zh-CN"/>
        </w:rPr>
        <w:t>标签</w:t>
      </w:r>
      <w:r>
        <w:t>类</w:t>
      </w:r>
      <w:r>
        <w:rPr>
          <w:rFonts w:hint="eastAsia"/>
          <w:lang w:val="en-US" w:eastAsia="zh-CN"/>
        </w:rPr>
        <w:t>样本</w:t>
      </w:r>
      <w:r>
        <w:t>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3"/>
        </w:numPr>
        <w:tabs>
          <w:tab w:val="left" w:pos="1040"/>
          <w:tab w:val="left" w:pos="1041"/>
        </w:tabs>
        <w:spacing w:before="0" w:after="0" w:line="240" w:lineRule="auto"/>
        <w:ind w:left="1040" w:right="0" w:hanging="907"/>
        <w:jc w:val="left"/>
      </w:pPr>
      <w:bookmarkStart w:id="28" w:name="_具体的先进防御分析手段"/>
      <w:r>
        <w:t>具体的先进防御分析手段</w:t>
      </w:r>
    </w:p>
    <w:bookmarkEnd w:id="28"/>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w:t>
      </w:r>
      <w:r>
        <w:rPr>
          <w:rFonts w:hint="eastAsia" w:ascii="宋体" w:eastAsia="宋体"/>
          <w:sz w:val="24"/>
          <w:lang w:val="en-US" w:eastAsia="zh-CN"/>
        </w:rPr>
        <w:t>相似</w:t>
      </w:r>
      <w:r>
        <w:rPr>
          <w:rFonts w:hint="eastAsia" w:ascii="宋体" w:eastAsia="宋体"/>
          <w:sz w:val="24"/>
        </w:rPr>
        <w:t>触发器的输入的</w:t>
      </w:r>
      <w:r>
        <w:rPr>
          <w:rFonts w:hint="eastAsia" w:ascii="宋体" w:eastAsia="宋体"/>
          <w:sz w:val="24"/>
          <w:lang w:val="en-US" w:eastAsia="zh-CN"/>
        </w:rPr>
        <w:t>输出</w:t>
      </w:r>
      <w:r>
        <w:rPr>
          <w:rFonts w:hint="eastAsia" w:ascii="宋体" w:eastAsia="宋体"/>
          <w:sz w:val="24"/>
        </w:rPr>
        <w:t>结果</w:t>
      </w:r>
      <w:r>
        <w:rPr>
          <w:rFonts w:hint="eastAsia" w:ascii="宋体" w:eastAsia="宋体"/>
          <w:sz w:val="24"/>
          <w:lang w:val="en-US" w:eastAsia="zh-CN"/>
        </w:rPr>
        <w:t>间</w:t>
      </w:r>
      <w:r>
        <w:rPr>
          <w:rFonts w:hint="eastAsia" w:ascii="宋体" w:eastAsia="宋体"/>
          <w:sz w:val="24"/>
        </w:rPr>
        <w:t>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w:t>
      </w:r>
      <w:r>
        <w:rPr>
          <w:rFonts w:hint="eastAsia"/>
          <w:lang w:val="en-US" w:eastAsia="zh-CN"/>
        </w:rPr>
        <w:t>系列</w:t>
      </w:r>
      <w:r>
        <w:t>结果</w:t>
      </w:r>
      <w:r>
        <w:rPr>
          <w:rFonts w:hint="eastAsia"/>
          <w:lang w:val="en-US" w:eastAsia="zh-CN"/>
        </w:rPr>
        <w:t>间</w:t>
      </w:r>
      <w:r>
        <w:t>熵相对低的假设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22"/>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这类防御方法的优势在于，精确分析得到小规模可信样本子集的开销，会明显小于在不划分可信样本子集时，对所有样本间相关联的统计特征的分析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。而且在可信子样本集划分精确的情况下，它针对对抗性生样本污染产生很好的防御效果。但是该方法对于距离阈值的调整会影响判别的效果，在参数不合适的情况下该方法的性能可能很低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default" w:ascii="Times New Roman" w:eastAsia="宋体"/>
          <w:lang w:val="en-US"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sz w:val="24"/>
          <w:lang w:val="en-US" w:eastAsia="zh-CN"/>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lang w:eastAsia="zh-CN"/>
        </w:rPr>
        <w:t>。</w:t>
      </w:r>
      <w:r>
        <w:rPr>
          <w:rFonts w:hint="eastAsia"/>
          <w:lang w:val="en-US" w:eastAsia="zh-CN"/>
        </w:rPr>
        <w:t>最终</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7"/>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后者的</w:t>
      </w:r>
      <w:r>
        <w:rPr>
          <w:vertAlign w:val="baseline"/>
        </w:rPr>
        <w:t>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8"/>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72576"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9"/>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w:t>
      </w:r>
      <w:r>
        <w:rPr>
          <w:rFonts w:hint="eastAsia"/>
          <w:lang w:val="en-US" w:eastAsia="zh-CN"/>
        </w:rPr>
        <w:t>个含有</w:t>
      </w:r>
      <w:r>
        <w:t>被感染样本</w:t>
      </w:r>
      <w:r>
        <w:rPr>
          <w:rFonts w:hint="eastAsia"/>
          <w:lang w:val="en-US" w:eastAsia="zh-CN"/>
        </w:rPr>
        <w:t>的样本</w:t>
      </w:r>
      <w:r>
        <w:t>集</w:t>
      </w:r>
      <w:r>
        <w:rPr>
          <w:rFonts w:hint="eastAsia"/>
          <w:lang w:val="en-US" w:eastAsia="zh-CN"/>
        </w:rPr>
        <w:t>合</w:t>
      </w:r>
      <w:r>
        <w:t>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法相对上述其他主流</w:t>
      </w:r>
      <w:r>
        <w:rPr>
          <w:rFonts w:hint="eastAsia"/>
          <w:lang w:val="en-US" w:eastAsia="zh-CN"/>
        </w:rPr>
        <w:t>样本分析</w:t>
      </w:r>
      <w:r>
        <w:t>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9" w:name="第三节 本文的观点"/>
      <w:bookmarkEnd w:id="29"/>
      <w:bookmarkStart w:id="30" w:name="_bookmark13"/>
      <w:bookmarkEnd w:id="30"/>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w:t>
      </w:r>
      <w:r>
        <w:rPr>
          <w:rFonts w:hint="eastAsia"/>
          <w:lang w:val="en-US" w:eastAsia="zh-CN"/>
        </w:rPr>
        <w:t>几类</w:t>
      </w:r>
      <w:r>
        <w:t>人工神经网络</w:t>
      </w:r>
      <w:r>
        <w:rPr>
          <w:rFonts w:hint="eastAsia"/>
          <w:lang w:val="en-US" w:eastAsia="zh-CN"/>
        </w:rPr>
        <w:t>的</w:t>
      </w:r>
      <w:r>
        <w:t>防御分析手段</w:t>
      </w:r>
      <w:r>
        <w:rPr>
          <w:rFonts w:hint="eastAsia" w:ascii="Times New Roman"/>
          <w:lang w:eastAsia="zh-CN"/>
        </w:rPr>
        <w:t>，</w:t>
      </w:r>
      <w:r>
        <w:t>在所依靠的理论</w:t>
      </w:r>
      <w:r>
        <w:rPr>
          <w:rFonts w:hint="eastAsia"/>
          <w:lang w:val="en-US" w:eastAsia="zh-CN"/>
        </w:rPr>
        <w:t>假设</w:t>
      </w:r>
      <w:r>
        <w:t>上都有</w:t>
      </w:r>
      <w:r>
        <w:rPr>
          <w:rFonts w:hint="eastAsia"/>
          <w:lang w:val="en-US" w:eastAsia="zh-CN"/>
        </w:rPr>
        <w:t>值得</w:t>
      </w:r>
      <w:r>
        <w:t>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rPr>
          <w:rFonts w:hint="eastAsia" w:ascii="Times New Roman"/>
          <w:lang w:val="en-US" w:eastAsia="zh-CN"/>
        </w:rPr>
        <w:t>也</w:t>
      </w:r>
      <w:r>
        <w:t>一定程度上可作借鉴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本文意图通过差异化训练的同质卷积神经网络模型在测试集中对特定对象进行分布式的预测</w:t>
      </w:r>
      <w:r>
        <w:rPr>
          <w:rFonts w:hint="eastAsia" w:ascii="Times New Roman"/>
          <w:lang w:eastAsia="zh-CN"/>
        </w:rPr>
        <w:t>，</w:t>
      </w:r>
      <w:r>
        <w:rPr>
          <w:rFonts w:hint="eastAsia"/>
          <w:lang w:val="en-US" w:eastAsia="zh-CN"/>
        </w:rPr>
        <w:t>以及对</w:t>
      </w:r>
      <w:r>
        <w:t>不同模型间的预测差异</w:t>
      </w:r>
      <w:r>
        <w:rPr>
          <w:rFonts w:hint="eastAsia"/>
          <w:lang w:val="en-US" w:eastAsia="zh-CN"/>
        </w:rPr>
        <w:t>的比较</w:t>
      </w:r>
      <w:r>
        <w:rPr>
          <w:rFonts w:hint="eastAsia" w:ascii="Times New Roman"/>
          <w:lang w:eastAsia="zh-CN"/>
        </w:rPr>
        <w:t>，</w:t>
      </w:r>
      <w:r>
        <w:t>来从目标测试集中提取</w:t>
      </w:r>
      <w:r>
        <w:rPr>
          <w:rFonts w:hint="eastAsia"/>
          <w:lang w:val="en-US" w:eastAsia="zh-CN"/>
        </w:rPr>
        <w:t>恶意后门</w:t>
      </w:r>
      <w:r>
        <w:t>样本相对于良性样本的异常</w:t>
      </w:r>
      <w:r>
        <w:rPr>
          <w:rFonts w:hint="eastAsia"/>
          <w:lang w:val="en-US" w:eastAsia="zh-CN"/>
        </w:rPr>
        <w:t>特征属性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31" w:name="_bookmark14"/>
      <w:bookmarkEnd w:id="31"/>
      <w:bookmarkStart w:id="32" w:name="第三章 卷积神经网络的投票式模型"/>
      <w:bookmarkEnd w:id="32"/>
      <w:r>
        <w:t>第三章</w:t>
      </w:r>
      <w:r>
        <w:tab/>
      </w:r>
      <w:r>
        <w:t>卷积神经网络的投票式模型</w:t>
      </w:r>
    </w:p>
    <w:p>
      <w:pPr>
        <w:bidi w:val="0"/>
      </w:pPr>
      <w:bookmarkStart w:id="33" w:name="第一节 数据集的选取"/>
      <w:bookmarkEnd w:id="33"/>
      <w:bookmarkStart w:id="34" w:name="_bookmark15"/>
      <w:bookmarkEnd w:id="34"/>
    </w:p>
    <w:p>
      <w:pPr>
        <w:pStyle w:val="3"/>
        <w:numPr>
          <w:ilvl w:val="0"/>
          <w:numId w:val="0"/>
        </w:numPr>
        <w:tabs>
          <w:tab w:val="left" w:pos="1115"/>
        </w:tabs>
        <w:spacing w:before="211"/>
        <w:ind w:right="438" w:rightChars="0"/>
        <w:jc w:val="center"/>
      </w:pPr>
      <w:bookmarkStart w:id="35" w:name="_第一节 性能评估指标选取"/>
      <w:r>
        <w:rPr>
          <w:rFonts w:hint="eastAsia"/>
          <w:lang w:val="en-US" w:eastAsia="zh-CN"/>
        </w:rPr>
        <w:t>第一节 性能评估指标选取</w:t>
      </w:r>
    </w:p>
    <w:bookmarkEnd w:id="35"/>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通过指定分析方法得到的异常指标对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bookmarkStart w:id="36" w:name="_第二节 数据集与神经网络结构的选取和调整"/>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bookmarkEnd w:id="36"/>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更加直观</w:t>
      </w:r>
      <w:r>
        <w:rPr>
          <w:rFonts w:hint="eastAsia" w:ascii="Times New Roman"/>
          <w:lang w:eastAsia="zh-CN"/>
        </w:rPr>
        <w:t>，</w:t>
      </w:r>
      <w:r>
        <w:t>因此在本实验中采用该数据集</w:t>
      </w:r>
      <w:r>
        <w:rPr>
          <w:rFonts w:hint="eastAsia" w:ascii="Times New Roman"/>
          <w:lang w:eastAsia="zh-CN"/>
        </w:rPr>
        <w:t>。</w:t>
      </w:r>
      <w:bookmarkStart w:id="37" w:name="第二节 卷积神经网络参数的选取和调整"/>
      <w:bookmarkEnd w:id="37"/>
      <w:bookmarkStart w:id="38" w:name="_bookmark16"/>
      <w:bookmarkEnd w:id="38"/>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rFonts w:hint="eastAsia" w:ascii="Times New Roman"/>
          <w:spacing w:val="-1"/>
          <w:lang w:val="en-US" w:eastAsia="zh-CN"/>
        </w:rPr>
        <w:t>组成</w:t>
      </w:r>
      <w:r>
        <w:rPr>
          <w:spacing w:val="3"/>
        </w:rPr>
        <w:t>的样本</w:t>
      </w:r>
      <w:r>
        <w:rPr>
          <w:rFonts w:ascii="Times New Roman" w:eastAsia="Times New Roman"/>
        </w:rPr>
        <w:t>-</w:t>
      </w:r>
      <w:r>
        <w:rPr>
          <w:spacing w:val="4"/>
        </w:rPr>
        <w:t>标签对</w:t>
      </w:r>
      <w:r>
        <w:rPr>
          <w:rFonts w:hint="eastAsia"/>
          <w:spacing w:val="4"/>
          <w:lang w:val="en-US" w:eastAsia="zh-CN"/>
        </w:rPr>
        <w:t>的</w:t>
      </w:r>
      <w:r>
        <w:rPr>
          <w:spacing w:val="4"/>
        </w:rPr>
        <w:t>集合</w:t>
      </w:r>
      <w:r>
        <w:rPr>
          <w:rFonts w:hint="eastAsia"/>
          <w:spacing w:val="4"/>
          <w:lang w:eastAsia="zh-CN"/>
        </w:rPr>
        <w:t>。</w:t>
      </w:r>
      <w:r>
        <w:rPr>
          <w:rFonts w:hint="eastAsia" w:ascii="Times New Roman"/>
          <w:spacing w:val="-1"/>
          <w:lang w:val="en-US" w:eastAsia="zh-CN"/>
        </w:rPr>
        <w:t>其中</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rFonts w:hint="eastAsia" w:ascii="Times New Roman"/>
          <w:lang w:val="en-US" w:eastAsia="zh-CN"/>
        </w:rPr>
        <w:t>单像素的</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表示全黑而 </w:t>
      </w:r>
      <w:r>
        <w:rPr>
          <w:rFonts w:ascii="Times New Roman" w:eastAsia="Times New Roman"/>
        </w:rPr>
        <w:t xml:space="preserve">1 </w:t>
      </w:r>
      <w:r>
        <w:rPr>
          <w:spacing w:val="-2"/>
        </w:rPr>
        <w:t>表示</w:t>
      </w:r>
      <w:r>
        <w:t>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3600"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30"/>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8"/>
        <w:numPr>
          <w:ilvl w:val="0"/>
          <w:numId w:val="4"/>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eastAsia" w:ascii="宋体" w:eastAsia="宋体"/>
          <w:sz w:val="24"/>
        </w:rPr>
        <w:t>即卷积神经网络训练的批量大小</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eastAsia="宋体"/>
          <w:sz w:val="24"/>
          <w:lang w:val="en-US" w:eastAsia="zh-CN"/>
        </w:rPr>
        <w:t>同样</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w:t>
      </w:r>
      <w:r>
        <w:rPr>
          <w:rFonts w:hint="eastAsia" w:ascii="宋体" w:eastAsia="宋体"/>
          <w:spacing w:val="2"/>
          <w:sz w:val="24"/>
          <w:lang w:val="en-US" w:eastAsia="zh-CN"/>
        </w:rPr>
        <w:t>向量</w:t>
      </w:r>
      <w:r>
        <w:rPr>
          <w:rFonts w:hint="eastAsia" w:ascii="宋体" w:eastAsia="宋体"/>
          <w:spacing w:val="2"/>
          <w:sz w:val="24"/>
        </w:rPr>
        <w:t>和输出</w:t>
      </w:r>
      <w:r>
        <w:rPr>
          <w:rFonts w:hint="eastAsia" w:ascii="宋体" w:eastAsia="宋体"/>
          <w:spacing w:val="2"/>
          <w:sz w:val="24"/>
          <w:lang w:val="en-US" w:eastAsia="zh-CN"/>
        </w:rPr>
        <w:t>向量</w:t>
      </w:r>
      <w:r>
        <w:rPr>
          <w:rFonts w:hint="eastAsia" w:ascii="宋体" w:eastAsia="宋体"/>
          <w:spacing w:val="2"/>
          <w:sz w:val="24"/>
        </w:rPr>
        <w:t>的</w:t>
      </w:r>
      <w:r>
        <w:rPr>
          <w:rFonts w:hint="eastAsia" w:ascii="宋体" w:eastAsia="宋体"/>
          <w:spacing w:val="2"/>
          <w:sz w:val="24"/>
          <w:lang w:val="en-US" w:eastAsia="zh-CN"/>
        </w:rPr>
        <w:t>长度</w:t>
      </w:r>
      <w:r>
        <w:rPr>
          <w:rFonts w:hint="eastAsia" w:ascii="宋体" w:eastAsia="宋体"/>
          <w:spacing w:val="2"/>
          <w:sz w:val="24"/>
        </w:rPr>
        <w:t>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8"/>
        <w:numPr>
          <w:ilvl w:val="0"/>
          <w:numId w:val="4"/>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输入和输出</w:t>
      </w:r>
      <w:r>
        <w:rPr>
          <w:rFonts w:hint="eastAsia" w:ascii="宋体" w:eastAsia="宋体"/>
          <w:spacing w:val="-4"/>
          <w:sz w:val="24"/>
          <w:lang w:val="en-US" w:eastAsia="zh-CN"/>
        </w:rPr>
        <w:t>向</w:t>
      </w:r>
      <w:r>
        <w:rPr>
          <w:rFonts w:hint="eastAsia" w:ascii="宋体" w:eastAsia="宋体"/>
          <w:spacing w:val="-4"/>
          <w:sz w:val="24"/>
        </w:rPr>
        <w:t>量的</w:t>
      </w:r>
      <w:r>
        <w:rPr>
          <w:rFonts w:hint="eastAsia" w:ascii="宋体" w:eastAsia="宋体"/>
          <w:spacing w:val="-4"/>
          <w:sz w:val="24"/>
          <w:lang w:val="en-US" w:eastAsia="zh-CN"/>
        </w:rPr>
        <w:t>长度</w:t>
      </w:r>
      <w:r>
        <w:rPr>
          <w:rFonts w:hint="eastAsia" w:ascii="宋体" w:eastAsia="宋体"/>
          <w:spacing w:val="-4"/>
          <w:sz w:val="24"/>
        </w:rPr>
        <w:t xml:space="preserve">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8"/>
        <w:numPr>
          <w:ilvl w:val="0"/>
          <w:numId w:val="4"/>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函数将</w:t>
      </w:r>
      <w:r>
        <w:rPr>
          <w:rFonts w:hint="eastAsia" w:ascii="宋体" w:eastAsia="宋体"/>
          <w:spacing w:val="-10"/>
          <w:sz w:val="24"/>
          <w:vertAlign w:val="baseline"/>
          <w:lang w:val="en-US" w:eastAsia="zh-CN"/>
        </w:rPr>
        <w:t>长度</w:t>
      </w:r>
      <w:r>
        <w:rPr>
          <w:rFonts w:hint="eastAsia" w:ascii="宋体" w:eastAsia="宋体"/>
          <w:spacing w:val="-10"/>
          <w:sz w:val="24"/>
          <w:vertAlign w:val="baseline"/>
        </w:rPr>
        <w:t xml:space="preserve">为 </w:t>
      </w:r>
      <w:r>
        <w:rPr>
          <w:sz w:val="24"/>
          <w:vertAlign w:val="baseline"/>
        </w:rPr>
        <w:t>10</w:t>
      </w:r>
      <w:r>
        <w:rPr>
          <w:spacing w:val="-11"/>
          <w:sz w:val="24"/>
          <w:vertAlign w:val="baseline"/>
        </w:rPr>
        <w:t xml:space="preserve"> </w:t>
      </w:r>
      <w:r>
        <w:rPr>
          <w:rFonts w:hint="eastAsia" w:ascii="宋体" w:eastAsia="宋体"/>
          <w:sz w:val="24"/>
          <w:vertAlign w:val="baseline"/>
        </w:rPr>
        <w:t>的</w:t>
      </w:r>
      <w:r>
        <w:rPr>
          <w:rFonts w:hint="eastAsia" w:ascii="宋体" w:eastAsia="宋体"/>
          <w:sz w:val="24"/>
          <w:vertAlign w:val="baseline"/>
          <w:lang w:val="en-US" w:eastAsia="zh-CN"/>
        </w:rPr>
        <w:t>向量函数</w:t>
      </w:r>
      <w:r>
        <w:rPr>
          <w:rFonts w:hint="eastAsia" w:ascii="宋体" w:eastAsia="宋体"/>
          <w:sz w:val="24"/>
          <w:vertAlign w:val="baseline"/>
        </w:rPr>
        <w:t>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w:t>
      </w:r>
      <w:r>
        <w:rPr>
          <w:rFonts w:hint="eastAsia"/>
          <w:spacing w:val="2"/>
          <w:lang w:val="en-US" w:eastAsia="zh-CN"/>
        </w:rPr>
        <w:t>过分</w:t>
      </w:r>
      <w:r>
        <w:rPr>
          <w:spacing w:val="2"/>
        </w:rPr>
        <w:t>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8"/>
        <w:numPr>
          <w:ilvl w:val="0"/>
          <w:numId w:val="5"/>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9744"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9" w:name="第三节 样本集的投毒预处理"/>
      <w:bookmarkEnd w:id="39"/>
      <w:bookmarkStart w:id="40" w:name="_bookmark17"/>
      <w:bookmarkEnd w:id="40"/>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pStyle w:val="5"/>
        <w:bidi w:val="0"/>
      </w:pPr>
    </w:p>
    <w:p>
      <w:pPr>
        <w:rPr>
          <w:sz w:val="20"/>
        </w:rPr>
      </w:pPr>
    </w:p>
    <w:p>
      <w:pPr>
        <w:pStyle w:val="3"/>
        <w:numPr>
          <w:ilvl w:val="0"/>
          <w:numId w:val="0"/>
        </w:numPr>
        <w:tabs>
          <w:tab w:val="left" w:pos="1115"/>
        </w:tabs>
        <w:ind w:right="438" w:rightChars="0"/>
        <w:jc w:val="center"/>
      </w:pPr>
      <w:bookmarkStart w:id="41" w:name="_第三节 样本集的数据投毒预处理"/>
      <w:r>
        <w:rPr>
          <w:rFonts w:hint="eastAsia"/>
          <w:lang w:val="en-US" w:eastAsia="zh-CN"/>
        </w:rPr>
        <w:t xml:space="preserve">第三节 </w:t>
      </w:r>
      <w:r>
        <w:t>样本集的</w:t>
      </w:r>
      <w:r>
        <w:rPr>
          <w:rFonts w:hint="eastAsia"/>
          <w:lang w:val="en-US" w:eastAsia="zh-CN"/>
        </w:rPr>
        <w:t>数据</w:t>
      </w:r>
      <w:r>
        <w:t>投毒预处理</w:t>
      </w:r>
    </w:p>
    <w:bookmarkEnd w:id="41"/>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rPr>
          <w:rFonts w:hint="eastAsia"/>
          <w:lang w:val="en-US" w:eastAsia="zh-CN"/>
        </w:rPr>
        <w:t>对样本集的目的性数据</w:t>
      </w:r>
      <w:r>
        <w:t>投毒</w:t>
      </w:r>
      <w:r>
        <w:rPr>
          <w:rFonts w:hint="eastAsia"/>
          <w:lang w:eastAsia="zh-CN"/>
        </w:rPr>
        <w:t>，</w:t>
      </w:r>
      <w:r>
        <w:rPr>
          <w:rFonts w:hint="eastAsia"/>
          <w:lang w:val="en-US" w:eastAsia="zh-CN"/>
        </w:rPr>
        <w:t>要</w:t>
      </w:r>
      <w:r>
        <w:t>在</w:t>
      </w:r>
      <w:r>
        <w:rPr>
          <w:rFonts w:hint="eastAsia"/>
          <w:lang w:val="en-US" w:eastAsia="zh-CN"/>
        </w:rPr>
        <w:t>网络中</w:t>
      </w:r>
      <w:r>
        <w:t>植入</w:t>
      </w:r>
      <w:r>
        <w:rPr>
          <w:rFonts w:hint="eastAsia"/>
          <w:lang w:val="en-US" w:eastAsia="zh-CN"/>
        </w:rPr>
        <w:t>触发器</w:t>
      </w:r>
      <w:r>
        <w:t>后门</w:t>
      </w:r>
      <w:r>
        <w:rPr>
          <w:rFonts w:hint="eastAsia" w:ascii="Times New Roman"/>
          <w:lang w:eastAsia="zh-CN"/>
        </w:rPr>
        <w:t>，</w:t>
      </w:r>
      <w:r>
        <w:t>并同时</w:t>
      </w:r>
      <w:r>
        <w:rPr>
          <w:rFonts w:hint="eastAsia"/>
          <w:lang w:val="en-US" w:eastAsia="zh-CN"/>
        </w:rPr>
        <w:t>要</w:t>
      </w:r>
      <w:r>
        <w:t>在测试时</w:t>
      </w:r>
      <w:r>
        <w:rPr>
          <w:rFonts w:hint="eastAsia"/>
          <w:lang w:val="en-US" w:eastAsia="zh-CN"/>
        </w:rPr>
        <w:t>能使</w:t>
      </w:r>
      <w:r>
        <w:t>被植入后门</w:t>
      </w:r>
      <w:r>
        <w:rPr>
          <w:rFonts w:hint="eastAsia"/>
          <w:lang w:val="en-US" w:eastAsia="zh-CN"/>
        </w:rPr>
        <w:t>的</w:t>
      </w:r>
      <w:r>
        <w:t>模型在恶意样本判别</w:t>
      </w:r>
      <w:r>
        <w:rPr>
          <w:rFonts w:hint="eastAsia"/>
          <w:lang w:val="en-US" w:eastAsia="zh-CN"/>
        </w:rPr>
        <w:t>中</w:t>
      </w:r>
      <w:r>
        <w:t>能体现明显的输出差异</w:t>
      </w:r>
      <w:r>
        <w:rPr>
          <w:rFonts w:hint="eastAsia" w:ascii="Times New Roman"/>
          <w:lang w:eastAsia="zh-CN"/>
        </w:rPr>
        <w:t>，</w:t>
      </w:r>
      <w:r>
        <w:rPr>
          <w:rFonts w:hint="eastAsia"/>
          <w:lang w:val="en-US" w:eastAsia="zh-CN"/>
        </w:rPr>
        <w:t>简而言之就是</w:t>
      </w:r>
      <w:r>
        <w:t>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hint="eastAsia"/>
          <w:lang w:val="en-US" w:eastAsia="zh-CN"/>
        </w:rPr>
        <w:t xml:space="preserve"> </w:t>
      </w:r>
      <w:r>
        <w:rPr>
          <w:rFonts w:ascii="Times New Roman" w:eastAsia="Times New Roman"/>
          <w:i w:val="0"/>
          <w:iCs/>
        </w:rPr>
        <w:t>GT</w:t>
      </w:r>
      <w:r>
        <w:rPr>
          <w:rFonts w:hint="eastAsia" w:ascii="Times New Roman"/>
          <w:i w:val="0"/>
          <w:iCs/>
          <w:lang w:val="en-US" w:eastAsia="zh-CN"/>
        </w:rPr>
        <w:t xml:space="preserve"> </w:t>
      </w:r>
      <w:r>
        <w:rPr>
          <w:rFonts w:ascii="Times New Roman" w:eastAsia="Times New Roman"/>
          <w:i w:val="0"/>
          <w:iCs/>
        </w:rPr>
        <w:t xml:space="preserve">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w:t>
      </w:r>
      <w:r>
        <w:rPr>
          <w:rFonts w:hint="eastAsia"/>
          <w:lang w:val="en-US" w:eastAsia="zh-CN"/>
        </w:rPr>
        <w:t>将</w:t>
      </w:r>
      <w:r>
        <w:t>不合法的灰度值截断取合法</w:t>
      </w:r>
      <w:r>
        <w:rPr>
          <w:rFonts w:hint="eastAsia"/>
          <w:lang w:val="en-US" w:eastAsia="zh-CN"/>
        </w:rPr>
        <w:t>的</w:t>
      </w:r>
      <w:r>
        <w:t>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33" r:id="rId44">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6"/>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7"/>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bidi w:val="0"/>
      </w:pPr>
      <w:bookmarkStart w:id="42" w:name="第四节 模型的差异化训练"/>
      <w:bookmarkEnd w:id="42"/>
      <w:bookmarkStart w:id="43" w:name="_bookmark18"/>
      <w:bookmarkEnd w:id="43"/>
    </w:p>
    <w:p>
      <w:pPr>
        <w:pStyle w:val="3"/>
        <w:numPr>
          <w:ilvl w:val="0"/>
          <w:numId w:val="0"/>
        </w:numPr>
        <w:tabs>
          <w:tab w:val="left" w:pos="1115"/>
        </w:tabs>
        <w:spacing w:before="60"/>
        <w:ind w:leftChars="0" w:right="438" w:rightChars="0"/>
        <w:jc w:val="center"/>
      </w:pPr>
      <w:bookmarkStart w:id="44" w:name="_第四节 模型的差异化训练"/>
      <w:r>
        <w:rPr>
          <w:rFonts w:hint="eastAsia"/>
          <w:lang w:val="en-US" w:eastAsia="zh-CN"/>
        </w:rPr>
        <w:t>第四节 模型的差异化训练</w:t>
      </w:r>
    </w:p>
    <w:bookmarkEnd w:id="44"/>
    <w:p/>
    <w:p/>
    <w:p>
      <w:pPr>
        <w:pStyle w:val="5"/>
        <w:spacing w:line="360" w:lineRule="auto"/>
        <w:ind w:left="134" w:right="572" w:firstLine="478"/>
        <w:jc w:val="both"/>
        <w:rPr>
          <w:rFonts w:hint="default" w:ascii="Times New Roman"/>
          <w:lang w:val="en-US"/>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eastAsia"/>
          <w:lang w:val="en-US" w:eastAsia="zh-CN"/>
        </w:rPr>
      </w:pP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45" w:name="_bookmark19"/>
      <w:bookmarkEnd w:id="45"/>
      <w:bookmarkStart w:id="46" w:name="第五节 投票机制分析与测试原理"/>
      <w:bookmarkEnd w:id="46"/>
    </w:p>
    <w:p>
      <w:pPr>
        <w:bidi w:val="0"/>
      </w:pPr>
    </w:p>
    <w:p>
      <w:pPr>
        <w:pStyle w:val="3"/>
        <w:numPr>
          <w:ilvl w:val="0"/>
          <w:numId w:val="0"/>
        </w:numPr>
        <w:tabs>
          <w:tab w:val="left" w:pos="1115"/>
        </w:tabs>
        <w:spacing w:before="60"/>
        <w:ind w:leftChars="0" w:right="438" w:rightChars="0"/>
        <w:jc w:val="center"/>
      </w:pPr>
      <w:bookmarkStart w:id="47" w:name="_第五节 投票机制分析与测试原理"/>
      <w:r>
        <w:rPr>
          <w:rFonts w:hint="eastAsia"/>
          <w:lang w:val="en-US" w:eastAsia="zh-CN"/>
        </w:rPr>
        <w:t xml:space="preserve">第五节 </w:t>
      </w:r>
      <w:r>
        <w:t>投票机制分析与测试原理</w:t>
      </w:r>
    </w:p>
    <w:bookmarkEnd w:id="47"/>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34" r:id="rId48">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w:t>
      </w:r>
      <w:r>
        <w:rPr>
          <w:spacing w:val="-7"/>
          <w:sz w:val="24"/>
          <w:vertAlign w:val="baseline"/>
        </w:rPr>
        <w:t xml:space="preserve">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50"/>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51"/>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5" DrawAspect="Content" ObjectID="_1468075735" r:id="rId52">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4"/>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pStyle w:val="5"/>
        <w:spacing w:line="360" w:lineRule="auto"/>
        <w:ind w:right="572"/>
        <w:jc w:val="both"/>
      </w:pPr>
    </w:p>
    <w:p>
      <w:pPr>
        <w:pStyle w:val="5"/>
        <w:spacing w:line="360"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6" o:title=""/>
            <o:lock v:ext="edit" aspectratio="t"/>
            <w10:wrap type="none"/>
            <w10:anchorlock/>
          </v:shape>
          <o:OLEObject Type="Embed" ProgID="Equation.KSEE3" ShapeID="_x0000_i1036" DrawAspect="Content" ObjectID="_1468075736" r:id="rId55">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7"/>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9" o:title=""/>
            <o:lock v:ext="edit" aspectratio="t"/>
            <w10:wrap type="none"/>
            <w10:anchorlock/>
          </v:shape>
          <o:OLEObject Type="Embed" ProgID="Equation.KSEE3" ShapeID="_x0000_i1037" DrawAspect="Content" ObjectID="_1468075737" r:id="rId58">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61" o:title=""/>
            <o:lock v:ext="edit" aspectratio="t"/>
            <w10:wrap type="none"/>
            <w10:anchorlock/>
          </v:shape>
          <o:OLEObject Type="Embed" ProgID="Equation.KSEE3" ShapeID="_x0000_i1038" DrawAspect="Content" ObjectID="_1468075738" r:id="rId60">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62"/>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3"/>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5" o:title=""/>
            <o:lock v:ext="edit" aspectratio="t"/>
            <w10:wrap type="none"/>
            <w10:anchorlock/>
          </v:shape>
          <o:OLEObject Type="Embed" ProgID="Equation.KSEE3" ShapeID="_x0000_i1039" DrawAspect="Content" ObjectID="_1468075739" r:id="rId64">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7" o:title=""/>
            <o:lock v:ext="edit" aspectratio="t"/>
            <w10:wrap type="none"/>
            <w10:anchorlock/>
          </v:shape>
          <o:OLEObject Type="Embed" ProgID="Equation.KSEE3" ShapeID="_x0000_i1040" DrawAspect="Content" ObjectID="_1468075740" r:id="rId66">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41" r:id="rId68">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70"/>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71"/>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72"/>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楷体" w:hAnsi="楷体" w:eastAsia="楷体" w:cs="楷体"/>
          <w:sz w:val="21"/>
          <w:szCs w:val="21"/>
          <w:lang w:val="en-US" w:eastAsia="zh-CN"/>
        </w:rPr>
        <w:t>%载入预训练模型参数</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 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%是该已排序集合的首样本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%记录最高异常指标值</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5"/>
        <w:bidi w:val="0"/>
        <w:rPr>
          <w:rFonts w:hint="eastAsia"/>
          <w:lang w:val="en-US" w:eastAsia="zh-CN"/>
        </w:rPr>
      </w:pPr>
      <w:bookmarkStart w:id="48" w:name="_bookmark20"/>
      <w:bookmarkEnd w:id="48"/>
      <w:bookmarkStart w:id="49" w:name="第六节 投票机制测试结果的评估分析"/>
      <w:bookmarkEnd w:id="49"/>
    </w:p>
    <w:p>
      <w:pPr>
        <w:pStyle w:val="5"/>
        <w:bidi w:val="0"/>
        <w:rPr>
          <w:rFonts w:hint="eastAsia"/>
          <w:lang w:val="en-US" w:eastAsia="zh-CN"/>
        </w:rPr>
      </w:pPr>
    </w:p>
    <w:p>
      <w:pPr>
        <w:pStyle w:val="3"/>
        <w:numPr>
          <w:ilvl w:val="0"/>
          <w:numId w:val="0"/>
        </w:numPr>
        <w:tabs>
          <w:tab w:val="left" w:pos="1115"/>
        </w:tabs>
        <w:spacing w:before="60"/>
        <w:ind w:leftChars="0" w:right="438" w:rightChars="0"/>
        <w:jc w:val="center"/>
        <w:rPr>
          <w:rFonts w:hint="eastAsia"/>
          <w:lang w:val="en-US" w:eastAsia="zh-CN"/>
        </w:rPr>
      </w:pPr>
      <w:bookmarkStart w:id="50" w:name="_第六节 相关参数对评估指标影响推测"/>
      <w:r>
        <w:rPr>
          <w:rFonts w:hint="eastAsia"/>
          <w:lang w:val="en-US" w:eastAsia="zh-CN"/>
        </w:rPr>
        <w:t>第六节 相关参数对评估指标影响推测</w:t>
      </w:r>
    </w:p>
    <w:bookmarkEnd w:id="50"/>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w:t>
      </w:r>
      <w:r>
        <w:rPr>
          <w:rFonts w:hint="eastAsia"/>
          <w:sz w:val="24"/>
          <w:lang w:val="en-US" w:eastAsia="zh-CN"/>
        </w:rPr>
        <w:t>区分</w:t>
      </w:r>
      <w:r>
        <w:rPr>
          <w:sz w:val="24"/>
        </w:rPr>
        <w:t>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hint="eastAsia"/>
          <w:lang w:val="en-US" w:eastAsia="zh-CN"/>
        </w:rPr>
        <w:t xml:space="preserve"> </w:t>
      </w:r>
      <w:r>
        <w:rPr>
          <w:rFonts w:ascii="Times New Roman" w:hAnsi="Times New Roman" w:eastAsia="Times New Roman"/>
        </w:rPr>
        <w:t xml:space="preserve">MNIST </w:t>
      </w:r>
      <w:r>
        <w:t>数据集本身</w:t>
      </w:r>
      <w:r>
        <w:rPr>
          <w:rFonts w:hint="eastAsia"/>
          <w:lang w:val="en-US" w:eastAsia="zh-CN"/>
        </w:rPr>
        <w:t>在使用中</w:t>
      </w:r>
      <w:r>
        <w:t>是随机</w:t>
      </w:r>
      <w:r>
        <w:rPr>
          <w:rFonts w:hint="eastAsia"/>
          <w:lang w:val="en-US" w:eastAsia="zh-CN"/>
        </w:rPr>
        <w:t>无序</w:t>
      </w:r>
      <w:r>
        <w:t>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rPr>
          <w:rFonts w:hint="eastAsia" w:ascii="Times New Roman" w:hAnsi="Times New Roman"/>
          <w:lang w:val="en-US" w:eastAsia="zh-CN"/>
        </w:rPr>
        <w:t>这里</w:t>
      </w:r>
      <w:r>
        <w:t>所谓</w:t>
      </w:r>
      <w:r>
        <w:rPr>
          <w:rFonts w:hint="eastAsia"/>
          <w:lang w:val="en-US" w:eastAsia="zh-CN"/>
        </w:rPr>
        <w:t>的</w:t>
      </w:r>
      <w:r>
        <w:t>噪音化</w:t>
      </w:r>
      <w:r>
        <w:rPr>
          <w:rFonts w:hint="eastAsia"/>
          <w:lang w:eastAsia="zh-CN"/>
        </w:rPr>
        <w:t>，</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w:t>
      </w:r>
      <w:r>
        <w:rPr>
          <w:rFonts w:hint="eastAsia"/>
          <w:lang w:val="en-US" w:eastAsia="zh-CN"/>
        </w:rPr>
        <w:t>卷积</w:t>
      </w:r>
      <w:r>
        <w:t>神经网络的批量化训练机制</w:t>
      </w:r>
      <w:r>
        <w:rPr>
          <w:rFonts w:hint="eastAsia"/>
          <w:lang w:val="en-US" w:eastAsia="zh-CN"/>
        </w:rPr>
        <w:t>的影响</w:t>
      </w:r>
      <w:r>
        <w:rPr>
          <w:rFonts w:hint="eastAsia" w:ascii="Times New Roman" w:hAnsi="Times New Roman"/>
          <w:lang w:eastAsia="zh-CN"/>
        </w:rPr>
        <w:t>，</w:t>
      </w:r>
      <w:r>
        <w:t>使得在大批量规模训练中</w:t>
      </w:r>
      <w:r>
        <w:rPr>
          <w:rFonts w:hint="eastAsia" w:ascii="Times New Roman" w:hAnsi="Times New Roman"/>
          <w:lang w:eastAsia="zh-CN"/>
        </w:rPr>
        <w:t>，</w:t>
      </w:r>
      <w:r>
        <w:t>少数分散的样本污染对造成损失计算造成的影响被大幅稀释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bidi w:val="0"/>
        <w:rPr>
          <w:rFonts w:hint="eastAsia"/>
          <w:lang w:val="en-US" w:eastAsia="zh-CN"/>
        </w:rPr>
      </w:pPr>
    </w:p>
    <w:p>
      <w:pPr>
        <w:bidi w:val="0"/>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3"/>
        <w:numPr>
          <w:ilvl w:val="0"/>
          <w:numId w:val="0"/>
        </w:numPr>
        <w:tabs>
          <w:tab w:val="left" w:pos="1115"/>
        </w:tabs>
        <w:spacing w:before="60" w:line="360" w:lineRule="auto"/>
        <w:ind w:leftChars="0" w:right="438" w:rightChars="0"/>
        <w:jc w:val="center"/>
      </w:pPr>
      <w:bookmarkStart w:id="51" w:name="_第七节 投票机制评估指标结果分析"/>
      <w:r>
        <w:rPr>
          <w:rFonts w:hint="eastAsia"/>
          <w:lang w:val="en-US" w:eastAsia="zh-CN"/>
        </w:rPr>
        <w:t>第七节 投票机制评估指标结果分析</w:t>
      </w:r>
    </w:p>
    <w:bookmarkEnd w:id="51"/>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hint="eastAsia" w:ascii="Times New Roman" w:eastAsia="Times New Roman"/>
          <w:vertAlign w:val="baseline"/>
          <w:lang w:val="en-US" w:eastAsia="zh-CN"/>
        </w:rPr>
        <w:t>3</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2" DrawAspect="Content" ObjectID="_1468075742" r:id="rId73">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3" DrawAspect="Content" ObjectID="_1468075743" r:id="rId74">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44" r:id="rId76">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81792" behindDoc="0" locked="0" layoutInCell="1" allowOverlap="1">
            <wp:simplePos x="0" y="0"/>
            <wp:positionH relativeFrom="column">
              <wp:posOffset>-575310</wp:posOffset>
            </wp:positionH>
            <wp:positionV relativeFrom="paragraph">
              <wp:posOffset>256540</wp:posOffset>
            </wp:positionV>
            <wp:extent cx="6727825" cy="2523490"/>
            <wp:effectExtent l="0" t="0" r="15875" b="10160"/>
            <wp:wrapTopAndBottom/>
            <wp:docPr id="9" name="图片 9" descr="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all"/>
                    <pic:cNvPicPr>
                      <a:picLocks noChangeAspect="1"/>
                    </pic:cNvPicPr>
                  </pic:nvPicPr>
                  <pic:blipFill>
                    <a:blip r:embed="rId77"/>
                    <a:stretch>
                      <a:fillRect/>
                    </a:stretch>
                  </pic:blipFill>
                  <pic:spPr>
                    <a:xfrm>
                      <a:off x="0" y="0"/>
                      <a:ext cx="6727825" cy="2523490"/>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eastAsia"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和误报率</w:t>
      </w:r>
    </w:p>
    <w:p>
      <w:pPr>
        <w:spacing w:before="126" w:line="360" w:lineRule="auto"/>
        <w:ind w:left="134" w:right="497" w:firstLine="478"/>
        <w:jc w:val="left"/>
        <w:rPr>
          <w:sz w:val="24"/>
        </w:rPr>
      </w:pPr>
    </w:p>
    <w:p>
      <w:pPr>
        <w:spacing w:before="126" w:line="360" w:lineRule="auto"/>
        <w:ind w:left="134" w:right="497" w:firstLine="478"/>
        <w:jc w:val="both"/>
        <w:rPr>
          <w:rFonts w:hint="eastAsia" w:ascii="Times New Roman" w:hAnsi="宋体" w:eastAsia="宋体" w:cs="宋体"/>
          <w:sz w:val="24"/>
          <w:szCs w:val="24"/>
          <w:lang w:val="en-US" w:eastAsia="zh-CN" w:bidi="zh-CN"/>
        </w:rPr>
      </w:pPr>
      <w:r>
        <w:rPr>
          <w:rFonts w:hint="eastAsia" w:ascii="Times New Roman" w:hAnsi="宋体" w:eastAsia="宋体" w:cs="宋体"/>
          <w:sz w:val="24"/>
          <w:szCs w:val="24"/>
          <w:lang w:val="en-US" w:eastAsia="zh-CN" w:bidi="zh-CN"/>
        </w:rPr>
        <w:t>根据上面得到的数据可以得知，在各投票模型的漏报率和误报率随着训练集指定类污染率的上升而下降。而且，随着测试集污染样本数的上升，漏报率和误报率也呈现下降的趋势。漏报率和误报率随训练集指定类污染率的变化趋势表明，污染训练的后门植入效果越明显，后门样本就越会向着高异常指标的方向集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82816" behindDoc="0" locked="0" layoutInCell="1" allowOverlap="1">
            <wp:simplePos x="0" y="0"/>
            <wp:positionH relativeFrom="column">
              <wp:posOffset>-554355</wp:posOffset>
            </wp:positionH>
            <wp:positionV relativeFrom="paragraph">
              <wp:posOffset>142240</wp:posOffset>
            </wp:positionV>
            <wp:extent cx="6778625" cy="2541905"/>
            <wp:effectExtent l="0" t="0" r="3175" b="10795"/>
            <wp:wrapTopAndBottom/>
            <wp:docPr id="11" name="图片 11" descr="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all"/>
                    <pic:cNvPicPr>
                      <a:picLocks noChangeAspect="1"/>
                    </pic:cNvPicPr>
                  </pic:nvPicPr>
                  <pic:blipFill>
                    <a:blip r:embed="rId78"/>
                    <a:stretch>
                      <a:fillRect/>
                    </a:stretch>
                  </pic:blipFill>
                  <pic:spPr>
                    <a:xfrm>
                      <a:off x="0" y="0"/>
                      <a:ext cx="6778625" cy="2541905"/>
                    </a:xfrm>
                    <a:prstGeom prst="rect">
                      <a:avLst/>
                    </a:prstGeom>
                  </pic:spPr>
                </pic:pic>
              </a:graphicData>
            </a:graphic>
          </wp:anchor>
        </w:drawing>
      </w:r>
    </w:p>
    <w:p>
      <w:pPr>
        <w:spacing w:before="126" w:line="338" w:lineRule="auto"/>
        <w:ind w:right="497"/>
        <w:jc w:val="center"/>
        <w:rPr>
          <w:rFonts w:hint="eastAsia"/>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和误报率</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漏报率和误报率均存在先下降后上升的趋势，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能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另外，在不更改上述其他主要参数的情况下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 xml:space="preserve">所示。分析实验数据可以发现，模型集合的平均漏报率在批量规模低于某个阈值前随着批量规模的增加急剧上升，随后随着批量规模的增长在略低于 </w:t>
      </w:r>
      <w:r>
        <w:rPr>
          <w:rFonts w:hint="eastAsia" w:ascii="Times New Roman" w:hAnsi="Times New Roman" w:cs="Times New Roman"/>
          <w:b w:val="0"/>
          <w:bCs w:val="0"/>
          <w:sz w:val="24"/>
          <w:lang w:val="en-US" w:eastAsia="zh-CN"/>
        </w:rPr>
        <w:t xml:space="preserve">100% </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80768" behindDoc="0" locked="0" layoutInCell="1" allowOverlap="1">
            <wp:simplePos x="0" y="0"/>
            <wp:positionH relativeFrom="column">
              <wp:posOffset>-558800</wp:posOffset>
            </wp:positionH>
            <wp:positionV relativeFrom="paragraph">
              <wp:posOffset>133985</wp:posOffset>
            </wp:positionV>
            <wp:extent cx="6749415" cy="2531110"/>
            <wp:effectExtent l="0" t="0" r="13335" b="2540"/>
            <wp:wrapTopAndBottom/>
            <wp:docPr id="42" name="图片 42" descr="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all"/>
                    <pic:cNvPicPr>
                      <a:picLocks noChangeAspect="1"/>
                    </pic:cNvPicPr>
                  </pic:nvPicPr>
                  <pic:blipFill>
                    <a:blip r:embed="rId79"/>
                    <a:stretch>
                      <a:fillRect/>
                    </a:stretch>
                  </pic:blipFill>
                  <pic:spPr>
                    <a:xfrm>
                      <a:off x="0" y="0"/>
                      <a:ext cx="6749415" cy="2531110"/>
                    </a:xfrm>
                    <a:prstGeom prst="rect">
                      <a:avLst/>
                    </a:prstGeom>
                  </pic:spPr>
                </pic:pic>
              </a:graphicData>
            </a:graphic>
          </wp:anchor>
        </w:drawing>
      </w:r>
    </w:p>
    <w:p>
      <w:pPr>
        <w:spacing w:before="126" w:line="338" w:lineRule="auto"/>
        <w:ind w:right="497" w:firstLine="840" w:firstLineChars="400"/>
        <w:jc w:val="center"/>
        <w:rPr>
          <w:rFonts w:hint="eastAsia"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以及误报率</w:t>
      </w:r>
    </w:p>
    <w:p>
      <w:pPr>
        <w:spacing w:before="126" w:line="338" w:lineRule="auto"/>
        <w:ind w:left="134" w:right="497" w:firstLine="478"/>
        <w:jc w:val="left"/>
        <w:rPr>
          <w:rFonts w:hint="default"/>
          <w:b w:val="0"/>
          <w:bCs w:val="0"/>
          <w:sz w:val="24"/>
          <w:lang w:val="en-US" w:eastAsia="zh-CN"/>
        </w:rPr>
        <w:sectPr>
          <w:headerReference r:id="rId13"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6"/>
        </w:numPr>
        <w:tabs>
          <w:tab w:val="left" w:pos="1239"/>
        </w:tabs>
      </w:pPr>
      <w:bookmarkStart w:id="52" w:name="第四章 总结与展望"/>
      <w:bookmarkEnd w:id="52"/>
      <w:bookmarkStart w:id="53" w:name="_bookmark21"/>
      <w:bookmarkEnd w:id="53"/>
      <w:r>
        <w:t>总结与展望</w:t>
      </w:r>
    </w:p>
    <w:p>
      <w:pPr>
        <w:bidi w:val="0"/>
      </w:pPr>
      <w:bookmarkStart w:id="54" w:name="第一节 对实验设计的总结"/>
      <w:bookmarkEnd w:id="54"/>
      <w:bookmarkStart w:id="55" w:name="_bookmark22"/>
      <w:bookmarkEnd w:id="55"/>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8"/>
        <w:numPr>
          <w:ilvl w:val="2"/>
          <w:numId w:val="7"/>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56" w:name="_bookmark23"/>
      <w:bookmarkEnd w:id="56"/>
      <w:bookmarkStart w:id="57" w:name="第二节 实验的不足与展望"/>
      <w:bookmarkEnd w:id="57"/>
      <w:r>
        <w:t>第二节</w:t>
      </w:r>
      <w:r>
        <w:tab/>
      </w:r>
      <w:r>
        <w:t>实验的不足与展望</w:t>
      </w:r>
    </w:p>
    <w:p>
      <w:pPr>
        <w:pStyle w:val="18"/>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58" w:name="参考文献 "/>
      <w:bookmarkEnd w:id="58"/>
      <w:bookmarkStart w:id="59" w:name="_bookmark24"/>
      <w:bookmarkEnd w:id="59"/>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4"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bookmarkStart w:id="60" w:name="_参考文献"/>
      <w:r>
        <w:t>参考文献</w:t>
      </w:r>
    </w:p>
    <w:bookmarkEnd w:id="60"/>
    <w:p>
      <w:pPr>
        <w:pStyle w:val="5"/>
        <w:spacing w:before="4"/>
        <w:rPr>
          <w:rFonts w:ascii="黑体"/>
          <w:sz w:val="44"/>
        </w:rPr>
      </w:pP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1" w:name="_bookmark25"/>
      <w:bookmarkEnd w:id="61"/>
      <w:bookmarkStart w:id="62" w:name="_bookmark25"/>
      <w:bookmarkEnd w:id="62"/>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3" w:name="_bookmark27"/>
      <w:bookmarkEnd w:id="63"/>
      <w:bookmarkStart w:id="64" w:name="_bookmark27"/>
      <w:bookmarkEnd w:id="64"/>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5" w:name="_bookmark28"/>
      <w:bookmarkEnd w:id="65"/>
      <w:bookmarkStart w:id="66" w:name="_bookmark28"/>
      <w:bookmarkEnd w:id="66"/>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aptive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 Biological Prototypes and Synthetic</w:t>
      </w:r>
      <w:bookmarkStart w:id="67" w:name="_bookmark29"/>
      <w:bookmarkEnd w:id="67"/>
      <w:r>
        <w:rPr>
          <w:rFonts w:hint="default" w:ascii="Times New Roman" w:hAnsi="Times New Roman" w:cs="Times New Roman"/>
          <w:sz w:val="21"/>
          <w:szCs w:val="21"/>
          <w:lang w:val="en-US" w:eastAsia="zh-CN"/>
        </w:rPr>
        <w:t xml:space="preserve"> Systems, 1962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68" w:name="_bookmark30"/>
      <w:bookmarkEnd w:id="68"/>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69" w:name="_bookmark31"/>
      <w:bookmarkEnd w:id="69"/>
      <w:r>
        <w:rPr>
          <w:rFonts w:hint="default" w:ascii="Times New Roman" w:hAnsi="Times New Roman" w:cs="Times New Roman"/>
          <w:sz w:val="21"/>
          <w:szCs w:val="21"/>
          <w:lang w:val="en-US" w:eastAsia="zh-CN"/>
        </w:rPr>
        <w:t xml:space="preserve"> 1982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70" w:name="_bookmark32"/>
      <w:bookmarkEnd w:id="70"/>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71" w:name="_bookmark33"/>
      <w:bookmarkEnd w:id="71"/>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M, </w:t>
      </w:r>
      <w:r>
        <w:rPr>
          <w:rFonts w:hint="eastAsia" w:cs="Times New Roman"/>
          <w:i/>
          <w:iCs/>
          <w:sz w:val="21"/>
          <w:szCs w:val="21"/>
          <w:lang w:val="en-US" w:eastAsia="zh-CN"/>
        </w:rPr>
        <w:t>et al</w:t>
      </w:r>
      <w:r>
        <w:rPr>
          <w:rFonts w:hint="default" w:ascii="Times New Roman" w:hAnsi="Times New Roman" w:cs="Times New Roman"/>
          <w:sz w:val="21"/>
          <w:szCs w:val="21"/>
          <w:lang w:val="en-US" w:eastAsia="zh-CN"/>
        </w:rPr>
        <w:t>. A quantitative theory of immediate visual</w:t>
      </w:r>
      <w:bookmarkStart w:id="72" w:name="_bookmark34"/>
      <w:bookmarkEnd w:id="72"/>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73" w:name="_bookmark35"/>
      <w:bookmarkEnd w:id="73"/>
      <w:bookmarkStart w:id="74" w:name="_bookmark35"/>
      <w:bookmarkEnd w:id="74"/>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75" w:name="_bookmark37"/>
      <w:bookmarkEnd w:id="75"/>
      <w:bookmarkStart w:id="76" w:name="_bookmark37"/>
      <w:bookmarkEnd w:id="76"/>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77" w:name="_bookmark38"/>
      <w:bookmarkEnd w:id="77"/>
      <w:bookmarkStart w:id="78" w:name="_bookmark38"/>
      <w:bookmarkEnd w:id="78"/>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79" w:name="_bookmark39"/>
      <w:bookmarkEnd w:id="79"/>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80" w:name="_bookmark40"/>
      <w:bookmarkEnd w:id="80"/>
      <w:r>
        <w:rPr>
          <w:rFonts w:hint="default" w:ascii="Times New Roman" w:hAnsi="Times New Roman" w:cs="Times New Roman"/>
          <w:sz w:val="21"/>
          <w:szCs w:val="21"/>
        </w:rPr>
        <w:t xml:space="preserve"> Perspective, 1989</w:t>
      </w:r>
      <w:bookmarkStart w:id="81" w:name="_bookmark41"/>
      <w:bookmarkEnd w:id="81"/>
      <w:bookmarkStart w:id="82" w:name="_bookmark41"/>
      <w:bookmarkEnd w:id="82"/>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83" w:name="_bookmark42"/>
      <w:bookmarkEnd w:id="83"/>
      <w:r>
        <w:rPr>
          <w:rFonts w:hint="eastAsia" w:ascii="Times New Roman" w:hAnsi="Times New Roman" w:cs="Times New Roman"/>
          <w:sz w:val="21"/>
          <w:szCs w:val="21"/>
        </w:rPr>
        <w:t xml:space="preserve"> 42(9):13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84" w:name="_bookmark43"/>
      <w:bookmarkEnd w:id="84"/>
      <w:r>
        <w:rPr>
          <w:rFonts w:hint="default" w:ascii="Times New Roman" w:hAnsi="Times New Roman" w:cs="Times New Roman"/>
          <w:sz w:val="21"/>
          <w:szCs w:val="21"/>
        </w:rPr>
        <w:t>23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85" w:name="_bookmark44"/>
      <w:bookmarkEnd w:id="85"/>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86" w:name="_bookmark45"/>
      <w:bookmarkEnd w:id="86"/>
      <w:bookmarkStart w:id="87" w:name="_bookmark45"/>
      <w:bookmarkEnd w:id="87"/>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w:t>
      </w:r>
      <w:r>
        <w:rPr>
          <w:rFonts w:hint="eastAsia" w:cs="Times New Roman"/>
          <w:i/>
          <w:iCs/>
          <w:sz w:val="21"/>
          <w:szCs w:val="21"/>
          <w:lang w:val="en-US" w:eastAsia="zh-CN"/>
        </w:rPr>
        <w:t>et al</w:t>
      </w:r>
      <w:r>
        <w:rPr>
          <w:rFonts w:hint="default" w:ascii="Times New Roman" w:hAnsi="Times New Roman" w:cs="Times New Roman"/>
          <w:sz w:val="21"/>
          <w:szCs w:val="21"/>
        </w:rPr>
        <w:t xml:space="preserve">.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w:t>
      </w:r>
      <w:r>
        <w:rPr>
          <w:rFonts w:hint="eastAsia" w:cs="Times New Roman"/>
          <w:i/>
          <w:iCs/>
          <w:sz w:val="21"/>
          <w:szCs w:val="21"/>
          <w:lang w:val="en-US" w:eastAsia="zh-CN"/>
        </w:rPr>
        <w:t>et al</w:t>
      </w:r>
      <w:r>
        <w:rPr>
          <w:rFonts w:hint="default" w:ascii="Times New Roman" w:hAnsi="Times New Roman" w:cs="Times New Roman"/>
          <w:sz w:val="21"/>
          <w:szCs w:val="21"/>
        </w:rPr>
        <w:t>.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88" w:name="_bookmark49"/>
      <w:bookmarkEnd w:id="88"/>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eastAsia" w:cs="Times New Roman"/>
          <w:i/>
          <w:iCs/>
          <w:sz w:val="21"/>
          <w:szCs w:val="21"/>
          <w:lang w:val="en-US" w:eastAsia="zh-CN"/>
        </w:rPr>
        <w:t>et al</w:t>
      </w:r>
      <w:r>
        <w:rPr>
          <w:rFonts w:hint="default" w:ascii="Times New Roman" w:hAnsi="Times New Roman" w:cs="Times New Roman"/>
          <w:sz w:val="21"/>
          <w:szCs w:val="21"/>
        </w:rPr>
        <w:t>.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H, </w:t>
      </w:r>
      <w:r>
        <w:rPr>
          <w:rFonts w:hint="eastAsia" w:cs="Times New Roman"/>
          <w:i/>
          <w:iCs/>
          <w:sz w:val="21"/>
          <w:szCs w:val="21"/>
          <w:lang w:val="en-US" w:eastAsia="zh-CN"/>
        </w:rPr>
        <w:t>et al</w:t>
      </w:r>
      <w:r>
        <w:rPr>
          <w:rFonts w:hint="default" w:ascii="Times New Roman" w:hAnsi="Times New Roman" w:cs="Times New Roman"/>
          <w:sz w:val="21"/>
          <w:szCs w:val="21"/>
        </w:rPr>
        <w:t xml:space="preserve">.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89" w:name="_bookmark50"/>
      <w:bookmarkEnd w:id="89"/>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sectPr>
          <w:headerReference r:id="rId15" w:type="default"/>
          <w:pgSz w:w="11910" w:h="16840"/>
          <w:pgMar w:top="1840" w:right="1240" w:bottom="1800" w:left="1680" w:header="1579" w:footer="1608" w:gutter="0"/>
          <w:cols w:space="720" w:num="1"/>
        </w:sect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3"/>
        <w:tabs>
          <w:tab w:val="left" w:pos="557"/>
        </w:tabs>
        <w:spacing w:before="212"/>
        <w:rPr>
          <w:sz w:val="28"/>
          <w:szCs w:val="28"/>
        </w:rPr>
      </w:pPr>
      <w:bookmarkStart w:id="90" w:name="_bookmark51"/>
      <w:bookmarkEnd w:id="90"/>
      <w:bookmarkStart w:id="91" w:name="个人简历 "/>
      <w:bookmarkEnd w:id="91"/>
      <w:bookmarkStart w:id="92" w:name="致 谢 "/>
      <w:bookmarkEnd w:id="92"/>
      <w:r>
        <w:rPr>
          <w:sz w:val="28"/>
          <w:szCs w:val="28"/>
        </w:rPr>
        <w:t>致</w:t>
      </w:r>
      <w:r>
        <w:rPr>
          <w:rFonts w:hint="eastAsia"/>
          <w:sz w:val="28"/>
          <w:szCs w:val="28"/>
          <w:lang w:val="en-US" w:eastAsia="zh-CN"/>
        </w:rPr>
        <w:t xml:space="preserve">  </w:t>
      </w:r>
      <w:r>
        <w:rPr>
          <w:sz w:val="28"/>
          <w:szCs w:val="28"/>
        </w:rPr>
        <w:t>谢</w:t>
      </w:r>
    </w:p>
    <w:p>
      <w:pPr>
        <w:pStyle w:val="5"/>
        <w:spacing w:before="3"/>
        <w:rPr>
          <w:rFonts w:ascii="黑体"/>
          <w:sz w:val="34"/>
        </w:rPr>
      </w:pPr>
    </w:p>
    <w:p>
      <w:pPr>
        <w:pStyle w:val="5"/>
        <w:spacing w:line="360" w:lineRule="auto"/>
        <w:ind w:left="134" w:right="572" w:firstLine="478"/>
        <w:jc w:val="both"/>
        <w:rPr>
          <w:rFonts w:hint="eastAsia" w:ascii="宋体" w:hAnsi="宋体" w:eastAsia="宋体" w:cs="宋体"/>
          <w:lang w:eastAsia="zh-CN"/>
        </w:rPr>
      </w:pPr>
      <w:r>
        <w:rPr>
          <w:rFonts w:hint="eastAsia" w:ascii="宋体" w:hAnsi="宋体" w:eastAsia="宋体" w:cs="宋体"/>
        </w:rPr>
        <w:t>本研究及学位论文是在我的导师张玉副教授的亲切关怀和悉心指导下完成  的</w:t>
      </w:r>
      <w:r>
        <w:rPr>
          <w:rFonts w:hint="eastAsia" w:ascii="宋体" w:hAnsi="宋体" w:eastAsia="宋体" w:cs="宋体"/>
          <w:lang w:eastAsia="zh-CN"/>
        </w:rPr>
        <w:t>。</w:t>
      </w:r>
      <w:r>
        <w:rPr>
          <w:rFonts w:hint="eastAsia" w:ascii="宋体" w:hAnsi="宋体" w:eastAsia="宋体" w:cs="宋体"/>
        </w:rPr>
        <w:t>他严肃的科学态度</w:t>
      </w:r>
      <w:r>
        <w:rPr>
          <w:rFonts w:hint="eastAsia" w:ascii="宋体" w:hAnsi="宋体" w:eastAsia="宋体" w:cs="宋体"/>
          <w:lang w:val="en-US" w:eastAsia="zh-CN"/>
        </w:rPr>
        <w:t>和</w:t>
      </w:r>
      <w:r>
        <w:rPr>
          <w:rFonts w:hint="eastAsia" w:ascii="宋体" w:hAnsi="宋体" w:eastAsia="宋体" w:cs="宋体"/>
        </w:rPr>
        <w:t>治学精神深深地感染和激励着我</w:t>
      </w:r>
      <w:r>
        <w:rPr>
          <w:rFonts w:hint="eastAsia" w:ascii="宋体" w:hAnsi="宋体" w:eastAsia="宋体" w:cs="宋体"/>
          <w:lang w:eastAsia="zh-CN"/>
        </w:rPr>
        <w:t>。</w:t>
      </w:r>
      <w:r>
        <w:rPr>
          <w:rFonts w:hint="eastAsia" w:ascii="宋体" w:hAnsi="宋体" w:eastAsia="宋体" w:cs="宋体"/>
        </w:rPr>
        <w:t>从课题的选择到项目的最终完成</w:t>
      </w:r>
      <w:r>
        <w:rPr>
          <w:rFonts w:hint="eastAsia" w:cs="宋体"/>
          <w:lang w:eastAsia="zh-CN"/>
        </w:rPr>
        <w:t>，</w:t>
      </w:r>
      <w:r>
        <w:rPr>
          <w:rFonts w:hint="eastAsia" w:ascii="宋体" w:hAnsi="宋体" w:eastAsia="宋体" w:cs="宋体"/>
          <w:lang w:val="en-US" w:eastAsia="zh-CN"/>
        </w:rPr>
        <w:t>张</w:t>
      </w:r>
      <w:r>
        <w:rPr>
          <w:rFonts w:hint="eastAsia" w:cs="宋体"/>
          <w:lang w:val="en-US" w:eastAsia="zh-CN"/>
        </w:rPr>
        <w:t>先生</w:t>
      </w:r>
      <w:r>
        <w:rPr>
          <w:rFonts w:hint="eastAsia" w:ascii="宋体" w:hAnsi="宋体" w:eastAsia="宋体" w:cs="宋体"/>
        </w:rPr>
        <w:t>都始终给予我细心的指导和不懈的支持</w:t>
      </w:r>
      <w:r>
        <w:rPr>
          <w:rFonts w:hint="eastAsia" w:ascii="宋体" w:hAnsi="宋体" w:eastAsia="宋体" w:cs="宋体"/>
          <w:lang w:eastAsia="zh-CN"/>
        </w:rPr>
        <w:t>。</w:t>
      </w:r>
      <w:r>
        <w:rPr>
          <w:rFonts w:hint="eastAsia" w:ascii="宋体" w:hAnsi="宋体" w:eastAsia="宋体" w:cs="宋体"/>
        </w:rPr>
        <w:t>进行毕业设计的数月来</w:t>
      </w:r>
      <w:r>
        <w:rPr>
          <w:rFonts w:hint="eastAsia" w:cs="宋体"/>
          <w:lang w:eastAsia="zh-CN"/>
        </w:rPr>
        <w:t>，</w:t>
      </w:r>
      <w:r>
        <w:rPr>
          <w:rFonts w:hint="eastAsia" w:ascii="宋体" w:hAnsi="宋体" w:eastAsia="宋体" w:cs="宋体"/>
        </w:rPr>
        <w:t>张</w:t>
      </w:r>
      <w:r>
        <w:rPr>
          <w:rFonts w:hint="eastAsia" w:cs="宋体"/>
          <w:lang w:val="en-US" w:eastAsia="zh-CN"/>
        </w:rPr>
        <w:t>先生</w:t>
      </w:r>
      <w:r>
        <w:rPr>
          <w:rFonts w:hint="eastAsia" w:ascii="宋体" w:hAnsi="宋体" w:eastAsia="宋体" w:cs="宋体"/>
        </w:rPr>
        <w:t>在学业上给我以精心指导</w:t>
      </w:r>
      <w:r>
        <w:rPr>
          <w:rFonts w:hint="eastAsia" w:cs="宋体"/>
          <w:lang w:eastAsia="zh-CN"/>
        </w:rPr>
        <w:t>，</w:t>
      </w:r>
      <w:r>
        <w:rPr>
          <w:rFonts w:hint="eastAsia" w:ascii="宋体" w:hAnsi="宋体" w:eastAsia="宋体" w:cs="宋体"/>
        </w:rPr>
        <w:t>在思想、生活上给我充分的关怀</w:t>
      </w:r>
      <w:r>
        <w:rPr>
          <w:rFonts w:hint="eastAsia" w:cs="宋体"/>
          <w:lang w:eastAsia="zh-CN"/>
        </w:rPr>
        <w:t>，</w:t>
      </w:r>
      <w:r>
        <w:rPr>
          <w:rFonts w:hint="eastAsia" w:ascii="宋体" w:hAnsi="宋体" w:eastAsia="宋体" w:cs="宋体"/>
        </w:rPr>
        <w:t>在此谨向张先生致以诚挚的谢意和崇高的敬意</w:t>
      </w:r>
      <w:r>
        <w:rPr>
          <w:rFonts w:hint="eastAsia" w:ascii="宋体" w:hAnsi="宋体" w:eastAsia="宋体" w:cs="宋体"/>
          <w:lang w:eastAsia="zh-CN"/>
        </w:rPr>
        <w:t>。</w:t>
      </w:r>
    </w:p>
    <w:p>
      <w:pPr>
        <w:pStyle w:val="5"/>
        <w:spacing w:line="360" w:lineRule="auto"/>
        <w:ind w:left="134" w:right="572" w:firstLine="478"/>
        <w:jc w:val="both"/>
        <w:rPr>
          <w:rFonts w:hint="eastAsia" w:ascii="宋体" w:hAnsi="宋体" w:eastAsia="宋体" w:cs="宋体"/>
          <w:lang w:val="en-US" w:eastAsia="zh-CN"/>
        </w:rPr>
      </w:pPr>
      <w:r>
        <w:rPr>
          <w:rFonts w:hint="eastAsia" w:ascii="宋体" w:hAnsi="宋体" w:eastAsia="宋体" w:cs="宋体"/>
        </w:rPr>
        <w:t>在论文将完成之际</w:t>
      </w:r>
      <w:r>
        <w:rPr>
          <w:rFonts w:hint="eastAsia" w:cs="宋体"/>
          <w:lang w:eastAsia="zh-CN"/>
        </w:rPr>
        <w:t>，</w:t>
      </w:r>
      <w:r>
        <w:rPr>
          <w:rFonts w:hint="eastAsia" w:ascii="宋体" w:hAnsi="宋体" w:eastAsia="宋体" w:cs="宋体"/>
        </w:rPr>
        <w:t>我感慨颇深心难平静</w:t>
      </w:r>
      <w:r>
        <w:rPr>
          <w:rFonts w:hint="eastAsia" w:ascii="宋体" w:hAnsi="宋体" w:eastAsia="宋体" w:cs="宋体"/>
          <w:lang w:eastAsia="zh-CN"/>
        </w:rPr>
        <w:t>。</w:t>
      </w:r>
      <w:r>
        <w:rPr>
          <w:rFonts w:hint="eastAsia" w:ascii="宋体" w:hAnsi="宋体" w:eastAsia="宋体" w:cs="宋体"/>
        </w:rPr>
        <w:t>论文自开题到完成</w:t>
      </w:r>
      <w:r>
        <w:rPr>
          <w:rFonts w:hint="eastAsia" w:cs="宋体"/>
          <w:lang w:eastAsia="zh-CN"/>
        </w:rPr>
        <w:t>，</w:t>
      </w:r>
      <w:r>
        <w:rPr>
          <w:rFonts w:hint="eastAsia" w:ascii="宋体" w:hAnsi="宋体" w:eastAsia="宋体" w:cs="宋体"/>
        </w:rPr>
        <w:t>很多位可敬的师长与同学都为我提供了无私的指导和帮助</w:t>
      </w:r>
      <w:r>
        <w:rPr>
          <w:rFonts w:hint="eastAsia" w:cs="宋体"/>
          <w:lang w:eastAsia="zh-CN"/>
        </w:rPr>
        <w:t>，</w:t>
      </w:r>
      <w:r>
        <w:rPr>
          <w:rFonts w:hint="eastAsia" w:ascii="宋体" w:hAnsi="宋体" w:eastAsia="宋体" w:cs="宋体"/>
        </w:rPr>
        <w:t>请接受我真诚的感谢</w:t>
      </w:r>
      <w:r>
        <w:rPr>
          <w:rFonts w:hint="eastAsia" w:ascii="宋体" w:hAnsi="宋体" w:eastAsia="宋体" w:cs="宋体"/>
          <w:lang w:eastAsia="zh-CN"/>
        </w:rPr>
        <w:t>。</w:t>
      </w:r>
      <w:r>
        <w:rPr>
          <w:rFonts w:hint="eastAsia" w:ascii="宋体" w:hAnsi="宋体" w:eastAsia="宋体" w:cs="宋体"/>
        </w:rPr>
        <w:t>此外</w:t>
      </w:r>
      <w:r>
        <w:rPr>
          <w:rFonts w:hint="eastAsia" w:cs="宋体"/>
          <w:lang w:eastAsia="zh-CN"/>
        </w:rPr>
        <w:t>，</w:t>
      </w:r>
      <w:r>
        <w:rPr>
          <w:rFonts w:hint="eastAsia" w:ascii="宋体" w:hAnsi="宋体" w:eastAsia="宋体" w:cs="宋体"/>
        </w:rPr>
        <w:t>感谢培养我长大的父母</w:t>
      </w:r>
      <w:r>
        <w:rPr>
          <w:rFonts w:hint="eastAsia" w:cs="宋体"/>
          <w:lang w:eastAsia="zh-CN"/>
        </w:rPr>
        <w:t>，</w:t>
      </w:r>
      <w:r>
        <w:rPr>
          <w:rFonts w:hint="eastAsia" w:ascii="宋体" w:hAnsi="宋体" w:eastAsia="宋体" w:cs="宋体"/>
        </w:rPr>
        <w:t>恕我情至深而难以表以言</w:t>
      </w:r>
      <w:r>
        <w:rPr>
          <w:rFonts w:hint="eastAsia" w:ascii="宋体" w:hAnsi="宋体" w:eastAsia="宋体" w:cs="宋体"/>
          <w:lang w:val="en-US" w:eastAsia="zh-CN"/>
        </w:rPr>
        <w:t>辞。</w:t>
      </w:r>
    </w:p>
    <w:sectPr>
      <w:headerReference r:id="rId16" w:type="default"/>
      <w:footerReference r:id="rId17" w:type="default"/>
      <w:pgSz w:w="11910" w:h="16840"/>
      <w:pgMar w:top="1840" w:right="1240" w:bottom="1800" w:left="1680" w:header="1579" w:footer="16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3681095</wp:posOffset>
              </wp:positionH>
              <wp:positionV relativeFrom="page">
                <wp:posOffset>9531350</wp:posOffset>
              </wp:positionV>
              <wp:extent cx="197485" cy="179070"/>
              <wp:effectExtent l="0" t="0" r="0" b="0"/>
              <wp:wrapNone/>
              <wp:docPr id="26" name="文本框 6"/>
              <wp:cNvGraphicFramePr/>
              <a:graphic xmlns:a="http://schemas.openxmlformats.org/drawingml/2006/main">
                <a:graphicData uri="http://schemas.microsoft.com/office/word/2010/wordprocessingShape">
                  <wps:wsp>
                    <wps:cNvSpPr txBox="1"/>
                    <wps:spPr>
                      <a:xfrm>
                        <a:off x="0" y="0"/>
                        <a:ext cx="197485"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6" o:spid="_x0000_s1026" o:spt="202" type="#_x0000_t202" style="position:absolute;left:0pt;margin-left:289.85pt;margin-top:750.5pt;height:14.1pt;width:15.55pt;mso-position-horizontal-relative:page;mso-position-vertical-relative:page;z-index:-251652096;mso-width-relative:page;mso-height-relative:page;" filled="f" stroked="f" coordsize="21600,21600" o:gfxdata="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rsehdoAAAANAQAADwAAAAAAAAABACAAAAAiAAAAZHJzL2Rv&#10;d25yZXYueG1sUEsBAhQAFAAAAAgAh07iQDCBHR/GAQAAgAMAAA4AAAAAAAAAAQAgAAAAKQEAAGRy&#10;cy9lMm9Eb2MueG1sUEsFBgAAAAAGAAYAWQEAAGEFA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8720"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37760;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3616960</wp:posOffset>
              </wp:positionH>
              <wp:positionV relativeFrom="page">
                <wp:posOffset>9531350</wp:posOffset>
              </wp:positionV>
              <wp:extent cx="325755" cy="179070"/>
              <wp:effectExtent l="0" t="0" r="0" b="0"/>
              <wp:wrapNone/>
              <wp:docPr id="39" name="文本框 23"/>
              <wp:cNvGraphicFramePr/>
              <a:graphic xmlns:a="http://schemas.openxmlformats.org/drawingml/2006/main">
                <a:graphicData uri="http://schemas.microsoft.com/office/word/2010/wordprocessingShape">
                  <wps:wsp>
                    <wps:cNvSpPr txBox="1"/>
                    <wps:spPr>
                      <a:xfrm>
                        <a:off x="0" y="0"/>
                        <a:ext cx="325755" cy="179070"/>
                      </a:xfrm>
                      <a:prstGeom prst="rect">
                        <a:avLst/>
                      </a:prstGeom>
                      <a:noFill/>
                      <a:ln>
                        <a:noFill/>
                      </a:ln>
                    </wps:spPr>
                    <wps:txbx>
                      <w:txbxContent>
                        <w:p>
                          <w:pPr>
                            <w:spacing w:before="9"/>
                            <w:ind w:left="20" w:right="0" w:firstLine="0"/>
                            <w:jc w:val="left"/>
                            <w:rPr>
                              <w:rFonts w:ascii="Times New Roman"/>
                              <w:sz w:val="22"/>
                            </w:rPr>
                          </w:pPr>
                          <w:r>
                            <w:rPr>
                              <w:rFonts w:ascii="Times New Roman"/>
                              <w:sz w:val="22"/>
                            </w:rPr>
                            <w:t>XXX</w:t>
                          </w:r>
                        </w:p>
                      </w:txbxContent>
                    </wps:txbx>
                    <wps:bodyPr wrap="square" lIns="0" tIns="0" rIns="0" bIns="0" upright="1"/>
                  </wps:wsp>
                </a:graphicData>
              </a:graphic>
            </wp:anchor>
          </w:drawing>
        </mc:Choice>
        <mc:Fallback>
          <w:pict>
            <v:shape id="文本框 23" o:spid="_x0000_s1026" o:spt="202" type="#_x0000_t202" style="position:absolute;left:0pt;margin-left:284.8pt;margin-top:750.5pt;height:14.1pt;width:25.65pt;mso-position-horizontal-relative:page;mso-position-vertical-relative:page;z-index:-251638784;mso-width-relative:page;mso-height-relative:page;" filled="f" stroked="f" coordsize="21600,21600" o:gfxdata="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rrFM2QAAAA0BAAAPAAAAAAAAAAEAIAAAACIAAABkcnMvZG93&#10;bnJldi54bWxQSwECFAAUAAAACACHTuJAFUjxesYBAACBAwAADgAAAAAAAAABACAAAAAoAQAAZHJz&#10;L2Uyb0RvYy54bWxQSwUGAAAAAAYABgBZAQAAYAUAAAAA&#10;">
              <v:fill on="f" focussize="0,0"/>
              <v:stroke on="f"/>
              <v:imagedata o:title=""/>
              <o:lock v:ext="edit" aspectratio="f"/>
              <v:textbox inset="0mm,0mm,0mm,0mm">
                <w:txbxContent>
                  <w:p>
                    <w:pPr>
                      <w:spacing w:before="9"/>
                      <w:ind w:left="20" w:right="0" w:firstLine="0"/>
                      <w:jc w:val="left"/>
                      <w:rPr>
                        <w:rFonts w:ascii="Times New Roman"/>
                        <w:sz w:val="22"/>
                      </w:rPr>
                    </w:pPr>
                    <w:r>
                      <w:rPr>
                        <w:rFonts w:ascii="Times New Roman"/>
                        <w:sz w:val="22"/>
                      </w:rPr>
                      <w:t>XXX</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4"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2ckeoBAADcAwAADgAAAGRycy9lMm9Eb2MueG1srVNL&#10;jhMxEN0jcQfLe9JJmER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ULZyR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3634105</wp:posOffset>
              </wp:positionH>
              <wp:positionV relativeFrom="page">
                <wp:posOffset>989330</wp:posOffset>
              </wp:positionV>
              <wp:extent cx="291465" cy="158750"/>
              <wp:effectExtent l="0" t="0" r="0" b="0"/>
              <wp:wrapNone/>
              <wp:docPr id="25" name="文本框 5"/>
              <wp:cNvGraphicFramePr/>
              <a:graphic xmlns:a="http://schemas.openxmlformats.org/drawingml/2006/main">
                <a:graphicData uri="http://schemas.microsoft.com/office/word/2010/wordprocessingShape">
                  <wps:wsp>
                    <wps:cNvSpPr txBox="1"/>
                    <wps:spPr>
                      <a:xfrm>
                        <a:off x="0" y="0"/>
                        <a:ext cx="291465" cy="158750"/>
                      </a:xfrm>
                      <a:prstGeom prst="rect">
                        <a:avLst/>
                      </a:prstGeom>
                      <a:noFill/>
                      <a:ln>
                        <a:noFill/>
                      </a:ln>
                    </wps:spPr>
                    <wps:txbx>
                      <w:txbxContent>
                        <w:p>
                          <w:pPr>
                            <w:spacing w:before="0" w:line="249" w:lineRule="exact"/>
                            <w:ind w:left="20" w:right="0" w:firstLine="0"/>
                            <w:jc w:val="left"/>
                            <w:rPr>
                              <w:sz w:val="21"/>
                            </w:rPr>
                          </w:pPr>
                          <w:r>
                            <w:rPr>
                              <w:sz w:val="21"/>
                            </w:rPr>
                            <w:t>目录</w:t>
                          </w:r>
                        </w:p>
                      </w:txbxContent>
                    </wps:txbx>
                    <wps:bodyPr wrap="square" lIns="0" tIns="0" rIns="0" bIns="0" upright="1"/>
                  </wps:wsp>
                </a:graphicData>
              </a:graphic>
            </wp:anchor>
          </w:drawing>
        </mc:Choice>
        <mc:Fallback>
          <w:pict>
            <v:shape id="文本框 5" o:spid="_x0000_s1026" o:spt="202" type="#_x0000_t202" style="position:absolute;left:0pt;margin-left:286.15pt;margin-top:77.9pt;height:12.5pt;width:22.95pt;mso-position-horizontal-relative:page;mso-position-vertical-relative:page;z-index:-251653120;mso-width-relative:page;mso-height-relative:page;" filled="f" stroked="f" coordsize="21600,21600" o:gfxdata="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ZU2q7ZAAAACwEAAA8AAAAAAAAAAQAgAAAAIgAAAGRycy9kb3du&#10;cmV2LnhtbFBLAQIUABQAAAAIAIdO4kDHQhyK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目录</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107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0048;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4902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48000;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4697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5952;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492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3904;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5" name="直线 16"/>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90.7pt;margin-top:92.6pt;height:0pt;width:413.85pt;mso-position-horizontal-relative:page;mso-position-vertical-relative:page;z-index:-25164288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r/RpP+o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BWcOLHX86fuP&#10;p5+/2GyZ1RkC1hR077bxvMOwjZnqsY02/4kEOxZFTxdF1TExQYeL+WJx+56QxbOverkYIqaPyluW&#10;jYYb7TJZqOHwCRMlo9DnkHxsHBsavryZLwkOaPJa6jiZNlD16LpyF73R8kEbk29g7Hb3JrID5O6X&#10;L1Mi3L/CcpINYD/GFdc4F70C+cFJlk6BZHH0HHguwSrJmVH0erJFgFAn0OaaSEptHFWQVR11zNbO&#10;yxN1YR+i7npSYlaqzB7qeqn3PKF5rP7cF6SXV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v9Gk/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6" name="文本框 17"/>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参考文献</w:t>
                          </w:r>
                        </w:p>
                      </w:txbxContent>
                    </wps:txbx>
                    <wps:bodyPr wrap="square" lIns="0" tIns="0" rIns="0" bIns="0" upright="1"/>
                  </wps:wsp>
                </a:graphicData>
              </a:graphic>
            </wp:anchor>
          </w:drawing>
        </mc:Choice>
        <mc:Fallback>
          <w:pict>
            <v:shape id="文本框 17" o:spid="_x0000_s1026" o:spt="202" type="#_x0000_t202" style="position:absolute;left:0pt;margin-left:275.7pt;margin-top:77.9pt;height:12.5pt;width:43.85pt;mso-position-horizontal-relative:page;mso-position-vertical-relative:page;z-index:-251641856;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LvoSwH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参考文献</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7" name="直线 2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0.7pt;margin-top:92.6pt;height:0pt;width:413.85pt;mso-position-horizontal-relative:page;mso-position-vertical-relative:page;z-index:-25164083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sQKOoBAADdAwAADgAAAGRycy9lMm9Eb2MueG1srVNL&#10;jhMxEN0jcQfLe9JJRgl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vzmLWcOLHX88fuP&#10;x5+/2HyW1RkC1hR077bxvMOwjZnqsY02/4kEOxZFTxdF1TExQYeL+WJx+27BmXjyVc8XQ8T0QXnL&#10;stFwo10mCzUcPmKiZBT6FJKPjWNDw5c38yXBAU1eSx0n0waqHl1X7qI3Wj5oY/INjN3u3kR2gNz9&#10;8mVKhPtXWE6yAezHuOIa56JXIN87ydIpkCyOngPPJVglOTOKXk+2CBDqBNpcE0mpjaMKsqqjjtna&#10;eXmiLuxD1F1PShThSwx1vdR7ntA8Vn/uC9Lzq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VyxAo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8" name="文本框 22"/>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wps:txbx>
                    <wps:bodyPr wrap="square" lIns="0" tIns="0" rIns="0" bIns="0" upright="1"/>
                  </wps:wsp>
                </a:graphicData>
              </a:graphic>
            </wp:anchor>
          </w:drawing>
        </mc:Choice>
        <mc:Fallback>
          <w:pict>
            <v:shape id="文本框 22" o:spid="_x0000_s1026" o:spt="202" type="#_x0000_t202" style="position:absolute;left:0pt;margin-left:275.7pt;margin-top:77.9pt;height:12.5pt;width:43.85pt;mso-position-horizontal-relative:page;mso-position-vertical-relative:page;z-index:-251639808;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EfCTwb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053208E"/>
    <w:multiLevelType w:val="multilevel"/>
    <w:tmpl w:val="0053208E"/>
    <w:lvl w:ilvl="0" w:tentative="0">
      <w:start w:val="2"/>
      <w:numFmt w:val="decimal"/>
      <w:lvlText w:val="%1"/>
      <w:lvlJc w:val="left"/>
      <w:pPr>
        <w:ind w:left="1987" w:hanging="763"/>
        <w:jc w:val="left"/>
      </w:pPr>
      <w:rPr>
        <w:rFonts w:hint="default"/>
        <w:lang w:val="zh-CN" w:eastAsia="zh-CN" w:bidi="zh-CN"/>
      </w:rPr>
    </w:lvl>
    <w:lvl w:ilvl="1" w:tentative="0">
      <w:start w:val="2"/>
      <w:numFmt w:val="decimal"/>
      <w:lvlText w:val="%1.%2"/>
      <w:lvlJc w:val="left"/>
      <w:pPr>
        <w:ind w:left="1987" w:hanging="763"/>
        <w:jc w:val="left"/>
      </w:pPr>
      <w:rPr>
        <w:rFonts w:hint="default"/>
        <w:lang w:val="zh-CN" w:eastAsia="zh-CN" w:bidi="zh-CN"/>
      </w:rPr>
    </w:lvl>
    <w:lvl w:ilvl="2" w:tentative="0">
      <w:start w:val="1"/>
      <w:numFmt w:val="decimal"/>
      <w:lvlText w:val="%1.%2.%3"/>
      <w:lvlJc w:val="left"/>
      <w:pPr>
        <w:ind w:left="1987" w:hanging="763"/>
        <w:jc w:val="left"/>
      </w:pPr>
      <w:rPr>
        <w:rFonts w:hint="default" w:ascii="宋体" w:hAnsi="宋体" w:eastAsia="宋体" w:cs="宋体"/>
        <w:w w:val="99"/>
        <w:sz w:val="24"/>
        <w:szCs w:val="24"/>
        <w:lang w:val="zh-CN" w:eastAsia="zh-CN" w:bidi="zh-CN"/>
      </w:rPr>
    </w:lvl>
    <w:lvl w:ilvl="3" w:tentative="0">
      <w:start w:val="0"/>
      <w:numFmt w:val="bullet"/>
      <w:lvlText w:val="•"/>
      <w:lvlJc w:val="left"/>
      <w:pPr>
        <w:ind w:left="4081" w:hanging="763"/>
      </w:pPr>
      <w:rPr>
        <w:rFonts w:hint="default"/>
        <w:lang w:val="zh-CN" w:eastAsia="zh-CN" w:bidi="zh-CN"/>
      </w:rPr>
    </w:lvl>
    <w:lvl w:ilvl="4" w:tentative="0">
      <w:start w:val="0"/>
      <w:numFmt w:val="bullet"/>
      <w:lvlText w:val="•"/>
      <w:lvlJc w:val="left"/>
      <w:pPr>
        <w:ind w:left="4782" w:hanging="763"/>
      </w:pPr>
      <w:rPr>
        <w:rFonts w:hint="default"/>
        <w:lang w:val="zh-CN" w:eastAsia="zh-CN" w:bidi="zh-CN"/>
      </w:rPr>
    </w:lvl>
    <w:lvl w:ilvl="5" w:tentative="0">
      <w:start w:val="0"/>
      <w:numFmt w:val="bullet"/>
      <w:lvlText w:val="•"/>
      <w:lvlJc w:val="left"/>
      <w:pPr>
        <w:ind w:left="5482" w:hanging="763"/>
      </w:pPr>
      <w:rPr>
        <w:rFonts w:hint="default"/>
        <w:lang w:val="zh-CN" w:eastAsia="zh-CN" w:bidi="zh-CN"/>
      </w:rPr>
    </w:lvl>
    <w:lvl w:ilvl="6" w:tentative="0">
      <w:start w:val="0"/>
      <w:numFmt w:val="bullet"/>
      <w:lvlText w:val="•"/>
      <w:lvlJc w:val="left"/>
      <w:pPr>
        <w:ind w:left="6183" w:hanging="763"/>
      </w:pPr>
      <w:rPr>
        <w:rFonts w:hint="default"/>
        <w:lang w:val="zh-CN" w:eastAsia="zh-CN" w:bidi="zh-CN"/>
      </w:rPr>
    </w:lvl>
    <w:lvl w:ilvl="7" w:tentative="0">
      <w:start w:val="0"/>
      <w:numFmt w:val="bullet"/>
      <w:lvlText w:val="•"/>
      <w:lvlJc w:val="left"/>
      <w:pPr>
        <w:ind w:left="6883" w:hanging="763"/>
      </w:pPr>
      <w:rPr>
        <w:rFonts w:hint="default"/>
        <w:lang w:val="zh-CN" w:eastAsia="zh-CN" w:bidi="zh-CN"/>
      </w:rPr>
    </w:lvl>
    <w:lvl w:ilvl="8" w:tentative="0">
      <w:start w:val="0"/>
      <w:numFmt w:val="bullet"/>
      <w:lvlText w:val="•"/>
      <w:lvlJc w:val="left"/>
      <w:pPr>
        <w:ind w:left="7584" w:hanging="763"/>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7">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2319F8"/>
    <w:rsid w:val="006F09AE"/>
    <w:rsid w:val="007A390B"/>
    <w:rsid w:val="007C2285"/>
    <w:rsid w:val="00972A2B"/>
    <w:rsid w:val="00A378A1"/>
    <w:rsid w:val="00CA2C28"/>
    <w:rsid w:val="00E0508F"/>
    <w:rsid w:val="01152071"/>
    <w:rsid w:val="012A74C4"/>
    <w:rsid w:val="014E1E0C"/>
    <w:rsid w:val="01791F14"/>
    <w:rsid w:val="01900BA0"/>
    <w:rsid w:val="01A96BF3"/>
    <w:rsid w:val="01AA140D"/>
    <w:rsid w:val="01B337B5"/>
    <w:rsid w:val="01F93FA0"/>
    <w:rsid w:val="01FB6694"/>
    <w:rsid w:val="0204528B"/>
    <w:rsid w:val="022A2E08"/>
    <w:rsid w:val="026341F2"/>
    <w:rsid w:val="02847D81"/>
    <w:rsid w:val="02933F05"/>
    <w:rsid w:val="02944F6B"/>
    <w:rsid w:val="029948DF"/>
    <w:rsid w:val="02B2321C"/>
    <w:rsid w:val="02BF0993"/>
    <w:rsid w:val="02DF08DA"/>
    <w:rsid w:val="02DF527F"/>
    <w:rsid w:val="032E6BBF"/>
    <w:rsid w:val="034A31E7"/>
    <w:rsid w:val="03652D36"/>
    <w:rsid w:val="0379134B"/>
    <w:rsid w:val="037B6931"/>
    <w:rsid w:val="039D2A0B"/>
    <w:rsid w:val="03BC5C00"/>
    <w:rsid w:val="03C6458D"/>
    <w:rsid w:val="03D62D4C"/>
    <w:rsid w:val="03F24400"/>
    <w:rsid w:val="040068EF"/>
    <w:rsid w:val="04074FDD"/>
    <w:rsid w:val="04140CD3"/>
    <w:rsid w:val="0423313D"/>
    <w:rsid w:val="047D612B"/>
    <w:rsid w:val="04CA54F0"/>
    <w:rsid w:val="04D71B20"/>
    <w:rsid w:val="056F1B02"/>
    <w:rsid w:val="0582649D"/>
    <w:rsid w:val="05CB46D0"/>
    <w:rsid w:val="05CF3971"/>
    <w:rsid w:val="05F0393D"/>
    <w:rsid w:val="05F575A7"/>
    <w:rsid w:val="05FD5DAB"/>
    <w:rsid w:val="060B06AC"/>
    <w:rsid w:val="062363E3"/>
    <w:rsid w:val="064B0F05"/>
    <w:rsid w:val="0669303D"/>
    <w:rsid w:val="0697735D"/>
    <w:rsid w:val="069B6EBA"/>
    <w:rsid w:val="06A565B6"/>
    <w:rsid w:val="06AD46E5"/>
    <w:rsid w:val="06B43EED"/>
    <w:rsid w:val="06BD4916"/>
    <w:rsid w:val="06BE1D81"/>
    <w:rsid w:val="070C1E21"/>
    <w:rsid w:val="07335739"/>
    <w:rsid w:val="07381148"/>
    <w:rsid w:val="07AD514C"/>
    <w:rsid w:val="07B17CF0"/>
    <w:rsid w:val="07B261BF"/>
    <w:rsid w:val="07D35122"/>
    <w:rsid w:val="07E73B7A"/>
    <w:rsid w:val="08180667"/>
    <w:rsid w:val="085B1DD9"/>
    <w:rsid w:val="08733113"/>
    <w:rsid w:val="08B80C64"/>
    <w:rsid w:val="08C71B47"/>
    <w:rsid w:val="08DA405C"/>
    <w:rsid w:val="08E513B2"/>
    <w:rsid w:val="08EE17A5"/>
    <w:rsid w:val="090212D2"/>
    <w:rsid w:val="09045E89"/>
    <w:rsid w:val="092C4E2F"/>
    <w:rsid w:val="094451DF"/>
    <w:rsid w:val="09827137"/>
    <w:rsid w:val="09936130"/>
    <w:rsid w:val="09A23ACE"/>
    <w:rsid w:val="09C9792F"/>
    <w:rsid w:val="09D47C6F"/>
    <w:rsid w:val="09E3354C"/>
    <w:rsid w:val="0A016D56"/>
    <w:rsid w:val="0A145BA3"/>
    <w:rsid w:val="0A1945AE"/>
    <w:rsid w:val="0A225F6D"/>
    <w:rsid w:val="0A304AA6"/>
    <w:rsid w:val="0A7D2593"/>
    <w:rsid w:val="0A8013CF"/>
    <w:rsid w:val="0A9B289B"/>
    <w:rsid w:val="0AA326CE"/>
    <w:rsid w:val="0AD30C6B"/>
    <w:rsid w:val="0AE61F5A"/>
    <w:rsid w:val="0AEB0D39"/>
    <w:rsid w:val="0B00675F"/>
    <w:rsid w:val="0B215B12"/>
    <w:rsid w:val="0B304309"/>
    <w:rsid w:val="0B361139"/>
    <w:rsid w:val="0B3651BD"/>
    <w:rsid w:val="0B3D1F6E"/>
    <w:rsid w:val="0B4036C5"/>
    <w:rsid w:val="0BAE582E"/>
    <w:rsid w:val="0BB437F6"/>
    <w:rsid w:val="0BDF2444"/>
    <w:rsid w:val="0BF94C5A"/>
    <w:rsid w:val="0BFC47E6"/>
    <w:rsid w:val="0C3A3C45"/>
    <w:rsid w:val="0C3E1EAC"/>
    <w:rsid w:val="0C6A0591"/>
    <w:rsid w:val="0C7C52F3"/>
    <w:rsid w:val="0C8735B7"/>
    <w:rsid w:val="0CA06337"/>
    <w:rsid w:val="0CB05632"/>
    <w:rsid w:val="0CC76A10"/>
    <w:rsid w:val="0CCC3307"/>
    <w:rsid w:val="0CD33E42"/>
    <w:rsid w:val="0CE76D0C"/>
    <w:rsid w:val="0D047439"/>
    <w:rsid w:val="0D4B3AA3"/>
    <w:rsid w:val="0D4C6FBE"/>
    <w:rsid w:val="0D6910F4"/>
    <w:rsid w:val="0D750732"/>
    <w:rsid w:val="0D774A71"/>
    <w:rsid w:val="0D827FCE"/>
    <w:rsid w:val="0DAB138C"/>
    <w:rsid w:val="0DB567CC"/>
    <w:rsid w:val="0DDB2AA8"/>
    <w:rsid w:val="0DE65C09"/>
    <w:rsid w:val="0E2715A6"/>
    <w:rsid w:val="0E350A4A"/>
    <w:rsid w:val="0E600D26"/>
    <w:rsid w:val="0E773958"/>
    <w:rsid w:val="0EC45DDF"/>
    <w:rsid w:val="0EE4750B"/>
    <w:rsid w:val="0EF566AB"/>
    <w:rsid w:val="0F051EB9"/>
    <w:rsid w:val="0F683899"/>
    <w:rsid w:val="0F8A1E0C"/>
    <w:rsid w:val="0F9D02F7"/>
    <w:rsid w:val="10120F11"/>
    <w:rsid w:val="10170C17"/>
    <w:rsid w:val="101B21BD"/>
    <w:rsid w:val="101B49FE"/>
    <w:rsid w:val="104F6C82"/>
    <w:rsid w:val="10546FA4"/>
    <w:rsid w:val="105A4F7F"/>
    <w:rsid w:val="10667CC2"/>
    <w:rsid w:val="10797E18"/>
    <w:rsid w:val="10BC232E"/>
    <w:rsid w:val="11292851"/>
    <w:rsid w:val="11321600"/>
    <w:rsid w:val="11814E9F"/>
    <w:rsid w:val="11A2238B"/>
    <w:rsid w:val="11A44B03"/>
    <w:rsid w:val="11A9130D"/>
    <w:rsid w:val="11F13DDB"/>
    <w:rsid w:val="11F736DB"/>
    <w:rsid w:val="1219611F"/>
    <w:rsid w:val="122059D3"/>
    <w:rsid w:val="122067F7"/>
    <w:rsid w:val="1273091E"/>
    <w:rsid w:val="127E5591"/>
    <w:rsid w:val="12B111F3"/>
    <w:rsid w:val="12B53F52"/>
    <w:rsid w:val="12D224FE"/>
    <w:rsid w:val="12E34E81"/>
    <w:rsid w:val="12F35A58"/>
    <w:rsid w:val="12F77F9A"/>
    <w:rsid w:val="130B6162"/>
    <w:rsid w:val="131569BB"/>
    <w:rsid w:val="13250E93"/>
    <w:rsid w:val="13A461A0"/>
    <w:rsid w:val="13C21F5F"/>
    <w:rsid w:val="13F324E3"/>
    <w:rsid w:val="142965D7"/>
    <w:rsid w:val="1431056F"/>
    <w:rsid w:val="1434288F"/>
    <w:rsid w:val="143541EB"/>
    <w:rsid w:val="145B52FF"/>
    <w:rsid w:val="1469297A"/>
    <w:rsid w:val="14A87C87"/>
    <w:rsid w:val="14B0112A"/>
    <w:rsid w:val="14D06E44"/>
    <w:rsid w:val="14F5476C"/>
    <w:rsid w:val="1506208F"/>
    <w:rsid w:val="15156FD6"/>
    <w:rsid w:val="151623FE"/>
    <w:rsid w:val="1566750E"/>
    <w:rsid w:val="15764187"/>
    <w:rsid w:val="158D2656"/>
    <w:rsid w:val="15900754"/>
    <w:rsid w:val="159B10DD"/>
    <w:rsid w:val="15A11302"/>
    <w:rsid w:val="15A67490"/>
    <w:rsid w:val="15B67B3D"/>
    <w:rsid w:val="15CB7DD4"/>
    <w:rsid w:val="15DC22AE"/>
    <w:rsid w:val="16396A7D"/>
    <w:rsid w:val="165C7F77"/>
    <w:rsid w:val="167D040B"/>
    <w:rsid w:val="167F29EF"/>
    <w:rsid w:val="16813F6D"/>
    <w:rsid w:val="16B96454"/>
    <w:rsid w:val="16FC327C"/>
    <w:rsid w:val="17017B81"/>
    <w:rsid w:val="176C5D52"/>
    <w:rsid w:val="17A35640"/>
    <w:rsid w:val="17CC3D93"/>
    <w:rsid w:val="17D444BA"/>
    <w:rsid w:val="18050D53"/>
    <w:rsid w:val="18184D37"/>
    <w:rsid w:val="182A6B8D"/>
    <w:rsid w:val="183A2025"/>
    <w:rsid w:val="18AD60D4"/>
    <w:rsid w:val="18CF1670"/>
    <w:rsid w:val="18E95067"/>
    <w:rsid w:val="18FC2DAD"/>
    <w:rsid w:val="190E47BB"/>
    <w:rsid w:val="194868BE"/>
    <w:rsid w:val="194C1BBF"/>
    <w:rsid w:val="198D295B"/>
    <w:rsid w:val="19B058F5"/>
    <w:rsid w:val="19C9298B"/>
    <w:rsid w:val="19C951BA"/>
    <w:rsid w:val="1A013EDF"/>
    <w:rsid w:val="1A7029C2"/>
    <w:rsid w:val="1AAB746C"/>
    <w:rsid w:val="1AE16FAF"/>
    <w:rsid w:val="1AEA35DF"/>
    <w:rsid w:val="1AFA4331"/>
    <w:rsid w:val="1AFB11AC"/>
    <w:rsid w:val="1AFF5036"/>
    <w:rsid w:val="1B2E0407"/>
    <w:rsid w:val="1B4B4AAB"/>
    <w:rsid w:val="1B54659A"/>
    <w:rsid w:val="1B66099C"/>
    <w:rsid w:val="1B8471F5"/>
    <w:rsid w:val="1B89358F"/>
    <w:rsid w:val="1BA62B3D"/>
    <w:rsid w:val="1BB73F0B"/>
    <w:rsid w:val="1BBB1281"/>
    <w:rsid w:val="1BBC5385"/>
    <w:rsid w:val="1BD21F15"/>
    <w:rsid w:val="1BD84331"/>
    <w:rsid w:val="1C1F1030"/>
    <w:rsid w:val="1C301B07"/>
    <w:rsid w:val="1C52191F"/>
    <w:rsid w:val="1C553FB5"/>
    <w:rsid w:val="1C674E6F"/>
    <w:rsid w:val="1C7B56BB"/>
    <w:rsid w:val="1C7C0C34"/>
    <w:rsid w:val="1C9B0A02"/>
    <w:rsid w:val="1CCE7FE5"/>
    <w:rsid w:val="1CDD4F16"/>
    <w:rsid w:val="1CF32C24"/>
    <w:rsid w:val="1D212A6B"/>
    <w:rsid w:val="1D296EC9"/>
    <w:rsid w:val="1D2E259B"/>
    <w:rsid w:val="1D2F5F18"/>
    <w:rsid w:val="1D494872"/>
    <w:rsid w:val="1D7A1D30"/>
    <w:rsid w:val="1D8A1E3A"/>
    <w:rsid w:val="1D8F0128"/>
    <w:rsid w:val="1DD57097"/>
    <w:rsid w:val="1DDA118E"/>
    <w:rsid w:val="1DE9513F"/>
    <w:rsid w:val="1DF86CFE"/>
    <w:rsid w:val="1E0C6A4C"/>
    <w:rsid w:val="1E164687"/>
    <w:rsid w:val="1E2149D0"/>
    <w:rsid w:val="1E510481"/>
    <w:rsid w:val="1E652C6E"/>
    <w:rsid w:val="1E74441B"/>
    <w:rsid w:val="1E796C21"/>
    <w:rsid w:val="1E800D93"/>
    <w:rsid w:val="1EC2304B"/>
    <w:rsid w:val="1EE57DE8"/>
    <w:rsid w:val="1EE7547E"/>
    <w:rsid w:val="1F166B56"/>
    <w:rsid w:val="1F35081F"/>
    <w:rsid w:val="1F3E20E3"/>
    <w:rsid w:val="1F5D71C2"/>
    <w:rsid w:val="1F6248C4"/>
    <w:rsid w:val="1FB80769"/>
    <w:rsid w:val="1FBE61BD"/>
    <w:rsid w:val="1FEB2721"/>
    <w:rsid w:val="2001645B"/>
    <w:rsid w:val="2032388D"/>
    <w:rsid w:val="203C7AB3"/>
    <w:rsid w:val="205A2252"/>
    <w:rsid w:val="206E6BB5"/>
    <w:rsid w:val="2088263E"/>
    <w:rsid w:val="20A0290E"/>
    <w:rsid w:val="20A468B5"/>
    <w:rsid w:val="20B25966"/>
    <w:rsid w:val="20F349A8"/>
    <w:rsid w:val="2119184C"/>
    <w:rsid w:val="212A680A"/>
    <w:rsid w:val="215A2551"/>
    <w:rsid w:val="215C1BCB"/>
    <w:rsid w:val="216F5FAF"/>
    <w:rsid w:val="217F10DE"/>
    <w:rsid w:val="21BE3E81"/>
    <w:rsid w:val="21F411C1"/>
    <w:rsid w:val="21FE13E2"/>
    <w:rsid w:val="2236250C"/>
    <w:rsid w:val="22486DF8"/>
    <w:rsid w:val="22AD0348"/>
    <w:rsid w:val="22C35603"/>
    <w:rsid w:val="2307359D"/>
    <w:rsid w:val="23164C68"/>
    <w:rsid w:val="23207018"/>
    <w:rsid w:val="234F0C02"/>
    <w:rsid w:val="235529AB"/>
    <w:rsid w:val="235862F4"/>
    <w:rsid w:val="235E15AB"/>
    <w:rsid w:val="23C854FD"/>
    <w:rsid w:val="23CB7A82"/>
    <w:rsid w:val="23DC0301"/>
    <w:rsid w:val="23F47D0E"/>
    <w:rsid w:val="2400552A"/>
    <w:rsid w:val="24167B16"/>
    <w:rsid w:val="241B2899"/>
    <w:rsid w:val="244E2A3A"/>
    <w:rsid w:val="247558A1"/>
    <w:rsid w:val="2481346C"/>
    <w:rsid w:val="2483268A"/>
    <w:rsid w:val="2489354D"/>
    <w:rsid w:val="248B50CA"/>
    <w:rsid w:val="249D7CC8"/>
    <w:rsid w:val="24C8478D"/>
    <w:rsid w:val="24D34345"/>
    <w:rsid w:val="24F73513"/>
    <w:rsid w:val="251B1192"/>
    <w:rsid w:val="25294264"/>
    <w:rsid w:val="25302232"/>
    <w:rsid w:val="254A02E6"/>
    <w:rsid w:val="257C6BDE"/>
    <w:rsid w:val="257D406E"/>
    <w:rsid w:val="25BE7E96"/>
    <w:rsid w:val="25C5328E"/>
    <w:rsid w:val="25CB72A5"/>
    <w:rsid w:val="25CE5F9C"/>
    <w:rsid w:val="25E472A2"/>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572BF1"/>
    <w:rsid w:val="28637EC3"/>
    <w:rsid w:val="2867365D"/>
    <w:rsid w:val="28680550"/>
    <w:rsid w:val="28766E40"/>
    <w:rsid w:val="28886067"/>
    <w:rsid w:val="288D45B4"/>
    <w:rsid w:val="28B4312E"/>
    <w:rsid w:val="28BF75FE"/>
    <w:rsid w:val="28D86506"/>
    <w:rsid w:val="28E708F9"/>
    <w:rsid w:val="28FE4C45"/>
    <w:rsid w:val="29183BEB"/>
    <w:rsid w:val="293038CD"/>
    <w:rsid w:val="293757E3"/>
    <w:rsid w:val="293E0AA1"/>
    <w:rsid w:val="29510296"/>
    <w:rsid w:val="2952750A"/>
    <w:rsid w:val="29541821"/>
    <w:rsid w:val="29743220"/>
    <w:rsid w:val="29A049C9"/>
    <w:rsid w:val="29A3333C"/>
    <w:rsid w:val="29A66F4D"/>
    <w:rsid w:val="29AF15DB"/>
    <w:rsid w:val="29F1604F"/>
    <w:rsid w:val="2A1123F7"/>
    <w:rsid w:val="2A1B27B4"/>
    <w:rsid w:val="2A3D2DCA"/>
    <w:rsid w:val="2A8F61D9"/>
    <w:rsid w:val="2A9E22BD"/>
    <w:rsid w:val="2AD654A1"/>
    <w:rsid w:val="2AE53893"/>
    <w:rsid w:val="2B0853CA"/>
    <w:rsid w:val="2B0B64CE"/>
    <w:rsid w:val="2B110EDA"/>
    <w:rsid w:val="2B1F0FF9"/>
    <w:rsid w:val="2B321150"/>
    <w:rsid w:val="2B3C03AC"/>
    <w:rsid w:val="2B3F618E"/>
    <w:rsid w:val="2B406AE5"/>
    <w:rsid w:val="2B4506E6"/>
    <w:rsid w:val="2B6D6A60"/>
    <w:rsid w:val="2BA16443"/>
    <w:rsid w:val="2BCF57DF"/>
    <w:rsid w:val="2BFF36C3"/>
    <w:rsid w:val="2C011A7D"/>
    <w:rsid w:val="2C35627D"/>
    <w:rsid w:val="2C4A2178"/>
    <w:rsid w:val="2C5263EE"/>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960F1E"/>
    <w:rsid w:val="2DB13473"/>
    <w:rsid w:val="2DBE615A"/>
    <w:rsid w:val="2DC031FE"/>
    <w:rsid w:val="2DD81242"/>
    <w:rsid w:val="2DD92EFA"/>
    <w:rsid w:val="2E1E7550"/>
    <w:rsid w:val="2E2A08F0"/>
    <w:rsid w:val="2E8C6E14"/>
    <w:rsid w:val="2EC61943"/>
    <w:rsid w:val="2F015E8D"/>
    <w:rsid w:val="2F232609"/>
    <w:rsid w:val="2F363E1B"/>
    <w:rsid w:val="2F445EC1"/>
    <w:rsid w:val="2F6022AB"/>
    <w:rsid w:val="2F8904FD"/>
    <w:rsid w:val="2F8F37FD"/>
    <w:rsid w:val="2FF93C61"/>
    <w:rsid w:val="2FFC27CC"/>
    <w:rsid w:val="30011DEB"/>
    <w:rsid w:val="3003797F"/>
    <w:rsid w:val="30117D54"/>
    <w:rsid w:val="301A27C5"/>
    <w:rsid w:val="30232179"/>
    <w:rsid w:val="302A568F"/>
    <w:rsid w:val="30816CED"/>
    <w:rsid w:val="309A7673"/>
    <w:rsid w:val="30B0545D"/>
    <w:rsid w:val="30F2120F"/>
    <w:rsid w:val="312461E0"/>
    <w:rsid w:val="312910C3"/>
    <w:rsid w:val="313B1C15"/>
    <w:rsid w:val="31526BE1"/>
    <w:rsid w:val="31530CD2"/>
    <w:rsid w:val="318C615D"/>
    <w:rsid w:val="31A07D81"/>
    <w:rsid w:val="31A3638D"/>
    <w:rsid w:val="31A54F02"/>
    <w:rsid w:val="31D21EE5"/>
    <w:rsid w:val="31D874D4"/>
    <w:rsid w:val="31DD4766"/>
    <w:rsid w:val="31FF57D5"/>
    <w:rsid w:val="320033BA"/>
    <w:rsid w:val="32027C5F"/>
    <w:rsid w:val="32113AC3"/>
    <w:rsid w:val="324B4607"/>
    <w:rsid w:val="32686953"/>
    <w:rsid w:val="326B0C7C"/>
    <w:rsid w:val="327E71AB"/>
    <w:rsid w:val="32B469F4"/>
    <w:rsid w:val="32BE0D98"/>
    <w:rsid w:val="32C40076"/>
    <w:rsid w:val="32D44673"/>
    <w:rsid w:val="32E720FC"/>
    <w:rsid w:val="32F34A13"/>
    <w:rsid w:val="332233CC"/>
    <w:rsid w:val="3347011F"/>
    <w:rsid w:val="338062FC"/>
    <w:rsid w:val="338F4BB8"/>
    <w:rsid w:val="33A7719D"/>
    <w:rsid w:val="33BD4ED0"/>
    <w:rsid w:val="3424154B"/>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C259E2"/>
    <w:rsid w:val="36E077A5"/>
    <w:rsid w:val="36E74089"/>
    <w:rsid w:val="36E82ECE"/>
    <w:rsid w:val="36F07ED7"/>
    <w:rsid w:val="37064885"/>
    <w:rsid w:val="370E1CBB"/>
    <w:rsid w:val="3739534D"/>
    <w:rsid w:val="37435BE8"/>
    <w:rsid w:val="375F7B0B"/>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078A3"/>
    <w:rsid w:val="3A536A76"/>
    <w:rsid w:val="3A9207BF"/>
    <w:rsid w:val="3A9D729A"/>
    <w:rsid w:val="3AA54385"/>
    <w:rsid w:val="3AA945EA"/>
    <w:rsid w:val="3AC7408F"/>
    <w:rsid w:val="3ADD1DB6"/>
    <w:rsid w:val="3B052DA9"/>
    <w:rsid w:val="3B0A61DE"/>
    <w:rsid w:val="3B192AE7"/>
    <w:rsid w:val="3B373316"/>
    <w:rsid w:val="3B3C2E53"/>
    <w:rsid w:val="3B774395"/>
    <w:rsid w:val="3B7830B1"/>
    <w:rsid w:val="3B7C1D3B"/>
    <w:rsid w:val="3BC12EBF"/>
    <w:rsid w:val="3C0D4AC2"/>
    <w:rsid w:val="3C182471"/>
    <w:rsid w:val="3C1F36C9"/>
    <w:rsid w:val="3C9A5AE5"/>
    <w:rsid w:val="3CA02E05"/>
    <w:rsid w:val="3CA62B23"/>
    <w:rsid w:val="3CF35D0E"/>
    <w:rsid w:val="3CF654C8"/>
    <w:rsid w:val="3CFC161B"/>
    <w:rsid w:val="3D0024FA"/>
    <w:rsid w:val="3D030F06"/>
    <w:rsid w:val="3D305DB4"/>
    <w:rsid w:val="3D383747"/>
    <w:rsid w:val="3D4178DE"/>
    <w:rsid w:val="3D6C7822"/>
    <w:rsid w:val="3D953926"/>
    <w:rsid w:val="3D9574DB"/>
    <w:rsid w:val="3DC808EA"/>
    <w:rsid w:val="3DD6322F"/>
    <w:rsid w:val="3DF765FC"/>
    <w:rsid w:val="3E0279CA"/>
    <w:rsid w:val="3E190655"/>
    <w:rsid w:val="3E2B7EF9"/>
    <w:rsid w:val="3E3574F3"/>
    <w:rsid w:val="3E3D3493"/>
    <w:rsid w:val="3E986D2A"/>
    <w:rsid w:val="3EA45A72"/>
    <w:rsid w:val="3EA665B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8C7FCA"/>
    <w:rsid w:val="41B20112"/>
    <w:rsid w:val="41D712F3"/>
    <w:rsid w:val="41F03E78"/>
    <w:rsid w:val="4232221D"/>
    <w:rsid w:val="424050C3"/>
    <w:rsid w:val="4258007E"/>
    <w:rsid w:val="42775724"/>
    <w:rsid w:val="429103EC"/>
    <w:rsid w:val="42BE7A42"/>
    <w:rsid w:val="43001885"/>
    <w:rsid w:val="434208CF"/>
    <w:rsid w:val="436558D3"/>
    <w:rsid w:val="43743715"/>
    <w:rsid w:val="43A15426"/>
    <w:rsid w:val="43B057F9"/>
    <w:rsid w:val="43B433B0"/>
    <w:rsid w:val="43D75864"/>
    <w:rsid w:val="43EB06E1"/>
    <w:rsid w:val="43EE30A2"/>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5F14043"/>
    <w:rsid w:val="46141CD2"/>
    <w:rsid w:val="465B7660"/>
    <w:rsid w:val="466056D4"/>
    <w:rsid w:val="46942024"/>
    <w:rsid w:val="4696435C"/>
    <w:rsid w:val="469C3746"/>
    <w:rsid w:val="46DA63D4"/>
    <w:rsid w:val="46F21523"/>
    <w:rsid w:val="46F60AC5"/>
    <w:rsid w:val="470D31CB"/>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641AF2"/>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765C5D"/>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573D4"/>
    <w:rsid w:val="505C739A"/>
    <w:rsid w:val="506A4B8A"/>
    <w:rsid w:val="50E43493"/>
    <w:rsid w:val="50F77E21"/>
    <w:rsid w:val="51363742"/>
    <w:rsid w:val="514024C4"/>
    <w:rsid w:val="51422C36"/>
    <w:rsid w:val="51432E4E"/>
    <w:rsid w:val="51463644"/>
    <w:rsid w:val="51493D31"/>
    <w:rsid w:val="51545B2B"/>
    <w:rsid w:val="516E3F13"/>
    <w:rsid w:val="51822A72"/>
    <w:rsid w:val="51841225"/>
    <w:rsid w:val="519218E3"/>
    <w:rsid w:val="51AC4587"/>
    <w:rsid w:val="51BD21DF"/>
    <w:rsid w:val="51E61DFA"/>
    <w:rsid w:val="51FE691A"/>
    <w:rsid w:val="521B6B13"/>
    <w:rsid w:val="528E24C9"/>
    <w:rsid w:val="52927D1B"/>
    <w:rsid w:val="52C647F0"/>
    <w:rsid w:val="52C81974"/>
    <w:rsid w:val="52EC003E"/>
    <w:rsid w:val="52F374D5"/>
    <w:rsid w:val="52F61B2F"/>
    <w:rsid w:val="52F922B8"/>
    <w:rsid w:val="52FC0060"/>
    <w:rsid w:val="53EA5E4B"/>
    <w:rsid w:val="53EF22B2"/>
    <w:rsid w:val="53F257F7"/>
    <w:rsid w:val="53FC10FC"/>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844F88"/>
    <w:rsid w:val="56A33312"/>
    <w:rsid w:val="56BB2566"/>
    <w:rsid w:val="56CE04BE"/>
    <w:rsid w:val="56D16AB2"/>
    <w:rsid w:val="571A3AC5"/>
    <w:rsid w:val="57334A19"/>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B0652D"/>
    <w:rsid w:val="59BF697D"/>
    <w:rsid w:val="59C0290F"/>
    <w:rsid w:val="59DA2097"/>
    <w:rsid w:val="59EA31AC"/>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1E77F4"/>
    <w:rsid w:val="5C292388"/>
    <w:rsid w:val="5C42117A"/>
    <w:rsid w:val="5C717FD6"/>
    <w:rsid w:val="5CA05A48"/>
    <w:rsid w:val="5CB51C59"/>
    <w:rsid w:val="5CC26F0F"/>
    <w:rsid w:val="5CEE7AD9"/>
    <w:rsid w:val="5CF05FD1"/>
    <w:rsid w:val="5CFA331F"/>
    <w:rsid w:val="5D1F01B0"/>
    <w:rsid w:val="5D4978E2"/>
    <w:rsid w:val="5D9E0CDD"/>
    <w:rsid w:val="5D9F1AF8"/>
    <w:rsid w:val="5DBA64C9"/>
    <w:rsid w:val="5DD31663"/>
    <w:rsid w:val="5DFC48D5"/>
    <w:rsid w:val="5E350AC2"/>
    <w:rsid w:val="5E5E60CD"/>
    <w:rsid w:val="5E7811DF"/>
    <w:rsid w:val="5E7C28FD"/>
    <w:rsid w:val="5E7E1B17"/>
    <w:rsid w:val="5E7F334D"/>
    <w:rsid w:val="5EC6286F"/>
    <w:rsid w:val="5EDA7501"/>
    <w:rsid w:val="5EF35172"/>
    <w:rsid w:val="5F016FC5"/>
    <w:rsid w:val="5F0370A5"/>
    <w:rsid w:val="5F072B84"/>
    <w:rsid w:val="5F5A6C6B"/>
    <w:rsid w:val="5F5C62B4"/>
    <w:rsid w:val="5F6313B7"/>
    <w:rsid w:val="5F73464A"/>
    <w:rsid w:val="5F8607DF"/>
    <w:rsid w:val="5FA64D44"/>
    <w:rsid w:val="5FAF16D2"/>
    <w:rsid w:val="5FC3645A"/>
    <w:rsid w:val="60031908"/>
    <w:rsid w:val="602B77CF"/>
    <w:rsid w:val="6033533F"/>
    <w:rsid w:val="603B68EE"/>
    <w:rsid w:val="603C0EEF"/>
    <w:rsid w:val="60AB0926"/>
    <w:rsid w:val="60CD6ABA"/>
    <w:rsid w:val="60F22D59"/>
    <w:rsid w:val="610134E0"/>
    <w:rsid w:val="61265747"/>
    <w:rsid w:val="61276A4D"/>
    <w:rsid w:val="61344E3F"/>
    <w:rsid w:val="61355B43"/>
    <w:rsid w:val="616A5A1C"/>
    <w:rsid w:val="619768F5"/>
    <w:rsid w:val="619A4AB0"/>
    <w:rsid w:val="61B23E6C"/>
    <w:rsid w:val="61E04459"/>
    <w:rsid w:val="62310DE7"/>
    <w:rsid w:val="625A2F49"/>
    <w:rsid w:val="627F1BE0"/>
    <w:rsid w:val="62A25BE7"/>
    <w:rsid w:val="62AE6161"/>
    <w:rsid w:val="62B852BA"/>
    <w:rsid w:val="62D067AE"/>
    <w:rsid w:val="62FD7E80"/>
    <w:rsid w:val="63354642"/>
    <w:rsid w:val="63606D68"/>
    <w:rsid w:val="63615A23"/>
    <w:rsid w:val="636865CF"/>
    <w:rsid w:val="63842BD7"/>
    <w:rsid w:val="63A22974"/>
    <w:rsid w:val="63BC27FE"/>
    <w:rsid w:val="63BE4EFE"/>
    <w:rsid w:val="63E330D9"/>
    <w:rsid w:val="63F408D0"/>
    <w:rsid w:val="63F52C1F"/>
    <w:rsid w:val="64002C6A"/>
    <w:rsid w:val="641D5285"/>
    <w:rsid w:val="64473124"/>
    <w:rsid w:val="644B2D0F"/>
    <w:rsid w:val="649F750C"/>
    <w:rsid w:val="64A2741F"/>
    <w:rsid w:val="64B2780F"/>
    <w:rsid w:val="64BB17C2"/>
    <w:rsid w:val="65476A19"/>
    <w:rsid w:val="656C0547"/>
    <w:rsid w:val="65993218"/>
    <w:rsid w:val="65A74AA8"/>
    <w:rsid w:val="65D35085"/>
    <w:rsid w:val="65ED342C"/>
    <w:rsid w:val="662F3E5D"/>
    <w:rsid w:val="663167FB"/>
    <w:rsid w:val="664C4EE0"/>
    <w:rsid w:val="66925B58"/>
    <w:rsid w:val="66B70433"/>
    <w:rsid w:val="66CD111B"/>
    <w:rsid w:val="67166493"/>
    <w:rsid w:val="67227E01"/>
    <w:rsid w:val="675343B0"/>
    <w:rsid w:val="675F4053"/>
    <w:rsid w:val="677235F5"/>
    <w:rsid w:val="67942EBC"/>
    <w:rsid w:val="67A46227"/>
    <w:rsid w:val="680171BB"/>
    <w:rsid w:val="680314AF"/>
    <w:rsid w:val="682370E3"/>
    <w:rsid w:val="688B6AD0"/>
    <w:rsid w:val="68D66CA5"/>
    <w:rsid w:val="68E704DF"/>
    <w:rsid w:val="68EF2EEF"/>
    <w:rsid w:val="68F72C76"/>
    <w:rsid w:val="690F3FA3"/>
    <w:rsid w:val="696C1516"/>
    <w:rsid w:val="697C4229"/>
    <w:rsid w:val="69851971"/>
    <w:rsid w:val="699576C9"/>
    <w:rsid w:val="69B63841"/>
    <w:rsid w:val="6A0E48F5"/>
    <w:rsid w:val="6A12733B"/>
    <w:rsid w:val="6A6D1904"/>
    <w:rsid w:val="6A8A55C9"/>
    <w:rsid w:val="6A905177"/>
    <w:rsid w:val="6AAF4D95"/>
    <w:rsid w:val="6AC85FB7"/>
    <w:rsid w:val="6AE0716E"/>
    <w:rsid w:val="6AE51C6A"/>
    <w:rsid w:val="6AF17C60"/>
    <w:rsid w:val="6B0F3291"/>
    <w:rsid w:val="6B1F161F"/>
    <w:rsid w:val="6B2E242E"/>
    <w:rsid w:val="6B51786D"/>
    <w:rsid w:val="6B5D690E"/>
    <w:rsid w:val="6B61061E"/>
    <w:rsid w:val="6B6B7562"/>
    <w:rsid w:val="6B8C35AD"/>
    <w:rsid w:val="6B911481"/>
    <w:rsid w:val="6B9E4969"/>
    <w:rsid w:val="6B9F0F80"/>
    <w:rsid w:val="6BCC1C8C"/>
    <w:rsid w:val="6BF506AD"/>
    <w:rsid w:val="6C0F72B7"/>
    <w:rsid w:val="6C377501"/>
    <w:rsid w:val="6C531B7B"/>
    <w:rsid w:val="6C5E016C"/>
    <w:rsid w:val="6C6D0DC9"/>
    <w:rsid w:val="6C714511"/>
    <w:rsid w:val="6CB2447F"/>
    <w:rsid w:val="6CD21776"/>
    <w:rsid w:val="6CED61A6"/>
    <w:rsid w:val="6D156743"/>
    <w:rsid w:val="6D221849"/>
    <w:rsid w:val="6D4E769C"/>
    <w:rsid w:val="6D737243"/>
    <w:rsid w:val="6D841A17"/>
    <w:rsid w:val="6DA63857"/>
    <w:rsid w:val="6DDA5024"/>
    <w:rsid w:val="6DDF05C6"/>
    <w:rsid w:val="6DF1287F"/>
    <w:rsid w:val="6E7B5DFD"/>
    <w:rsid w:val="6EA974CA"/>
    <w:rsid w:val="6F3C5A94"/>
    <w:rsid w:val="6F3E2780"/>
    <w:rsid w:val="6F4852DE"/>
    <w:rsid w:val="6F8100DD"/>
    <w:rsid w:val="6F8A7E02"/>
    <w:rsid w:val="700C7304"/>
    <w:rsid w:val="703D72DB"/>
    <w:rsid w:val="70591B53"/>
    <w:rsid w:val="709B63E2"/>
    <w:rsid w:val="70D3067E"/>
    <w:rsid w:val="70EE44F6"/>
    <w:rsid w:val="7137137C"/>
    <w:rsid w:val="71386686"/>
    <w:rsid w:val="71580737"/>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CD4B9F"/>
    <w:rsid w:val="72D27F5B"/>
    <w:rsid w:val="72D35E49"/>
    <w:rsid w:val="72E14F67"/>
    <w:rsid w:val="734E253C"/>
    <w:rsid w:val="7358219A"/>
    <w:rsid w:val="735D024C"/>
    <w:rsid w:val="737D3339"/>
    <w:rsid w:val="73842234"/>
    <w:rsid w:val="73957769"/>
    <w:rsid w:val="73997CF5"/>
    <w:rsid w:val="73CA5FC2"/>
    <w:rsid w:val="73E210C0"/>
    <w:rsid w:val="74294805"/>
    <w:rsid w:val="742A4F55"/>
    <w:rsid w:val="743A62F1"/>
    <w:rsid w:val="743B73DF"/>
    <w:rsid w:val="744A097F"/>
    <w:rsid w:val="74530B13"/>
    <w:rsid w:val="74722EEA"/>
    <w:rsid w:val="74736B4C"/>
    <w:rsid w:val="7491723A"/>
    <w:rsid w:val="74A84A5C"/>
    <w:rsid w:val="74FB735D"/>
    <w:rsid w:val="750118E3"/>
    <w:rsid w:val="75346525"/>
    <w:rsid w:val="75386081"/>
    <w:rsid w:val="753C28A5"/>
    <w:rsid w:val="754F62B6"/>
    <w:rsid w:val="7553042F"/>
    <w:rsid w:val="7556766E"/>
    <w:rsid w:val="755B033A"/>
    <w:rsid w:val="758800E8"/>
    <w:rsid w:val="759C0215"/>
    <w:rsid w:val="75DD238B"/>
    <w:rsid w:val="75FB5A20"/>
    <w:rsid w:val="76080049"/>
    <w:rsid w:val="76134F26"/>
    <w:rsid w:val="765178D6"/>
    <w:rsid w:val="7653451D"/>
    <w:rsid w:val="765D2DD4"/>
    <w:rsid w:val="76613FA6"/>
    <w:rsid w:val="766F04B9"/>
    <w:rsid w:val="768E1933"/>
    <w:rsid w:val="76910618"/>
    <w:rsid w:val="76E169CD"/>
    <w:rsid w:val="772442F6"/>
    <w:rsid w:val="7728108D"/>
    <w:rsid w:val="772D368F"/>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1832B2"/>
    <w:rsid w:val="792C6738"/>
    <w:rsid w:val="79777E92"/>
    <w:rsid w:val="7A1E7A5F"/>
    <w:rsid w:val="7A2F03FA"/>
    <w:rsid w:val="7A322296"/>
    <w:rsid w:val="7A442C07"/>
    <w:rsid w:val="7A8C081A"/>
    <w:rsid w:val="7AD5280C"/>
    <w:rsid w:val="7AD779D7"/>
    <w:rsid w:val="7AFC0DC8"/>
    <w:rsid w:val="7BD43D45"/>
    <w:rsid w:val="7BE66CBA"/>
    <w:rsid w:val="7C5A5EA1"/>
    <w:rsid w:val="7C5D4870"/>
    <w:rsid w:val="7C720E3A"/>
    <w:rsid w:val="7C924BAF"/>
    <w:rsid w:val="7C9E18CB"/>
    <w:rsid w:val="7CA76D1D"/>
    <w:rsid w:val="7CB3122D"/>
    <w:rsid w:val="7CCD4FD5"/>
    <w:rsid w:val="7CE66366"/>
    <w:rsid w:val="7D103368"/>
    <w:rsid w:val="7D1F73F7"/>
    <w:rsid w:val="7D2520AE"/>
    <w:rsid w:val="7D3E75FB"/>
    <w:rsid w:val="7D6635A8"/>
    <w:rsid w:val="7D885484"/>
    <w:rsid w:val="7DA65DDD"/>
    <w:rsid w:val="7DBE5D8E"/>
    <w:rsid w:val="7DC37917"/>
    <w:rsid w:val="7DD821FB"/>
    <w:rsid w:val="7E0168E7"/>
    <w:rsid w:val="7E22782C"/>
    <w:rsid w:val="7E381023"/>
    <w:rsid w:val="7E3B1BD9"/>
    <w:rsid w:val="7E5F6775"/>
    <w:rsid w:val="7F0951A9"/>
    <w:rsid w:val="7F254DC8"/>
    <w:rsid w:val="7F2B6CA3"/>
    <w:rsid w:val="7F436D62"/>
    <w:rsid w:val="7F5F54C3"/>
    <w:rsid w:val="7F6C1639"/>
    <w:rsid w:val="7FBA5D88"/>
    <w:rsid w:val="7FDF2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link w:val="23"/>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table" w:customStyle="1" w:styleId="17">
    <w:name w:val="Table Normal"/>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9">
    <w:name w:val="Table Paragraph"/>
    <w:basedOn w:val="1"/>
    <w:qFormat/>
    <w:uiPriority w:val="1"/>
    <w:rPr>
      <w:lang w:val="zh-CN" w:eastAsia="zh-CN" w:bidi="zh-CN"/>
    </w:rPr>
  </w:style>
  <w:style w:type="character" w:customStyle="1" w:styleId="20">
    <w:name w:val="font21"/>
    <w:basedOn w:val="14"/>
    <w:qFormat/>
    <w:uiPriority w:val="0"/>
    <w:rPr>
      <w:rFonts w:ascii="楷体" w:hAnsi="楷体" w:eastAsia="楷体" w:cs="楷体"/>
      <w:color w:val="000000"/>
      <w:sz w:val="22"/>
      <w:szCs w:val="22"/>
      <w:u w:val="none"/>
    </w:rPr>
  </w:style>
  <w:style w:type="character" w:customStyle="1" w:styleId="21">
    <w:name w:val="font01"/>
    <w:basedOn w:val="14"/>
    <w:qFormat/>
    <w:uiPriority w:val="0"/>
    <w:rPr>
      <w:rFonts w:hint="eastAsia" w:ascii="宋体" w:hAnsi="宋体" w:eastAsia="宋体" w:cs="宋体"/>
      <w:color w:val="000000"/>
      <w:sz w:val="22"/>
      <w:szCs w:val="22"/>
      <w:u w:val="none"/>
    </w:rPr>
  </w:style>
  <w:style w:type="character" w:customStyle="1" w:styleId="22">
    <w:name w:val="font11"/>
    <w:basedOn w:val="14"/>
    <w:qFormat/>
    <w:uiPriority w:val="0"/>
    <w:rPr>
      <w:rFonts w:hint="default" w:ascii="Times New Roman" w:hAnsi="Times New Roman" w:cs="Times New Roman"/>
      <w:color w:val="000000"/>
      <w:sz w:val="22"/>
      <w:szCs w:val="22"/>
      <w:u w:val="none"/>
    </w:rPr>
  </w:style>
  <w:style w:type="character" w:customStyle="1" w:styleId="23">
    <w:name w:val="目录 1 Char"/>
    <w:link w:val="9"/>
    <w:qFormat/>
    <w:uiPriority w:val="1"/>
    <w:rPr>
      <w:sz w:val="30"/>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header" Target="header3.xml"/><Relationship Id="rId79" Type="http://schemas.openxmlformats.org/officeDocument/2006/relationships/image" Target="media/image41.png"/><Relationship Id="rId78" Type="http://schemas.openxmlformats.org/officeDocument/2006/relationships/image" Target="media/image40.png"/><Relationship Id="rId77" Type="http://schemas.openxmlformats.org/officeDocument/2006/relationships/image" Target="media/image39.png"/><Relationship Id="rId76" Type="http://schemas.openxmlformats.org/officeDocument/2006/relationships/oleObject" Target="embeddings/oleObject20.bin"/><Relationship Id="rId75" Type="http://schemas.openxmlformats.org/officeDocument/2006/relationships/image" Target="media/image38.wmf"/><Relationship Id="rId74" Type="http://schemas.openxmlformats.org/officeDocument/2006/relationships/oleObject" Target="embeddings/oleObject19.bin"/><Relationship Id="rId73" Type="http://schemas.openxmlformats.org/officeDocument/2006/relationships/oleObject" Target="embeddings/oleObject18.bin"/><Relationship Id="rId72" Type="http://schemas.openxmlformats.org/officeDocument/2006/relationships/image" Target="media/image37.wmf"/><Relationship Id="rId71" Type="http://schemas.openxmlformats.org/officeDocument/2006/relationships/image" Target="media/image36.wmf"/><Relationship Id="rId70" Type="http://schemas.openxmlformats.org/officeDocument/2006/relationships/image" Target="media/image35.wmf"/><Relationship Id="rId7" Type="http://schemas.openxmlformats.org/officeDocument/2006/relationships/header" Target="header2.xml"/><Relationship Id="rId69" Type="http://schemas.openxmlformats.org/officeDocument/2006/relationships/image" Target="media/image34.wmf"/><Relationship Id="rId68" Type="http://schemas.openxmlformats.org/officeDocument/2006/relationships/oleObject" Target="embeddings/oleObject17.bin"/><Relationship Id="rId67" Type="http://schemas.openxmlformats.org/officeDocument/2006/relationships/image" Target="media/image33.wmf"/><Relationship Id="rId66" Type="http://schemas.openxmlformats.org/officeDocument/2006/relationships/oleObject" Target="embeddings/oleObject16.bin"/><Relationship Id="rId65" Type="http://schemas.openxmlformats.org/officeDocument/2006/relationships/image" Target="media/image32.wmf"/><Relationship Id="rId64" Type="http://schemas.openxmlformats.org/officeDocument/2006/relationships/oleObject" Target="embeddings/oleObject15.bin"/><Relationship Id="rId63" Type="http://schemas.openxmlformats.org/officeDocument/2006/relationships/image" Target="media/image31.wmf"/><Relationship Id="rId62" Type="http://schemas.openxmlformats.org/officeDocument/2006/relationships/image" Target="media/image30.wmf"/><Relationship Id="rId61" Type="http://schemas.openxmlformats.org/officeDocument/2006/relationships/image" Target="media/image29.w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13.bin"/><Relationship Id="rId57" Type="http://schemas.openxmlformats.org/officeDocument/2006/relationships/image" Target="media/image27.wmf"/><Relationship Id="rId56" Type="http://schemas.openxmlformats.org/officeDocument/2006/relationships/image" Target="media/image26.wmf"/><Relationship Id="rId55" Type="http://schemas.openxmlformats.org/officeDocument/2006/relationships/oleObject" Target="embeddings/oleObject12.bin"/><Relationship Id="rId54" Type="http://schemas.openxmlformats.org/officeDocument/2006/relationships/image" Target="media/image25.wmf"/><Relationship Id="rId53" Type="http://schemas.openxmlformats.org/officeDocument/2006/relationships/image" Target="media/image24.wmf"/><Relationship Id="rId52" Type="http://schemas.openxmlformats.org/officeDocument/2006/relationships/oleObject" Target="embeddings/oleObject11.bin"/><Relationship Id="rId51" Type="http://schemas.openxmlformats.org/officeDocument/2006/relationships/image" Target="media/image23.wmf"/><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image" Target="media/image21.wmf"/><Relationship Id="rId48" Type="http://schemas.openxmlformats.org/officeDocument/2006/relationships/oleObject" Target="embeddings/oleObject10.bin"/><Relationship Id="rId47" Type="http://schemas.openxmlformats.org/officeDocument/2006/relationships/image" Target="media/image20.png"/><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9.bin"/><Relationship Id="rId43" Type="http://schemas.openxmlformats.org/officeDocument/2006/relationships/image" Target="media/image17.wmf"/><Relationship Id="rId42" Type="http://schemas.openxmlformats.org/officeDocument/2006/relationships/oleObject" Target="embeddings/oleObject8.bin"/><Relationship Id="rId41" Type="http://schemas.openxmlformats.org/officeDocument/2006/relationships/image" Target="media/image16.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wmf"/><Relationship Id="rId37" Type="http://schemas.openxmlformats.org/officeDocument/2006/relationships/oleObject" Target="embeddings/oleObject6.bin"/><Relationship Id="rId36" Type="http://schemas.openxmlformats.org/officeDocument/2006/relationships/image" Target="media/image13.wmf"/><Relationship Id="rId35" Type="http://schemas.openxmlformats.org/officeDocument/2006/relationships/oleObject" Target="embeddings/oleObject5.bin"/><Relationship Id="rId34" Type="http://schemas.openxmlformats.org/officeDocument/2006/relationships/image" Target="media/image12.wmf"/><Relationship Id="rId33" Type="http://schemas.openxmlformats.org/officeDocument/2006/relationships/oleObject" Target="embeddings/oleObject4.bin"/><Relationship Id="rId32" Type="http://schemas.openxmlformats.org/officeDocument/2006/relationships/image" Target="media/image11.wmf"/><Relationship Id="rId31" Type="http://schemas.openxmlformats.org/officeDocument/2006/relationships/oleObject" Target="embeddings/oleObject3.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wmf"/><Relationship Id="rId27" Type="http://schemas.openxmlformats.org/officeDocument/2006/relationships/image" Target="media/image7.wmf"/><Relationship Id="rId26" Type="http://schemas.openxmlformats.org/officeDocument/2006/relationships/image" Target="media/image6.wmf"/><Relationship Id="rId25" Type="http://schemas.openxmlformats.org/officeDocument/2006/relationships/oleObject" Target="embeddings/oleObject2.bin"/><Relationship Id="rId24" Type="http://schemas.openxmlformats.org/officeDocument/2006/relationships/image" Target="media/image5.wmf"/><Relationship Id="rId23" Type="http://schemas.openxmlformats.org/officeDocument/2006/relationships/oleObject" Target="embeddings/oleObject1.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6</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2022-04-24T16:31:12Z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