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B01B0" w14:textId="4A0CD95D" w:rsidR="008C5B0E" w:rsidRPr="0045384F" w:rsidRDefault="0045384F" w:rsidP="008C5B0E">
      <w:pPr>
        <w:jc w:val="center"/>
        <w:rPr>
          <w:b/>
          <w:sz w:val="40"/>
          <w:szCs w:val="40"/>
          <w:lang w:val="en-US"/>
        </w:rPr>
      </w:pPr>
      <w:r>
        <w:rPr>
          <w:b/>
          <w:sz w:val="36"/>
          <w:szCs w:val="36"/>
          <w:lang w:val="en-US"/>
        </w:rPr>
        <w:t>Ministerul Educatiei si Cercetarii din Republica Moldova</w:t>
      </w:r>
    </w:p>
    <w:p w14:paraId="5E02ED52" w14:textId="4D5F1A70" w:rsidR="00632277" w:rsidRPr="0045384F" w:rsidRDefault="00632277" w:rsidP="00632277">
      <w:pPr>
        <w:rPr>
          <w:sz w:val="24"/>
          <w:szCs w:val="24"/>
          <w:lang w:val="en-US"/>
        </w:rPr>
      </w:pPr>
    </w:p>
    <w:p w14:paraId="36A6E088" w14:textId="59477F1C" w:rsidR="00632277" w:rsidRPr="0045384F" w:rsidRDefault="0045384F" w:rsidP="008C5B0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Universitatea Tehnica a Moldovei</w:t>
      </w:r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47DB4B2B" w14:textId="1D5DE543" w:rsidR="00632277" w:rsidRPr="0045384F" w:rsidRDefault="0045384F" w:rsidP="0063227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Departamentul de Fizica</w:t>
      </w:r>
      <w:r w:rsidR="00014AF1" w:rsidRPr="0045384F">
        <w:rPr>
          <w:b/>
          <w:sz w:val="36"/>
          <w:szCs w:val="36"/>
          <w:lang w:val="en-US"/>
        </w:rPr>
        <w:t xml:space="preserve"> </w:t>
      </w:r>
    </w:p>
    <w:p w14:paraId="38B33D08" w14:textId="2583398B" w:rsidR="00632277" w:rsidRPr="002A315C" w:rsidRDefault="00632277" w:rsidP="0063227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5E4455F5" w:rsidR="008C5B0E" w:rsidRPr="008C5B0E" w:rsidRDefault="0045384F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5D39D865" w:rsidR="00853D6B" w:rsidRDefault="0045384F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Laboratorul</w:t>
      </w:r>
      <w:r w:rsidR="008C5B0E" w:rsidRPr="008C5B0E">
        <w:rPr>
          <w:sz w:val="36"/>
          <w:szCs w:val="36"/>
        </w:rPr>
        <w:t xml:space="preserve"> </w:t>
      </w:r>
      <w:r w:rsidR="00A32188" w:rsidRPr="008C5B0E">
        <w:rPr>
          <w:sz w:val="36"/>
          <w:szCs w:val="36"/>
        </w:rPr>
        <w:t>Nr.1.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491534DB" w:rsidR="00A32188" w:rsidRPr="0045384F" w:rsidRDefault="0045384F" w:rsidP="008C5B0E">
      <w:pPr>
        <w:jc w:val="center"/>
        <w:rPr>
          <w:sz w:val="36"/>
          <w:szCs w:val="36"/>
          <w:lang w:val="en-US"/>
        </w:rPr>
      </w:pPr>
      <w:r w:rsidRPr="0045384F">
        <w:rPr>
          <w:sz w:val="36"/>
          <w:szCs w:val="36"/>
          <w:lang w:val="en-US"/>
        </w:rPr>
        <w:t xml:space="preserve">La </w:t>
      </w:r>
      <w:r>
        <w:rPr>
          <w:sz w:val="36"/>
          <w:szCs w:val="36"/>
          <w:lang w:val="en-US"/>
        </w:rPr>
        <w:t>Mecanica teoretica efectuata in MATLAB</w:t>
      </w:r>
    </w:p>
    <w:p w14:paraId="7D716CCF" w14:textId="6063092D" w:rsidR="00A32188" w:rsidRPr="0045384F" w:rsidRDefault="0045384F" w:rsidP="008C5B0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Tema</w:t>
      </w:r>
      <w:r w:rsidRPr="0045384F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Elementele Sistemului Matlab</w:t>
      </w:r>
    </w:p>
    <w:p w14:paraId="3ACFE232" w14:textId="54256244" w:rsidR="00DE1B7B" w:rsidRPr="0045384F" w:rsidRDefault="00DE1B7B" w:rsidP="00A32188">
      <w:pPr>
        <w:rPr>
          <w:sz w:val="36"/>
          <w:szCs w:val="36"/>
          <w:lang w:val="en-US"/>
        </w:rPr>
      </w:pPr>
    </w:p>
    <w:p w14:paraId="3937BD32" w14:textId="2D75A91B" w:rsidR="00DE1B7B" w:rsidRPr="0045384F" w:rsidRDefault="00DE1B7B" w:rsidP="00A32188">
      <w:pPr>
        <w:rPr>
          <w:sz w:val="36"/>
          <w:szCs w:val="36"/>
          <w:lang w:val="en-US"/>
        </w:rPr>
      </w:pPr>
      <w:r w:rsidRPr="0045384F">
        <w:rPr>
          <w:sz w:val="36"/>
          <w:szCs w:val="36"/>
          <w:lang w:val="en-US"/>
        </w:rPr>
        <w:t xml:space="preserve">                             </w:t>
      </w:r>
      <w:r w:rsidR="003C248A" w:rsidRPr="0045384F">
        <w:rPr>
          <w:sz w:val="36"/>
          <w:szCs w:val="36"/>
          <w:lang w:val="en-US"/>
        </w:rPr>
        <w:t xml:space="preserve">            </w:t>
      </w:r>
      <w:r w:rsidR="0045384F">
        <w:rPr>
          <w:sz w:val="36"/>
          <w:szCs w:val="36"/>
          <w:lang w:val="en-US"/>
        </w:rPr>
        <w:t>Varianta</w:t>
      </w:r>
      <w:r w:rsidR="001F6A28" w:rsidRPr="0045384F">
        <w:rPr>
          <w:sz w:val="36"/>
          <w:szCs w:val="36"/>
          <w:lang w:val="en-US"/>
        </w:rPr>
        <w:t xml:space="preserve"> 1</w:t>
      </w:r>
      <w:r w:rsidR="0045384F">
        <w:rPr>
          <w:sz w:val="36"/>
          <w:szCs w:val="36"/>
          <w:lang w:val="en-US"/>
        </w:rPr>
        <w:t>4</w:t>
      </w:r>
      <w:r w:rsidR="001F6A28" w:rsidRPr="0045384F">
        <w:rPr>
          <w:sz w:val="36"/>
          <w:szCs w:val="36"/>
          <w:lang w:val="en-US"/>
        </w:rPr>
        <w:t xml:space="preserve"> </w:t>
      </w:r>
    </w:p>
    <w:p w14:paraId="5185F38E" w14:textId="1ADD820E" w:rsidR="00DE1B7B" w:rsidRPr="0045384F" w:rsidRDefault="00DE1B7B" w:rsidP="00A32188">
      <w:pPr>
        <w:rPr>
          <w:sz w:val="36"/>
          <w:szCs w:val="36"/>
          <w:lang w:val="en-US"/>
        </w:rPr>
      </w:pPr>
    </w:p>
    <w:p w14:paraId="3ED3030A" w14:textId="40287A10" w:rsidR="00DE1B7B" w:rsidRPr="0045384F" w:rsidRDefault="00DE1B7B" w:rsidP="00A32188">
      <w:pPr>
        <w:rPr>
          <w:sz w:val="36"/>
          <w:szCs w:val="36"/>
          <w:lang w:val="en-US"/>
        </w:rPr>
      </w:pPr>
    </w:p>
    <w:p w14:paraId="6BDF9313" w14:textId="7B1A22E1" w:rsidR="00DE1B7B" w:rsidRPr="0045384F" w:rsidRDefault="00DE1B7B" w:rsidP="00A32188">
      <w:pPr>
        <w:rPr>
          <w:sz w:val="36"/>
          <w:szCs w:val="36"/>
          <w:lang w:val="en-US"/>
        </w:rPr>
      </w:pPr>
    </w:p>
    <w:p w14:paraId="38EB3D27" w14:textId="77777777" w:rsidR="003C248A" w:rsidRPr="0045384F" w:rsidRDefault="003C248A" w:rsidP="00A32188">
      <w:pPr>
        <w:rPr>
          <w:sz w:val="36"/>
          <w:szCs w:val="36"/>
          <w:lang w:val="en-US"/>
        </w:rPr>
      </w:pPr>
    </w:p>
    <w:p w14:paraId="394EB99A" w14:textId="77777777" w:rsidR="003C248A" w:rsidRPr="0045384F" w:rsidRDefault="003C248A" w:rsidP="00A32188">
      <w:pPr>
        <w:rPr>
          <w:sz w:val="36"/>
          <w:szCs w:val="36"/>
          <w:lang w:val="en-US"/>
        </w:rPr>
      </w:pPr>
    </w:p>
    <w:p w14:paraId="6FD035F1" w14:textId="77777777" w:rsidR="003C248A" w:rsidRPr="0045384F" w:rsidRDefault="003C248A" w:rsidP="00A32188">
      <w:pPr>
        <w:rPr>
          <w:sz w:val="36"/>
          <w:szCs w:val="36"/>
          <w:lang w:val="en-US"/>
        </w:rPr>
      </w:pPr>
    </w:p>
    <w:p w14:paraId="34B90FFE" w14:textId="3BAD668F" w:rsidR="00DE1B7B" w:rsidRPr="0045384F" w:rsidRDefault="0045384F" w:rsidP="00A32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efectuat st.gr</w:t>
      </w:r>
      <w:r w:rsidR="001F6A28" w:rsidRPr="0045384F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TI</w:t>
      </w:r>
      <w:r>
        <w:rPr>
          <w:sz w:val="36"/>
          <w:szCs w:val="36"/>
          <w:lang w:val="ro-MD"/>
        </w:rPr>
        <w:t>-216</w:t>
      </w:r>
      <w:r w:rsidR="001F6A28" w:rsidRPr="0045384F">
        <w:rPr>
          <w:sz w:val="36"/>
          <w:szCs w:val="36"/>
          <w:lang w:val="en-US"/>
        </w:rPr>
        <w:t xml:space="preserve">                    </w:t>
      </w:r>
      <w:r w:rsidR="00DE1B7B" w:rsidRPr="0045384F">
        <w:rPr>
          <w:sz w:val="36"/>
          <w:szCs w:val="36"/>
          <w:lang w:val="en-US"/>
        </w:rPr>
        <w:t xml:space="preserve">          </w:t>
      </w:r>
      <w:r>
        <w:rPr>
          <w:sz w:val="36"/>
          <w:szCs w:val="36"/>
          <w:lang w:val="en-US"/>
        </w:rPr>
        <w:t>Rosca Dorin</w:t>
      </w:r>
      <w:r w:rsidR="001F6A28" w:rsidRPr="0045384F">
        <w:rPr>
          <w:sz w:val="36"/>
          <w:szCs w:val="36"/>
          <w:lang w:val="en-US"/>
        </w:rPr>
        <w:t xml:space="preserve"> </w:t>
      </w:r>
    </w:p>
    <w:p w14:paraId="3CB10F39" w14:textId="6FA1E388" w:rsidR="00DE1B7B" w:rsidRPr="0045384F" w:rsidRDefault="00DE1B7B" w:rsidP="00A32188">
      <w:pPr>
        <w:rPr>
          <w:sz w:val="36"/>
          <w:szCs w:val="36"/>
          <w:lang w:val="en-US"/>
        </w:rPr>
      </w:pPr>
    </w:p>
    <w:p w14:paraId="642B82CA" w14:textId="6D04FD2A" w:rsidR="00DE1B7B" w:rsidRPr="0045384F" w:rsidRDefault="0045384F" w:rsidP="00A32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Verificat</w:t>
      </w:r>
      <w:r w:rsidR="000B65B2" w:rsidRPr="00220C85">
        <w:rPr>
          <w:sz w:val="36"/>
          <w:szCs w:val="36"/>
          <w:lang w:val="en-US"/>
        </w:rPr>
        <w:t xml:space="preserve">                                        </w:t>
      </w:r>
      <w:r w:rsidRPr="00220C85">
        <w:rPr>
          <w:sz w:val="36"/>
          <w:szCs w:val="36"/>
          <w:lang w:val="en-US"/>
        </w:rPr>
        <w:t xml:space="preserve">         </w:t>
      </w:r>
      <w:r>
        <w:rPr>
          <w:sz w:val="36"/>
          <w:szCs w:val="36"/>
          <w:lang w:val="en-US"/>
        </w:rPr>
        <w:t>Sanduleac Ionel</w:t>
      </w:r>
    </w:p>
    <w:p w14:paraId="63754FE7" w14:textId="013A3A85" w:rsidR="00DE1B7B" w:rsidRPr="00220C85" w:rsidRDefault="000B65B2" w:rsidP="00A32188">
      <w:pPr>
        <w:rPr>
          <w:sz w:val="36"/>
          <w:szCs w:val="36"/>
          <w:lang w:val="en-US"/>
        </w:rPr>
      </w:pPr>
      <w:r w:rsidRPr="00220C85">
        <w:rPr>
          <w:sz w:val="36"/>
          <w:szCs w:val="36"/>
          <w:lang w:val="en-US"/>
        </w:rPr>
        <w:t xml:space="preserve">         </w:t>
      </w:r>
    </w:p>
    <w:p w14:paraId="2BED35BA" w14:textId="4632E14F" w:rsidR="00DE1B7B" w:rsidRPr="00220C85" w:rsidRDefault="00DE1B7B" w:rsidP="00A32188">
      <w:pPr>
        <w:rPr>
          <w:sz w:val="36"/>
          <w:szCs w:val="36"/>
          <w:lang w:val="en-US"/>
        </w:rPr>
      </w:pPr>
    </w:p>
    <w:p w14:paraId="28FA6B24" w14:textId="29ED1CF2" w:rsidR="00DE1B7B" w:rsidRPr="00220C85" w:rsidRDefault="00DE1B7B" w:rsidP="00A32188">
      <w:pPr>
        <w:rPr>
          <w:sz w:val="36"/>
          <w:szCs w:val="36"/>
          <w:lang w:val="en-US"/>
        </w:rPr>
      </w:pPr>
    </w:p>
    <w:p w14:paraId="087C33BA" w14:textId="1FD928CF" w:rsidR="00DE1B7B" w:rsidRPr="00220C85" w:rsidRDefault="00DE1B7B" w:rsidP="00A32188">
      <w:pPr>
        <w:rPr>
          <w:sz w:val="36"/>
          <w:szCs w:val="36"/>
          <w:lang w:val="en-US"/>
        </w:rPr>
      </w:pPr>
    </w:p>
    <w:p w14:paraId="68FF568D" w14:textId="26A858C2" w:rsidR="00DE1B7B" w:rsidRPr="00220C85" w:rsidRDefault="00DE1B7B" w:rsidP="00A32188">
      <w:pPr>
        <w:rPr>
          <w:sz w:val="36"/>
          <w:szCs w:val="36"/>
          <w:lang w:val="en-US"/>
        </w:rPr>
      </w:pPr>
    </w:p>
    <w:p w14:paraId="3F535EAF" w14:textId="7C6431EB" w:rsidR="00DE1B7B" w:rsidRPr="00220C85" w:rsidRDefault="00DE1B7B" w:rsidP="00A32188">
      <w:pPr>
        <w:rPr>
          <w:sz w:val="36"/>
          <w:szCs w:val="36"/>
          <w:lang w:val="en-US"/>
        </w:rPr>
      </w:pPr>
    </w:p>
    <w:p w14:paraId="11919623" w14:textId="1939871F" w:rsidR="00DE1B7B" w:rsidRPr="00220C85" w:rsidRDefault="00DE1B7B" w:rsidP="00A32188">
      <w:pPr>
        <w:rPr>
          <w:sz w:val="36"/>
          <w:szCs w:val="36"/>
          <w:lang w:val="en-US"/>
        </w:rPr>
      </w:pPr>
    </w:p>
    <w:p w14:paraId="4F0171E6" w14:textId="057B62E5" w:rsidR="00DE1B7B" w:rsidRPr="00220C85" w:rsidRDefault="00DE1B7B" w:rsidP="00A32188">
      <w:pPr>
        <w:rPr>
          <w:sz w:val="36"/>
          <w:szCs w:val="36"/>
          <w:lang w:val="en-US"/>
        </w:rPr>
      </w:pPr>
    </w:p>
    <w:p w14:paraId="698D929A" w14:textId="06444562" w:rsidR="00DE1B7B" w:rsidRPr="00220C85" w:rsidRDefault="00DE1B7B" w:rsidP="00A32188">
      <w:pPr>
        <w:rPr>
          <w:sz w:val="36"/>
          <w:szCs w:val="36"/>
          <w:lang w:val="en-US"/>
        </w:rPr>
      </w:pPr>
    </w:p>
    <w:p w14:paraId="04267462" w14:textId="77777777" w:rsidR="0045384F" w:rsidRPr="00220C85" w:rsidRDefault="0045384F" w:rsidP="00A32188">
      <w:pPr>
        <w:rPr>
          <w:sz w:val="36"/>
          <w:szCs w:val="36"/>
          <w:lang w:val="en-US"/>
        </w:rPr>
      </w:pPr>
    </w:p>
    <w:p w14:paraId="0D72D8D1" w14:textId="1D3AB0F9" w:rsidR="002C6858" w:rsidRDefault="00DE1B7B" w:rsidP="000B65B2">
      <w:pPr>
        <w:rPr>
          <w:sz w:val="36"/>
          <w:szCs w:val="36"/>
          <w:lang w:val="ro-MD"/>
        </w:rPr>
      </w:pPr>
      <w:r w:rsidRPr="0045384F">
        <w:rPr>
          <w:sz w:val="36"/>
          <w:szCs w:val="36"/>
          <w:lang w:val="en-US"/>
        </w:rPr>
        <w:t xml:space="preserve">                     </w:t>
      </w:r>
      <w:r w:rsidR="0045384F" w:rsidRPr="0045384F">
        <w:rPr>
          <w:sz w:val="36"/>
          <w:szCs w:val="36"/>
          <w:lang w:val="en-US"/>
        </w:rPr>
        <w:t xml:space="preserve">           </w:t>
      </w:r>
      <w:r w:rsidR="0045384F">
        <w:rPr>
          <w:sz w:val="36"/>
          <w:szCs w:val="36"/>
          <w:lang w:val="en-US"/>
        </w:rPr>
        <w:t>Chisinau</w:t>
      </w:r>
      <w:r w:rsidR="001F6A28" w:rsidRPr="0045384F">
        <w:rPr>
          <w:sz w:val="36"/>
          <w:szCs w:val="36"/>
          <w:lang w:val="en-US"/>
        </w:rPr>
        <w:t xml:space="preserve"> – 2022</w:t>
      </w:r>
      <w:r w:rsidR="003C248A">
        <w:rPr>
          <w:sz w:val="36"/>
          <w:szCs w:val="36"/>
          <w:lang w:val="ro-MD"/>
        </w:rPr>
        <w:t xml:space="preserve">  </w:t>
      </w:r>
    </w:p>
    <w:p w14:paraId="6C4DFB49" w14:textId="14769F80" w:rsidR="002C6858" w:rsidRPr="006325FB" w:rsidRDefault="002C6858">
      <w:pPr>
        <w:spacing w:after="160" w:line="259" w:lineRule="auto"/>
        <w:rPr>
          <w:sz w:val="24"/>
          <w:szCs w:val="24"/>
        </w:rPr>
      </w:pPr>
      <w:r w:rsidRPr="006325FB">
        <w:rPr>
          <w:sz w:val="24"/>
          <w:szCs w:val="24"/>
          <w:lang w:val="ro-MD"/>
        </w:rPr>
        <w:lastRenderedPageBreak/>
        <w:t>1. Comenzile de baz</w:t>
      </w:r>
      <w:r w:rsidR="0045384F" w:rsidRPr="006325FB">
        <w:rPr>
          <w:sz w:val="24"/>
          <w:szCs w:val="24"/>
        </w:rPr>
        <w:t>ă în regimul de comandă</w:t>
      </w:r>
    </w:p>
    <w:p w14:paraId="26DF3726" w14:textId="77777777" w:rsidR="0045384F" w:rsidRPr="006325FB" w:rsidRDefault="0045384F" w:rsidP="0045384F">
      <w:pPr>
        <w:pStyle w:val="Default"/>
        <w:rPr>
          <w:lang w:val="en-US"/>
        </w:rPr>
      </w:pPr>
      <w:r w:rsidRPr="006325FB">
        <w:rPr>
          <w:b/>
          <w:i/>
          <w:iCs/>
          <w:lang w:val="en-US"/>
        </w:rPr>
        <w:t>clc</w:t>
      </w:r>
      <w:r w:rsidRPr="006325FB">
        <w:rPr>
          <w:i/>
          <w:iCs/>
          <w:lang w:val="en-US"/>
        </w:rPr>
        <w:t xml:space="preserve"> </w:t>
      </w:r>
      <w:r w:rsidRPr="006325FB">
        <w:rPr>
          <w:lang w:val="en-US"/>
        </w:rPr>
        <w:t xml:space="preserve">- curăţă ecranul şi pune cursorul în colţul de sus din stânga a ecranului gol. </w:t>
      </w:r>
    </w:p>
    <w:p w14:paraId="5C536620" w14:textId="77777777" w:rsidR="0045384F" w:rsidRPr="006325FB" w:rsidRDefault="0045384F" w:rsidP="0045384F">
      <w:pPr>
        <w:pStyle w:val="Default"/>
        <w:rPr>
          <w:lang w:val="en-US"/>
        </w:rPr>
      </w:pPr>
      <w:r w:rsidRPr="006325FB">
        <w:rPr>
          <w:b/>
          <w:i/>
          <w:iCs/>
          <w:lang w:val="en-US"/>
        </w:rPr>
        <w:t>home</w:t>
      </w:r>
      <w:r w:rsidRPr="006325FB">
        <w:rPr>
          <w:i/>
          <w:iCs/>
          <w:lang w:val="en-US"/>
        </w:rPr>
        <w:t xml:space="preserve"> </w:t>
      </w:r>
      <w:r w:rsidRPr="006325FB">
        <w:rPr>
          <w:lang w:val="en-US"/>
        </w:rPr>
        <w:t xml:space="preserve">- întoarce cursorul în colţul de sus din stânga a ferestrei. </w:t>
      </w:r>
    </w:p>
    <w:p w14:paraId="0681B1BF" w14:textId="77777777" w:rsidR="0045384F" w:rsidRPr="006325FB" w:rsidRDefault="0045384F" w:rsidP="0045384F">
      <w:pPr>
        <w:pStyle w:val="Default"/>
        <w:rPr>
          <w:lang w:val="en-US"/>
        </w:rPr>
      </w:pPr>
      <w:r w:rsidRPr="006325FB">
        <w:rPr>
          <w:b/>
          <w:i/>
          <w:iCs/>
          <w:lang w:val="en-US"/>
        </w:rPr>
        <w:t>echo on</w:t>
      </w:r>
      <w:r w:rsidRPr="006325FB">
        <w:rPr>
          <w:i/>
          <w:iCs/>
          <w:lang w:val="en-US"/>
        </w:rPr>
        <w:t xml:space="preserve"> </w:t>
      </w:r>
      <w:r w:rsidRPr="006325FB">
        <w:rPr>
          <w:lang w:val="en-US"/>
        </w:rPr>
        <w:t xml:space="preserve">– deschide regimul de scoatere pe ecran a codului sursă. </w:t>
      </w:r>
    </w:p>
    <w:p w14:paraId="388C90E1" w14:textId="77777777" w:rsidR="0045384F" w:rsidRPr="006325FB" w:rsidRDefault="0045384F" w:rsidP="0045384F">
      <w:pPr>
        <w:rPr>
          <w:sz w:val="24"/>
          <w:szCs w:val="24"/>
        </w:rPr>
      </w:pPr>
      <w:r w:rsidRPr="006325FB">
        <w:rPr>
          <w:b/>
          <w:i/>
          <w:iCs/>
          <w:sz w:val="24"/>
          <w:szCs w:val="24"/>
        </w:rPr>
        <w:t>echo &lt;file_name&gt; on</w:t>
      </w:r>
      <w:r w:rsidRPr="006325FB">
        <w:rPr>
          <w:i/>
          <w:iCs/>
          <w:sz w:val="24"/>
          <w:szCs w:val="24"/>
        </w:rPr>
        <w:t xml:space="preserve"> </w:t>
      </w:r>
      <w:r w:rsidRPr="006325FB">
        <w:rPr>
          <w:sz w:val="24"/>
          <w:szCs w:val="24"/>
        </w:rPr>
        <w:t>– deschide regimul de scoatere la ecran a codului sursă a fişierului &lt;file_name&gt;.</w:t>
      </w:r>
    </w:p>
    <w:p w14:paraId="039ECCD4" w14:textId="77777777" w:rsidR="0045384F" w:rsidRPr="006325FB" w:rsidRDefault="0045384F" w:rsidP="0045384F">
      <w:pPr>
        <w:pStyle w:val="Default"/>
        <w:rPr>
          <w:lang w:val="en-US"/>
        </w:rPr>
      </w:pPr>
      <w:r w:rsidRPr="006325FB">
        <w:rPr>
          <w:b/>
          <w:i/>
          <w:iCs/>
          <w:lang w:val="en-US"/>
        </w:rPr>
        <w:t>echo &lt;file_name&gt; off</w:t>
      </w:r>
      <w:r w:rsidRPr="006325FB">
        <w:rPr>
          <w:i/>
          <w:iCs/>
          <w:lang w:val="en-US"/>
        </w:rPr>
        <w:t xml:space="preserve"> </w:t>
      </w:r>
      <w:r w:rsidRPr="006325FB">
        <w:rPr>
          <w:lang w:val="en-US"/>
        </w:rPr>
        <w:t xml:space="preserve">– închide regimul de scoatere la ecran a codului sursă a fişierului &lt;file_name&gt;. </w:t>
      </w:r>
    </w:p>
    <w:p w14:paraId="7E248042" w14:textId="77777777" w:rsidR="0045384F" w:rsidRPr="006325FB" w:rsidRDefault="0045384F" w:rsidP="0045384F">
      <w:pPr>
        <w:pStyle w:val="Default"/>
        <w:rPr>
          <w:lang w:val="en-US"/>
        </w:rPr>
      </w:pPr>
      <w:r w:rsidRPr="006325FB">
        <w:rPr>
          <w:b/>
          <w:i/>
          <w:iCs/>
          <w:lang w:val="en-US"/>
        </w:rPr>
        <w:t>echo &lt;file_name&gt;</w:t>
      </w:r>
      <w:r w:rsidRPr="006325FB">
        <w:rPr>
          <w:i/>
          <w:iCs/>
          <w:lang w:val="en-US"/>
        </w:rPr>
        <w:t xml:space="preserve"> </w:t>
      </w:r>
      <w:r w:rsidRPr="006325FB">
        <w:rPr>
          <w:lang w:val="en-US"/>
        </w:rPr>
        <w:t xml:space="preserve">- schimbă regimul de scoatere la ecran la opus. </w:t>
      </w:r>
    </w:p>
    <w:p w14:paraId="59595A5D" w14:textId="77777777" w:rsidR="0045384F" w:rsidRPr="006325FB" w:rsidRDefault="0045384F" w:rsidP="0045384F">
      <w:pPr>
        <w:pStyle w:val="Default"/>
        <w:rPr>
          <w:lang w:val="en-US"/>
        </w:rPr>
      </w:pPr>
      <w:r w:rsidRPr="006325FB">
        <w:rPr>
          <w:b/>
          <w:i/>
          <w:iCs/>
          <w:lang w:val="en-US"/>
        </w:rPr>
        <w:t>echo on all</w:t>
      </w:r>
      <w:r w:rsidRPr="006325FB">
        <w:rPr>
          <w:i/>
          <w:iCs/>
          <w:lang w:val="en-US"/>
        </w:rPr>
        <w:t xml:space="preserve"> </w:t>
      </w:r>
      <w:r w:rsidRPr="006325FB">
        <w:rPr>
          <w:lang w:val="en-US"/>
        </w:rPr>
        <w:t xml:space="preserve">– deschide regimul de scoatere la ecran a codului sursă a tuturor </w:t>
      </w:r>
      <w:r w:rsidRPr="006325FB">
        <w:rPr>
          <w:i/>
          <w:iCs/>
          <w:lang w:val="en-US"/>
        </w:rPr>
        <w:t>m</w:t>
      </w:r>
      <w:r w:rsidRPr="006325FB">
        <w:rPr>
          <w:lang w:val="en-US"/>
        </w:rPr>
        <w:t xml:space="preserve">-fişierelor. </w:t>
      </w:r>
    </w:p>
    <w:p w14:paraId="53EC7B53" w14:textId="77777777" w:rsidR="0045384F" w:rsidRPr="006325FB" w:rsidRDefault="0045384F" w:rsidP="0045384F">
      <w:pPr>
        <w:pStyle w:val="Default"/>
        <w:rPr>
          <w:lang w:val="en-US"/>
        </w:rPr>
      </w:pPr>
      <w:r w:rsidRPr="006325FB">
        <w:rPr>
          <w:b/>
          <w:i/>
          <w:iCs/>
          <w:lang w:val="en-US"/>
        </w:rPr>
        <w:t>echo off all</w:t>
      </w:r>
      <w:r w:rsidRPr="006325FB">
        <w:rPr>
          <w:i/>
          <w:iCs/>
          <w:lang w:val="en-US"/>
        </w:rPr>
        <w:t xml:space="preserve"> </w:t>
      </w:r>
      <w:r w:rsidRPr="006325FB">
        <w:rPr>
          <w:lang w:val="en-US"/>
        </w:rPr>
        <w:t xml:space="preserve">– închide regimul de scoatere la ecran a codului sursă a tuturor </w:t>
      </w:r>
      <w:r w:rsidRPr="006325FB">
        <w:rPr>
          <w:i/>
          <w:iCs/>
          <w:lang w:val="en-US"/>
        </w:rPr>
        <w:t>m</w:t>
      </w:r>
      <w:r w:rsidRPr="006325FB">
        <w:rPr>
          <w:lang w:val="en-US"/>
        </w:rPr>
        <w:t xml:space="preserve">-fişierelor. </w:t>
      </w:r>
    </w:p>
    <w:p w14:paraId="3243FB51" w14:textId="77777777" w:rsidR="0045384F" w:rsidRPr="006325FB" w:rsidRDefault="0045384F" w:rsidP="0045384F">
      <w:pPr>
        <w:pStyle w:val="Default"/>
        <w:rPr>
          <w:lang w:val="en-US"/>
        </w:rPr>
      </w:pPr>
      <w:r w:rsidRPr="006325FB">
        <w:rPr>
          <w:b/>
          <w:i/>
          <w:iCs/>
          <w:lang w:val="en-US"/>
        </w:rPr>
        <w:t xml:space="preserve">more on </w:t>
      </w:r>
      <w:r w:rsidRPr="006325FB">
        <w:rPr>
          <w:lang w:val="en-US"/>
        </w:rPr>
        <w:t xml:space="preserve">- deschide regimul de scoatere la ecran a rezultatelor pe pagini. Se foloseşte la vizionarea rezultatelor voluminoase. </w:t>
      </w:r>
    </w:p>
    <w:p w14:paraId="750D15EF" w14:textId="77777777" w:rsidR="0045384F" w:rsidRPr="006325FB" w:rsidRDefault="0045384F" w:rsidP="0045384F">
      <w:pPr>
        <w:rPr>
          <w:b/>
          <w:sz w:val="24"/>
          <w:szCs w:val="24"/>
        </w:rPr>
      </w:pPr>
      <w:r w:rsidRPr="006325FB">
        <w:rPr>
          <w:b/>
          <w:i/>
          <w:iCs/>
          <w:sz w:val="24"/>
          <w:szCs w:val="24"/>
        </w:rPr>
        <w:t>more off</w:t>
      </w:r>
      <w:r w:rsidRPr="006325FB">
        <w:rPr>
          <w:i/>
          <w:iCs/>
          <w:sz w:val="24"/>
          <w:szCs w:val="24"/>
        </w:rPr>
        <w:t xml:space="preserve"> </w:t>
      </w:r>
      <w:r w:rsidRPr="006325FB">
        <w:rPr>
          <w:sz w:val="24"/>
          <w:szCs w:val="24"/>
        </w:rPr>
        <w:t>- închide regimul de scoatere la ecran pe pagini.</w:t>
      </w:r>
    </w:p>
    <w:p w14:paraId="25D1BC6E" w14:textId="77777777" w:rsidR="0045384F" w:rsidRPr="006325FB" w:rsidRDefault="0045384F">
      <w:pPr>
        <w:spacing w:after="160" w:line="259" w:lineRule="auto"/>
        <w:rPr>
          <w:sz w:val="24"/>
          <w:szCs w:val="24"/>
        </w:rPr>
      </w:pPr>
    </w:p>
    <w:p w14:paraId="6946B323" w14:textId="5DB06E2D" w:rsidR="00111865" w:rsidRPr="006325FB" w:rsidRDefault="002C6858" w:rsidP="0045384F">
      <w:pPr>
        <w:spacing w:after="160" w:line="259" w:lineRule="auto"/>
        <w:jc w:val="both"/>
        <w:rPr>
          <w:sz w:val="24"/>
          <w:szCs w:val="24"/>
        </w:rPr>
      </w:pPr>
      <w:r w:rsidRPr="006325FB">
        <w:rPr>
          <w:sz w:val="24"/>
          <w:szCs w:val="24"/>
        </w:rPr>
        <w:t xml:space="preserve">2. </w:t>
      </w:r>
      <w:r w:rsidR="00111865" w:rsidRPr="006325FB">
        <w:rPr>
          <w:sz w:val="24"/>
          <w:szCs w:val="24"/>
        </w:rPr>
        <w:t>În toate exerciţiile se cere de a introduce într-o variabilă oarecare valorile expresiilor când x = -1.75*10</w:t>
      </w:r>
      <w:r w:rsidR="00111865" w:rsidRPr="006325FB">
        <w:rPr>
          <w:sz w:val="24"/>
          <w:szCs w:val="24"/>
          <w:vertAlign w:val="superscript"/>
        </w:rPr>
        <w:t xml:space="preserve">-3 </w:t>
      </w:r>
      <w:r w:rsidR="00111865" w:rsidRPr="006325FB">
        <w:rPr>
          <w:sz w:val="24"/>
          <w:szCs w:val="24"/>
        </w:rPr>
        <w:t>şi y = 3.1π. De calculat expresiile mai întâi într-un rând, iar pe urmă de optimizat (după posibilitate) folosind variabilele intermediare. De prezentat rezultatul în diferite formate şi de studiat informaţia despre variabile cu ajutorul comenzii whos.</w:t>
      </w:r>
    </w:p>
    <w:p w14:paraId="547FAA95" w14:textId="77777777" w:rsidR="00220C85" w:rsidRPr="006325FB" w:rsidRDefault="00220C85" w:rsidP="0045384F">
      <w:pPr>
        <w:spacing w:after="160" w:line="259" w:lineRule="auto"/>
        <w:jc w:val="both"/>
        <w:rPr>
          <w:sz w:val="24"/>
          <w:szCs w:val="24"/>
        </w:rPr>
      </w:pPr>
    </w:p>
    <w:p w14:paraId="51A86148" w14:textId="068DEA7E" w:rsidR="00C0500E" w:rsidRPr="006325FB" w:rsidRDefault="00EE035A" w:rsidP="0045384F">
      <w:pPr>
        <w:spacing w:after="160" w:line="259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|x|(1+2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100x+ctgy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2.1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100x+ctgy+siny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(1+2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</m:sub>
          </m:sSub>
        </m:oMath>
      </m:oMathPara>
    </w:p>
    <w:p w14:paraId="7A43BD94" w14:textId="00CBB18C" w:rsidR="0045384F" w:rsidRPr="006325FB" w:rsidRDefault="00EE035A" w:rsidP="00111865">
      <w:pPr>
        <w:spacing w:after="160" w:line="259" w:lineRule="auto"/>
        <w:jc w:val="center"/>
        <w:rPr>
          <w:noProof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  <w:sz w:val="24"/>
              <w:szCs w:val="24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  <w:lang w:val="ru-RU"/>
            </w:rPr>
            <m:t>arctg</m:t>
          </m:r>
          <m:f>
            <m:fPr>
              <m:ctrlPr>
                <w:rPr>
                  <w:rFonts w:ascii="Cambria Math" w:hAnsi="Cambria Math"/>
                  <w:noProof/>
                  <w:sz w:val="24"/>
                  <w:szCs w:val="24"/>
                  <w:lang w:val="ru-RU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u-RU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u-RU"/>
                    </w:rPr>
                    <m:t>2x-siny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u-RU"/>
                    </w:rPr>
                    <m:t>|x-lny|</m:t>
                  </m:r>
                </m:e>
              </m:rad>
            </m:den>
          </m:f>
          <m:r>
            <w:rPr>
              <w:rFonts w:ascii="Cambria Math" w:hAnsi="Cambria Math"/>
              <w:noProof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szCs w:val="24"/>
                  <w:lang w:val="ru-RU"/>
                </w:rPr>
                <m:t>|x|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u-RU"/>
                    </w:rPr>
                    <m:t>|x-lny|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u-RU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u-RU"/>
                    </w:rPr>
                    <m:t>2x-siny</m:t>
                  </m:r>
                </m:e>
              </m:rad>
            </m:den>
          </m:f>
        </m:oMath>
      </m:oMathPara>
    </w:p>
    <w:p w14:paraId="22036520" w14:textId="77777777" w:rsidR="00220C85" w:rsidRPr="006325FB" w:rsidRDefault="00220C85" w:rsidP="002C6858">
      <w:pPr>
        <w:spacing w:after="160" w:line="259" w:lineRule="auto"/>
        <w:rPr>
          <w:sz w:val="24"/>
          <w:szCs w:val="24"/>
          <w:lang w:val="ro-MD"/>
        </w:rPr>
      </w:pPr>
    </w:p>
    <w:p w14:paraId="7C7D7C01" w14:textId="40C00818" w:rsidR="00111865" w:rsidRPr="006325FB" w:rsidRDefault="002C6858" w:rsidP="002C6858">
      <w:pPr>
        <w:spacing w:after="160" w:line="259" w:lineRule="auto"/>
        <w:rPr>
          <w:noProof/>
          <w:sz w:val="24"/>
          <w:szCs w:val="24"/>
          <w:lang w:val="ru-RU"/>
        </w:rPr>
      </w:pPr>
      <w:r w:rsidRPr="006325FB">
        <w:rPr>
          <w:sz w:val="24"/>
          <w:szCs w:val="24"/>
          <w:lang w:val="ro-MD"/>
        </w:rPr>
        <w:t>Rezolvare:</w:t>
      </w:r>
    </w:p>
    <w:p w14:paraId="620E04BF" w14:textId="242493D8" w:rsidR="0045384F" w:rsidRPr="006325FB" w:rsidRDefault="0045384F" w:rsidP="002C6858">
      <w:pPr>
        <w:spacing w:after="160" w:line="259" w:lineRule="auto"/>
        <w:rPr>
          <w:sz w:val="24"/>
          <w:szCs w:val="24"/>
          <w:lang w:val="ro-MD"/>
        </w:rPr>
      </w:pPr>
    </w:p>
    <w:p w14:paraId="2A488C47" w14:textId="401074E4" w:rsidR="00220C85" w:rsidRPr="006325FB" w:rsidRDefault="00220C85" w:rsidP="002C6858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drawing>
          <wp:inline distT="0" distB="0" distL="0" distR="0" wp14:anchorId="10EF9830" wp14:editId="7B9C8E6A">
            <wp:extent cx="4168140" cy="29789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801" cy="30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1662" w14:textId="1655C831" w:rsidR="00220C85" w:rsidRPr="006325FB" w:rsidRDefault="00220C85" w:rsidP="002C6858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lastRenderedPageBreak/>
        <w:drawing>
          <wp:inline distT="0" distB="0" distL="0" distR="0" wp14:anchorId="73EDB6CC" wp14:editId="01BF3B13">
            <wp:extent cx="3215640" cy="2318102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244" cy="23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C948" w14:textId="48DA853C" w:rsidR="002C6858" w:rsidRPr="006325FB" w:rsidRDefault="002C6858" w:rsidP="002C6858">
      <w:pPr>
        <w:spacing w:after="160" w:line="259" w:lineRule="auto"/>
        <w:rPr>
          <w:sz w:val="24"/>
          <w:szCs w:val="24"/>
          <w:lang w:val="ro-MD"/>
        </w:rPr>
      </w:pPr>
    </w:p>
    <w:p w14:paraId="0781C1A0" w14:textId="13767117" w:rsidR="002C6858" w:rsidRPr="006325FB" w:rsidRDefault="00111865" w:rsidP="002C6858">
      <w:pPr>
        <w:spacing w:after="160" w:line="259" w:lineRule="auto"/>
        <w:rPr>
          <w:i/>
          <w:sz w:val="24"/>
          <w:szCs w:val="24"/>
          <w:lang w:val="ro-MD"/>
        </w:rPr>
      </w:pPr>
      <w:r w:rsidRPr="006325FB">
        <w:rPr>
          <w:i/>
          <w:sz w:val="24"/>
          <w:szCs w:val="24"/>
          <w:lang w:val="ro-MD"/>
        </w:rPr>
        <w:t>Consola:</w:t>
      </w:r>
    </w:p>
    <w:p w14:paraId="65BAF33F" w14:textId="77777777" w:rsidR="00220C85" w:rsidRPr="006325FB" w:rsidRDefault="0045384F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</w:t>
      </w:r>
      <w:r w:rsidRPr="006325FB">
        <w:rPr>
          <w:sz w:val="24"/>
          <w:szCs w:val="24"/>
          <w:lang w:val="ro-MD"/>
        </w:rPr>
        <w:cr/>
      </w:r>
      <w:r w:rsidR="00220C85" w:rsidRPr="006325FB">
        <w:rPr>
          <w:sz w:val="24"/>
          <w:szCs w:val="24"/>
          <w:lang w:val="ro-MD"/>
        </w:rPr>
        <w:t>x = -1.7500e-03</w:t>
      </w:r>
    </w:p>
    <w:p w14:paraId="5012A967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y = 9.7389</w:t>
      </w:r>
    </w:p>
    <w:p w14:paraId="76F9B55F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Rezultatul intr-un rand</w:t>
      </w:r>
    </w:p>
    <w:p w14:paraId="64AFFF5C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Q1 = 1.6848e+05</w:t>
      </w:r>
    </w:p>
    <w:p w14:paraId="4EE46462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F2 = 0.5834</w:t>
      </w:r>
    </w:p>
    <w:p w14:paraId="2AEBD606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Rezultatul cu variabile intermediare</w:t>
      </w:r>
    </w:p>
    <w:p w14:paraId="347E7687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a = 1.0000</w:t>
      </w:r>
    </w:p>
    <w:p w14:paraId="7295E46B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b = 0.8250</w:t>
      </w:r>
    </w:p>
    <w:p w14:paraId="7B68D2BB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m = 0.7889</w:t>
      </w:r>
    </w:p>
    <w:p w14:paraId="7F69457E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n = 1.5093</w:t>
      </w:r>
    </w:p>
    <w:p w14:paraId="049BF2D4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Q1 = 1.6848e+05</w:t>
      </w:r>
    </w:p>
    <w:p w14:paraId="6DBF72D3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F2 = 0.5834</w:t>
      </w:r>
    </w:p>
    <w:p w14:paraId="64A4F140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Diferite Formate</w:t>
      </w:r>
    </w:p>
    <w:p w14:paraId="26C813F8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Format Short:</w:t>
      </w:r>
    </w:p>
    <w:p w14:paraId="64B2E443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Q1 = 1.6848e+05</w:t>
      </w:r>
    </w:p>
    <w:p w14:paraId="3DEBD002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F2 = 0.5834</w:t>
      </w:r>
    </w:p>
    <w:p w14:paraId="1A97A542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Format long:</w:t>
      </w:r>
    </w:p>
    <w:p w14:paraId="46ABA839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Q1 = 168483.2170463648</w:t>
      </w:r>
    </w:p>
    <w:p w14:paraId="426164FA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F2 = 0.583377374374088</w:t>
      </w:r>
    </w:p>
    <w:p w14:paraId="2D6BB598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Format Hex:</w:t>
      </w:r>
    </w:p>
    <w:p w14:paraId="18225BD7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Q1 = 41049119bc82cdf5</w:t>
      </w:r>
    </w:p>
    <w:p w14:paraId="79620F3D" w14:textId="5E9548B9" w:rsidR="005E4B9F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lastRenderedPageBreak/>
        <w:t>F2 = 3fe2ab07070537be</w:t>
      </w:r>
    </w:p>
    <w:p w14:paraId="3DCDD502" w14:textId="2E7DE4C5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Comanda Whos:</w:t>
      </w:r>
    </w:p>
    <w:p w14:paraId="1C7191AF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Variables visible from the current scope:</w:t>
      </w:r>
    </w:p>
    <w:p w14:paraId="4BEEA5E3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</w:p>
    <w:p w14:paraId="1D5EE1F7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variables in scope: top scope</w:t>
      </w:r>
    </w:p>
    <w:p w14:paraId="5C0F74CE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</w:p>
    <w:p w14:paraId="5800E5E4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Attr Name        Size                     Bytes  Class</w:t>
      </w:r>
    </w:p>
    <w:p w14:paraId="35803A9D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==== ====        ====                     =====  =====</w:t>
      </w:r>
    </w:p>
    <w:p w14:paraId="13556A43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     F2          1x1                          8  double</w:t>
      </w:r>
    </w:p>
    <w:p w14:paraId="4EDA3BEB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     Q1          1x1                          8  double</w:t>
      </w:r>
    </w:p>
    <w:p w14:paraId="25398D53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     a           1x1                          8  double</w:t>
      </w:r>
    </w:p>
    <w:p w14:paraId="2BEF72A9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     b           1x1                          8  double</w:t>
      </w:r>
    </w:p>
    <w:p w14:paraId="1C0E7824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     m           1x1                          8  double</w:t>
      </w:r>
    </w:p>
    <w:p w14:paraId="7223C023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     n           1x1                          8  double</w:t>
      </w:r>
    </w:p>
    <w:p w14:paraId="608EEE5B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     x           1x1                          8  double</w:t>
      </w:r>
    </w:p>
    <w:p w14:paraId="665B0BC6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      y           1x1                          8  double</w:t>
      </w:r>
    </w:p>
    <w:p w14:paraId="4DDF884A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</w:p>
    <w:p w14:paraId="2013DD37" w14:textId="137C652A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Total is 8 elements using 64 bytes</w:t>
      </w:r>
    </w:p>
    <w:p w14:paraId="21E48B8E" w14:textId="51F7CC41" w:rsidR="005E4B9F" w:rsidRPr="006325FB" w:rsidRDefault="005E4B9F" w:rsidP="00111865">
      <w:pPr>
        <w:spacing w:after="160" w:line="259" w:lineRule="auto"/>
        <w:rPr>
          <w:sz w:val="24"/>
          <w:szCs w:val="24"/>
          <w:lang w:val="ro-MD"/>
        </w:rPr>
      </w:pPr>
    </w:p>
    <w:p w14:paraId="797B247F" w14:textId="528B5F41" w:rsidR="00111865" w:rsidRPr="006325FB" w:rsidRDefault="00111865" w:rsidP="00111865">
      <w:pPr>
        <w:spacing w:after="160" w:line="259" w:lineRule="auto"/>
        <w:rPr>
          <w:b/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Ex.3 De calculat valorile funcţiei pe segmentul dat în N puncte la intervale egale unul de altul.</w:t>
      </w:r>
    </w:p>
    <w:p w14:paraId="5FC2753F" w14:textId="7E34BEDA" w:rsidR="00111865" w:rsidRPr="006325FB" w:rsidRDefault="005E4B9F" w:rsidP="00111865">
      <w:pPr>
        <w:spacing w:after="160" w:line="259" w:lineRule="auto"/>
        <w:rPr>
          <w:sz w:val="24"/>
          <w:szCs w:val="24"/>
          <w:lang w:val="ro-M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MD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ro-MD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-x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cosx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ro-MD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ro-MD"/>
            </w:rPr>
            <m:t>+1)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  <w:lang w:val="ro-MD"/>
            </w:rPr>
            <m:t>; 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-1,3</m:t>
              </m:r>
            </m:e>
          </m:d>
          <m:r>
            <w:rPr>
              <w:rFonts w:ascii="Cambria Math" w:hAnsi="Cambria Math"/>
              <w:sz w:val="24"/>
              <w:szCs w:val="24"/>
              <w:lang w:val="ro-MD"/>
            </w:rPr>
            <m:t>, N=8</m:t>
          </m:r>
        </m:oMath>
      </m:oMathPara>
    </w:p>
    <w:p w14:paraId="7D0327C0" w14:textId="17276D75" w:rsidR="005E4B9F" w:rsidRPr="006325FB" w:rsidRDefault="005E4B9F" w:rsidP="0011186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Rezolvare:</w:t>
      </w:r>
    </w:p>
    <w:p w14:paraId="5E0A0C8A" w14:textId="1233A201" w:rsidR="004A3B51" w:rsidRPr="006325FB" w:rsidRDefault="00220C85" w:rsidP="004A3B51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drawing>
          <wp:inline distT="0" distB="0" distL="0" distR="0" wp14:anchorId="61DACE83" wp14:editId="6E1BFC24">
            <wp:extent cx="2301240" cy="15657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5974" cy="15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2CD" w14:textId="04EECD43" w:rsidR="00220C85" w:rsidRPr="006325FB" w:rsidRDefault="0045384F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Rezultatul Aparut in Consola</w:t>
      </w:r>
      <w:r w:rsidR="00220C85" w:rsidRPr="006325FB">
        <w:rPr>
          <w:sz w:val="24"/>
          <w:szCs w:val="24"/>
          <w:lang w:val="ro-MD"/>
        </w:rPr>
        <w:t>:</w:t>
      </w:r>
    </w:p>
    <w:p w14:paraId="181B9CC7" w14:textId="229A4CF1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Exercitiul 3</w:t>
      </w:r>
    </w:p>
    <w:p w14:paraId="765A3EA7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a = bff0000000000000</w:t>
      </w:r>
    </w:p>
    <w:p w14:paraId="7F228DFE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b = 4008000000000000</w:t>
      </w:r>
    </w:p>
    <w:p w14:paraId="6BAE36E4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lastRenderedPageBreak/>
        <w:t>N = 4020000000000000</w:t>
      </w:r>
    </w:p>
    <w:p w14:paraId="157CBF25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pas = 3fe2492492492492</w:t>
      </w:r>
    </w:p>
    <w:p w14:paraId="6DBD9AB9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x =</w:t>
      </w:r>
    </w:p>
    <w:p w14:paraId="1DE59276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</w:p>
    <w:p w14:paraId="0B307809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bff0000000000000  bfdb6db6db6db6dc  3fc2492492492490  3fe6db6db6db6db6  3ff4924924924924  3ffdb6db6db6db6c  40036db6db6db6db  4008000000000000</w:t>
      </w:r>
    </w:p>
    <w:p w14:paraId="5D79A977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</w:p>
    <w:p w14:paraId="1F671CEA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y =</w:t>
      </w:r>
    </w:p>
    <w:p w14:paraId="51CCF8F3" w14:textId="77777777" w:rsidR="00220C8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</w:p>
    <w:p w14:paraId="4D0D0794" w14:textId="3F77681B" w:rsidR="00111865" w:rsidRPr="006325FB" w:rsidRDefault="00220C85" w:rsidP="00220C8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 xml:space="preserve">  40077fc5377c5a96  3ffc954cb248d048  3fec4ce1f2404a18  3fe4a5183f47bd0d  bfaedb90a92cc6e5  bfe52f2f6e3c2dc3  3fe208cc4c414168  bfdd083158bd21e0</w:t>
      </w:r>
    </w:p>
    <w:p w14:paraId="0ACD5BE7" w14:textId="77777777" w:rsidR="0045384F" w:rsidRPr="006325FB" w:rsidRDefault="0045384F" w:rsidP="00216E79">
      <w:pPr>
        <w:jc w:val="both"/>
        <w:rPr>
          <w:sz w:val="24"/>
          <w:szCs w:val="24"/>
          <w:lang w:val="en-US"/>
        </w:rPr>
      </w:pPr>
      <w:r w:rsidRPr="006325FB">
        <w:rPr>
          <w:sz w:val="24"/>
          <w:szCs w:val="24"/>
          <w:lang w:val="ro-MD"/>
        </w:rPr>
        <w:t xml:space="preserve">CONCLUZII: </w:t>
      </w:r>
      <w:r w:rsidRPr="006325FB">
        <w:rPr>
          <w:sz w:val="24"/>
          <w:szCs w:val="24"/>
          <w:lang w:val="en-US"/>
        </w:rPr>
        <w:t>In lucrarea de laborator numarul 1 am facut cunostinta cu programul de calculator pentru efectuarea calculelor numerice:MATLAB.Am studiat interfata programei , comenzile principale de redactarea a randului,expresiile aritmetice ,functiile ,varibilele si matricele si am studiat convertirea expresiilor matematice in limbajul calculatorului .</w:t>
      </w:r>
    </w:p>
    <w:p w14:paraId="7F19D778" w14:textId="036668C1" w:rsidR="002C6858" w:rsidRPr="0045384F" w:rsidRDefault="002C6858" w:rsidP="002C6858">
      <w:pPr>
        <w:spacing w:after="160" w:line="259" w:lineRule="auto"/>
        <w:rPr>
          <w:sz w:val="24"/>
          <w:szCs w:val="24"/>
          <w:lang w:val="en-US"/>
        </w:rPr>
      </w:pPr>
    </w:p>
    <w:p w14:paraId="28678F7A" w14:textId="77777777" w:rsidR="002C6858" w:rsidRDefault="002C6858" w:rsidP="002C6858">
      <w:pPr>
        <w:spacing w:after="160" w:line="259" w:lineRule="auto"/>
        <w:rPr>
          <w:sz w:val="24"/>
          <w:szCs w:val="24"/>
          <w:lang w:val="ro-MD"/>
        </w:rPr>
      </w:pPr>
    </w:p>
    <w:p w14:paraId="4F8E457D" w14:textId="0732AC3E" w:rsidR="00A32188" w:rsidRPr="00DB34FB" w:rsidRDefault="00A32188" w:rsidP="00DB34FB">
      <w:pPr>
        <w:spacing w:after="160" w:line="259" w:lineRule="auto"/>
        <w:rPr>
          <w:sz w:val="36"/>
          <w:szCs w:val="36"/>
          <w:lang w:val="ro-MD"/>
        </w:rPr>
      </w:pPr>
    </w:p>
    <w:sectPr w:rsidR="00A32188" w:rsidRPr="00DB34FB" w:rsidSect="00CC389C">
      <w:pgSz w:w="11906" w:h="16838"/>
      <w:pgMar w:top="1134" w:right="850" w:bottom="1134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DABB5" w14:textId="77777777" w:rsidR="00EE035A" w:rsidRDefault="00EE035A" w:rsidP="0032198E">
      <w:r>
        <w:separator/>
      </w:r>
    </w:p>
  </w:endnote>
  <w:endnote w:type="continuationSeparator" w:id="0">
    <w:p w14:paraId="437A7969" w14:textId="77777777" w:rsidR="00EE035A" w:rsidRDefault="00EE035A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569C0" w14:textId="77777777" w:rsidR="00EE035A" w:rsidRDefault="00EE035A" w:rsidP="0032198E">
      <w:r>
        <w:separator/>
      </w:r>
    </w:p>
  </w:footnote>
  <w:footnote w:type="continuationSeparator" w:id="0">
    <w:p w14:paraId="2838A467" w14:textId="77777777" w:rsidR="00EE035A" w:rsidRDefault="00EE035A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9A"/>
    <w:rsid w:val="00002599"/>
    <w:rsid w:val="00014AF1"/>
    <w:rsid w:val="00084140"/>
    <w:rsid w:val="00090AB8"/>
    <w:rsid w:val="000A7C61"/>
    <w:rsid w:val="000B0BF2"/>
    <w:rsid w:val="000B65B2"/>
    <w:rsid w:val="00101634"/>
    <w:rsid w:val="00111865"/>
    <w:rsid w:val="00127A35"/>
    <w:rsid w:val="001355A6"/>
    <w:rsid w:val="00186BDF"/>
    <w:rsid w:val="001F6A28"/>
    <w:rsid w:val="00216E79"/>
    <w:rsid w:val="00217793"/>
    <w:rsid w:val="00220C85"/>
    <w:rsid w:val="002C6858"/>
    <w:rsid w:val="0032198E"/>
    <w:rsid w:val="0035035D"/>
    <w:rsid w:val="003A0CBC"/>
    <w:rsid w:val="003A55B8"/>
    <w:rsid w:val="003C248A"/>
    <w:rsid w:val="003D301B"/>
    <w:rsid w:val="00407069"/>
    <w:rsid w:val="0045384F"/>
    <w:rsid w:val="00494A36"/>
    <w:rsid w:val="004A3B51"/>
    <w:rsid w:val="004C0E7A"/>
    <w:rsid w:val="004F3452"/>
    <w:rsid w:val="00544D84"/>
    <w:rsid w:val="00574F6A"/>
    <w:rsid w:val="005C3361"/>
    <w:rsid w:val="005E3C83"/>
    <w:rsid w:val="005E4B9F"/>
    <w:rsid w:val="00604B5A"/>
    <w:rsid w:val="00632277"/>
    <w:rsid w:val="006325FB"/>
    <w:rsid w:val="00693F7A"/>
    <w:rsid w:val="007230E7"/>
    <w:rsid w:val="0072509A"/>
    <w:rsid w:val="007A5120"/>
    <w:rsid w:val="007F1200"/>
    <w:rsid w:val="00803390"/>
    <w:rsid w:val="00807B95"/>
    <w:rsid w:val="008211CD"/>
    <w:rsid w:val="00852B70"/>
    <w:rsid w:val="00853D6B"/>
    <w:rsid w:val="008679EE"/>
    <w:rsid w:val="00874EFF"/>
    <w:rsid w:val="008A357D"/>
    <w:rsid w:val="008C5B0E"/>
    <w:rsid w:val="009C161F"/>
    <w:rsid w:val="00A32188"/>
    <w:rsid w:val="00AC7DF6"/>
    <w:rsid w:val="00AD5A74"/>
    <w:rsid w:val="00AD7367"/>
    <w:rsid w:val="00AF18F8"/>
    <w:rsid w:val="00B36C5C"/>
    <w:rsid w:val="00BA07E9"/>
    <w:rsid w:val="00BB50D0"/>
    <w:rsid w:val="00C0500E"/>
    <w:rsid w:val="00CC389C"/>
    <w:rsid w:val="00D33933"/>
    <w:rsid w:val="00DB34FB"/>
    <w:rsid w:val="00DE1B7B"/>
    <w:rsid w:val="00E123A2"/>
    <w:rsid w:val="00E30E0A"/>
    <w:rsid w:val="00E6426E"/>
    <w:rsid w:val="00ED065D"/>
    <w:rsid w:val="00EE035A"/>
    <w:rsid w:val="00F24C0C"/>
    <w:rsid w:val="00F31210"/>
    <w:rsid w:val="00FC5359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Normal (Web)"/>
    <w:basedOn w:val="a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a4">
    <w:name w:val="List Paragraph"/>
    <w:basedOn w:val="a"/>
    <w:uiPriority w:val="34"/>
    <w:qFormat/>
    <w:rsid w:val="00874E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a9">
    <w:name w:val="Placeholder Text"/>
    <w:basedOn w:val="a0"/>
    <w:uiPriority w:val="99"/>
    <w:semiHidden/>
    <w:rsid w:val="002C6858"/>
    <w:rPr>
      <w:color w:val="808080"/>
    </w:rPr>
  </w:style>
  <w:style w:type="paragraph" w:customStyle="1" w:styleId="Default">
    <w:name w:val="Default"/>
    <w:rsid w:val="00453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13" ma:contentTypeDescription="Create a new document." ma:contentTypeScope="" ma:versionID="04a6e70ffe3da89cecbfc8a415338c14">
  <xsd:schema xmlns:xsd="http://www.w3.org/2001/XMLSchema" xmlns:xs="http://www.w3.org/2001/XMLSchema" xmlns:p="http://schemas.microsoft.com/office/2006/metadata/properties" xmlns:ns2="8961ce8f-4b12-4d74-a4a3-3dbf1939774c" xmlns:ns3="1433c23a-dea2-4dca-95f2-4e0eccbb466e" targetNamespace="http://schemas.microsoft.com/office/2006/metadata/properties" ma:root="true" ma:fieldsID="6e7f383073292cbb5d37eaef461394f8" ns2:_="" ns3:_="">
    <xsd:import namespace="8961ce8f-4b12-4d74-a4a3-3dbf1939774c"/>
    <xsd:import namespace="1433c23a-dea2-4dca-95f2-4e0eccbb46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3c23a-dea2-4dca-95f2-4e0eccbb4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8C7-ADE3-4FBA-AB9B-FF82B6DC5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1433c23a-dea2-4dca-95f2-4e0eccbb4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4ED302-9A06-486B-906B-5D410EB2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Asus</cp:lastModifiedBy>
  <cp:revision>21</cp:revision>
  <dcterms:created xsi:type="dcterms:W3CDTF">2022-01-22T09:09:00Z</dcterms:created>
  <dcterms:modified xsi:type="dcterms:W3CDTF">2022-02-03T16:59:00Z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