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z3hdm1r4x4a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Лучшие эпизодывысоким рейтингом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Конана с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дубляжа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«Детектив Конан» - это увлекательная японская детективная манга, полюбившаяся сотням миллионов читателей по всему миру, по экранизации фильма. У сериала Конана много серий. Среди них самые лучшие и получившие наивысшие оценки эпизоды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дубляжа Конана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f0xfa3xym1i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Школьные призраки «Школьные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призраки» - шестой эпизод сериала «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Детектив Конан»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вышедшего 20 апреля 2002 года. Содержание этого эпизода рассказывает 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детективе Конане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его друзьях, бродящих по улицам и переулкам Лондона, Англия, и даже по местам где раньше жил Шерлок Холмс. Цель - поиск улик, чтобы поймать Джека-Потрошителя (JTP) - опасного убийцу. Когда фильм вышел на экраны, он принес около 3,38 миллиарда иен дохода. По сравнению с продажами предыдущих 5 сезонов School Spectre намного выше.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School Ghosts - это самый популярный дублирующий эпизод Конана</w:t>
      </w:r>
    </w:p>
    <w:p w:rsidR="00000000" w:rsidDel="00000000" w:rsidP="00000000" w:rsidRDefault="00000000" w:rsidRPr="00000000" w14:paraId="0000000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ngjs3di4pf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Бомба в небоскребе Небоскреб - один из самых популярных эпизодов. Эпизод был официально выпущен в 1997 году в Японии и быстро стал популярным во многих странах. Хотя по сравнению с другими эпизодами, в небоскребе не так много захватывающих детективных подробностей, но он получает очки, когда постоянное размещение персонажей в ситуации «тысячи фунтов висящих волос» заставляет зрителей сильно нервничать. .</w:t>
      </w:r>
    </w:p>
    <w:p w:rsidR="00000000" w:rsidDel="00000000" w:rsidP="00000000" w:rsidRDefault="00000000" w:rsidRPr="00000000" w14:paraId="0000000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c1sfmw9anjz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Crimson Love Song.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вам нравится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детектив Конан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 точно не сможете пропустить этот эпизод. Это 21-й эпизод в сериале «Детектив Конан», официальная премьера которого состоялась 15 апреля 2017 года. Во Вьетнаме фильм был выпущен 8 сентября 2017 года 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Содержание эпизода «Малиновая любовь» рассказывает подробности взрыва бомбы на Nichiuri TV. станции вместе с изобретением Каруты - бывшего чемпиона Японии и загадками, которые многие не знают о награде. Карута.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В эпизоде ​​появляется новый персонаж, Оока Момиджи, она утверждает, что является невестой Хаттори. Ее внешний вид все усложняет и усложняет. 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rtl w:val="0"/>
        </w:rPr>
        <w:t xml:space="preserve">Малиновая песня о любви чрезвычайно привлекательна.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По статистике, малиновая песня о любви является самым кассовым эпизодом в сериале «Детектив Конан», поскольку в ней полностью сочетаются такие элементы, как детектив, действие и привязанность, чтобы привлечь внимание зрителей.</w:t>
      </w:r>
    </w:p>
    <w:p w:rsidR="00000000" w:rsidDel="00000000" w:rsidP="00000000" w:rsidRDefault="00000000" w:rsidRPr="00000000" w14:paraId="0000000F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l39rsg0g50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11-й нападающий.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Это тоже очень ГОРЯЧИЙ эпизод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озвучивания Конана, он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принадлежит к 16-му эпизоду в сериале. Этот эпизод вращается вокруг заговора с целью взорвать серию стадионов, проходящих во время национальных чемпионатов. В захватывающих, драматических и неожиданных ситуациях нетрудно понять, когда этот эпизод принесет продюсеру высокие продажи.</w:t>
      </w:r>
    </w:p>
    <w:p w:rsidR="00000000" w:rsidDel="00000000" w:rsidP="00000000" w:rsidRDefault="00000000" w:rsidRPr="00000000" w14:paraId="00000011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w3hu2ouihe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15 минут молчания.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Если вы поклонник Детектива Конана, вы определенно не можете игнорировать 15-минутный тихий эпизод, который был выпущен в Японии 16 апреля 2011 года. В этом эпизоде ​​много интересных деталей и еще две группы Появляются персонажи: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Первый, полицейское управление Токио с инспектором Мегуре и Сато - красивая молодая женщина-полицейский и дурачок Такаги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Хай, команда детективов. Класс 1B состоит из Ayumi, Genta, Mitsu, Haibara Ai.</w:t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70" r="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rtl w:val="0"/>
        </w:rPr>
        <w:t xml:space="preserve">15 минут супер интересного спокойствия.</w:t>
      </w:r>
    </w:p>
    <w:p w:rsidR="00000000" w:rsidDel="00000000" w:rsidP="00000000" w:rsidRDefault="00000000" w:rsidRPr="00000000" w14:paraId="0000001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6772npno0i3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Огненный подсолнух.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Это тоже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эпизод озвучивания Конана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довольно интересный, привлекающий большое количество последователей. Этот эпизод вдохновлен картинами с подсолнухами, написанными Винсентом Ван Гогом - гением мирового художника. Все материалы относятся к неразгаданным загадочным историям, произошедшим в том месте, где была запущена коллекция картин подсолнечника. По сравнению со многими другими эпизодами сериала, пылающие подсолнухи не волнуют и не волнуют, а странные и разные.</w:t>
      </w:r>
    </w:p>
    <w:p w:rsidR="00000000" w:rsidDel="00000000" w:rsidP="00000000" w:rsidRDefault="00000000" w:rsidRPr="00000000" w14:paraId="0000001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p3qbgqe2y0i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Лабиринт в Старом городе.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Выпущен в 2003 году и принадлежит к 7-му тому серии «Детектив Конан». Лабиринт в старом городе в основном рассказывает об умелом фехтовальщике, а лук стал причиной 5 убийств подряд, в результате чего полиция Тойоко столкнулась с множеством трудностей. В то же время в этой серии рассказывается история первой любви Хаттори.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141" l="0" r="0" t="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4"/>
          <w:szCs w:val="24"/>
          <w:rtl w:val="0"/>
        </w:rPr>
        <w:t xml:space="preserve">Смотрите серию про лабиринт в старом городе</w:t>
      </w:r>
    </w:p>
    <w:p w:rsidR="00000000" w:rsidDel="00000000" w:rsidP="00000000" w:rsidRDefault="00000000" w:rsidRPr="00000000" w14:paraId="0000001D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m3lg8hy7sl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Темный кошмар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Следующая серия Конана, которую вы не должны пропустить, - это темный кошмар 20-й серии сериала. Все содержание этого эпизода сосредоточено в основном на Черной организации, преследующей человека с амнезией, который случайно столкнулся с Конаном. В этом эпизоде ​​не так много девственных элементов, но больше элементов действия.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Выше представлены серии, которые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Конанозвучивает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хорошо, интересует многих и приносит наибольшую прибыль. Время этой серии было загружено на сайт.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Если у вас нет времени наслаждаться, вы можете посетить веб-сайт для отслеживания. Кроме того, здесь есть много других эпизодов, которые обязательно удовлетворят страсть тех, кто любит детектива Конана.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.jpg"/><Relationship Id="rId13" Type="http://schemas.openxmlformats.org/officeDocument/2006/relationships/hyperlink" Target="https://g.co/kgs/1W39GD" TargetMode="Externa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RJeuWYiy20OUVnqdSrqVXaG1lSEgox8AbJ49TyobT05JZd8q0_yP0aMjEMbmQ2IeCEld-XRQ94OLP9/pub" TargetMode="External"/><Relationship Id="rId8" Type="http://schemas.openxmlformats.org/officeDocument/2006/relationships/hyperlink" Target="https://local.google.com/place?id=15677222791983619891&amp;use=posts&amp;lpsid=6670513366266483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