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E6" w:rsidRDefault="00A55EE6" w:rsidP="00A55EE6">
      <w:pPr>
        <w:rPr>
          <w:rFonts w:ascii="Calibri" w:hAnsi="Calibri" w:cs="Calibri"/>
          <w:sz w:val="22"/>
          <w:szCs w:val="22"/>
          <w:lang w:eastAsia="en-US"/>
        </w:rPr>
      </w:pPr>
      <w:bookmarkStart w:id="0" w:name="_GoBack"/>
      <w:bookmarkEnd w:id="0"/>
    </w:p>
    <w:p w:rsidR="008C50AC" w:rsidRPr="00CE63C2" w:rsidRDefault="008C50AC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Selector de informació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n gráfica que afecta al punto 2</w:t>
      </w:r>
      <w:r w:rsidR="00AF3888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, 4 al 16 (</w:t>
      </w:r>
      <w:proofErr w:type="spellStart"/>
      <w:r w:rsidR="00AF3888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a.i.</w:t>
      </w:r>
      <w:proofErr w:type="spellEnd"/>
      <w:r w:rsidR="00AF3888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)</w:t>
      </w: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. Que permita seleccionar por los siguientes campos simultáneamente: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Punto 2: </w:t>
      </w:r>
    </w:p>
    <w:p w:rsidR="00AF3888" w:rsidRPr="00CE63C2" w:rsidRDefault="00AF3888" w:rsidP="00AF3888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Estado</w:t>
      </w:r>
    </w:p>
    <w:p w:rsidR="008C50AC" w:rsidRPr="00CE63C2" w:rsidRDefault="008C50AC" w:rsidP="00AF3888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Rango de fechas.</w:t>
      </w:r>
    </w:p>
    <w:p w:rsidR="008C50AC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4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5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6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7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8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9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10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11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12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13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14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15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AF3888" w:rsidRPr="00CE63C2" w:rsidRDefault="00AF3888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Punto 16</w:t>
      </w:r>
      <w:r w:rsidR="00E6670A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completo</w:t>
      </w:r>
    </w:p>
    <w:p w:rsidR="00932FE9" w:rsidRPr="00932FE9" w:rsidRDefault="00932FE9" w:rsidP="00932FE9">
      <w:pPr>
        <w:rPr>
          <w:rFonts w:ascii="Calibri" w:hAnsi="Calibri" w:cs="Calibri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Localizar y poner sobre el plano digital todos los NOEX  pendientes de explosionar: Desplegable con foto, calibre y tipo de especialista a actuar para su neutralización (TDM o EOD)</w:t>
      </w:r>
    </w:p>
    <w:p w:rsidR="00A55EE6" w:rsidRPr="00CE63C2" w:rsidRDefault="00A55EE6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Coordenadas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(como etiqueta emergente al pasar el cursor del ratón por encima y como</w:t>
      </w:r>
      <w:r w:rsidR="00982A7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parte del 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formulario emergente al clicar dos veces sobre el símbolo)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Datum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Nº de Huso UTM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Coordenadas X al metro: 6 dígitos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Coordenadas Y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</w:t>
      </w: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al metro: 7 dígitos</w:t>
      </w:r>
    </w:p>
    <w:p w:rsidR="00A55EE6" w:rsidRPr="00CE63C2" w:rsidRDefault="00A55EE6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Estado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Pendiente explosionar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(por color símbolo)</w:t>
      </w:r>
    </w:p>
    <w:p w:rsidR="00A55EE6" w:rsidRPr="00CE63C2" w:rsidRDefault="00A55EE6" w:rsidP="008C50A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Explosionado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(por color símbolo)</w:t>
      </w:r>
    </w:p>
    <w:p w:rsidR="00A55EE6" w:rsidRPr="00CE63C2" w:rsidRDefault="00A55EE6" w:rsidP="008C50A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Fecha</w:t>
      </w:r>
      <w:r w:rsidR="00277A5C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</w:t>
      </w:r>
      <w:r w:rsidR="00277A5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(como parte del  formulario emergente al clicar dos veces sobre el símbolo)</w:t>
      </w:r>
    </w:p>
    <w:p w:rsidR="00A55EE6" w:rsidRPr="00CE63C2" w:rsidRDefault="00A55EE6" w:rsidP="00C75C43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Explosionado por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(como</w:t>
      </w:r>
      <w:r w:rsidR="00982A7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parte del 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formulario emergente al clicar dos veces sobre el símbolo)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Empleo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Nombre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Apellido 1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Apellido 2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Unidad</w:t>
      </w:r>
    </w:p>
    <w:p w:rsidR="00A55EE6" w:rsidRPr="00CE63C2" w:rsidRDefault="00A55EE6" w:rsidP="008C50AC">
      <w:pPr>
        <w:pStyle w:val="Prrafodelista"/>
        <w:numPr>
          <w:ilvl w:val="5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TDM/EOD</w:t>
      </w:r>
      <w:r w:rsidR="00932FE9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/</w:t>
      </w: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otro</w:t>
      </w:r>
    </w:p>
    <w:p w:rsidR="008C50AC" w:rsidRPr="00CE63C2" w:rsidRDefault="008C50AC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Calibre</w:t>
      </w:r>
      <w:r w:rsidR="00982A7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 (como parte del  formulario emergente al clicar dos veces sobre el símbolo)</w:t>
      </w:r>
    </w:p>
    <w:p w:rsidR="00A55EE6" w:rsidRPr="00CE63C2" w:rsidRDefault="00A55EE6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Fotos</w:t>
      </w:r>
      <w:r w:rsidR="00982A7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(como parte del  formulario emergente al clicar dos veces sobre el símbolo)</w:t>
      </w:r>
    </w:p>
    <w:p w:rsidR="00A55EE6" w:rsidRPr="00CE63C2" w:rsidRDefault="00A55EE6" w:rsidP="008C50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Observaciones</w:t>
      </w:r>
      <w:r w:rsidR="00982A7C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(como parte del  formulario emergente al clicar dos veces sobre el símbolo)</w:t>
      </w:r>
    </w:p>
    <w:p w:rsidR="00975A36" w:rsidRPr="00932FE9" w:rsidRDefault="00975A36" w:rsidP="00975A36">
      <w:pPr>
        <w:pStyle w:val="Prrafodelista"/>
        <w:ind w:left="216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 xml:space="preserve">Mantener histórico de NOEX explosionados para mejorar las zonas de </w:t>
      </w:r>
      <w:proofErr w:type="spellStart"/>
      <w:r>
        <w:rPr>
          <w:rFonts w:ascii="Calibri" w:hAnsi="Calibri" w:cs="Calibri"/>
          <w:sz w:val="22"/>
          <w:szCs w:val="22"/>
          <w:lang w:eastAsia="en-US"/>
        </w:rPr>
        <w:t>rastrilleo</w:t>
      </w:r>
      <w:proofErr w:type="spellEnd"/>
      <w:r>
        <w:rPr>
          <w:rFonts w:ascii="Calibri" w:hAnsi="Calibri" w:cs="Calibri"/>
          <w:sz w:val="22"/>
          <w:szCs w:val="22"/>
          <w:lang w:eastAsia="en-US"/>
        </w:rPr>
        <w:t xml:space="preserve"> y limpieza de cortafuegos. (foto, </w:t>
      </w:r>
      <w:r w:rsidR="0048527F" w:rsidRPr="0048527F">
        <w:rPr>
          <w:rFonts w:ascii="Calibri" w:hAnsi="Calibri" w:cs="Calibri"/>
          <w:b/>
          <w:color w:val="FF0000"/>
          <w:sz w:val="22"/>
          <w:szCs w:val="22"/>
          <w:lang w:eastAsia="en-US"/>
        </w:rPr>
        <w:t>¿</w:t>
      </w:r>
      <w:r>
        <w:rPr>
          <w:rFonts w:ascii="Calibri" w:hAnsi="Calibri" w:cs="Calibri"/>
          <w:sz w:val="22"/>
          <w:szCs w:val="22"/>
          <w:lang w:eastAsia="en-US"/>
        </w:rPr>
        <w:t xml:space="preserve">profundidad del </w:t>
      </w:r>
      <w:proofErr w:type="spellStart"/>
      <w:r>
        <w:rPr>
          <w:rFonts w:ascii="Calibri" w:hAnsi="Calibri" w:cs="Calibri"/>
          <w:sz w:val="22"/>
          <w:szCs w:val="22"/>
          <w:lang w:eastAsia="en-US"/>
        </w:rPr>
        <w:t>noex</w:t>
      </w:r>
      <w:proofErr w:type="spellEnd"/>
      <w:r w:rsidR="0048527F" w:rsidRPr="0048527F">
        <w:rPr>
          <w:rFonts w:ascii="Calibri" w:hAnsi="Calibri" w:cs="Calibri"/>
          <w:b/>
          <w:color w:val="FF0000"/>
          <w:sz w:val="22"/>
          <w:szCs w:val="22"/>
          <w:lang w:eastAsia="en-US"/>
        </w:rPr>
        <w:t>?</w:t>
      </w:r>
      <w:r>
        <w:rPr>
          <w:rFonts w:ascii="Calibri" w:hAnsi="Calibri" w:cs="Calibri"/>
          <w:sz w:val="22"/>
          <w:szCs w:val="22"/>
          <w:lang w:eastAsia="en-US"/>
        </w:rPr>
        <w:t>, estado…) Documento ya solicitado por DIVOPE</w:t>
      </w:r>
      <w:r w:rsidR="00A57AAD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A57AAD">
        <w:rPr>
          <w:rFonts w:ascii="Calibri" w:hAnsi="Calibri" w:cs="Calibri"/>
          <w:color w:val="FF0000"/>
          <w:sz w:val="22"/>
          <w:szCs w:val="22"/>
          <w:lang w:eastAsia="en-US"/>
        </w:rPr>
        <w:t>(contenido en punto 2)</w:t>
      </w:r>
    </w:p>
    <w:p w:rsidR="00975A36" w:rsidRDefault="00975A36" w:rsidP="00975A36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A55EE6" w:rsidRPr="00975A3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Las líneas de seguridad del campo. En particular las de Boyero (sectores de tiro y líneas de seguridad) y F-23 (línea papa).</w:t>
      </w:r>
    </w:p>
    <w:p w:rsidR="0048527F" w:rsidRPr="00975A36" w:rsidRDefault="0048527F" w:rsidP="0048527F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Alguien tiene que delimitar claramente la forma geométrica de cada una de estas líneas:</w:t>
      </w:r>
    </w:p>
    <w:p w:rsidR="0048527F" w:rsidRPr="00975A36" w:rsidRDefault="0048527F" w:rsidP="0048527F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Líneas rectas o quebradas: </w:t>
      </w:r>
    </w:p>
    <w:p w:rsidR="0048527F" w:rsidRPr="00975A36" w:rsidRDefault="0048527F" w:rsidP="0048527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Coordenadas </w:t>
      </w:r>
      <w:proofErr w:type="spellStart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utm</w:t>
      </w:r>
      <w:proofErr w:type="spellEnd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 del principio y fin de cada segmento. </w:t>
      </w:r>
    </w:p>
    <w:p w:rsidR="0048527F" w:rsidRPr="00975A36" w:rsidRDefault="0048527F" w:rsidP="0048527F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 Líneas curvas: </w:t>
      </w:r>
    </w:p>
    <w:p w:rsidR="0048527F" w:rsidRPr="00975A36" w:rsidRDefault="0048527F" w:rsidP="0048527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se supone que son circunferencias (círculos) o sectores circulares.</w:t>
      </w:r>
    </w:p>
    <w:p w:rsidR="0048527F" w:rsidRPr="00975A36" w:rsidRDefault="0048527F" w:rsidP="0048527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Coordenadas UTM del centro.</w:t>
      </w:r>
    </w:p>
    <w:p w:rsidR="0048527F" w:rsidRPr="00975A36" w:rsidRDefault="0048527F" w:rsidP="0048527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Ángulo del sector circular</w:t>
      </w:r>
    </w:p>
    <w:p w:rsidR="0048527F" w:rsidRPr="00975A36" w:rsidRDefault="0048527F" w:rsidP="0048527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Orientación de la bisectriz del sector circular</w:t>
      </w:r>
    </w:p>
    <w:p w:rsidR="00975A36" w:rsidRPr="00975A36" w:rsidRDefault="00975A36" w:rsidP="00975A36">
      <w:pPr>
        <w:pStyle w:val="Prrafodelista"/>
        <w:ind w:left="3600"/>
        <w:rPr>
          <w:rFonts w:ascii="Calibri" w:hAnsi="Calibri" w:cs="Calibri"/>
          <w:sz w:val="22"/>
          <w:szCs w:val="22"/>
          <w:lang w:eastAsia="en-US"/>
        </w:rPr>
      </w:pPr>
    </w:p>
    <w:p w:rsidR="00A55EE6" w:rsidRPr="00975A3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proofErr w:type="spellStart"/>
      <w:r w:rsidRPr="00975A36">
        <w:rPr>
          <w:rFonts w:ascii="Calibri" w:hAnsi="Calibri" w:cs="Calibri"/>
          <w:sz w:val="22"/>
          <w:szCs w:val="22"/>
          <w:lang w:eastAsia="en-US"/>
        </w:rPr>
        <w:t>Baudín</w:t>
      </w:r>
      <w:proofErr w:type="spellEnd"/>
      <w:r w:rsidRPr="00975A36">
        <w:rPr>
          <w:rFonts w:ascii="Calibri" w:hAnsi="Calibri" w:cs="Calibri"/>
          <w:sz w:val="22"/>
          <w:szCs w:val="22"/>
          <w:lang w:eastAsia="en-US"/>
        </w:rPr>
        <w:t>, situar las zonas de seguridad en función de la carga a explosionar.</w:t>
      </w:r>
    </w:p>
    <w:p w:rsidR="00975A36" w:rsidRPr="00975A36" w:rsidRDefault="00975A36" w:rsidP="00975A36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Alguien tiene que delimitar claramente la forma geométrica de cada una de estas líneas:</w:t>
      </w:r>
    </w:p>
    <w:p w:rsidR="00975A36" w:rsidRPr="00975A36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Líneas rectas o quebradas: </w:t>
      </w:r>
    </w:p>
    <w:p w:rsidR="00975A36" w:rsidRPr="00975A36" w:rsidRDefault="00975A36" w:rsidP="00975A36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Coordenadas </w:t>
      </w:r>
      <w:proofErr w:type="spellStart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utm</w:t>
      </w:r>
      <w:proofErr w:type="spellEnd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 del principio y fin de cada segmento. </w:t>
      </w:r>
    </w:p>
    <w:p w:rsidR="00975A36" w:rsidRPr="00975A36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 Líneas curvas: </w:t>
      </w:r>
    </w:p>
    <w:p w:rsidR="00975A36" w:rsidRPr="00975A36" w:rsidRDefault="00975A36" w:rsidP="00975A36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se supone que son circunferencias (círculos) o sectores circulares.</w:t>
      </w:r>
    </w:p>
    <w:p w:rsidR="00975A36" w:rsidRPr="00975A36" w:rsidRDefault="00975A36" w:rsidP="00975A36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Coordenadas UTM del centro.</w:t>
      </w:r>
    </w:p>
    <w:p w:rsidR="00975A36" w:rsidRPr="00975A36" w:rsidRDefault="00975A36" w:rsidP="00975A36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Ángulo del sector circular</w:t>
      </w:r>
    </w:p>
    <w:p w:rsidR="00975A36" w:rsidRPr="00975A36" w:rsidRDefault="00975A36" w:rsidP="00975A36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Orientación de la bisectriz del sector circular</w:t>
      </w:r>
    </w:p>
    <w:p w:rsidR="00975A36" w:rsidRPr="0088428E" w:rsidRDefault="00975A36" w:rsidP="00975A36">
      <w:pPr>
        <w:pStyle w:val="Prrafodelista"/>
        <w:ind w:left="216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Al pinchar en las ZCP, cuadro emergente indicando el tipo de armas que se puede usar y las direcciones de tiro permitidas en cada zona.</w:t>
      </w:r>
    </w:p>
    <w:p w:rsidR="00E01BF0" w:rsidRPr="0088428E" w:rsidRDefault="00E01BF0" w:rsidP="00E01BF0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Alguien tiene que definir:</w:t>
      </w:r>
    </w:p>
    <w:p w:rsidR="00E01BF0" w:rsidRPr="0088428E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Coordenadas de la geometría de las ZCP.</w:t>
      </w:r>
    </w:p>
    <w:p w:rsidR="00E01BF0" w:rsidRPr="0088428E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Tipos de armas.</w:t>
      </w:r>
    </w:p>
    <w:p w:rsidR="00E01BF0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Coordenadas de las direcciones de tiro permitidas.</w:t>
      </w:r>
    </w:p>
    <w:p w:rsidR="00975A36" w:rsidRPr="0088428E" w:rsidRDefault="00975A36" w:rsidP="00975A36">
      <w:pPr>
        <w:pStyle w:val="Prrafodelista"/>
        <w:ind w:left="288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Instalaciones a disposición de I/A con un cuadro emergente con una breve descripción de las mismas incluyendo fotos y texto libre.</w:t>
      </w:r>
    </w:p>
    <w:p w:rsidR="0088428E" w:rsidRPr="00CE63C2" w:rsidRDefault="0088428E" w:rsidP="00E01BF0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E01BF0" w:rsidRPr="0088428E" w:rsidRDefault="00E01BF0" w:rsidP="00E01BF0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Alguien tiene que definir a qué instalaciones se refiere con:</w:t>
      </w:r>
    </w:p>
    <w:p w:rsidR="00E01BF0" w:rsidRPr="0088428E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Nombre</w:t>
      </w:r>
    </w:p>
    <w:p w:rsidR="00E01BF0" w:rsidRPr="0088428E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Coordenadas</w:t>
      </w:r>
    </w:p>
    <w:p w:rsidR="00E01BF0" w:rsidRPr="0088428E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Fotos</w:t>
      </w:r>
    </w:p>
    <w:p w:rsidR="00E01BF0" w:rsidRDefault="00E01BF0" w:rsidP="00E01BF0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Tamaño del campo de texto libre.</w:t>
      </w:r>
    </w:p>
    <w:p w:rsidR="00975A36" w:rsidRPr="0088428E" w:rsidRDefault="00975A36" w:rsidP="00975A36">
      <w:pPr>
        <w:pStyle w:val="Prrafodelista"/>
        <w:ind w:left="288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Pr="0088428E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Situación de las obras que se  estén realizando en el campo con desplegable con </w:t>
      </w:r>
      <w:proofErr w:type="gramStart"/>
      <w:r>
        <w:rPr>
          <w:rFonts w:ascii="Calibri" w:hAnsi="Calibri" w:cs="Calibri"/>
          <w:sz w:val="22"/>
          <w:szCs w:val="22"/>
          <w:lang w:eastAsia="en-US"/>
        </w:rPr>
        <w:t>foto ,</w:t>
      </w:r>
      <w:proofErr w:type="gramEnd"/>
      <w:r>
        <w:rPr>
          <w:rFonts w:ascii="Calibri" w:hAnsi="Calibri" w:cs="Calibri"/>
          <w:sz w:val="22"/>
          <w:szCs w:val="22"/>
          <w:lang w:eastAsia="en-US"/>
        </w:rPr>
        <w:t xml:space="preserve"> presupuesto, empresa, fecha de entrega…</w:t>
      </w:r>
    </w:p>
    <w:p w:rsidR="00CE63C2" w:rsidRPr="00CE63C2" w:rsidRDefault="00CE63C2" w:rsidP="002E16E4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2E16E4" w:rsidRPr="00CE63C2" w:rsidRDefault="002E16E4" w:rsidP="002E16E4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La información a incluir sería: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lastRenderedPageBreak/>
        <w:t>Coordenadas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Presupuesto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Empresa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Fecha de entrega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Fotos</w:t>
      </w:r>
    </w:p>
    <w:p w:rsidR="002E16E4" w:rsidRPr="00CE63C2" w:rsidRDefault="002E16E4" w:rsidP="002E16E4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Observaciones</w:t>
      </w:r>
      <w:r w:rsidR="0088428E"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 xml:space="preserve"> con el tamaño de caracteres permitido</w:t>
      </w:r>
    </w:p>
    <w:p w:rsidR="00975A36" w:rsidRPr="0088428E" w:rsidRDefault="00975A36" w:rsidP="00975A36">
      <w:pPr>
        <w:pStyle w:val="Prrafodelista"/>
        <w:ind w:left="288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La situación de las Zonas de Vivac Autorizados, cuadro emergente descripción de los mismos con datos de capacidades y fotografía.</w:t>
      </w:r>
    </w:p>
    <w:p w:rsidR="00975A36" w:rsidRPr="00CE63C2" w:rsidRDefault="00975A36" w:rsidP="00975A36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975A36" w:rsidRPr="0088428E" w:rsidRDefault="00975A36" w:rsidP="00975A36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 xml:space="preserve">Alguien tiene que definir </w:t>
      </w:r>
      <w:r>
        <w:rPr>
          <w:rFonts w:ascii="Calibri" w:hAnsi="Calibri" w:cs="Calibri"/>
          <w:color w:val="FF0000"/>
          <w:sz w:val="22"/>
          <w:szCs w:val="22"/>
          <w:lang w:eastAsia="en-US"/>
        </w:rPr>
        <w:t>las Zonas de Vivac Autorizados en lo que se refiere a</w:t>
      </w: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:</w:t>
      </w:r>
    </w:p>
    <w:p w:rsidR="00975A36" w:rsidRPr="0088428E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Nombre</w:t>
      </w:r>
    </w:p>
    <w:p w:rsidR="00975A36" w:rsidRPr="00975A36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Coordenadas</w:t>
      </w:r>
    </w:p>
    <w:p w:rsidR="00975A36" w:rsidRPr="00975A36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Fotos</w:t>
      </w:r>
    </w:p>
    <w:p w:rsidR="00975A36" w:rsidRDefault="00975A36" w:rsidP="00975A36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Tamaño del campo de texto libre</w:t>
      </w:r>
    </w:p>
    <w:p w:rsidR="00975A36" w:rsidRPr="00975A36" w:rsidRDefault="00975A36" w:rsidP="00975A36">
      <w:pPr>
        <w:pStyle w:val="Prrafodelista"/>
        <w:ind w:left="288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Entradas al ACMT, desplegable con foto de su estado y accesos próximos.</w:t>
      </w:r>
    </w:p>
    <w:p w:rsidR="00CE2AAC" w:rsidRPr="00CE63C2" w:rsidRDefault="00CE2AAC" w:rsidP="00CE2AA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CE2AAC" w:rsidRPr="0088428E" w:rsidRDefault="00CE2AAC" w:rsidP="00CE2AAC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Alguien tiene que definir</w:t>
      </w: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:</w:t>
      </w:r>
    </w:p>
    <w:p w:rsidR="00CE2AAC" w:rsidRPr="0088428E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Nombre</w:t>
      </w:r>
    </w:p>
    <w:p w:rsidR="00CE2AAC" w:rsidRPr="0088428E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Coordenadas</w:t>
      </w:r>
    </w:p>
    <w:p w:rsidR="00CE2AAC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Estado</w:t>
      </w:r>
    </w:p>
    <w:p w:rsidR="00CE2AAC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Accesos próximos</w:t>
      </w:r>
    </w:p>
    <w:p w:rsidR="00CE2AAC" w:rsidRPr="0088428E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Fotos</w:t>
      </w:r>
    </w:p>
    <w:p w:rsidR="00CE2AAC" w:rsidRDefault="00CE2AAC" w:rsidP="00CE2AAC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88428E">
        <w:rPr>
          <w:rFonts w:ascii="Calibri" w:hAnsi="Calibri" w:cs="Calibri"/>
          <w:color w:val="FF0000"/>
          <w:sz w:val="22"/>
          <w:szCs w:val="22"/>
          <w:lang w:eastAsia="en-US"/>
        </w:rPr>
        <w:t>Tamaño del campo de texto libre.</w:t>
      </w:r>
    </w:p>
    <w:p w:rsidR="00CE2AAC" w:rsidRDefault="00CE2AAC" w:rsidP="00034CC0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Situación de la Zona de Lanzamiento paracaidista (DZ)  Campos usada por el E.A con sus ejes de pasada</w:t>
      </w:r>
    </w:p>
    <w:p w:rsidR="00197F0F" w:rsidRPr="00975A36" w:rsidRDefault="00197F0F" w:rsidP="00197F0F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Alguien tiene que delimitar claramente la forma geométrica de cada una de estas</w:t>
      </w:r>
      <w:r>
        <w:rPr>
          <w:rFonts w:ascii="Calibri" w:hAnsi="Calibri" w:cs="Calibri"/>
          <w:color w:val="FF0000"/>
          <w:sz w:val="22"/>
          <w:szCs w:val="22"/>
          <w:lang w:eastAsia="en-US"/>
        </w:rPr>
        <w:t xml:space="preserve"> DZ/LZ</w:t>
      </w:r>
      <w:r w:rsidR="00FD64B7">
        <w:rPr>
          <w:rFonts w:ascii="Calibri" w:hAnsi="Calibri" w:cs="Calibri"/>
          <w:color w:val="FF0000"/>
          <w:sz w:val="22"/>
          <w:szCs w:val="22"/>
          <w:lang w:eastAsia="en-US"/>
        </w:rPr>
        <w:t xml:space="preserve"> así como de su línea de pasada</w:t>
      </w: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:</w:t>
      </w:r>
    </w:p>
    <w:p w:rsidR="00197F0F" w:rsidRPr="00975A36" w:rsidRDefault="00197F0F" w:rsidP="00197F0F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Líneas rectas o quebradas: </w:t>
      </w:r>
    </w:p>
    <w:p w:rsidR="00197F0F" w:rsidRPr="00975A36" w:rsidRDefault="00197F0F" w:rsidP="00197F0F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Coordenadas </w:t>
      </w:r>
      <w:proofErr w:type="spellStart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>utm</w:t>
      </w:r>
      <w:proofErr w:type="spellEnd"/>
      <w:r w:rsidRPr="00975A36">
        <w:rPr>
          <w:rFonts w:ascii="Calibri" w:hAnsi="Calibri" w:cs="Calibri"/>
          <w:color w:val="FF0000"/>
          <w:sz w:val="22"/>
          <w:szCs w:val="22"/>
          <w:lang w:eastAsia="en-US"/>
        </w:rPr>
        <w:t xml:space="preserve"> del principio y fin de cada segmento. </w:t>
      </w:r>
    </w:p>
    <w:p w:rsidR="00197F0F" w:rsidRDefault="00197F0F" w:rsidP="00197F0F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A55EE6" w:rsidRPr="00230508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Plasmar, además de los itinerarios contraincendios y evacuación de </w:t>
      </w:r>
      <w:proofErr w:type="spellStart"/>
      <w:r>
        <w:rPr>
          <w:rFonts w:ascii="Calibri" w:hAnsi="Calibri" w:cs="Calibri"/>
          <w:sz w:val="22"/>
          <w:szCs w:val="22"/>
          <w:lang w:eastAsia="en-US"/>
        </w:rPr>
        <w:t>Alfocea</w:t>
      </w:r>
      <w:proofErr w:type="spellEnd"/>
      <w:r>
        <w:rPr>
          <w:rFonts w:ascii="Calibri" w:hAnsi="Calibri" w:cs="Calibri"/>
          <w:sz w:val="22"/>
          <w:szCs w:val="22"/>
          <w:lang w:eastAsia="en-US"/>
        </w:rPr>
        <w:t xml:space="preserve"> (estado y evolución), aquellos  otros itinerarios de frecuente uso, pero que hayan podido quedar impracticables y peligrosos hasta su reparación, </w:t>
      </w:r>
      <w:proofErr w:type="gramStart"/>
      <w:r>
        <w:rPr>
          <w:rFonts w:ascii="Calibri" w:hAnsi="Calibri" w:cs="Calibri"/>
          <w:sz w:val="22"/>
          <w:szCs w:val="22"/>
          <w:lang w:eastAsia="en-US"/>
        </w:rPr>
        <w:t>( p</w:t>
      </w:r>
      <w:proofErr w:type="gramEnd"/>
      <w:r>
        <w:rPr>
          <w:rFonts w:ascii="Calibri" w:hAnsi="Calibri" w:cs="Calibri"/>
          <w:sz w:val="22"/>
          <w:szCs w:val="22"/>
          <w:lang w:eastAsia="en-US"/>
        </w:rPr>
        <w:t>. ej. por acción de la meteorología como grandes arrastres de tierras, grietas y derrumbes del terreno, etc. ).</w:t>
      </w:r>
    </w:p>
    <w:p w:rsidR="00230508" w:rsidRPr="00230508" w:rsidRDefault="00230508" w:rsidP="00230508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230508">
        <w:rPr>
          <w:rFonts w:ascii="Calibri" w:hAnsi="Calibri" w:cs="Calibri"/>
          <w:color w:val="FF0000"/>
          <w:sz w:val="22"/>
          <w:szCs w:val="22"/>
          <w:lang w:eastAsia="en-US"/>
        </w:rPr>
        <w:t>Alguien tiene que</w:t>
      </w:r>
      <w:r w:rsidR="005E58A2">
        <w:rPr>
          <w:rFonts w:ascii="Calibri" w:hAnsi="Calibri" w:cs="Calibri"/>
          <w:color w:val="FF0000"/>
          <w:sz w:val="22"/>
          <w:szCs w:val="22"/>
          <w:lang w:eastAsia="en-US"/>
        </w:rPr>
        <w:t xml:space="preserve"> proporcionar</w:t>
      </w:r>
      <w:r w:rsidRPr="00230508">
        <w:rPr>
          <w:rFonts w:ascii="Calibri" w:hAnsi="Calibri" w:cs="Calibri"/>
          <w:color w:val="FF0000"/>
          <w:sz w:val="22"/>
          <w:szCs w:val="22"/>
          <w:lang w:eastAsia="en-US"/>
        </w:rPr>
        <w:t>:</w:t>
      </w:r>
    </w:p>
    <w:p w:rsidR="00230508" w:rsidRPr="00230508" w:rsidRDefault="007B4054" w:rsidP="00230508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L</w:t>
      </w:r>
      <w:r w:rsidR="00230508" w:rsidRPr="00230508">
        <w:rPr>
          <w:rFonts w:ascii="Calibri" w:hAnsi="Calibri" w:cs="Calibri"/>
          <w:color w:val="FF0000"/>
          <w:sz w:val="22"/>
          <w:szCs w:val="22"/>
          <w:lang w:eastAsia="en-US"/>
        </w:rPr>
        <w:t>os itinerarios en formato GPX</w:t>
      </w:r>
    </w:p>
    <w:p w:rsidR="00230508" w:rsidRDefault="00230508" w:rsidP="00230508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 w:rsidRPr="00230508">
        <w:rPr>
          <w:rFonts w:ascii="Calibri" w:hAnsi="Calibri" w:cs="Calibri"/>
          <w:color w:val="FF0000"/>
          <w:sz w:val="22"/>
          <w:szCs w:val="22"/>
          <w:lang w:eastAsia="en-US"/>
        </w:rPr>
        <w:t>Características de cada itinerario</w:t>
      </w:r>
    </w:p>
    <w:p w:rsidR="006E17DB" w:rsidRPr="00230508" w:rsidRDefault="006E17DB" w:rsidP="006E17DB">
      <w:pPr>
        <w:pStyle w:val="Prrafodelista"/>
        <w:ind w:left="288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Localización donde se denuncia más a los intrusos…y tipo de intrusismo</w:t>
      </w:r>
      <w:r w:rsidR="00E45F9C">
        <w:rPr>
          <w:rFonts w:ascii="Calibri" w:hAnsi="Calibri" w:cs="Calibri"/>
          <w:sz w:val="22"/>
          <w:szCs w:val="22"/>
          <w:lang w:eastAsia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eastAsia="en-US"/>
        </w:rPr>
        <w:t>( cazadores</w:t>
      </w:r>
      <w:proofErr w:type="gramEnd"/>
      <w:r>
        <w:rPr>
          <w:rFonts w:ascii="Calibri" w:hAnsi="Calibri" w:cs="Calibri"/>
          <w:sz w:val="22"/>
          <w:szCs w:val="22"/>
          <w:lang w:eastAsia="en-US"/>
        </w:rPr>
        <w:t>, seteros, paseantes, ciclistas, chatarreros…).</w:t>
      </w:r>
    </w:p>
    <w:p w:rsidR="00E45F9C" w:rsidRPr="00CE63C2" w:rsidRDefault="00E45F9C" w:rsidP="00E45F9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E45F9C" w:rsidRPr="00CE63C2" w:rsidRDefault="00E45F9C" w:rsidP="00E45F9C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Atributos:</w:t>
      </w:r>
    </w:p>
    <w:p w:rsidR="00362ABB" w:rsidRPr="00CE63C2" w:rsidRDefault="00362ABB" w:rsidP="00E45F9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Coordenadas</w:t>
      </w:r>
    </w:p>
    <w:p w:rsidR="00E45F9C" w:rsidRPr="00CE63C2" w:rsidRDefault="00E45F9C" w:rsidP="00E45F9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Tipo: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Cazador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lastRenderedPageBreak/>
        <w:t>Setero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Paseante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Ciclista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Chatarrero</w:t>
      </w:r>
    </w:p>
    <w:p w:rsidR="00E45F9C" w:rsidRPr="00CE63C2" w:rsidRDefault="00E45F9C" w:rsidP="00E45F9C">
      <w:pPr>
        <w:pStyle w:val="Prrafodelista"/>
        <w:numPr>
          <w:ilvl w:val="4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Otros</w:t>
      </w:r>
    </w:p>
    <w:p w:rsidR="00E45F9C" w:rsidRPr="00CE63C2" w:rsidRDefault="00E45F9C" w:rsidP="00E45F9C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Observaciones</w:t>
      </w:r>
    </w:p>
    <w:p w:rsidR="00E45F9C" w:rsidRDefault="00E45F9C" w:rsidP="00E45F9C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Zonas de rotura o acceso no permitido a lo largo del vallado con desplegable sobre tipo de valla, estado, longitud del agujero, fecha de solicitud de reparación…en su caso </w:t>
      </w:r>
    </w:p>
    <w:p w:rsidR="00362ABB" w:rsidRPr="00CE63C2" w:rsidRDefault="00362ABB" w:rsidP="00362ABB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362ABB" w:rsidRPr="00CE63C2" w:rsidRDefault="00362ABB" w:rsidP="00362ABB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Atributos: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Coordenadas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Tipo de valla:</w:t>
      </w:r>
    </w:p>
    <w:p w:rsidR="00362ABB" w:rsidRDefault="00362ABB" w:rsidP="00362ABB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Alguien tiene que definir cuáles son.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Estado:</w:t>
      </w:r>
    </w:p>
    <w:p w:rsidR="00362ABB" w:rsidRDefault="00362ABB" w:rsidP="00362ABB">
      <w:pPr>
        <w:pStyle w:val="Prrafodelista"/>
        <w:numPr>
          <w:ilvl w:val="4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Alguien tiene que definir cuáles son.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Longitud del agujero.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Fecha de solicitud de reparación</w:t>
      </w:r>
    </w:p>
    <w:p w:rsidR="00362ABB" w:rsidRPr="00CE63C2" w:rsidRDefault="00362ABB" w:rsidP="00362ABB">
      <w:pPr>
        <w:pStyle w:val="Prrafodelista"/>
        <w:numPr>
          <w:ilvl w:val="3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Observaciones</w:t>
      </w:r>
    </w:p>
    <w:p w:rsidR="00362ABB" w:rsidRDefault="00362ABB" w:rsidP="00362ABB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A55EE6" w:rsidRPr="00AC5B69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Puntos de aguada contraincendios. Balsetes habilitados, depósitos flexibles, tomas de red de suministro….</w:t>
      </w:r>
    </w:p>
    <w:p w:rsidR="00AC5B69" w:rsidRPr="00CE63C2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AC5B69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Alguien tiene que proporcionar:</w:t>
      </w:r>
    </w:p>
    <w:p w:rsidR="00AC5B69" w:rsidRDefault="00AC5B69" w:rsidP="00AC5B69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Tipos</w:t>
      </w:r>
    </w:p>
    <w:p w:rsidR="00AC5B69" w:rsidRDefault="00AC5B69" w:rsidP="00AC5B69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Coordenadas</w:t>
      </w:r>
    </w:p>
    <w:p w:rsidR="00AC5B69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Observaciones</w:t>
      </w:r>
    </w:p>
    <w:p w:rsidR="00AC5B69" w:rsidRPr="00AC5B69" w:rsidRDefault="00AC5B69" w:rsidP="00AC5B69">
      <w:pPr>
        <w:pStyle w:val="Prrafodelista"/>
        <w:ind w:left="2160"/>
        <w:rPr>
          <w:rFonts w:ascii="Calibri" w:hAnsi="Calibri" w:cs="Calibri"/>
          <w:color w:val="FF0000"/>
          <w:sz w:val="22"/>
          <w:szCs w:val="22"/>
          <w:lang w:eastAsia="en-US"/>
        </w:rPr>
      </w:pPr>
    </w:p>
    <w:p w:rsidR="00A55EE6" w:rsidRDefault="00A55EE6" w:rsidP="00A55EE6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Situación de antenas en el campo con sus capacidades (radioenlace, láser grupo electrógeno, placa solar  operatividad…</w:t>
      </w:r>
    </w:p>
    <w:p w:rsidR="00AC5B69" w:rsidRPr="00CE63C2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</w:pPr>
      <w:r w:rsidRPr="00CE63C2">
        <w:rPr>
          <w:rFonts w:ascii="Calibri" w:hAnsi="Calibri" w:cs="Calibri"/>
          <w:color w:val="2E74B5" w:themeColor="accent1" w:themeShade="BF"/>
          <w:sz w:val="22"/>
          <w:szCs w:val="22"/>
          <w:lang w:eastAsia="en-US"/>
        </w:rPr>
        <w:t>Icono</w:t>
      </w:r>
    </w:p>
    <w:p w:rsidR="00AC5B69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Alguien tiene que proporcionar:</w:t>
      </w:r>
    </w:p>
    <w:p w:rsidR="00AC5B69" w:rsidRDefault="00AC5B69" w:rsidP="00AC5B69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Tipos</w:t>
      </w:r>
    </w:p>
    <w:p w:rsidR="00AC5B69" w:rsidRDefault="00AC5B69" w:rsidP="00AC5B69">
      <w:pPr>
        <w:pStyle w:val="Prrafodelista"/>
        <w:numPr>
          <w:ilvl w:val="3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Coordenadas</w:t>
      </w:r>
    </w:p>
    <w:p w:rsidR="00AC5B69" w:rsidRDefault="00AC5B69" w:rsidP="00AC5B69">
      <w:pPr>
        <w:pStyle w:val="Prrafodelista"/>
        <w:numPr>
          <w:ilvl w:val="2"/>
          <w:numId w:val="1"/>
        </w:numPr>
        <w:rPr>
          <w:rFonts w:ascii="Calibri" w:hAnsi="Calibri" w:cs="Calibri"/>
          <w:color w:val="FF0000"/>
          <w:sz w:val="22"/>
          <w:szCs w:val="22"/>
          <w:lang w:eastAsia="en-US"/>
        </w:rPr>
      </w:pPr>
      <w:r>
        <w:rPr>
          <w:rFonts w:ascii="Calibri" w:hAnsi="Calibri" w:cs="Calibri"/>
          <w:color w:val="FF0000"/>
          <w:sz w:val="22"/>
          <w:szCs w:val="22"/>
          <w:lang w:eastAsia="en-US"/>
        </w:rPr>
        <w:t>Observaciones</w:t>
      </w:r>
    </w:p>
    <w:p w:rsidR="00AC5B69" w:rsidRDefault="00AC5B69" w:rsidP="00AC5B69">
      <w:pPr>
        <w:pStyle w:val="Prrafodelista"/>
        <w:ind w:left="1065"/>
        <w:rPr>
          <w:rFonts w:ascii="Calibri" w:hAnsi="Calibri" w:cs="Calibri"/>
          <w:sz w:val="22"/>
          <w:szCs w:val="22"/>
          <w:lang w:eastAsia="en-US"/>
        </w:rPr>
      </w:pPr>
    </w:p>
    <w:p w:rsidR="0007101D" w:rsidRDefault="002B084A"/>
    <w:sectPr w:rsidR="0007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902E6"/>
    <w:multiLevelType w:val="hybridMultilevel"/>
    <w:tmpl w:val="DBE68D5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E6"/>
    <w:rsid w:val="00034CC0"/>
    <w:rsid w:val="00197F0F"/>
    <w:rsid w:val="00230508"/>
    <w:rsid w:val="00277A5C"/>
    <w:rsid w:val="002B084A"/>
    <w:rsid w:val="002E16E4"/>
    <w:rsid w:val="00362ABB"/>
    <w:rsid w:val="0048527F"/>
    <w:rsid w:val="005E58A2"/>
    <w:rsid w:val="006D1AE2"/>
    <w:rsid w:val="006E17DB"/>
    <w:rsid w:val="0076136E"/>
    <w:rsid w:val="007B4054"/>
    <w:rsid w:val="0088428E"/>
    <w:rsid w:val="008C50AC"/>
    <w:rsid w:val="00920C21"/>
    <w:rsid w:val="0093152A"/>
    <w:rsid w:val="00932FE9"/>
    <w:rsid w:val="00975A36"/>
    <w:rsid w:val="00982A7C"/>
    <w:rsid w:val="00A55EE6"/>
    <w:rsid w:val="00A57AAD"/>
    <w:rsid w:val="00AC5B69"/>
    <w:rsid w:val="00AF3888"/>
    <w:rsid w:val="00BE7674"/>
    <w:rsid w:val="00CE2AAC"/>
    <w:rsid w:val="00CE63C2"/>
    <w:rsid w:val="00E01BF0"/>
    <w:rsid w:val="00E45F9C"/>
    <w:rsid w:val="00E6670A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35AC7-E93B-400F-AC7E-3996504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E6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EE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BORQUE PEREZ FELIX</dc:creator>
  <cp:keywords/>
  <dc:description/>
  <cp:lastModifiedBy>GARCIA RODRIGUEZ JUAN MANUEL</cp:lastModifiedBy>
  <cp:revision>2</cp:revision>
  <dcterms:created xsi:type="dcterms:W3CDTF">2019-04-03T08:33:00Z</dcterms:created>
  <dcterms:modified xsi:type="dcterms:W3CDTF">2019-04-03T08:33:00Z</dcterms:modified>
</cp:coreProperties>
</file>