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4D514" w14:textId="1451B6B9" w:rsidR="00C06AFB" w:rsidRDefault="00234747" w:rsidP="00C93C39">
      <w:pPr>
        <w:spacing w:after="0"/>
        <w:jc w:val="center"/>
        <w:rPr>
          <w:rFonts w:ascii="Nikosh" w:hAnsi="Nikosh" w:cs="Nikosh"/>
          <w:bCs/>
          <w:sz w:val="40"/>
          <w:szCs w:val="40"/>
          <w:u w:val="single"/>
        </w:rPr>
      </w:pPr>
      <w:r w:rsidRPr="00234747">
        <w:rPr>
          <w:rFonts w:ascii="Nikosh" w:hAnsi="Nikosh" w:cs="Nikosh"/>
          <w:bCs/>
          <w:sz w:val="40"/>
          <w:szCs w:val="40"/>
          <w:u w:val="single"/>
        </w:rPr>
        <w:t xml:space="preserve">Barguna </w:t>
      </w:r>
      <w:proofErr w:type="spellStart"/>
      <w:proofErr w:type="gramStart"/>
      <w:r w:rsidRPr="00234747">
        <w:rPr>
          <w:rFonts w:ascii="Nikosh" w:hAnsi="Nikosh" w:cs="Nikosh"/>
          <w:bCs/>
          <w:sz w:val="40"/>
          <w:szCs w:val="40"/>
          <w:u w:val="single"/>
        </w:rPr>
        <w:t>District,Bangladesh</w:t>
      </w:r>
      <w:proofErr w:type="spellEnd"/>
      <w:proofErr w:type="gramEnd"/>
    </w:p>
    <w:p w14:paraId="1DDB9793" w14:textId="3AFA3899" w:rsidR="00FF0610" w:rsidRDefault="00460697" w:rsidP="00C93C39">
      <w:pPr>
        <w:spacing w:after="0"/>
        <w:jc w:val="center"/>
        <w:rPr>
          <w:rFonts w:ascii="Nikosh" w:hAnsi="Nikosh" w:cs="Nikosh"/>
          <w:bCs/>
          <w:sz w:val="40"/>
          <w:szCs w:val="40"/>
          <w:u w:val="single"/>
        </w:rPr>
      </w:pPr>
      <w:r>
        <w:rPr>
          <w:rFonts w:ascii="Nikosh" w:hAnsi="Nikosh" w:cs="Nikosh"/>
          <w:bCs/>
          <w:sz w:val="28"/>
          <w:szCs w:val="28"/>
          <w:u w:val="single"/>
        </w:rPr>
        <w:t>(</w:t>
      </w:r>
      <w:r w:rsidRPr="00727B01">
        <w:rPr>
          <w:rFonts w:ascii="Nikosh" w:hAnsi="Nikosh" w:cs="Nikosh"/>
          <w:bCs/>
          <w:sz w:val="28"/>
          <w:szCs w:val="28"/>
          <w:u w:val="single"/>
        </w:rPr>
        <w:t>Established as a district: 28</w:t>
      </w:r>
      <w:r w:rsidRPr="00727B01">
        <w:rPr>
          <w:rFonts w:ascii="Nikosh" w:hAnsi="Nikosh" w:cs="Nikosh"/>
          <w:bCs/>
          <w:sz w:val="28"/>
          <w:szCs w:val="28"/>
          <w:u w:val="single"/>
          <w:vertAlign w:val="superscript"/>
        </w:rPr>
        <w:t>th</w:t>
      </w:r>
      <w:r w:rsidRPr="00727B01">
        <w:rPr>
          <w:rFonts w:ascii="Nikosh" w:hAnsi="Nikosh" w:cs="Nikosh"/>
          <w:bCs/>
          <w:sz w:val="28"/>
          <w:szCs w:val="28"/>
          <w:u w:val="single"/>
        </w:rPr>
        <w:t xml:space="preserve"> Feb,1984</w:t>
      </w:r>
      <w:r>
        <w:rPr>
          <w:rFonts w:ascii="Nikosh" w:hAnsi="Nikosh" w:cs="Nikosh"/>
          <w:bCs/>
          <w:sz w:val="28"/>
          <w:szCs w:val="28"/>
          <w:u w:val="single"/>
        </w:rPr>
        <w:t>)</w:t>
      </w:r>
    </w:p>
    <w:p w14:paraId="7FC72C71" w14:textId="13ECE666" w:rsidR="00C93C39" w:rsidRPr="00FF0610" w:rsidRDefault="00FF0610" w:rsidP="00C93C39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 w:rsidRPr="00FF0610">
        <w:rPr>
          <w:rFonts w:ascii="Nikosh" w:hAnsi="Nikosh" w:cs="Nikosh"/>
          <w:bCs/>
          <w:sz w:val="24"/>
          <w:szCs w:val="24"/>
          <w:u w:val="single"/>
        </w:rPr>
        <w:t>N</w:t>
      </w:r>
    </w:p>
    <w:p w14:paraId="4D136EDC" w14:textId="37332D6F" w:rsidR="009F78D5" w:rsidRDefault="00C93C39" w:rsidP="00F16C07">
      <w:pPr>
        <w:spacing w:after="0"/>
        <w:rPr>
          <w:rFonts w:ascii="Nikosh" w:hAnsi="Nikosh" w:cs="Nikosh"/>
          <w:bCs/>
          <w:sz w:val="40"/>
          <w:szCs w:val="40"/>
          <w:u w:val="single"/>
        </w:rPr>
      </w:pPr>
      <w:r>
        <w:rPr>
          <w:rFonts w:ascii="Nikosh" w:hAnsi="Nikosh" w:cs="Nikosh"/>
          <w:bCs/>
          <w:noProof/>
          <w:sz w:val="40"/>
          <w:szCs w:val="40"/>
          <w:u w:val="single"/>
        </w:rPr>
        <w:drawing>
          <wp:inline distT="0" distB="0" distL="0" distR="0" wp14:anchorId="4162D610" wp14:editId="2AE2FB6C">
            <wp:extent cx="5943600" cy="690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guna District Map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5F7B" w14:textId="2F6016A6" w:rsidR="00FF0610" w:rsidRDefault="00FF0610" w:rsidP="00FF0610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>
        <w:rPr>
          <w:rFonts w:ascii="Nikosh" w:hAnsi="Nikosh" w:cs="Nikosh"/>
          <w:bCs/>
          <w:sz w:val="24"/>
          <w:szCs w:val="24"/>
          <w:u w:val="single"/>
        </w:rPr>
        <w:t>S</w:t>
      </w:r>
    </w:p>
    <w:p w14:paraId="2234FFB9" w14:textId="024F970C" w:rsidR="00C93C39" w:rsidRDefault="00FF0610" w:rsidP="00FF0610">
      <w:pPr>
        <w:spacing w:after="0"/>
        <w:jc w:val="center"/>
        <w:rPr>
          <w:rFonts w:ascii="Nikosh" w:hAnsi="Nikosh" w:cs="Nikosh"/>
          <w:bCs/>
          <w:sz w:val="24"/>
          <w:szCs w:val="24"/>
          <w:u w:val="single"/>
        </w:rPr>
      </w:pPr>
      <w:r>
        <w:rPr>
          <w:rFonts w:ascii="Nikosh" w:hAnsi="Nikosh" w:cs="Nikosh"/>
          <w:bCs/>
          <w:sz w:val="24"/>
          <w:szCs w:val="24"/>
          <w:u w:val="single"/>
        </w:rPr>
        <w:t>Fig-1: Map of Barguna District</w:t>
      </w:r>
    </w:p>
    <w:p w14:paraId="2DBAFCF8" w14:textId="77777777" w:rsidR="00FF0610" w:rsidRDefault="00FF0610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</w:p>
    <w:p w14:paraId="5D5C7B84" w14:textId="77777777" w:rsidR="00FF0610" w:rsidRDefault="00FF0610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</w:p>
    <w:p w14:paraId="78F3A215" w14:textId="22EB4A92" w:rsidR="00234747" w:rsidRPr="00727B01" w:rsidRDefault="00234747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  <w:proofErr w:type="spellStart"/>
      <w:proofErr w:type="gramStart"/>
      <w:r w:rsidRPr="00727B01">
        <w:rPr>
          <w:rFonts w:ascii="Nikosh" w:hAnsi="Nikosh" w:cs="Nikosh"/>
          <w:bCs/>
          <w:sz w:val="28"/>
          <w:szCs w:val="28"/>
          <w:u w:val="single"/>
        </w:rPr>
        <w:t>Situtation</w:t>
      </w:r>
      <w:proofErr w:type="spellEnd"/>
      <w:r w:rsidRPr="00727B01">
        <w:rPr>
          <w:rFonts w:ascii="Nikosh" w:hAnsi="Nikosh" w:cs="Nikosh"/>
          <w:bCs/>
          <w:sz w:val="28"/>
          <w:szCs w:val="28"/>
          <w:u w:val="single"/>
        </w:rPr>
        <w:t xml:space="preserve"> :</w:t>
      </w:r>
      <w:proofErr w:type="gramEnd"/>
      <w:r w:rsidR="00727B01" w:rsidRPr="00727B01">
        <w:rPr>
          <w:rFonts w:ascii="Nikosh" w:hAnsi="Nikosh" w:cs="Nikosh"/>
          <w:bCs/>
          <w:sz w:val="28"/>
          <w:szCs w:val="28"/>
          <w:u w:val="single"/>
        </w:rPr>
        <w:t xml:space="preserve"> </w:t>
      </w:r>
      <w:r w:rsidRPr="00727B01">
        <w:rPr>
          <w:rFonts w:ascii="Nikosh" w:hAnsi="Nikosh" w:cs="Nikosh"/>
          <w:bCs/>
          <w:sz w:val="28"/>
          <w:szCs w:val="28"/>
          <w:u w:val="single"/>
        </w:rPr>
        <w:t>Southern part o</w:t>
      </w:r>
      <w:r w:rsidR="009F78D5" w:rsidRPr="00727B01">
        <w:rPr>
          <w:rFonts w:ascii="Nikosh" w:hAnsi="Nikosh" w:cs="Nikosh"/>
          <w:bCs/>
          <w:sz w:val="28"/>
          <w:szCs w:val="28"/>
          <w:u w:val="single"/>
        </w:rPr>
        <w:t>f Bangladesh.</w:t>
      </w:r>
    </w:p>
    <w:p w14:paraId="09248370" w14:textId="7FAE5FEC" w:rsidR="00234747" w:rsidRPr="00727B01" w:rsidRDefault="00234747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  <w:r w:rsidRPr="00727B01">
        <w:rPr>
          <w:rFonts w:ascii="Nikosh" w:hAnsi="Nikosh" w:cs="Nikosh"/>
          <w:bCs/>
          <w:sz w:val="28"/>
          <w:szCs w:val="28"/>
          <w:u w:val="single"/>
        </w:rPr>
        <w:t>Total Population: 8,92,781</w:t>
      </w:r>
    </w:p>
    <w:p w14:paraId="5FA2DA0B" w14:textId="246ABC5F" w:rsidR="00234747" w:rsidRPr="00727B01" w:rsidRDefault="00234747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  <w:r w:rsidRPr="00727B01">
        <w:rPr>
          <w:rFonts w:ascii="Nikosh" w:hAnsi="Nikosh" w:cs="Nikosh"/>
          <w:bCs/>
          <w:sz w:val="28"/>
          <w:szCs w:val="28"/>
          <w:u w:val="single"/>
        </w:rPr>
        <w:t>Literacy Rate: 62.10%</w:t>
      </w:r>
    </w:p>
    <w:p w14:paraId="29D32622" w14:textId="77777777" w:rsidR="00727B01" w:rsidRPr="00727B01" w:rsidRDefault="009F78D5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  <w:r w:rsidRPr="00727B01">
        <w:rPr>
          <w:rFonts w:ascii="Nikosh" w:hAnsi="Nikosh" w:cs="Nikosh"/>
          <w:bCs/>
          <w:sz w:val="28"/>
          <w:szCs w:val="28"/>
          <w:u w:val="single"/>
        </w:rPr>
        <w:t xml:space="preserve">Upazilla: 06 </w:t>
      </w:r>
    </w:p>
    <w:p w14:paraId="39B06E75" w14:textId="2DC95012" w:rsidR="009F78D5" w:rsidRPr="00727B01" w:rsidRDefault="009F78D5" w:rsidP="00727B01">
      <w:pPr>
        <w:spacing w:after="0" w:line="360" w:lineRule="auto"/>
        <w:rPr>
          <w:rFonts w:ascii="Nikosh" w:hAnsi="Nikosh" w:cs="Nikosh"/>
          <w:bCs/>
          <w:sz w:val="28"/>
          <w:szCs w:val="28"/>
          <w:u w:val="single"/>
        </w:rPr>
      </w:pPr>
      <w:r w:rsidRPr="00727B01">
        <w:rPr>
          <w:rFonts w:ascii="Nikosh" w:hAnsi="Nikosh" w:cs="Nikosh"/>
          <w:bCs/>
          <w:sz w:val="28"/>
          <w:szCs w:val="28"/>
          <w:u w:val="single"/>
        </w:rPr>
        <w:t>Union</w:t>
      </w:r>
      <w:r w:rsidR="00727B01" w:rsidRPr="00727B01">
        <w:rPr>
          <w:rFonts w:ascii="Nikosh" w:hAnsi="Nikosh" w:cs="Nikosh"/>
          <w:bCs/>
          <w:sz w:val="28"/>
          <w:szCs w:val="28"/>
          <w:u w:val="single"/>
        </w:rPr>
        <w:t>s</w:t>
      </w:r>
      <w:r w:rsidRPr="00727B01">
        <w:rPr>
          <w:rFonts w:ascii="Nikosh" w:hAnsi="Nikosh" w:cs="Nikosh"/>
          <w:bCs/>
          <w:sz w:val="28"/>
          <w:szCs w:val="28"/>
          <w:u w:val="single"/>
        </w:rPr>
        <w:t>: 42.</w:t>
      </w:r>
    </w:p>
    <w:p w14:paraId="05683C36" w14:textId="77777777" w:rsidR="00ED6493" w:rsidRPr="00727B01" w:rsidRDefault="00ED6493" w:rsidP="00F16C07">
      <w:pPr>
        <w:spacing w:after="0"/>
        <w:rPr>
          <w:rFonts w:ascii="Nikosh" w:hAnsi="Nikosh" w:cs="Nikosh"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54"/>
        <w:gridCol w:w="2677"/>
        <w:gridCol w:w="1868"/>
        <w:gridCol w:w="1514"/>
        <w:gridCol w:w="2137"/>
      </w:tblGrid>
      <w:tr w:rsidR="00F74C5C" w:rsidRPr="00727B01" w14:paraId="4A5389CA" w14:textId="77777777" w:rsidTr="00F74C5C">
        <w:tc>
          <w:tcPr>
            <w:tcW w:w="1158" w:type="dxa"/>
          </w:tcPr>
          <w:p w14:paraId="555AFA1D" w14:textId="323B2122" w:rsidR="009F78D5" w:rsidRPr="00727B01" w:rsidRDefault="009F78D5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Sl.No</w:t>
            </w:r>
            <w:proofErr w:type="spellEnd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.</w:t>
            </w:r>
          </w:p>
        </w:tc>
        <w:tc>
          <w:tcPr>
            <w:tcW w:w="2707" w:type="dxa"/>
          </w:tcPr>
          <w:p w14:paraId="1E3A0FB1" w14:textId="6ACADAC1" w:rsidR="009F78D5" w:rsidRPr="00727B01" w:rsidRDefault="009F78D5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Upazilla</w:t>
            </w:r>
          </w:p>
        </w:tc>
        <w:tc>
          <w:tcPr>
            <w:tcW w:w="1800" w:type="dxa"/>
          </w:tcPr>
          <w:p w14:paraId="3478B505" w14:textId="130B0B9D" w:rsidR="009F78D5" w:rsidRPr="00727B01" w:rsidRDefault="009F78D5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Area(</w:t>
            </w:r>
            <w:r w:rsidR="00F74C5C"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sq.</w:t>
            </w: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km</w:t>
            </w:r>
            <w:r w:rsidR="00A81642"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)</w:t>
            </w:r>
          </w:p>
        </w:tc>
        <w:tc>
          <w:tcPr>
            <w:tcW w:w="1530" w:type="dxa"/>
          </w:tcPr>
          <w:p w14:paraId="15C551BE" w14:textId="5FECAA90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proofErr w:type="gram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No.of</w:t>
            </w:r>
            <w:proofErr w:type="spellEnd"/>
            <w:proofErr w:type="gramEnd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 xml:space="preserve"> unions</w:t>
            </w:r>
          </w:p>
        </w:tc>
        <w:tc>
          <w:tcPr>
            <w:tcW w:w="2155" w:type="dxa"/>
          </w:tcPr>
          <w:p w14:paraId="1B397A23" w14:textId="77777777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Population</w:t>
            </w:r>
          </w:p>
          <w:p w14:paraId="4DDDA018" w14:textId="299E095C" w:rsidR="00F74C5C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(2011)</w:t>
            </w:r>
          </w:p>
        </w:tc>
      </w:tr>
      <w:tr w:rsidR="00F74C5C" w:rsidRPr="00727B01" w14:paraId="6B50B292" w14:textId="77777777" w:rsidTr="00F74C5C">
        <w:tc>
          <w:tcPr>
            <w:tcW w:w="1158" w:type="dxa"/>
          </w:tcPr>
          <w:p w14:paraId="01D9F8C2" w14:textId="66D7D25B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1.</w:t>
            </w:r>
          </w:p>
        </w:tc>
        <w:tc>
          <w:tcPr>
            <w:tcW w:w="2707" w:type="dxa"/>
          </w:tcPr>
          <w:p w14:paraId="2228CCF2" w14:textId="063D0256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Barguna Sadar</w:t>
            </w:r>
          </w:p>
        </w:tc>
        <w:tc>
          <w:tcPr>
            <w:tcW w:w="1800" w:type="dxa"/>
          </w:tcPr>
          <w:p w14:paraId="124B28AD" w14:textId="7804A01A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554.39</w:t>
            </w:r>
          </w:p>
        </w:tc>
        <w:tc>
          <w:tcPr>
            <w:tcW w:w="1530" w:type="dxa"/>
          </w:tcPr>
          <w:p w14:paraId="68642746" w14:textId="77564B11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10</w:t>
            </w:r>
          </w:p>
        </w:tc>
        <w:tc>
          <w:tcPr>
            <w:tcW w:w="2155" w:type="dxa"/>
          </w:tcPr>
          <w:p w14:paraId="65438BA2" w14:textId="0542070F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2,19,729</w:t>
            </w:r>
          </w:p>
        </w:tc>
      </w:tr>
      <w:tr w:rsidR="00F74C5C" w:rsidRPr="00727B01" w14:paraId="61164631" w14:textId="77777777" w:rsidTr="00F74C5C">
        <w:tc>
          <w:tcPr>
            <w:tcW w:w="1158" w:type="dxa"/>
          </w:tcPr>
          <w:p w14:paraId="11DF7A63" w14:textId="3F9589E4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2.</w:t>
            </w:r>
          </w:p>
        </w:tc>
        <w:tc>
          <w:tcPr>
            <w:tcW w:w="2707" w:type="dxa"/>
          </w:tcPr>
          <w:p w14:paraId="4566D872" w14:textId="79373A1D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Amtoli</w:t>
            </w:r>
            <w:proofErr w:type="spellEnd"/>
          </w:p>
        </w:tc>
        <w:tc>
          <w:tcPr>
            <w:tcW w:w="1800" w:type="dxa"/>
          </w:tcPr>
          <w:p w14:paraId="158A54E6" w14:textId="38502F87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720.76</w:t>
            </w:r>
          </w:p>
        </w:tc>
        <w:tc>
          <w:tcPr>
            <w:tcW w:w="1530" w:type="dxa"/>
          </w:tcPr>
          <w:p w14:paraId="76E7B9F8" w14:textId="58406CE1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07</w:t>
            </w:r>
          </w:p>
        </w:tc>
        <w:tc>
          <w:tcPr>
            <w:tcW w:w="2155" w:type="dxa"/>
          </w:tcPr>
          <w:p w14:paraId="32D644B3" w14:textId="3C1E23E8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bookmarkStart w:id="0" w:name="_Hlk112661775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2</w:t>
            </w:r>
            <w:r w:rsidR="00B45107">
              <w:rPr>
                <w:rFonts w:ascii="Nikosh" w:hAnsi="Nikosh" w:cs="Nikosh"/>
                <w:bCs/>
                <w:sz w:val="28"/>
                <w:szCs w:val="28"/>
                <w:u w:val="single"/>
              </w:rPr>
              <w:t>,</w:t>
            </w: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44,438</w:t>
            </w:r>
            <w:bookmarkEnd w:id="0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,</w:t>
            </w:r>
          </w:p>
        </w:tc>
      </w:tr>
      <w:tr w:rsidR="00F74C5C" w:rsidRPr="00727B01" w14:paraId="6831A6F0" w14:textId="77777777" w:rsidTr="00F74C5C">
        <w:tc>
          <w:tcPr>
            <w:tcW w:w="1158" w:type="dxa"/>
          </w:tcPr>
          <w:p w14:paraId="2E8FA45D" w14:textId="35545D8D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3.</w:t>
            </w:r>
          </w:p>
        </w:tc>
        <w:tc>
          <w:tcPr>
            <w:tcW w:w="2707" w:type="dxa"/>
          </w:tcPr>
          <w:p w14:paraId="57A1401A" w14:textId="6E4122D1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Bamna</w:t>
            </w:r>
          </w:p>
        </w:tc>
        <w:tc>
          <w:tcPr>
            <w:tcW w:w="1800" w:type="dxa"/>
          </w:tcPr>
          <w:p w14:paraId="602507C0" w14:textId="1C3F4C24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101.05</w:t>
            </w:r>
          </w:p>
        </w:tc>
        <w:tc>
          <w:tcPr>
            <w:tcW w:w="1530" w:type="dxa"/>
          </w:tcPr>
          <w:p w14:paraId="07A73695" w14:textId="4B0FE71C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04</w:t>
            </w:r>
          </w:p>
        </w:tc>
        <w:tc>
          <w:tcPr>
            <w:tcW w:w="2155" w:type="dxa"/>
          </w:tcPr>
          <w:p w14:paraId="34E59FD6" w14:textId="6FEE4F2F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 xml:space="preserve">   </w:t>
            </w:r>
            <w:r w:rsidR="00A81642"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79,564</w:t>
            </w:r>
          </w:p>
        </w:tc>
      </w:tr>
      <w:tr w:rsidR="00F74C5C" w:rsidRPr="00727B01" w14:paraId="1BAA950B" w14:textId="77777777" w:rsidTr="00F74C5C">
        <w:tc>
          <w:tcPr>
            <w:tcW w:w="1158" w:type="dxa"/>
          </w:tcPr>
          <w:p w14:paraId="53DE28FE" w14:textId="5899C817" w:rsidR="009F78D5" w:rsidRPr="00727B01" w:rsidRDefault="00A81642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4.</w:t>
            </w:r>
          </w:p>
        </w:tc>
        <w:tc>
          <w:tcPr>
            <w:tcW w:w="2707" w:type="dxa"/>
          </w:tcPr>
          <w:p w14:paraId="0CD77005" w14:textId="7DC0BF86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Betagi</w:t>
            </w:r>
            <w:proofErr w:type="spellEnd"/>
          </w:p>
        </w:tc>
        <w:tc>
          <w:tcPr>
            <w:tcW w:w="1800" w:type="dxa"/>
          </w:tcPr>
          <w:p w14:paraId="3FF117D4" w14:textId="17669808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167.75</w:t>
            </w:r>
          </w:p>
        </w:tc>
        <w:tc>
          <w:tcPr>
            <w:tcW w:w="1530" w:type="dxa"/>
          </w:tcPr>
          <w:p w14:paraId="1F2BF9B5" w14:textId="04005390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07</w:t>
            </w:r>
          </w:p>
        </w:tc>
        <w:tc>
          <w:tcPr>
            <w:tcW w:w="2155" w:type="dxa"/>
          </w:tcPr>
          <w:p w14:paraId="7517587C" w14:textId="1333795E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1,10,926</w:t>
            </w:r>
          </w:p>
        </w:tc>
      </w:tr>
      <w:tr w:rsidR="00F74C5C" w:rsidRPr="00727B01" w14:paraId="23EBC6E0" w14:textId="77777777" w:rsidTr="00F74C5C">
        <w:tc>
          <w:tcPr>
            <w:tcW w:w="1158" w:type="dxa"/>
          </w:tcPr>
          <w:p w14:paraId="7A24948B" w14:textId="43F7746D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5.</w:t>
            </w:r>
          </w:p>
        </w:tc>
        <w:tc>
          <w:tcPr>
            <w:tcW w:w="2707" w:type="dxa"/>
          </w:tcPr>
          <w:p w14:paraId="6863989F" w14:textId="10E140F9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Pathorghata</w:t>
            </w:r>
            <w:proofErr w:type="spellEnd"/>
          </w:p>
        </w:tc>
        <w:tc>
          <w:tcPr>
            <w:tcW w:w="1800" w:type="dxa"/>
          </w:tcPr>
          <w:p w14:paraId="4FE2FCFA" w14:textId="38A3E350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387.36</w:t>
            </w:r>
          </w:p>
        </w:tc>
        <w:tc>
          <w:tcPr>
            <w:tcW w:w="1530" w:type="dxa"/>
          </w:tcPr>
          <w:p w14:paraId="520FEE44" w14:textId="7726699F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07</w:t>
            </w:r>
          </w:p>
        </w:tc>
        <w:tc>
          <w:tcPr>
            <w:tcW w:w="2155" w:type="dxa"/>
          </w:tcPr>
          <w:p w14:paraId="483492AD" w14:textId="26400FC6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1,34,635</w:t>
            </w:r>
          </w:p>
        </w:tc>
      </w:tr>
      <w:tr w:rsidR="00F74C5C" w:rsidRPr="00727B01" w14:paraId="773B1532" w14:textId="77777777" w:rsidTr="00F74C5C">
        <w:tc>
          <w:tcPr>
            <w:tcW w:w="1158" w:type="dxa"/>
          </w:tcPr>
          <w:p w14:paraId="2739328E" w14:textId="48C5C845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6.</w:t>
            </w:r>
          </w:p>
        </w:tc>
        <w:tc>
          <w:tcPr>
            <w:tcW w:w="2707" w:type="dxa"/>
          </w:tcPr>
          <w:p w14:paraId="58552762" w14:textId="36EDCFC1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proofErr w:type="spellStart"/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Taltoli</w:t>
            </w:r>
            <w:proofErr w:type="spellEnd"/>
          </w:p>
        </w:tc>
        <w:tc>
          <w:tcPr>
            <w:tcW w:w="1800" w:type="dxa"/>
          </w:tcPr>
          <w:p w14:paraId="55D4C479" w14:textId="0C4684CD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258.94</w:t>
            </w:r>
          </w:p>
        </w:tc>
        <w:tc>
          <w:tcPr>
            <w:tcW w:w="1530" w:type="dxa"/>
          </w:tcPr>
          <w:p w14:paraId="5E82490C" w14:textId="18C4F4CF" w:rsidR="009F78D5" w:rsidRPr="00727B01" w:rsidRDefault="00F74C5C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07</w:t>
            </w:r>
          </w:p>
        </w:tc>
        <w:tc>
          <w:tcPr>
            <w:tcW w:w="2155" w:type="dxa"/>
          </w:tcPr>
          <w:p w14:paraId="47392B33" w14:textId="3E116360" w:rsidR="009F78D5" w:rsidRPr="00727B01" w:rsidRDefault="00B45107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>
              <w:rPr>
                <w:rFonts w:ascii="Nikosh" w:hAnsi="Nikosh" w:cs="Nikosh"/>
                <w:bCs/>
                <w:sz w:val="28"/>
                <w:szCs w:val="28"/>
                <w:u w:val="single"/>
              </w:rPr>
              <w:t xml:space="preserve">   </w:t>
            </w:r>
            <w:r w:rsidR="00F74C5C" w:rsidRPr="00727B01">
              <w:rPr>
                <w:rFonts w:ascii="Nikosh" w:hAnsi="Nikosh" w:cs="Nikosh"/>
                <w:bCs/>
                <w:sz w:val="28"/>
                <w:szCs w:val="28"/>
                <w:u w:val="single"/>
              </w:rPr>
              <w:t>88,004</w:t>
            </w:r>
          </w:p>
        </w:tc>
      </w:tr>
      <w:tr w:rsidR="00F74C5C" w:rsidRPr="00727B01" w14:paraId="21164CF6" w14:textId="77777777" w:rsidTr="00F74C5C">
        <w:tc>
          <w:tcPr>
            <w:tcW w:w="1158" w:type="dxa"/>
          </w:tcPr>
          <w:p w14:paraId="30A91EEB" w14:textId="77777777" w:rsidR="009F78D5" w:rsidRPr="00727B01" w:rsidRDefault="009F78D5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</w:p>
        </w:tc>
        <w:tc>
          <w:tcPr>
            <w:tcW w:w="2707" w:type="dxa"/>
          </w:tcPr>
          <w:p w14:paraId="6313EBAB" w14:textId="3EB41A51" w:rsidR="009F78D5" w:rsidRPr="00727B01" w:rsidRDefault="009B7C4E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>
              <w:rPr>
                <w:rFonts w:ascii="Nikosh" w:hAnsi="Nikosh" w:cs="Nikosh"/>
                <w:bCs/>
                <w:sz w:val="28"/>
                <w:szCs w:val="28"/>
                <w:u w:val="single"/>
              </w:rPr>
              <w:t>Total</w:t>
            </w:r>
          </w:p>
        </w:tc>
        <w:tc>
          <w:tcPr>
            <w:tcW w:w="1800" w:type="dxa"/>
          </w:tcPr>
          <w:p w14:paraId="0E44F835" w14:textId="77777777" w:rsidR="009F78D5" w:rsidRPr="00727B01" w:rsidRDefault="009F78D5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</w:p>
        </w:tc>
        <w:tc>
          <w:tcPr>
            <w:tcW w:w="1530" w:type="dxa"/>
          </w:tcPr>
          <w:p w14:paraId="06F2D11D" w14:textId="5B4CCC3D" w:rsidR="009F78D5" w:rsidRPr="00727B01" w:rsidRDefault="009B7C4E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>
              <w:rPr>
                <w:rFonts w:ascii="Nikosh" w:hAnsi="Nikosh" w:cs="Nikosh"/>
                <w:bCs/>
                <w:sz w:val="28"/>
                <w:szCs w:val="28"/>
                <w:u w:val="single"/>
              </w:rPr>
              <w:t>42</w:t>
            </w:r>
          </w:p>
        </w:tc>
        <w:tc>
          <w:tcPr>
            <w:tcW w:w="2155" w:type="dxa"/>
          </w:tcPr>
          <w:p w14:paraId="2C4D006E" w14:textId="28CD6A64" w:rsidR="009F78D5" w:rsidRPr="00727B01" w:rsidRDefault="009B7C4E" w:rsidP="00F16C07">
            <w:pPr>
              <w:rPr>
                <w:rFonts w:ascii="Nikosh" w:hAnsi="Nikosh" w:cs="Nikosh"/>
                <w:bCs/>
                <w:sz w:val="28"/>
                <w:szCs w:val="28"/>
                <w:u w:val="single"/>
              </w:rPr>
            </w:pPr>
            <w:r>
              <w:rPr>
                <w:rFonts w:ascii="Nikosh" w:hAnsi="Nikosh" w:cs="Nikosh"/>
                <w:bCs/>
                <w:sz w:val="28"/>
                <w:szCs w:val="28"/>
                <w:u w:val="single"/>
              </w:rPr>
              <w:t>8</w:t>
            </w:r>
            <w:r w:rsidR="005357A8">
              <w:rPr>
                <w:rFonts w:ascii="Nikosh" w:hAnsi="Nikosh" w:cs="Nikosh"/>
                <w:bCs/>
                <w:sz w:val="28"/>
                <w:szCs w:val="28"/>
                <w:u w:val="single"/>
              </w:rPr>
              <w:t>,</w:t>
            </w:r>
            <w:r>
              <w:rPr>
                <w:rFonts w:ascii="Nikosh" w:hAnsi="Nikosh" w:cs="Nikosh"/>
                <w:bCs/>
                <w:sz w:val="28"/>
                <w:szCs w:val="28"/>
                <w:u w:val="single"/>
              </w:rPr>
              <w:t>92,781</w:t>
            </w:r>
          </w:p>
        </w:tc>
      </w:tr>
    </w:tbl>
    <w:p w14:paraId="23071341" w14:textId="77777777" w:rsidR="009F78D5" w:rsidRPr="00727B01" w:rsidRDefault="009F78D5" w:rsidP="00F16C07">
      <w:pPr>
        <w:spacing w:after="0"/>
        <w:rPr>
          <w:rFonts w:ascii="Nikosh" w:hAnsi="Nikosh" w:cs="Nikosh"/>
          <w:bCs/>
          <w:sz w:val="28"/>
          <w:szCs w:val="28"/>
          <w:u w:val="single"/>
        </w:rPr>
      </w:pPr>
    </w:p>
    <w:p w14:paraId="3A849436" w14:textId="3A1EA660" w:rsidR="00C06AFB" w:rsidRPr="00727B01" w:rsidRDefault="00F74C5C" w:rsidP="00F16C07">
      <w:pPr>
        <w:spacing w:after="0"/>
        <w:rPr>
          <w:rFonts w:ascii="Nikosh" w:hAnsi="Nikosh" w:cs="Nikosh"/>
          <w:b/>
          <w:sz w:val="28"/>
          <w:szCs w:val="28"/>
          <w:u w:val="single"/>
        </w:rPr>
      </w:pPr>
      <w:r w:rsidRPr="00727B01">
        <w:rPr>
          <w:rFonts w:ascii="Nikosh" w:hAnsi="Nikosh" w:cs="Nikosh"/>
          <w:b/>
          <w:sz w:val="28"/>
          <w:szCs w:val="28"/>
          <w:u w:val="single"/>
        </w:rPr>
        <w:t>Health Institution</w:t>
      </w:r>
      <w:r w:rsidR="00ED6493" w:rsidRPr="00727B01">
        <w:rPr>
          <w:rFonts w:ascii="Nikosh" w:hAnsi="Nikosh" w:cs="Nikosh"/>
          <w:b/>
          <w:sz w:val="28"/>
          <w:szCs w:val="28"/>
          <w:u w:val="single"/>
        </w:rPr>
        <w:t>s.</w:t>
      </w:r>
    </w:p>
    <w:p w14:paraId="44E17A3B" w14:textId="45619D59" w:rsidR="00ED6493" w:rsidRPr="00727B01" w:rsidRDefault="00ED6493" w:rsidP="00F16C07">
      <w:pPr>
        <w:spacing w:after="0"/>
        <w:rPr>
          <w:rFonts w:ascii="Nikosh" w:hAnsi="Nikosh" w:cs="Nikosh"/>
          <w:bCs/>
          <w:sz w:val="28"/>
          <w:szCs w:val="28"/>
        </w:rPr>
      </w:pPr>
      <w:r w:rsidRPr="00727B01">
        <w:rPr>
          <w:rFonts w:ascii="Nikosh" w:hAnsi="Nikosh" w:cs="Nikosh"/>
          <w:bCs/>
          <w:sz w:val="28"/>
          <w:szCs w:val="28"/>
        </w:rPr>
        <w:t>1.</w:t>
      </w:r>
      <w:r w:rsidR="00727B01" w:rsidRPr="00727B01">
        <w:rPr>
          <w:rFonts w:ascii="Nikosh" w:hAnsi="Nikosh" w:cs="Nikosh"/>
          <w:bCs/>
          <w:sz w:val="28"/>
          <w:szCs w:val="28"/>
        </w:rPr>
        <w:t xml:space="preserve"> </w:t>
      </w:r>
      <w:r w:rsidRPr="00727B01">
        <w:rPr>
          <w:rFonts w:ascii="Nikosh" w:hAnsi="Nikosh" w:cs="Nikosh"/>
          <w:bCs/>
          <w:sz w:val="28"/>
          <w:szCs w:val="28"/>
        </w:rPr>
        <w:t>Sadar Hospital:100 bedded.</w:t>
      </w:r>
    </w:p>
    <w:p w14:paraId="634D31E8" w14:textId="648EAF43" w:rsidR="00727B01" w:rsidRDefault="00ED6493" w:rsidP="00F16C07">
      <w:pPr>
        <w:spacing w:after="0"/>
        <w:rPr>
          <w:rFonts w:ascii="Nikosh" w:hAnsi="Nikosh" w:cs="Nikosh"/>
          <w:bCs/>
          <w:sz w:val="28"/>
          <w:szCs w:val="28"/>
        </w:rPr>
      </w:pPr>
      <w:r w:rsidRPr="00727B01">
        <w:rPr>
          <w:rFonts w:ascii="Nikosh" w:hAnsi="Nikosh" w:cs="Nikosh"/>
          <w:bCs/>
          <w:sz w:val="28"/>
          <w:szCs w:val="28"/>
        </w:rPr>
        <w:t>2.</w:t>
      </w:r>
      <w:r w:rsidR="00727B01" w:rsidRPr="00727B01">
        <w:rPr>
          <w:rFonts w:ascii="Nikosh" w:hAnsi="Nikosh" w:cs="Nikosh"/>
          <w:bCs/>
          <w:sz w:val="28"/>
          <w:szCs w:val="28"/>
        </w:rPr>
        <w:t xml:space="preserve"> Upazilla</w:t>
      </w:r>
      <w:r w:rsidRPr="00727B01">
        <w:rPr>
          <w:rFonts w:ascii="Nikosh" w:hAnsi="Nikosh" w:cs="Nikosh"/>
          <w:bCs/>
          <w:sz w:val="28"/>
          <w:szCs w:val="28"/>
        </w:rPr>
        <w:t xml:space="preserve"> Health complex:</w:t>
      </w:r>
      <w:r w:rsidR="00FF0610">
        <w:rPr>
          <w:rFonts w:ascii="Nikosh" w:hAnsi="Nikosh" w:cs="Nikosh"/>
          <w:bCs/>
          <w:sz w:val="28"/>
          <w:szCs w:val="28"/>
        </w:rPr>
        <w:t xml:space="preserve"> </w:t>
      </w:r>
      <w:r w:rsidRPr="00727B01">
        <w:rPr>
          <w:rFonts w:ascii="Nikosh" w:hAnsi="Nikosh" w:cs="Nikosh"/>
          <w:bCs/>
          <w:sz w:val="28"/>
          <w:szCs w:val="28"/>
        </w:rPr>
        <w:t>6 (5</w:t>
      </w:r>
      <w:r w:rsidR="00727B01" w:rsidRPr="00727B01">
        <w:rPr>
          <w:rFonts w:ascii="Nikosh" w:hAnsi="Nikosh" w:cs="Nikosh"/>
          <w:bCs/>
          <w:sz w:val="28"/>
          <w:szCs w:val="28"/>
        </w:rPr>
        <w:t xml:space="preserve"> of them </w:t>
      </w:r>
      <w:r w:rsidR="00727B01">
        <w:rPr>
          <w:rFonts w:ascii="Nikosh" w:hAnsi="Nikosh" w:cs="Nikosh"/>
          <w:bCs/>
          <w:sz w:val="28"/>
          <w:szCs w:val="28"/>
        </w:rPr>
        <w:t>are</w:t>
      </w:r>
      <w:r w:rsidR="00727B01" w:rsidRPr="00727B01">
        <w:rPr>
          <w:rFonts w:ascii="Nikosh" w:hAnsi="Nikosh" w:cs="Nikosh"/>
          <w:bCs/>
          <w:sz w:val="28"/>
          <w:szCs w:val="28"/>
        </w:rPr>
        <w:t xml:space="preserve"> </w:t>
      </w:r>
      <w:r w:rsidRPr="00727B01">
        <w:rPr>
          <w:rFonts w:ascii="Nikosh" w:hAnsi="Nikosh" w:cs="Nikosh"/>
          <w:bCs/>
          <w:sz w:val="28"/>
          <w:szCs w:val="28"/>
        </w:rPr>
        <w:t>50 Bedded,</w:t>
      </w:r>
      <w:r w:rsidR="00727B01" w:rsidRPr="00727B01">
        <w:rPr>
          <w:rFonts w:ascii="Nikosh" w:hAnsi="Nikosh" w:cs="Nikosh"/>
          <w:bCs/>
          <w:sz w:val="28"/>
          <w:szCs w:val="28"/>
        </w:rPr>
        <w:t xml:space="preserve"> </w:t>
      </w:r>
      <w:r w:rsidRPr="00727B01">
        <w:rPr>
          <w:rFonts w:ascii="Nikosh" w:hAnsi="Nikosh" w:cs="Nikosh"/>
          <w:bCs/>
          <w:sz w:val="28"/>
          <w:szCs w:val="28"/>
        </w:rPr>
        <w:t xml:space="preserve">Taltoli-20 </w:t>
      </w:r>
    </w:p>
    <w:p w14:paraId="57EC137B" w14:textId="35A4550C" w:rsidR="00ED6493" w:rsidRPr="00727B01" w:rsidRDefault="00727B01" w:rsidP="00F16C07">
      <w:pPr>
        <w:spacing w:after="0"/>
        <w:rPr>
          <w:rFonts w:ascii="Nikosh" w:hAnsi="Nikosh" w:cs="Nikosh"/>
          <w:bCs/>
          <w:sz w:val="28"/>
          <w:szCs w:val="28"/>
        </w:rPr>
      </w:pPr>
      <w:r>
        <w:rPr>
          <w:rFonts w:ascii="Nikosh" w:hAnsi="Nikosh" w:cs="Nikosh"/>
          <w:bCs/>
          <w:sz w:val="28"/>
          <w:szCs w:val="28"/>
        </w:rPr>
        <w:t xml:space="preserve">     </w:t>
      </w:r>
      <w:r w:rsidR="00ED6493" w:rsidRPr="00727B01">
        <w:rPr>
          <w:rFonts w:ascii="Nikosh" w:hAnsi="Nikosh" w:cs="Nikosh"/>
          <w:bCs/>
          <w:sz w:val="28"/>
          <w:szCs w:val="28"/>
        </w:rPr>
        <w:t>Bedded)</w:t>
      </w:r>
    </w:p>
    <w:p w14:paraId="7E984A36" w14:textId="11B882B7" w:rsidR="00727B01" w:rsidRDefault="00727B01" w:rsidP="00F16C07">
      <w:pPr>
        <w:spacing w:after="0"/>
        <w:rPr>
          <w:rFonts w:ascii="Nikosh" w:hAnsi="Nikosh" w:cs="Nikosh"/>
          <w:bCs/>
          <w:sz w:val="28"/>
          <w:szCs w:val="28"/>
        </w:rPr>
      </w:pPr>
      <w:r w:rsidRPr="00727B01">
        <w:rPr>
          <w:rFonts w:ascii="Nikosh" w:hAnsi="Nikosh" w:cs="Nikosh"/>
          <w:bCs/>
          <w:sz w:val="28"/>
          <w:szCs w:val="28"/>
        </w:rPr>
        <w:t xml:space="preserve">3. </w:t>
      </w:r>
      <w:r w:rsidR="00140FF7">
        <w:rPr>
          <w:rFonts w:ascii="Nikosh" w:hAnsi="Nikosh" w:cs="Nikosh"/>
          <w:bCs/>
          <w:sz w:val="28"/>
          <w:szCs w:val="28"/>
        </w:rPr>
        <w:t>Community Clinic: 129</w:t>
      </w:r>
    </w:p>
    <w:p w14:paraId="60B3108E" w14:textId="5D6B8978" w:rsidR="00140FF7" w:rsidRDefault="00140FF7" w:rsidP="00F16C07">
      <w:pPr>
        <w:spacing w:after="0"/>
        <w:rPr>
          <w:rFonts w:ascii="Nikosh" w:hAnsi="Nikosh" w:cs="Nikosh"/>
          <w:bCs/>
          <w:sz w:val="28"/>
          <w:szCs w:val="28"/>
        </w:rPr>
      </w:pPr>
      <w:r>
        <w:rPr>
          <w:rFonts w:ascii="Nikosh" w:hAnsi="Nikosh" w:cs="Nikosh"/>
          <w:bCs/>
          <w:sz w:val="28"/>
          <w:szCs w:val="28"/>
        </w:rPr>
        <w:t xml:space="preserve">4. Rural Dispensary: </w:t>
      </w:r>
      <w:r w:rsidR="00FF0610">
        <w:rPr>
          <w:rFonts w:ascii="Nikosh" w:hAnsi="Nikosh" w:cs="Nikosh"/>
          <w:bCs/>
          <w:sz w:val="28"/>
          <w:szCs w:val="28"/>
        </w:rPr>
        <w:t xml:space="preserve">   0</w:t>
      </w:r>
      <w:r>
        <w:rPr>
          <w:rFonts w:ascii="Nikosh" w:hAnsi="Nikosh" w:cs="Nikosh"/>
          <w:bCs/>
          <w:sz w:val="28"/>
          <w:szCs w:val="28"/>
        </w:rPr>
        <w:t>8</w:t>
      </w:r>
    </w:p>
    <w:p w14:paraId="46473FBA" w14:textId="5A35FF44" w:rsidR="00140FF7" w:rsidRPr="00727B01" w:rsidRDefault="00FF0610" w:rsidP="00F16C07">
      <w:pPr>
        <w:spacing w:after="0"/>
        <w:rPr>
          <w:rFonts w:ascii="Nikosh" w:hAnsi="Nikosh" w:cs="Nikosh"/>
          <w:bCs/>
          <w:sz w:val="28"/>
          <w:szCs w:val="28"/>
        </w:rPr>
      </w:pPr>
      <w:r>
        <w:rPr>
          <w:rFonts w:ascii="Nikosh" w:hAnsi="Nikosh" w:cs="Nikosh"/>
          <w:bCs/>
          <w:sz w:val="28"/>
          <w:szCs w:val="28"/>
        </w:rPr>
        <w:t>5. H</w:t>
      </w:r>
      <w:r w:rsidR="00140FF7">
        <w:rPr>
          <w:rFonts w:ascii="Nikosh" w:hAnsi="Nikosh" w:cs="Nikosh"/>
          <w:bCs/>
          <w:sz w:val="28"/>
          <w:szCs w:val="28"/>
        </w:rPr>
        <w:t xml:space="preserve">FWC: </w:t>
      </w:r>
      <w:r>
        <w:rPr>
          <w:rFonts w:ascii="Nikosh" w:hAnsi="Nikosh" w:cs="Nikosh"/>
          <w:bCs/>
          <w:sz w:val="28"/>
          <w:szCs w:val="28"/>
        </w:rPr>
        <w:t xml:space="preserve">                         </w:t>
      </w:r>
      <w:r w:rsidR="00140FF7">
        <w:rPr>
          <w:rFonts w:ascii="Nikosh" w:hAnsi="Nikosh" w:cs="Nikosh"/>
          <w:bCs/>
          <w:sz w:val="28"/>
          <w:szCs w:val="28"/>
        </w:rPr>
        <w:t>15</w:t>
      </w:r>
    </w:p>
    <w:p w14:paraId="0C9F885B" w14:textId="77777777" w:rsidR="00ED6493" w:rsidRDefault="00ED6493" w:rsidP="00F16C07">
      <w:pPr>
        <w:spacing w:after="0"/>
        <w:rPr>
          <w:rFonts w:ascii="Nikosh" w:hAnsi="Nikosh" w:cs="Nikosh"/>
          <w:bCs/>
          <w:sz w:val="32"/>
          <w:szCs w:val="32"/>
        </w:rPr>
      </w:pPr>
    </w:p>
    <w:p w14:paraId="242DA826" w14:textId="77777777" w:rsidR="00ED6493" w:rsidRPr="00ED6493" w:rsidRDefault="00ED6493" w:rsidP="00F16C07">
      <w:pPr>
        <w:spacing w:after="0"/>
        <w:rPr>
          <w:rFonts w:ascii="Nikosh" w:hAnsi="Nikosh" w:cs="Nikosh"/>
          <w:bCs/>
          <w:sz w:val="32"/>
          <w:szCs w:val="32"/>
        </w:rPr>
      </w:pPr>
    </w:p>
    <w:p w14:paraId="6BBEDEBC" w14:textId="77777777" w:rsidR="00CB7ADB" w:rsidRDefault="00CB7ADB" w:rsidP="00CB7ADB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B7ADB" w14:paraId="170FE70F" w14:textId="77777777" w:rsidTr="00CB7ADB">
        <w:trPr>
          <w:trHeight w:val="278"/>
        </w:trPr>
        <w:tc>
          <w:tcPr>
            <w:tcW w:w="2470" w:type="dxa"/>
          </w:tcPr>
          <w:p w14:paraId="1473B6A1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3631FA5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365E53E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5BC6368F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5E28042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403373AE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10E9A03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6DB36AAA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B7ADB" w14:paraId="6C0C9327" w14:textId="77777777" w:rsidTr="00CB7ADB">
        <w:trPr>
          <w:trHeight w:val="292"/>
        </w:trPr>
        <w:tc>
          <w:tcPr>
            <w:tcW w:w="2470" w:type="dxa"/>
          </w:tcPr>
          <w:p w14:paraId="581FE21F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5A329787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61EBEED5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33364496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43F1F4DA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344B182D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3FEB4D0A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40F7588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B7ADB" w14:paraId="39993C8D" w14:textId="77777777" w:rsidTr="00CB7ADB">
        <w:trPr>
          <w:trHeight w:val="278"/>
        </w:trPr>
        <w:tc>
          <w:tcPr>
            <w:tcW w:w="2470" w:type="dxa"/>
          </w:tcPr>
          <w:p w14:paraId="39762406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0450C08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28F7371D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2F0A2A3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3402D2F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6B64ADD7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106DF5F6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6581A4B9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B7ADB" w14:paraId="1303C222" w14:textId="77777777" w:rsidTr="00CB7ADB">
        <w:trPr>
          <w:trHeight w:val="292"/>
        </w:trPr>
        <w:tc>
          <w:tcPr>
            <w:tcW w:w="2470" w:type="dxa"/>
          </w:tcPr>
          <w:p w14:paraId="46B4C3EA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1FCCC7E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E1E4908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3AE47666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699EED43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110104C0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6F1FF251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37A012F3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B7ADB" w14:paraId="6FC5FD42" w14:textId="77777777" w:rsidTr="00CB7ADB">
        <w:trPr>
          <w:trHeight w:val="278"/>
        </w:trPr>
        <w:tc>
          <w:tcPr>
            <w:tcW w:w="2470" w:type="dxa"/>
          </w:tcPr>
          <w:p w14:paraId="123B3B44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055D59ED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694F91BE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2C970C27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39B9FDC0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2F487077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090F442D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29B715A4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B7ADB" w14:paraId="57202346" w14:textId="77777777" w:rsidTr="00CB7ADB">
        <w:trPr>
          <w:trHeight w:val="292"/>
        </w:trPr>
        <w:tc>
          <w:tcPr>
            <w:tcW w:w="2470" w:type="dxa"/>
          </w:tcPr>
          <w:p w14:paraId="1991AE29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04D32501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333F3D21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1C18E37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01DA58B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308954B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1F82F4B4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7DF2652B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B7ADB" w14:paraId="55514E5A" w14:textId="77777777" w:rsidTr="00CB7ADB">
        <w:trPr>
          <w:trHeight w:val="278"/>
        </w:trPr>
        <w:tc>
          <w:tcPr>
            <w:tcW w:w="2470" w:type="dxa"/>
          </w:tcPr>
          <w:p w14:paraId="06F609A1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27DC06C2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3EFC0CD4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6684FE60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171F8F28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30C3A2AF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5C44F368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5C3AC2D5" w14:textId="77777777" w:rsidR="00CB7ADB" w:rsidRDefault="00CB7ADB" w:rsidP="00CB7ADB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157AD765" w14:textId="77777777" w:rsidR="007F3021" w:rsidRDefault="007F3021" w:rsidP="00CB7ADB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0FFECF51" w14:textId="77777777" w:rsidR="007F3021" w:rsidRDefault="007F3021" w:rsidP="0062665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5496D25" w14:textId="77777777" w:rsidR="007F3021" w:rsidRDefault="007F3021" w:rsidP="0062665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D0740B1" w14:textId="3D6420C1" w:rsidR="00626651" w:rsidRDefault="00626651" w:rsidP="0062665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Amtoli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Upazila Health Complex, Barguna</w:t>
      </w:r>
    </w:p>
    <w:p w14:paraId="4A49AED3" w14:textId="04704781" w:rsidR="00626651" w:rsidRDefault="00626651" w:rsidP="00626651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Date of Visit: </w:t>
      </w:r>
      <w:r w:rsidR="00995824">
        <w:rPr>
          <w:rFonts w:ascii="Times New Roman" w:hAnsi="Times New Roman"/>
          <w:b/>
          <w:bCs/>
          <w:sz w:val="28"/>
          <w:szCs w:val="28"/>
        </w:rPr>
        <w:t>25</w:t>
      </w:r>
      <w:r>
        <w:rPr>
          <w:rFonts w:ascii="Times New Roman" w:hAnsi="Times New Roman"/>
          <w:b/>
          <w:bCs/>
          <w:sz w:val="28"/>
          <w:szCs w:val="28"/>
        </w:rPr>
        <w:t>/08/22; Time: 8</w:t>
      </w:r>
      <w:r w:rsidR="00FF0610">
        <w:rPr>
          <w:rFonts w:ascii="Times New Roman" w:hAnsi="Times New Roman"/>
          <w:b/>
          <w:bCs/>
          <w:sz w:val="28"/>
          <w:szCs w:val="28"/>
        </w:rPr>
        <w:t>:45</w:t>
      </w:r>
      <w:r>
        <w:rPr>
          <w:rFonts w:ascii="Times New Roman" w:hAnsi="Times New Roman"/>
          <w:b/>
          <w:bCs/>
          <w:sz w:val="28"/>
          <w:szCs w:val="28"/>
        </w:rPr>
        <w:t xml:space="preserve"> AM.</w:t>
      </w:r>
    </w:p>
    <w:p w14:paraId="71194DEF" w14:textId="1058992E" w:rsidR="00626651" w:rsidRDefault="00626651" w:rsidP="00626651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</w:t>
      </w:r>
      <w:r w:rsidR="00995824">
        <w:rPr>
          <w:rFonts w:ascii="Times New Roman" w:hAnsi="Times New Roman"/>
          <w:b/>
          <w:bCs/>
          <w:sz w:val="28"/>
          <w:szCs w:val="28"/>
        </w:rPr>
        <w:t xml:space="preserve"> National Consultant</w:t>
      </w:r>
      <w:r w:rsidR="00FF061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(HEU)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&amp;</w:t>
      </w:r>
    </w:p>
    <w:p w14:paraId="72CFBC9D" w14:textId="1A464832" w:rsidR="00626651" w:rsidRDefault="00FF0610" w:rsidP="00995824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Dr. </w:t>
      </w:r>
      <w:r w:rsidR="00995824">
        <w:rPr>
          <w:rFonts w:ascii="Times New Roman" w:hAnsi="Times New Roman"/>
          <w:b/>
          <w:bCs/>
          <w:sz w:val="28"/>
          <w:szCs w:val="28"/>
        </w:rPr>
        <w:t>Nazmur Rahman S</w:t>
      </w:r>
      <w:r>
        <w:rPr>
          <w:rFonts w:ascii="Times New Roman" w:hAnsi="Times New Roman"/>
          <w:b/>
          <w:bCs/>
          <w:sz w:val="28"/>
          <w:szCs w:val="28"/>
        </w:rPr>
        <w:t>aj</w:t>
      </w:r>
      <w:r w:rsidR="00995824">
        <w:rPr>
          <w:rFonts w:ascii="Times New Roman" w:hAnsi="Times New Roman"/>
          <w:b/>
          <w:bCs/>
          <w:sz w:val="28"/>
          <w:szCs w:val="28"/>
        </w:rPr>
        <w:t>ib, Junior National Consultant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(HEU)</w:t>
      </w:r>
    </w:p>
    <w:p w14:paraId="55AC518D" w14:textId="77777777" w:rsidR="00ED6493" w:rsidRDefault="00ED6493" w:rsidP="00995824">
      <w:pPr>
        <w:spacing w:line="240" w:lineRule="auto"/>
        <w:rPr>
          <w:rFonts w:ascii="Times New Roman" w:hAnsi="Times New Roman"/>
          <w:b/>
          <w:bCs/>
        </w:rPr>
      </w:pPr>
    </w:p>
    <w:p w14:paraId="1B86893B" w14:textId="2C51027B" w:rsidR="00FF0610" w:rsidRDefault="00626651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57A4DC4" w14:textId="0FE46E52" w:rsidR="00B45107" w:rsidRDefault="00FF0610" w:rsidP="00B4510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626651">
        <w:rPr>
          <w:rFonts w:ascii="Times New Roman" w:hAnsi="Times New Roman"/>
          <w:sz w:val="28"/>
          <w:szCs w:val="28"/>
        </w:rPr>
        <w:t>The infra-structure of this Upazila Health Complex is 50 bedded.</w:t>
      </w:r>
      <w:r w:rsidR="00B45107">
        <w:rPr>
          <w:rFonts w:ascii="Times New Roman" w:hAnsi="Times New Roman"/>
          <w:sz w:val="28"/>
          <w:szCs w:val="28"/>
        </w:rPr>
        <w:t xml:space="preserve"> The physical condition of the hospital building is good.</w:t>
      </w:r>
      <w:r w:rsidR="00626651">
        <w:rPr>
          <w:rFonts w:ascii="Times New Roman" w:hAnsi="Times New Roman"/>
          <w:sz w:val="28"/>
          <w:szCs w:val="28"/>
        </w:rPr>
        <w:t xml:space="preserve"> The </w:t>
      </w:r>
      <w:r w:rsidR="00995824">
        <w:rPr>
          <w:rFonts w:ascii="Times New Roman" w:hAnsi="Times New Roman"/>
          <w:sz w:val="28"/>
          <w:szCs w:val="28"/>
        </w:rPr>
        <w:t>UHC</w:t>
      </w:r>
      <w:r w:rsidR="00626651">
        <w:rPr>
          <w:rFonts w:ascii="Times New Roman" w:hAnsi="Times New Roman"/>
          <w:sz w:val="28"/>
          <w:szCs w:val="28"/>
        </w:rPr>
        <w:t xml:space="preserve"> is situated close to the high </w:t>
      </w:r>
      <w:r w:rsidR="0000048F">
        <w:rPr>
          <w:rFonts w:ascii="Times New Roman" w:hAnsi="Times New Roman"/>
          <w:sz w:val="28"/>
          <w:szCs w:val="28"/>
        </w:rPr>
        <w:t>way</w:t>
      </w:r>
      <w:r w:rsidR="00626651">
        <w:rPr>
          <w:rFonts w:ascii="Times New Roman" w:hAnsi="Times New Roman"/>
          <w:sz w:val="28"/>
          <w:szCs w:val="28"/>
        </w:rPr>
        <w:t xml:space="preserve">. There are </w:t>
      </w:r>
      <w:r w:rsidR="00F47910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</w:t>
      </w:r>
      <w:r w:rsidR="00626651">
        <w:rPr>
          <w:rFonts w:ascii="Times New Roman" w:hAnsi="Times New Roman"/>
          <w:sz w:val="28"/>
          <w:szCs w:val="28"/>
        </w:rPr>
        <w:t>unions under this UHC.</w:t>
      </w:r>
    </w:p>
    <w:p w14:paraId="528ECE3C" w14:textId="3C0BEA45" w:rsidR="00B45107" w:rsidRDefault="00B45107" w:rsidP="00B4510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</w:t>
      </w:r>
      <w:r w:rsidR="00F47910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:45 am in the health complex. But </w:t>
      </w:r>
      <w:proofErr w:type="gramStart"/>
      <w:r w:rsidR="00F47910">
        <w:rPr>
          <w:rFonts w:ascii="Times New Roman" w:hAnsi="Times New Roman"/>
          <w:sz w:val="28"/>
          <w:szCs w:val="28"/>
        </w:rPr>
        <w:t>no</w:t>
      </w:r>
      <w:r w:rsidR="007F302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medical</w:t>
      </w:r>
      <w:proofErr w:type="gramEnd"/>
      <w:r>
        <w:rPr>
          <w:rFonts w:ascii="Times New Roman" w:hAnsi="Times New Roman"/>
          <w:sz w:val="28"/>
          <w:szCs w:val="28"/>
        </w:rPr>
        <w:t xml:space="preserve"> offi</w:t>
      </w:r>
      <w:r w:rsidR="00F47910">
        <w:rPr>
          <w:rFonts w:ascii="Times New Roman" w:hAnsi="Times New Roman"/>
          <w:sz w:val="28"/>
          <w:szCs w:val="28"/>
        </w:rPr>
        <w:t>cer except EMO was</w:t>
      </w:r>
      <w:r>
        <w:rPr>
          <w:rFonts w:ascii="Times New Roman" w:hAnsi="Times New Roman"/>
          <w:sz w:val="28"/>
          <w:szCs w:val="28"/>
        </w:rPr>
        <w:t xml:space="preserve"> present in the health complex.</w:t>
      </w:r>
    </w:p>
    <w:p w14:paraId="2683B75E" w14:textId="39A6FDA3" w:rsidR="00626651" w:rsidRDefault="00626651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37D714F" w14:textId="616AE478" w:rsidR="00626651" w:rsidRDefault="00FF0610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626651">
        <w:rPr>
          <w:rFonts w:ascii="Times New Roman" w:hAnsi="Times New Roman"/>
          <w:sz w:val="28"/>
          <w:szCs w:val="28"/>
        </w:rPr>
        <w:t>. We met with t</w:t>
      </w:r>
      <w:r w:rsidR="00F47910">
        <w:rPr>
          <w:rFonts w:ascii="Times New Roman" w:hAnsi="Times New Roman"/>
          <w:sz w:val="28"/>
          <w:szCs w:val="28"/>
        </w:rPr>
        <w:t>he</w:t>
      </w:r>
      <w:r w:rsidR="00626651">
        <w:rPr>
          <w:rFonts w:ascii="Times New Roman" w:hAnsi="Times New Roman"/>
          <w:sz w:val="28"/>
          <w:szCs w:val="28"/>
        </w:rPr>
        <w:t xml:space="preserve"> RMO and other Medical Officers, discuss with them about the overall situation of health complex.</w:t>
      </w:r>
      <w:r w:rsidR="00CF7A62">
        <w:rPr>
          <w:rFonts w:ascii="Times New Roman" w:hAnsi="Times New Roman"/>
          <w:sz w:val="28"/>
          <w:szCs w:val="28"/>
        </w:rPr>
        <w:t xml:space="preserve"> The post of Gynae and Anaesthesia consultant was vacant, so caesarean section is not performed. </w:t>
      </w:r>
    </w:p>
    <w:p w14:paraId="2E70E241" w14:textId="21EFB017" w:rsidR="00626651" w:rsidRDefault="00FF0610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626651">
        <w:rPr>
          <w:rFonts w:ascii="Times New Roman" w:hAnsi="Times New Roman"/>
          <w:sz w:val="28"/>
          <w:szCs w:val="28"/>
        </w:rPr>
        <w:t xml:space="preserve">. We visited outdoor of the Upazila Health Complex </w:t>
      </w:r>
      <w:proofErr w:type="gramStart"/>
      <w:r w:rsidR="00626651">
        <w:rPr>
          <w:rFonts w:ascii="Times New Roman" w:hAnsi="Times New Roman"/>
          <w:sz w:val="28"/>
          <w:szCs w:val="28"/>
        </w:rPr>
        <w:t>of .</w:t>
      </w:r>
      <w:proofErr w:type="gramEnd"/>
      <w:r w:rsidR="00626651">
        <w:rPr>
          <w:rFonts w:ascii="Times New Roman" w:hAnsi="Times New Roman"/>
          <w:sz w:val="28"/>
          <w:szCs w:val="28"/>
        </w:rPr>
        <w:t xml:space="preserve"> The outdoor was crowded with patients. We observed O</w:t>
      </w:r>
      <w:r w:rsidR="00995824">
        <w:rPr>
          <w:rFonts w:ascii="Times New Roman" w:hAnsi="Times New Roman"/>
          <w:sz w:val="28"/>
          <w:szCs w:val="28"/>
        </w:rPr>
        <w:t>PD</w:t>
      </w:r>
      <w:r w:rsidR="0062665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00048F">
        <w:rPr>
          <w:rFonts w:ascii="Times New Roman" w:hAnsi="Times New Roman"/>
          <w:sz w:val="28"/>
          <w:szCs w:val="28"/>
        </w:rPr>
        <w:t>Emergency, labour room,</w:t>
      </w:r>
      <w:r w:rsidR="00626651">
        <w:rPr>
          <w:rFonts w:ascii="Times New Roman" w:hAnsi="Times New Roman"/>
          <w:sz w:val="28"/>
          <w:szCs w:val="28"/>
        </w:rPr>
        <w:t xml:space="preserve"> pathology and pharmacy department. There </w:t>
      </w:r>
      <w:r w:rsidR="00995824">
        <w:rPr>
          <w:rFonts w:ascii="Times New Roman" w:hAnsi="Times New Roman"/>
          <w:sz w:val="28"/>
          <w:szCs w:val="28"/>
        </w:rPr>
        <w:t>are two</w:t>
      </w:r>
      <w:r w:rsidR="00626651">
        <w:rPr>
          <w:rFonts w:ascii="Times New Roman" w:hAnsi="Times New Roman"/>
          <w:sz w:val="28"/>
          <w:szCs w:val="28"/>
        </w:rPr>
        <w:t xml:space="preserve"> medical technologist (Lab). The information display system was </w:t>
      </w:r>
      <w:r w:rsidR="00EB7C86">
        <w:rPr>
          <w:rFonts w:ascii="Times New Roman" w:hAnsi="Times New Roman"/>
          <w:sz w:val="28"/>
          <w:szCs w:val="28"/>
        </w:rPr>
        <w:t>better than any other UHC of Barguna district, but the</w:t>
      </w:r>
      <w:r w:rsidR="00626651">
        <w:rPr>
          <w:rFonts w:ascii="Times New Roman" w:hAnsi="Times New Roman"/>
          <w:sz w:val="28"/>
          <w:szCs w:val="28"/>
        </w:rPr>
        <w:t xml:space="preserve"> health education </w:t>
      </w:r>
      <w:proofErr w:type="gramStart"/>
      <w:r w:rsidR="00626651">
        <w:rPr>
          <w:rFonts w:ascii="Times New Roman" w:hAnsi="Times New Roman"/>
          <w:sz w:val="28"/>
          <w:szCs w:val="28"/>
        </w:rPr>
        <w:t>system</w:t>
      </w:r>
      <w:r w:rsidR="00B45107">
        <w:rPr>
          <w:rFonts w:ascii="Times New Roman" w:hAnsi="Times New Roman"/>
          <w:sz w:val="28"/>
          <w:szCs w:val="28"/>
        </w:rPr>
        <w:t xml:space="preserve">  is</w:t>
      </w:r>
      <w:proofErr w:type="gramEnd"/>
      <w:r w:rsidR="00B45107">
        <w:rPr>
          <w:rFonts w:ascii="Times New Roman" w:hAnsi="Times New Roman"/>
          <w:sz w:val="28"/>
          <w:szCs w:val="28"/>
        </w:rPr>
        <w:t xml:space="preserve"> weak.</w:t>
      </w:r>
    </w:p>
    <w:p w14:paraId="3BA4A983" w14:textId="144B0B38" w:rsidR="00626651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626651">
        <w:rPr>
          <w:rFonts w:ascii="Times New Roman" w:hAnsi="Times New Roman"/>
          <w:sz w:val="28"/>
          <w:szCs w:val="28"/>
        </w:rPr>
        <w:t xml:space="preserve">. Cleanliness of the </w:t>
      </w:r>
      <w:r>
        <w:rPr>
          <w:rFonts w:ascii="Times New Roman" w:hAnsi="Times New Roman"/>
          <w:sz w:val="28"/>
          <w:szCs w:val="28"/>
        </w:rPr>
        <w:t xml:space="preserve">hospital premises and </w:t>
      </w:r>
      <w:r w:rsidR="00626651">
        <w:rPr>
          <w:rFonts w:ascii="Times New Roman" w:hAnsi="Times New Roman"/>
          <w:sz w:val="28"/>
          <w:szCs w:val="28"/>
        </w:rPr>
        <w:t>indoor w</w:t>
      </w:r>
      <w:r>
        <w:rPr>
          <w:rFonts w:ascii="Times New Roman" w:hAnsi="Times New Roman"/>
          <w:sz w:val="28"/>
          <w:szCs w:val="28"/>
        </w:rPr>
        <w:t>as</w:t>
      </w:r>
      <w:r w:rsidR="00626651">
        <w:rPr>
          <w:rFonts w:ascii="Times New Roman" w:hAnsi="Times New Roman"/>
          <w:sz w:val="28"/>
          <w:szCs w:val="28"/>
        </w:rPr>
        <w:t xml:space="preserve"> satisfactory. </w:t>
      </w:r>
      <w:r w:rsidR="00EB7C86">
        <w:rPr>
          <w:rFonts w:ascii="Times New Roman" w:hAnsi="Times New Roman"/>
          <w:sz w:val="28"/>
          <w:szCs w:val="28"/>
        </w:rPr>
        <w:t>There is</w:t>
      </w:r>
      <w:r w:rsidR="00626651">
        <w:rPr>
          <w:rFonts w:ascii="Times New Roman" w:hAnsi="Times New Roman"/>
          <w:sz w:val="28"/>
          <w:szCs w:val="28"/>
        </w:rPr>
        <w:t xml:space="preserve"> separate </w:t>
      </w:r>
      <w:r w:rsidR="00B45107">
        <w:rPr>
          <w:rFonts w:ascii="Times New Roman" w:hAnsi="Times New Roman"/>
          <w:sz w:val="28"/>
          <w:szCs w:val="28"/>
        </w:rPr>
        <w:t xml:space="preserve">          </w:t>
      </w:r>
      <w:r w:rsidR="00626651">
        <w:rPr>
          <w:rFonts w:ascii="Times New Roman" w:hAnsi="Times New Roman"/>
          <w:sz w:val="28"/>
          <w:szCs w:val="28"/>
        </w:rPr>
        <w:t xml:space="preserve">operation theatre </w:t>
      </w:r>
      <w:r w:rsidR="00323636">
        <w:rPr>
          <w:rFonts w:ascii="Times New Roman" w:hAnsi="Times New Roman"/>
          <w:sz w:val="28"/>
          <w:szCs w:val="28"/>
        </w:rPr>
        <w:t>but not functioning.</w:t>
      </w:r>
    </w:p>
    <w:p w14:paraId="5E4768F8" w14:textId="58A3566E" w:rsidR="00FF0610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is no cycle stand close to the main gate. There are many motorcycles parked </w:t>
      </w:r>
      <w:r w:rsidR="00B45107"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within corridor.</w:t>
      </w:r>
    </w:p>
    <w:p w14:paraId="716F5F52" w14:textId="56244A09" w:rsidR="00EB7C86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EB7C86">
        <w:rPr>
          <w:rFonts w:ascii="Times New Roman" w:hAnsi="Times New Roman"/>
          <w:sz w:val="28"/>
          <w:szCs w:val="28"/>
        </w:rPr>
        <w:t>.The roof of the health complex is not clean</w:t>
      </w:r>
      <w:r>
        <w:rPr>
          <w:rFonts w:ascii="Times New Roman" w:hAnsi="Times New Roman"/>
          <w:sz w:val="28"/>
          <w:szCs w:val="28"/>
        </w:rPr>
        <w:t>. There are many bushes and unwanted hospital beds and other items on the roof.</w:t>
      </w:r>
    </w:p>
    <w:p w14:paraId="3707CE86" w14:textId="62CE1ED1" w:rsidR="00626651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8</w:t>
      </w:r>
      <w:r w:rsidR="00EB7C86">
        <w:rPr>
          <w:rFonts w:ascii="Times New Roman" w:hAnsi="Times New Roman"/>
          <w:sz w:val="28"/>
          <w:szCs w:val="28"/>
        </w:rPr>
        <w:t>.There are many spaces in emergency, SSK Booth</w:t>
      </w:r>
      <w:r w:rsidR="00626651">
        <w:rPr>
          <w:rFonts w:ascii="Times New Roman" w:hAnsi="Times New Roman"/>
          <w:sz w:val="28"/>
          <w:szCs w:val="28"/>
        </w:rPr>
        <w:t xml:space="preserve"> </w:t>
      </w:r>
      <w:r w:rsidR="00EB7C86">
        <w:rPr>
          <w:rFonts w:ascii="Times New Roman" w:hAnsi="Times New Roman"/>
          <w:sz w:val="28"/>
          <w:szCs w:val="28"/>
        </w:rPr>
        <w:t xml:space="preserve">and </w:t>
      </w:r>
      <w:r w:rsidR="00616E8E">
        <w:rPr>
          <w:rFonts w:ascii="Times New Roman" w:hAnsi="Times New Roman"/>
          <w:sz w:val="28"/>
          <w:szCs w:val="28"/>
        </w:rPr>
        <w:t xml:space="preserve">Pharmacy </w:t>
      </w:r>
      <w:r>
        <w:rPr>
          <w:rFonts w:ascii="Times New Roman" w:hAnsi="Times New Roman"/>
          <w:sz w:val="28"/>
          <w:szCs w:val="28"/>
        </w:rPr>
        <w:t>can</w:t>
      </w:r>
      <w:r w:rsidR="00616E8E">
        <w:rPr>
          <w:rFonts w:ascii="Times New Roman" w:hAnsi="Times New Roman"/>
          <w:sz w:val="28"/>
          <w:szCs w:val="28"/>
        </w:rPr>
        <w:t xml:space="preserve"> easily be established there.</w:t>
      </w:r>
    </w:p>
    <w:p w14:paraId="02C088DA" w14:textId="2FF8E049" w:rsidR="00616E8E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bookmarkStart w:id="1" w:name="_Hlk112659854"/>
      <w:r>
        <w:rPr>
          <w:rFonts w:ascii="Times New Roman" w:hAnsi="Times New Roman"/>
          <w:sz w:val="28"/>
          <w:szCs w:val="28"/>
        </w:rPr>
        <w:t>9</w:t>
      </w:r>
      <w:r w:rsidR="00616E8E">
        <w:rPr>
          <w:rFonts w:ascii="Times New Roman" w:hAnsi="Times New Roman"/>
          <w:sz w:val="28"/>
          <w:szCs w:val="28"/>
        </w:rPr>
        <w:t>.There are many</w:t>
      </w:r>
      <w:r>
        <w:rPr>
          <w:rFonts w:ascii="Times New Roman" w:hAnsi="Times New Roman"/>
          <w:sz w:val="28"/>
          <w:szCs w:val="28"/>
        </w:rPr>
        <w:t xml:space="preserve"> “</w:t>
      </w:r>
      <w:r w:rsidR="00616E8E">
        <w:rPr>
          <w:rFonts w:ascii="Times New Roman" w:hAnsi="Times New Roman"/>
          <w:sz w:val="28"/>
          <w:szCs w:val="28"/>
        </w:rPr>
        <w:t xml:space="preserve">Danbox” </w:t>
      </w:r>
      <w:r>
        <w:rPr>
          <w:rFonts w:ascii="Times New Roman" w:hAnsi="Times New Roman"/>
          <w:sz w:val="28"/>
          <w:szCs w:val="28"/>
        </w:rPr>
        <w:t>throughout</w:t>
      </w:r>
      <w:r w:rsidR="00616E8E">
        <w:rPr>
          <w:rFonts w:ascii="Times New Roman" w:hAnsi="Times New Roman"/>
          <w:sz w:val="28"/>
          <w:szCs w:val="28"/>
        </w:rPr>
        <w:t xml:space="preserve"> the UHC,</w:t>
      </w:r>
      <w:r>
        <w:rPr>
          <w:rFonts w:ascii="Times New Roman" w:hAnsi="Times New Roman"/>
          <w:sz w:val="28"/>
          <w:szCs w:val="28"/>
        </w:rPr>
        <w:t xml:space="preserve"> </w:t>
      </w:r>
      <w:r w:rsidR="00616E8E">
        <w:rPr>
          <w:rFonts w:ascii="Times New Roman" w:hAnsi="Times New Roman"/>
          <w:sz w:val="28"/>
          <w:szCs w:val="28"/>
        </w:rPr>
        <w:t>and advised for removing</w:t>
      </w:r>
      <w:r w:rsidR="00323636">
        <w:rPr>
          <w:rFonts w:ascii="Times New Roman" w:hAnsi="Times New Roman"/>
          <w:sz w:val="28"/>
          <w:szCs w:val="28"/>
        </w:rPr>
        <w:t xml:space="preserve"> those</w:t>
      </w:r>
      <w:r>
        <w:rPr>
          <w:rFonts w:ascii="Times New Roman" w:hAnsi="Times New Roman"/>
          <w:sz w:val="28"/>
          <w:szCs w:val="28"/>
        </w:rPr>
        <w:t xml:space="preserve"> immediately</w:t>
      </w:r>
      <w:r w:rsidR="00616E8E">
        <w:rPr>
          <w:rFonts w:ascii="Times New Roman" w:hAnsi="Times New Roman"/>
          <w:sz w:val="28"/>
          <w:szCs w:val="28"/>
        </w:rPr>
        <w:t>.</w:t>
      </w:r>
    </w:p>
    <w:bookmarkEnd w:id="1"/>
    <w:p w14:paraId="0B0627C9" w14:textId="7D4E8811" w:rsidR="00616E8E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616E8E">
        <w:rPr>
          <w:rFonts w:ascii="Times New Roman" w:hAnsi="Times New Roman"/>
          <w:sz w:val="28"/>
          <w:szCs w:val="28"/>
        </w:rPr>
        <w:t xml:space="preserve">.The UHC was awarded </w:t>
      </w:r>
      <w:proofErr w:type="gramStart"/>
      <w:r w:rsidR="00616E8E">
        <w:rPr>
          <w:rFonts w:ascii="Times New Roman" w:hAnsi="Times New Roman"/>
          <w:sz w:val="28"/>
          <w:szCs w:val="28"/>
        </w:rPr>
        <w:t>by</w:t>
      </w:r>
      <w:r w:rsidR="00B426FF">
        <w:rPr>
          <w:rFonts w:ascii="Times New Roman" w:hAnsi="Times New Roman"/>
          <w:sz w:val="28"/>
          <w:szCs w:val="28"/>
        </w:rPr>
        <w:t xml:space="preserve">  ”</w:t>
      </w:r>
      <w:proofErr w:type="gramEnd"/>
      <w:r w:rsidR="00616E8E">
        <w:rPr>
          <w:rFonts w:ascii="Times New Roman" w:hAnsi="Times New Roman"/>
          <w:sz w:val="28"/>
          <w:szCs w:val="28"/>
        </w:rPr>
        <w:t xml:space="preserve"> Health Ministered Award ”</w:t>
      </w:r>
      <w:r w:rsidR="00B426FF">
        <w:rPr>
          <w:rFonts w:ascii="Times New Roman" w:hAnsi="Times New Roman"/>
          <w:sz w:val="28"/>
          <w:szCs w:val="28"/>
        </w:rPr>
        <w:t>in 2015.</w:t>
      </w:r>
    </w:p>
    <w:p w14:paraId="20B27575" w14:textId="77777777" w:rsidR="00DC6F70" w:rsidRDefault="00DC6F70" w:rsidP="00DC6F70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C5CB44A" w14:textId="404EB20F" w:rsidR="00DC6F70" w:rsidRDefault="00DC6F70" w:rsidP="00323636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Health Profile of </w:t>
      </w:r>
      <w:proofErr w:type="spellStart"/>
      <w:r w:rsidR="00ED6493">
        <w:rPr>
          <w:rFonts w:ascii="Times New Roman" w:hAnsi="Times New Roman"/>
          <w:b/>
          <w:bCs/>
          <w:sz w:val="36"/>
          <w:szCs w:val="36"/>
        </w:rPr>
        <w:t>Amtoli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UHC, </w:t>
      </w:r>
      <w:proofErr w:type="spellStart"/>
      <w:r w:rsidR="00D7023F">
        <w:rPr>
          <w:rFonts w:ascii="Times New Roman" w:hAnsi="Times New Roman"/>
          <w:b/>
          <w:bCs/>
          <w:sz w:val="36"/>
          <w:szCs w:val="36"/>
        </w:rPr>
        <w:t>Amtoli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, </w:t>
      </w:r>
      <w:r w:rsidR="00D7023F">
        <w:rPr>
          <w:rFonts w:ascii="Times New Roman" w:hAnsi="Times New Roman"/>
          <w:b/>
          <w:bCs/>
          <w:sz w:val="36"/>
          <w:szCs w:val="36"/>
        </w:rPr>
        <w:t>Barguna</w:t>
      </w:r>
    </w:p>
    <w:p w14:paraId="3B7D6641" w14:textId="0F59A536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CF7A62" w:rsidRPr="00CF7A62">
        <w:rPr>
          <w:rFonts w:ascii="Times New Roman" w:hAnsi="Times New Roman"/>
          <w:sz w:val="28"/>
          <w:szCs w:val="28"/>
        </w:rPr>
        <w:t>244,438</w:t>
      </w:r>
      <w:r w:rsidR="00CF7A62">
        <w:rPr>
          <w:rFonts w:ascii="Times New Roman" w:hAnsi="Times New Roman"/>
          <w:sz w:val="28"/>
          <w:szCs w:val="28"/>
        </w:rPr>
        <w:t xml:space="preserve"> </w:t>
      </w:r>
    </w:p>
    <w:p w14:paraId="54C8B0B1" w14:textId="4A7C7F22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Union: 7            Sub-centre: 2         FWC: </w:t>
      </w:r>
      <w:r w:rsidR="00625144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        Community Clinic: 2</w:t>
      </w:r>
      <w:r w:rsidR="00625144">
        <w:rPr>
          <w:rFonts w:ascii="Times New Roman" w:hAnsi="Times New Roman"/>
          <w:sz w:val="28"/>
          <w:szCs w:val="28"/>
        </w:rPr>
        <w:t>9</w:t>
      </w:r>
    </w:p>
    <w:p w14:paraId="322F516A" w14:textId="38B37B9F" w:rsidR="00DC6F70" w:rsidRDefault="00DC6F70" w:rsidP="00DC6F70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</w:t>
      </w:r>
      <w:r w:rsidR="00D7023F">
        <w:rPr>
          <w:rFonts w:ascii="Times New Roman" w:hAnsi="Times New Roman"/>
          <w:b/>
          <w:bCs/>
          <w:sz w:val="28"/>
          <w:szCs w:val="28"/>
        </w:rPr>
        <w:t>50</w:t>
      </w:r>
      <w:r>
        <w:rPr>
          <w:rFonts w:ascii="Times New Roman" w:hAnsi="Times New Roman"/>
          <w:b/>
          <w:bCs/>
          <w:sz w:val="28"/>
          <w:szCs w:val="28"/>
        </w:rPr>
        <w:t xml:space="preserve"> Bedded Hospital: </w:t>
      </w:r>
    </w:p>
    <w:tbl>
      <w:tblPr>
        <w:tblW w:w="9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893"/>
        <w:gridCol w:w="1620"/>
        <w:gridCol w:w="2250"/>
        <w:gridCol w:w="1143"/>
      </w:tblGrid>
      <w:tr w:rsidR="00DC6F70" w14:paraId="70EA4846" w14:textId="77777777" w:rsidTr="00CF7A6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3248D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E1547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33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1857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E79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C6F70" w14:paraId="36E063DB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3A854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D84F1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1F70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B8F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D4F8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69348D32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3876C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2348" w14:textId="68E8AE05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</w:t>
            </w:r>
            <w:r w:rsidR="00D7023F">
              <w:rPr>
                <w:rFonts w:ascii="Times New Roman" w:hAnsi="Times New Roman"/>
                <w:sz w:val="28"/>
                <w:szCs w:val="28"/>
              </w:rPr>
              <w:t>nsultant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97453" w14:textId="267FA8F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04E98" w14:textId="0E66951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6E941121" w14:textId="0CE94272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8CC0" w14:textId="3ADF1232" w:rsidR="00DC6F70" w:rsidRDefault="00D7023F" w:rsidP="00CF7A6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DC6F70" w14:paraId="2CA9B41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9A34A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057C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10FB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54A19" w14:textId="338F00C0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5D8D" w14:textId="3296B2E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B6349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2709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932B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BD4B9" w14:textId="34343386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60CBA" w14:textId="49959308" w:rsidR="00DC6F70" w:rsidRDefault="00D7023F" w:rsidP="00D702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305D2" w14:textId="68591D28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AF21D83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D80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0847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0BAC" w14:textId="038072E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9612D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786AC" w14:textId="412E4B9E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  <w:p w14:paraId="1D164F60" w14:textId="29F10A4F" w:rsidR="00DC6F70" w:rsidRDefault="00DC6F70" w:rsidP="00D702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FD603" w14:textId="127311F3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8FCC8F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FE2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C4C7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F7E93" w14:textId="65377FA7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B089" w14:textId="557F5B56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  <w:p w14:paraId="117C3729" w14:textId="01C09E23" w:rsidR="00DC6F70" w:rsidRDefault="00DC6F70" w:rsidP="009612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ECFE" w14:textId="54096EC2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8E5DA2E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1C1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B9CD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D07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4C9F4" w14:textId="30AA138C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DC6F7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FB49158" w14:textId="476347D5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D8E6" w14:textId="69FBC76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C85C91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FDC77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9C58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CAA09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3D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BC9B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0DC76C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7B3B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45449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Dental Technologist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243C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FA353" w14:textId="16F767F6" w:rsidR="00DC6F70" w:rsidRDefault="009612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9AC87" w14:textId="64264D9B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44998B7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6ACC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F365F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5997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CC0CB" w14:textId="60CC6C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D1ACB" w14:textId="07CEA326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FBB7620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7C7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704B2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EDFD" w14:textId="76599ED8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5EE23" w14:textId="2F39C4FE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D657E" w14:textId="5646FDAB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0CDD5E91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A44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E4555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6AC4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C67A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04FA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4D6E1277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1956D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E4BA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Assist. Health Inspector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B2A2" w14:textId="18707F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9EBCE" w14:textId="0195489A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840E2" w14:textId="570EF75D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6E78EF8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3C85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9734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7ACFA" w14:textId="2008B0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3D248" w14:textId="457515F4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E5C1" w14:textId="37D80EC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8A7EE26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A2D1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1A35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48A2A" w14:textId="1ACE92A4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6251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53844" w14:textId="4F0485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C355C" w14:textId="7B791BC6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3F30D75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1EF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D60B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B63AE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BAB1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FFAB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6D4728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7D7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82BA8" w14:textId="0A38FFD9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  <w:r w:rsidR="00202666">
              <w:rPr>
                <w:rFonts w:ascii="Times New Roman" w:hAnsi="Times New Roman"/>
                <w:sz w:val="28"/>
                <w:szCs w:val="28"/>
              </w:rPr>
              <w:t>/Statistician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FA08C" w14:textId="2B82B854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6DD" w14:textId="7F322DB5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</w:t>
            </w:r>
            <w:r w:rsidR="00DC6F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0DB9" w14:textId="2BB230E8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1EA447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BB7A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099F8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89F3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BF45C" w14:textId="67A50151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A5965" w14:textId="1FA6B375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C272A4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1106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9C8F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008B2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6165" w14:textId="6B5564B7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7132B" w14:textId="6328A910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72BFDC4D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58A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338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421AC" w14:textId="7BB166F5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CB1B4" w14:textId="6243017A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27A6" w14:textId="59DFB119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3F3BA69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5D60" w14:textId="20980E23" w:rsidR="00DC6F70" w:rsidRDefault="0020266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1F8D3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Outsourcing: Cleaner, Cook, Guard, Ward boy, Aya.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A566" w14:textId="53F94451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CFF84" w14:textId="046329FD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32D0A" w14:textId="1CBEBF6E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4188BEC1" w14:textId="77777777" w:rsidR="00CF7A62" w:rsidRPr="00CF7A62" w:rsidRDefault="00CF7A62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8"/>
          <w:szCs w:val="18"/>
        </w:rPr>
      </w:pPr>
    </w:p>
    <w:p w14:paraId="27F193DD" w14:textId="77777777" w:rsidR="00B45107" w:rsidRDefault="00B45107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2C6FB259" w14:textId="77777777" w:rsidR="00B45107" w:rsidRDefault="00B45107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4CFA2F68" w14:textId="79C24220" w:rsidR="00DD25F9" w:rsidRDefault="00DD25F9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F7A62" w14:paraId="231B1413" w14:textId="77777777" w:rsidTr="00CF7A62">
        <w:trPr>
          <w:trHeight w:val="278"/>
        </w:trPr>
        <w:tc>
          <w:tcPr>
            <w:tcW w:w="2470" w:type="dxa"/>
          </w:tcPr>
          <w:p w14:paraId="34F996E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661FDC62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6F569715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67EEE7A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5339E89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6F9C59B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5C2ACD85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711B53E3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F7A62" w14:paraId="4D3585C6" w14:textId="77777777" w:rsidTr="00CF7A62">
        <w:trPr>
          <w:trHeight w:val="292"/>
        </w:trPr>
        <w:tc>
          <w:tcPr>
            <w:tcW w:w="2470" w:type="dxa"/>
          </w:tcPr>
          <w:p w14:paraId="60DDEA9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3C7DFDA6" w14:textId="1F848E5C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48788BC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5396BC7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58C8E80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2E7A9410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2F8EE7C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185E9F7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F7A62" w14:paraId="33A9AC9F" w14:textId="77777777" w:rsidTr="00CF7A62">
        <w:trPr>
          <w:trHeight w:val="278"/>
        </w:trPr>
        <w:tc>
          <w:tcPr>
            <w:tcW w:w="2470" w:type="dxa"/>
          </w:tcPr>
          <w:p w14:paraId="1959CCE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2517163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01BBC9FF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1C40EDD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01F11F6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1A4EC282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5A88B40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496EF68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F7A62" w14:paraId="2C598B4B" w14:textId="77777777" w:rsidTr="00CF7A62">
        <w:trPr>
          <w:trHeight w:val="292"/>
        </w:trPr>
        <w:tc>
          <w:tcPr>
            <w:tcW w:w="2470" w:type="dxa"/>
          </w:tcPr>
          <w:p w14:paraId="0F5010CE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0DA1556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156FEF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0180A87F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3FCCC44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2D931A0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7F5AEA5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5DDCFD5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F7A62" w14:paraId="60EDF50B" w14:textId="77777777" w:rsidTr="00CF7A62">
        <w:trPr>
          <w:trHeight w:val="278"/>
        </w:trPr>
        <w:tc>
          <w:tcPr>
            <w:tcW w:w="2470" w:type="dxa"/>
          </w:tcPr>
          <w:p w14:paraId="024194E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28F99DB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0B2503E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26136DC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5267B30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6F4CDD4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72D2BC2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1989BEB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F7A62" w14:paraId="55503C85" w14:textId="77777777" w:rsidTr="00CF7A62">
        <w:trPr>
          <w:trHeight w:val="292"/>
        </w:trPr>
        <w:tc>
          <w:tcPr>
            <w:tcW w:w="2470" w:type="dxa"/>
          </w:tcPr>
          <w:p w14:paraId="23DE95A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2D207F7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52C6B080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B6E082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373B77FE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F770B1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14F2281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28F891A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F7A62" w14:paraId="393A7E1B" w14:textId="77777777" w:rsidTr="00CF7A62">
        <w:trPr>
          <w:trHeight w:val="278"/>
        </w:trPr>
        <w:tc>
          <w:tcPr>
            <w:tcW w:w="2470" w:type="dxa"/>
          </w:tcPr>
          <w:p w14:paraId="022E99D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50D10A60" w14:textId="47BBF109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7E87D7F8" w14:textId="101AD1DF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3C7546CC" w14:textId="6FF20531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7A29C3C4" w14:textId="32BE16F2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2F48373B" w14:textId="41831C5A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007BA42F" w14:textId="5DE38BC0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22565912" w14:textId="7D752388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4495B214" w14:textId="77777777" w:rsidR="00151450" w:rsidRDefault="00151450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26927CC" w14:textId="77777777" w:rsidR="00460697" w:rsidRDefault="00460697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96916DC" w14:textId="4972C129" w:rsidR="003278B1" w:rsidRDefault="003278B1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Status of Building Blocks of C-J Model in the </w:t>
      </w:r>
      <w:r w:rsidR="00CF7A62">
        <w:rPr>
          <w:rFonts w:ascii="Times New Roman" w:hAnsi="Times New Roman"/>
          <w:b/>
          <w:noProof/>
          <w:sz w:val="28"/>
          <w:szCs w:val="28"/>
        </w:rPr>
        <w:t>Amtoli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3278B1" w14:paraId="78B9E97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ECBD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FC43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821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057D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A2B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3278B1" w14:paraId="4D55E1B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9A21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AF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588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B17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298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EA7BD7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D4A3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630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007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0DB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DA7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732A2C2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1244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29AD6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DF4E" w14:textId="48FE48B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58BD4" w14:textId="7F64A836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0B5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1527EBF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81D5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A86F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BF1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2A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41CF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2C581A9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8AC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D77B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B5C" w14:textId="1A480FDD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18E2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CD2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40CAA9D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13A0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DD0FE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816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4F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F60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1CDA6F3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462B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A7C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541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AA5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1B0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0DFC4FB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A153" w14:textId="2514C7CE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BE07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240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D300" w14:textId="47F3A79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97D64" w14:textId="125A684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09059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69B7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4E79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4C41" w14:textId="3313A29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1A5A" w14:textId="7FF769C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7C622" w14:textId="1F81590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6CC04A1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E8F1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027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39B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DAD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E8A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0394C56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C10E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608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55B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A9E4" w14:textId="57FD827F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46A75" w14:textId="08C594F1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3022D50D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AB0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FF92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0D9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AF2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A1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562870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1762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1E545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33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E36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96C0A" w14:textId="707F5CF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51E1340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4D97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768F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37D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1A744" w14:textId="1182F23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C116" w14:textId="64C49AA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4A44FCF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692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9E8B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010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5A4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24A9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DAD647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75B5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582C3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</w:t>
            </w:r>
          </w:p>
          <w:p w14:paraId="7F463C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1C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86D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FFC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2312D8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B213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3472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DBF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B838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40E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CCB40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13D9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F4A78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A0E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B5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1BF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31BCDC9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7BAF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CCE2D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79E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664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078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5103718" w14:textId="77777777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C4FB89F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C9EB11E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0371E96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54C2F9C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D2207F0" w14:textId="1D9D4426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0D975549" w14:textId="419B4B88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For  better office management, the post of Head Assistant and Statistician is very important. Both the post is lying  vacant. It should be filled up  immediately.</w:t>
      </w:r>
    </w:p>
    <w:p w14:paraId="4814BF36" w14:textId="720D2B40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Cleanliness and beautification is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satisfactiry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The local Powroshova must take part in waste management. </w:t>
      </w:r>
    </w:p>
    <w:p w14:paraId="22342A5C" w14:textId="27F244F5" w:rsidR="00F74E78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3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There is no OT  room in the health complex.</w:t>
      </w:r>
    </w:p>
    <w:p w14:paraId="5EF84D7D" w14:textId="49B289E7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4.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Labor room is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welfunctioning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76C1A134" w14:textId="6C6FD89C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Condemetion Board should work  to destory   all  unwanted items.</w:t>
      </w:r>
    </w:p>
    <w:p w14:paraId="7D523E33" w14:textId="38B2005E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.All the vacant posts of 4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immediataely.</w:t>
      </w:r>
    </w:p>
    <w:p w14:paraId="2EBA2AAB" w14:textId="61D5A778" w:rsidR="00F74E78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7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Medical Technologist (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Dental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) is necessary for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dental deptt.</w:t>
      </w:r>
    </w:p>
    <w:p w14:paraId="57D35310" w14:textId="58F036A4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8. Replication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of C-J model will help in development of the quality of care  and it should be followed properly.</w:t>
      </w:r>
    </w:p>
    <w:p w14:paraId="61267FAD" w14:textId="4AB201DE" w:rsidR="00F93E54" w:rsidRDefault="00F93E54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11. All the post of consultants   especially Gynae consultant</w:t>
      </w:r>
      <w:r w:rsidR="00F74E78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and 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>Anesthesia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should be filled  up  immediately . </w:t>
      </w:r>
    </w:p>
    <w:p w14:paraId="303B987A" w14:textId="0FD6AC64" w:rsidR="00F93E54" w:rsidRDefault="00F93E54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12. Radiogical service is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not functioning.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Vaccant post of radiographer shoul be ful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>filled.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</w:p>
    <w:p w14:paraId="79555895" w14:textId="6D82F923" w:rsidR="00F93E54" w:rsidRDefault="00F93E54" w:rsidP="00F93E54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14. 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There should be a Complains and </w:t>
      </w:r>
      <w:r>
        <w:rPr>
          <w:rFonts w:ascii="Times New Roman" w:hAnsi="Times New Roman"/>
          <w:color w:val="000000"/>
          <w:sz w:val="28"/>
          <w:szCs w:val="28"/>
        </w:rPr>
        <w:t xml:space="preserve">Suggestion box </w:t>
      </w:r>
      <w:r w:rsidR="0000048F">
        <w:rPr>
          <w:rFonts w:ascii="Times New Roman" w:hAnsi="Times New Roman"/>
          <w:color w:val="000000"/>
          <w:sz w:val="28"/>
          <w:szCs w:val="28"/>
        </w:rPr>
        <w:t>in front of UH&amp;FPO room</w:t>
      </w:r>
    </w:p>
    <w:p w14:paraId="235D5C22" w14:textId="4C2AE34A" w:rsidR="00F93E54" w:rsidRDefault="00F93E54" w:rsidP="00C06AFB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15. </w:t>
      </w:r>
      <w:bookmarkStart w:id="2" w:name="_Hlk111042329"/>
      <w:r w:rsidR="0000048F">
        <w:rPr>
          <w:rFonts w:ascii="Times New Roman" w:hAnsi="Times New Roman"/>
          <w:color w:val="000000"/>
          <w:sz w:val="28"/>
          <w:szCs w:val="28"/>
        </w:rPr>
        <w:t>The roof of the health complex building should be clean</w:t>
      </w:r>
      <w:r w:rsidR="00323636">
        <w:rPr>
          <w:rFonts w:ascii="Times New Roman" w:hAnsi="Times New Roman"/>
          <w:color w:val="000000"/>
          <w:sz w:val="28"/>
          <w:szCs w:val="28"/>
        </w:rPr>
        <w:t>.</w:t>
      </w:r>
    </w:p>
    <w:p w14:paraId="2FFF5BEE" w14:textId="50902238" w:rsidR="00323636" w:rsidRDefault="00323636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16. There is availability of safe drinking water.</w:t>
      </w:r>
      <w:bookmarkEnd w:id="2"/>
    </w:p>
    <w:p w14:paraId="2CCE8CC0" w14:textId="555FDE85" w:rsidR="00323636" w:rsidRDefault="00323636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17.All the </w:t>
      </w:r>
      <w:r w:rsidR="00765770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Danbox” of the UHC,</w:t>
      </w:r>
      <w:r w:rsidR="0076577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should be remove.</w:t>
      </w:r>
    </w:p>
    <w:p w14:paraId="59E88216" w14:textId="5B864786" w:rsidR="009605DB" w:rsidRDefault="009605DB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18.By </w:t>
      </w:r>
      <w:r w:rsidR="00460697">
        <w:rPr>
          <w:rFonts w:ascii="Times New Roman" w:hAnsi="Times New Roman"/>
          <w:sz w:val="28"/>
          <w:szCs w:val="28"/>
        </w:rPr>
        <w:t>dividing</w:t>
      </w:r>
      <w:r>
        <w:rPr>
          <w:rFonts w:ascii="Times New Roman" w:hAnsi="Times New Roman"/>
          <w:sz w:val="28"/>
          <w:szCs w:val="28"/>
        </w:rPr>
        <w:t xml:space="preserve"> of </w:t>
      </w:r>
      <w:proofErr w:type="gramStart"/>
      <w:r>
        <w:rPr>
          <w:rFonts w:ascii="Times New Roman" w:hAnsi="Times New Roman"/>
          <w:sz w:val="28"/>
          <w:szCs w:val="28"/>
        </w:rPr>
        <w:t>a  large</w:t>
      </w:r>
      <w:proofErr w:type="gramEnd"/>
      <w:r>
        <w:rPr>
          <w:rFonts w:ascii="Times New Roman" w:hAnsi="Times New Roman"/>
          <w:sz w:val="28"/>
          <w:szCs w:val="28"/>
        </w:rPr>
        <w:t xml:space="preserve"> room close to Emergency </w:t>
      </w:r>
      <w:proofErr w:type="spellStart"/>
      <w:r>
        <w:rPr>
          <w:rFonts w:ascii="Times New Roman" w:hAnsi="Times New Roman"/>
          <w:sz w:val="28"/>
          <w:szCs w:val="28"/>
        </w:rPr>
        <w:t>Deptt</w:t>
      </w:r>
      <w:proofErr w:type="spellEnd"/>
      <w:r>
        <w:rPr>
          <w:rFonts w:ascii="Times New Roman" w:hAnsi="Times New Roman"/>
          <w:sz w:val="28"/>
          <w:szCs w:val="28"/>
        </w:rPr>
        <w:t>. a site for SSK Booth&amp; a Pharmacy</w:t>
      </w:r>
      <w:r w:rsidR="00460697">
        <w:rPr>
          <w:rFonts w:ascii="Times New Roman" w:hAnsi="Times New Roman"/>
          <w:sz w:val="28"/>
          <w:szCs w:val="28"/>
        </w:rPr>
        <w:t xml:space="preserve"> built is possible.</w:t>
      </w:r>
    </w:p>
    <w:p w14:paraId="13E8252E" w14:textId="77777777" w:rsidR="00765770" w:rsidRDefault="007657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4FA43A60" w14:textId="51AEFD22" w:rsidR="00F93E54" w:rsidRDefault="00F93E54" w:rsidP="00323636">
      <w:pPr>
        <w:jc w:val="both"/>
        <w:rPr>
          <w:rFonts w:ascii="Times New Roman" w:hAnsi="Times New Roman"/>
          <w:bCs/>
          <w:noProof/>
          <w:color w:val="000000"/>
          <w:sz w:val="36"/>
          <w:szCs w:val="36"/>
        </w:rPr>
      </w:pPr>
    </w:p>
    <w:p w14:paraId="756AE479" w14:textId="496907F2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Bamna</w:t>
      </w:r>
      <w:r w:rsidR="00F47910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Upazila Health Complex, Barguna</w:t>
      </w:r>
    </w:p>
    <w:p w14:paraId="20CBEB5F" w14:textId="762C1E8C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24/08/22; Time: 9:45 AM.</w:t>
      </w:r>
    </w:p>
    <w:p w14:paraId="4A116744" w14:textId="77777777" w:rsidR="007F3021" w:rsidRDefault="007F3021" w:rsidP="00593C3B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18B367AF" w14:textId="3434F3B6" w:rsidR="007F3021" w:rsidRDefault="007F3021" w:rsidP="00593C3B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359D5F18" w14:textId="77777777" w:rsidR="007F3021" w:rsidRDefault="007F3021" w:rsidP="007F3021">
      <w:pPr>
        <w:spacing w:line="240" w:lineRule="auto"/>
        <w:rPr>
          <w:rFonts w:ascii="Times New Roman" w:hAnsi="Times New Roman"/>
          <w:b/>
          <w:bCs/>
        </w:rPr>
      </w:pPr>
    </w:p>
    <w:p w14:paraId="7155F03C" w14:textId="77777777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8EE29CF" w14:textId="23ED3A14" w:rsidR="007F3021" w:rsidRDefault="00FA0D7A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7F3021">
        <w:rPr>
          <w:rFonts w:ascii="Times New Roman" w:hAnsi="Times New Roman"/>
          <w:sz w:val="28"/>
          <w:szCs w:val="28"/>
        </w:rPr>
        <w:t xml:space="preserve">. The infra-structure of this Upazila Health Complex is 50 bedded. The physical condition of the hospital building is good. The UHC is </w:t>
      </w:r>
      <w:r>
        <w:rPr>
          <w:rFonts w:ascii="Times New Roman" w:hAnsi="Times New Roman"/>
          <w:sz w:val="28"/>
          <w:szCs w:val="28"/>
        </w:rPr>
        <w:t xml:space="preserve">37km. away </w:t>
      </w:r>
      <w:proofErr w:type="gramStart"/>
      <w:r>
        <w:rPr>
          <w:rFonts w:ascii="Times New Roman" w:hAnsi="Times New Roman"/>
          <w:sz w:val="28"/>
          <w:szCs w:val="28"/>
        </w:rPr>
        <w:t>from  Civil</w:t>
      </w:r>
      <w:proofErr w:type="gramEnd"/>
      <w:r>
        <w:rPr>
          <w:rFonts w:ascii="Times New Roman" w:hAnsi="Times New Roman"/>
          <w:sz w:val="28"/>
          <w:szCs w:val="28"/>
        </w:rPr>
        <w:t xml:space="preserve"> Surgeon </w:t>
      </w:r>
      <w:r w:rsidR="00593C3B">
        <w:rPr>
          <w:rFonts w:ascii="Times New Roman" w:hAnsi="Times New Roman"/>
          <w:sz w:val="28"/>
          <w:szCs w:val="28"/>
        </w:rPr>
        <w:t xml:space="preserve"> Office, </w:t>
      </w:r>
      <w:r>
        <w:rPr>
          <w:rFonts w:ascii="Times New Roman" w:hAnsi="Times New Roman"/>
          <w:sz w:val="28"/>
          <w:szCs w:val="28"/>
        </w:rPr>
        <w:t>Barguna</w:t>
      </w:r>
      <w:r w:rsidR="007F3021">
        <w:rPr>
          <w:rFonts w:ascii="Times New Roman" w:hAnsi="Times New Roman"/>
          <w:sz w:val="28"/>
          <w:szCs w:val="28"/>
        </w:rPr>
        <w:t xml:space="preserve">. There are </w:t>
      </w:r>
      <w:r w:rsidR="00F47910">
        <w:rPr>
          <w:rFonts w:ascii="Times New Roman" w:hAnsi="Times New Roman"/>
          <w:sz w:val="28"/>
          <w:szCs w:val="28"/>
        </w:rPr>
        <w:t>4</w:t>
      </w:r>
      <w:r w:rsidR="007F3021">
        <w:rPr>
          <w:rFonts w:ascii="Times New Roman" w:hAnsi="Times New Roman"/>
          <w:sz w:val="28"/>
          <w:szCs w:val="28"/>
        </w:rPr>
        <w:t xml:space="preserve"> unions under this UHC.</w:t>
      </w:r>
    </w:p>
    <w:p w14:paraId="33C68EFD" w14:textId="04E9AAB5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</w:t>
      </w:r>
      <w:r w:rsidR="00F47910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:45 am in the health complex. But </w:t>
      </w:r>
      <w:r w:rsidR="00F47910">
        <w:rPr>
          <w:rFonts w:ascii="Times New Roman" w:hAnsi="Times New Roman"/>
          <w:sz w:val="28"/>
          <w:szCs w:val="28"/>
        </w:rPr>
        <w:t xml:space="preserve">UH&amp;FPO and all the </w:t>
      </w:r>
      <w:r>
        <w:rPr>
          <w:rFonts w:ascii="Times New Roman" w:hAnsi="Times New Roman"/>
          <w:sz w:val="28"/>
          <w:szCs w:val="28"/>
        </w:rPr>
        <w:t>medical officer</w:t>
      </w:r>
      <w:r w:rsidR="00F47910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 xml:space="preserve"> w</w:t>
      </w:r>
      <w:r w:rsidR="00F47910">
        <w:rPr>
          <w:rFonts w:ascii="Times New Roman" w:hAnsi="Times New Roman"/>
          <w:sz w:val="28"/>
          <w:szCs w:val="28"/>
        </w:rPr>
        <w:t>ere</w:t>
      </w:r>
      <w:r>
        <w:rPr>
          <w:rFonts w:ascii="Times New Roman" w:hAnsi="Times New Roman"/>
          <w:sz w:val="28"/>
          <w:szCs w:val="28"/>
        </w:rPr>
        <w:t xml:space="preserve"> present in the health complex.</w:t>
      </w:r>
    </w:p>
    <w:p w14:paraId="36590023" w14:textId="2294F493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We met with the</w:t>
      </w:r>
      <w:r w:rsidR="00F47910">
        <w:rPr>
          <w:rFonts w:ascii="Times New Roman" w:hAnsi="Times New Roman"/>
          <w:sz w:val="28"/>
          <w:szCs w:val="28"/>
        </w:rPr>
        <w:t xml:space="preserve"> UH&amp;FPO,</w:t>
      </w:r>
      <w:r>
        <w:rPr>
          <w:rFonts w:ascii="Times New Roman" w:hAnsi="Times New Roman"/>
          <w:sz w:val="28"/>
          <w:szCs w:val="28"/>
        </w:rPr>
        <w:t xml:space="preserve"> RMO and other Medical Officers, discuss with them about the overall situation of </w:t>
      </w:r>
      <w:r w:rsidR="00593C3B">
        <w:rPr>
          <w:rFonts w:ascii="Times New Roman" w:hAnsi="Times New Roman"/>
          <w:sz w:val="28"/>
          <w:szCs w:val="28"/>
        </w:rPr>
        <w:t xml:space="preserve">the </w:t>
      </w:r>
      <w:r>
        <w:rPr>
          <w:rFonts w:ascii="Times New Roman" w:hAnsi="Times New Roman"/>
          <w:sz w:val="28"/>
          <w:szCs w:val="28"/>
        </w:rPr>
        <w:t xml:space="preserve">health complex. The post of Gynae and Anaesthesia consultant </w:t>
      </w:r>
      <w:r w:rsidR="00593C3B">
        <w:rPr>
          <w:rFonts w:ascii="Times New Roman" w:hAnsi="Times New Roman"/>
          <w:sz w:val="28"/>
          <w:szCs w:val="28"/>
        </w:rPr>
        <w:t>were</w:t>
      </w:r>
      <w:r>
        <w:rPr>
          <w:rFonts w:ascii="Times New Roman" w:hAnsi="Times New Roman"/>
          <w:sz w:val="28"/>
          <w:szCs w:val="28"/>
        </w:rPr>
        <w:t xml:space="preserve"> vacant, so caesarean section is not </w:t>
      </w:r>
      <w:r w:rsidR="00593C3B">
        <w:rPr>
          <w:rFonts w:ascii="Times New Roman" w:hAnsi="Times New Roman"/>
          <w:sz w:val="28"/>
          <w:szCs w:val="28"/>
        </w:rPr>
        <w:t xml:space="preserve">being </w:t>
      </w:r>
      <w:r>
        <w:rPr>
          <w:rFonts w:ascii="Times New Roman" w:hAnsi="Times New Roman"/>
          <w:sz w:val="28"/>
          <w:szCs w:val="28"/>
        </w:rPr>
        <w:t xml:space="preserve">performed. </w:t>
      </w:r>
    </w:p>
    <w:p w14:paraId="0F67103D" w14:textId="5B599FE5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We visited outdoor of the Upazila Health Complex of </w:t>
      </w:r>
      <w:r w:rsidR="00F47910">
        <w:rPr>
          <w:rFonts w:ascii="Times New Roman" w:hAnsi="Times New Roman"/>
          <w:sz w:val="28"/>
          <w:szCs w:val="28"/>
        </w:rPr>
        <w:t>Bamna</w:t>
      </w:r>
      <w:r>
        <w:rPr>
          <w:rFonts w:ascii="Times New Roman" w:hAnsi="Times New Roman"/>
          <w:sz w:val="28"/>
          <w:szCs w:val="28"/>
        </w:rPr>
        <w:t xml:space="preserve">. The outdoor was crowded with patients. We </w:t>
      </w:r>
      <w:r w:rsidR="00593C3B">
        <w:rPr>
          <w:rFonts w:ascii="Times New Roman" w:hAnsi="Times New Roman"/>
          <w:sz w:val="28"/>
          <w:szCs w:val="28"/>
        </w:rPr>
        <w:t xml:space="preserve">also </w:t>
      </w:r>
      <w:r>
        <w:rPr>
          <w:rFonts w:ascii="Times New Roman" w:hAnsi="Times New Roman"/>
          <w:sz w:val="28"/>
          <w:szCs w:val="28"/>
        </w:rPr>
        <w:t xml:space="preserve">observed Emergency, labour room, pathology and pharmacy department. The information display system was </w:t>
      </w:r>
      <w:r w:rsidR="00776909">
        <w:rPr>
          <w:rFonts w:ascii="Times New Roman" w:hAnsi="Times New Roman"/>
          <w:sz w:val="28"/>
          <w:szCs w:val="28"/>
        </w:rPr>
        <w:t>good but not updated</w:t>
      </w:r>
      <w:r w:rsidR="00AD3675">
        <w:rPr>
          <w:rFonts w:ascii="Times New Roman" w:hAnsi="Times New Roman"/>
          <w:sz w:val="28"/>
          <w:szCs w:val="28"/>
        </w:rPr>
        <w:t xml:space="preserve">. There was no </w:t>
      </w:r>
      <w:r w:rsidR="00776909">
        <w:rPr>
          <w:rFonts w:ascii="Times New Roman" w:hAnsi="Times New Roman"/>
          <w:sz w:val="28"/>
          <w:szCs w:val="28"/>
        </w:rPr>
        <w:t xml:space="preserve">effective </w:t>
      </w:r>
      <w:r>
        <w:rPr>
          <w:rFonts w:ascii="Times New Roman" w:hAnsi="Times New Roman"/>
          <w:sz w:val="28"/>
          <w:szCs w:val="28"/>
        </w:rPr>
        <w:t>health education system</w:t>
      </w:r>
      <w:r w:rsidR="00AD3675">
        <w:rPr>
          <w:rFonts w:ascii="Times New Roman" w:hAnsi="Times New Roman"/>
          <w:sz w:val="28"/>
          <w:szCs w:val="28"/>
        </w:rPr>
        <w:t>.</w:t>
      </w:r>
    </w:p>
    <w:p w14:paraId="7FE6BF9C" w14:textId="1C63A1E7" w:rsidR="007F3021" w:rsidRDefault="007F3021" w:rsidP="007F3021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Cleanliness of the hospital premises and indoor was satisfactory. There is separate           operation theatre </w:t>
      </w:r>
      <w:r w:rsidR="00D83C48">
        <w:rPr>
          <w:rFonts w:ascii="Times New Roman" w:hAnsi="Times New Roman"/>
          <w:sz w:val="28"/>
          <w:szCs w:val="28"/>
        </w:rPr>
        <w:t>having no equipment.</w:t>
      </w:r>
    </w:p>
    <w:p w14:paraId="5251C080" w14:textId="42335672" w:rsidR="007F3021" w:rsidRDefault="007F3021" w:rsidP="007F3021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There is no cycle stand close to the main gate. There are many motorcycles parked       within</w:t>
      </w:r>
      <w:r w:rsidR="00AD3675">
        <w:rPr>
          <w:rFonts w:ascii="Times New Roman" w:hAnsi="Times New Roman"/>
          <w:sz w:val="28"/>
          <w:szCs w:val="28"/>
        </w:rPr>
        <w:t xml:space="preserve"> the </w:t>
      </w:r>
      <w:r w:rsidR="00856DF3">
        <w:rPr>
          <w:rFonts w:ascii="Times New Roman" w:hAnsi="Times New Roman"/>
          <w:sz w:val="28"/>
          <w:szCs w:val="28"/>
        </w:rPr>
        <w:t>premises</w:t>
      </w:r>
      <w:r>
        <w:rPr>
          <w:rFonts w:ascii="Times New Roman" w:hAnsi="Times New Roman"/>
          <w:sz w:val="28"/>
          <w:szCs w:val="28"/>
        </w:rPr>
        <w:t>.</w:t>
      </w:r>
    </w:p>
    <w:p w14:paraId="2552E005" w14:textId="3546D9C9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="00D83C4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The roof of the health complex is not clean. There are many bushes </w:t>
      </w:r>
      <w:r w:rsidR="00AD3675">
        <w:rPr>
          <w:rFonts w:ascii="Times New Roman" w:hAnsi="Times New Roman"/>
          <w:sz w:val="28"/>
          <w:szCs w:val="28"/>
        </w:rPr>
        <w:t>on</w:t>
      </w:r>
      <w:r>
        <w:rPr>
          <w:rFonts w:ascii="Times New Roman" w:hAnsi="Times New Roman"/>
          <w:sz w:val="28"/>
          <w:szCs w:val="28"/>
        </w:rPr>
        <w:t xml:space="preserve"> the roof.</w:t>
      </w:r>
    </w:p>
    <w:p w14:paraId="7768DA68" w14:textId="2E1098D6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8.There spaces in emergenc</w:t>
      </w:r>
      <w:r w:rsidR="00AD3675">
        <w:rPr>
          <w:rFonts w:ascii="Times New Roman" w:hAnsi="Times New Roman"/>
          <w:sz w:val="28"/>
          <w:szCs w:val="28"/>
        </w:rPr>
        <w:t>y is congested. But</w:t>
      </w:r>
      <w:r>
        <w:rPr>
          <w:rFonts w:ascii="Times New Roman" w:hAnsi="Times New Roman"/>
          <w:sz w:val="28"/>
          <w:szCs w:val="28"/>
        </w:rPr>
        <w:t xml:space="preserve"> SSK Booth and Pharmacy can be established </w:t>
      </w:r>
      <w:r w:rsidR="00D83C48">
        <w:rPr>
          <w:rFonts w:ascii="Times New Roman" w:hAnsi="Times New Roman"/>
          <w:sz w:val="28"/>
          <w:szCs w:val="28"/>
        </w:rPr>
        <w:t>close to the emergency department.</w:t>
      </w:r>
    </w:p>
    <w:p w14:paraId="0C8FC9A3" w14:textId="77777777" w:rsidR="007F3021" w:rsidRDefault="007F3021" w:rsidP="007F3021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9.There are many “Danbox” throughout the UHC, and advised for removing those immediately.</w:t>
      </w:r>
    </w:p>
    <w:p w14:paraId="03371D74" w14:textId="0D164E9A" w:rsidR="007F3021" w:rsidRDefault="00D83C48" w:rsidP="00AD3675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 There is a well decorated conference room in the UHC.</w:t>
      </w:r>
    </w:p>
    <w:p w14:paraId="74719732" w14:textId="77777777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4C251E0" w14:textId="6F04FF5B" w:rsidR="007F3021" w:rsidRDefault="007F3021" w:rsidP="007F3021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Health Profile of</w:t>
      </w:r>
      <w:r w:rsidR="00AD3675">
        <w:rPr>
          <w:rFonts w:ascii="Times New Roman" w:hAnsi="Times New Roman"/>
          <w:b/>
          <w:bCs/>
          <w:sz w:val="36"/>
          <w:szCs w:val="36"/>
        </w:rPr>
        <w:t xml:space="preserve"> Bamna</w:t>
      </w:r>
      <w:r>
        <w:rPr>
          <w:rFonts w:ascii="Times New Roman" w:hAnsi="Times New Roman"/>
          <w:b/>
          <w:bCs/>
          <w:sz w:val="36"/>
          <w:szCs w:val="36"/>
        </w:rPr>
        <w:t xml:space="preserve"> UHC,</w:t>
      </w:r>
      <w:r w:rsidR="00874417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AD3675">
        <w:rPr>
          <w:rFonts w:ascii="Times New Roman" w:hAnsi="Times New Roman"/>
          <w:b/>
          <w:bCs/>
          <w:sz w:val="36"/>
          <w:szCs w:val="36"/>
        </w:rPr>
        <w:t>Bamna</w:t>
      </w:r>
      <w:r>
        <w:rPr>
          <w:rFonts w:ascii="Times New Roman" w:hAnsi="Times New Roman"/>
          <w:b/>
          <w:bCs/>
          <w:sz w:val="36"/>
          <w:szCs w:val="36"/>
        </w:rPr>
        <w:t>, Barguna</w:t>
      </w:r>
    </w:p>
    <w:p w14:paraId="6DCBE0C1" w14:textId="71FF2085" w:rsidR="007F3021" w:rsidRDefault="007F3021" w:rsidP="007F3021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522A2E">
        <w:rPr>
          <w:rFonts w:ascii="Times New Roman" w:hAnsi="Times New Roman"/>
          <w:sz w:val="28"/>
          <w:szCs w:val="28"/>
        </w:rPr>
        <w:t>94,036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17A38E9" w14:textId="7512114E" w:rsidR="007F3021" w:rsidRDefault="007F3021" w:rsidP="007F3021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Union: </w:t>
      </w:r>
      <w:r w:rsidR="00AD3675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Sub-centre: </w:t>
      </w:r>
      <w:r w:rsidR="00522A2E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        FWC: </w:t>
      </w:r>
      <w:r w:rsidR="00522A2E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Community Clinic: </w:t>
      </w:r>
      <w:r w:rsidR="00522A2E">
        <w:rPr>
          <w:rFonts w:ascii="Times New Roman" w:hAnsi="Times New Roman"/>
          <w:sz w:val="28"/>
          <w:szCs w:val="28"/>
        </w:rPr>
        <w:t>08</w:t>
      </w:r>
    </w:p>
    <w:p w14:paraId="08E61299" w14:textId="77777777" w:rsidR="007F3021" w:rsidRDefault="007F3021" w:rsidP="007F3021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893"/>
        <w:gridCol w:w="1620"/>
        <w:gridCol w:w="2250"/>
        <w:gridCol w:w="1327"/>
      </w:tblGrid>
      <w:tr w:rsidR="007F3021" w14:paraId="2A75CC3F" w14:textId="77777777" w:rsidTr="009F00C1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423C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DDCAB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74F55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B471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34E0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7F3021" w14:paraId="24E0B660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954F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D7DE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37ED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54D2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EA01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035B3562" w14:textId="77777777" w:rsidTr="009F00C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14BC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E9E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A9151" w14:textId="444D8AD3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5A0D2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080794A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520B" w14:textId="681A399E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4EC833F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BABB8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97C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5556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04A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F1EA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5C340CC0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EDDF3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5B53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56487" w14:textId="563A1DDF" w:rsidR="007F3021" w:rsidRDefault="00522A2E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E8AAC" w14:textId="4F1AE585" w:rsidR="007F3021" w:rsidRDefault="00522A2E" w:rsidP="005308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DD98" w14:textId="7A114409" w:rsidR="007F3021" w:rsidRDefault="00522A2E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18BC918C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9F764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4A8C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B678F" w14:textId="47864D50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9244" w14:textId="0EB5FF19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  <w:p w14:paraId="3CB8392F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68AEF" w14:textId="77081435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2EE7B54D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86D7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7B9F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533C" w14:textId="0760902D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901C8" w14:textId="036BF75F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522A2E">
              <w:rPr>
                <w:rFonts w:ascii="Times New Roman" w:hAnsi="Times New Roman"/>
                <w:sz w:val="28"/>
                <w:szCs w:val="28"/>
              </w:rPr>
              <w:t>4</w:t>
            </w:r>
          </w:p>
          <w:p w14:paraId="01563F76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D3143" w14:textId="5FFDB2C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15D4E30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327B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82C3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25ED" w14:textId="1857F560" w:rsidR="007F3021" w:rsidRDefault="00776909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F2E8" w14:textId="0B79475D" w:rsidR="007F3021" w:rsidRDefault="005308FD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 (1 deputed from other UHC)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47336" w14:textId="21117B7D" w:rsidR="007F3021" w:rsidRDefault="005308FD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F3021" w14:paraId="12B1B651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5E8C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0938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9AF3" w14:textId="0361872B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2304" w14:textId="4F8B208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EF8D" w14:textId="180CDE6E" w:rsidR="007F3021" w:rsidRDefault="00FA0D7A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24FE9D9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BED7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2246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Dental Technologist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FCC7" w14:textId="276B1BA8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4B51" w14:textId="5DDD9E19" w:rsidR="007F3021" w:rsidRDefault="003E55AF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F20EA" w14:textId="357FD2FF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5A7F8E0D" w14:textId="77777777" w:rsidTr="009F00C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0182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C2EE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CC88" w14:textId="441289E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4B1B" w14:textId="1641A55C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3283" w14:textId="3BC0664F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518F5FF2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966FB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0985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A77C" w14:textId="1A0704B1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245F" w14:textId="1A4BCB7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590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1487C032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0B12B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96177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D777" w14:textId="68C8C9C0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C3C7" w14:textId="79F0B5D2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7113" w14:textId="40B493B9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6111A2B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4ECE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1DA67" w14:textId="7418259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4B87" w14:textId="227C28C9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5707" w14:textId="1035654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915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2234394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C9787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0DB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8F60" w14:textId="7AE4EDD7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3FAD" w14:textId="05284E77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959B" w14:textId="3294D591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444E6174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5DD5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A15B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307F" w14:textId="7FC9DEFB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4204" w14:textId="35B23990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710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7D2C0FB6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6A4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3A03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C661" w14:textId="582B727C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48C3" w14:textId="15D3DB5D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2C4C" w14:textId="6B5497C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1d</w:t>
            </w:r>
            <w:r w:rsidR="009F00C1">
              <w:rPr>
                <w:rFonts w:ascii="Times New Roman" w:hAnsi="Times New Roman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sz w:val="28"/>
                <w:szCs w:val="28"/>
              </w:rPr>
              <w:t>p</w:t>
            </w:r>
            <w:r w:rsidR="009F00C1">
              <w:rPr>
                <w:rFonts w:ascii="Times New Roman" w:hAnsi="Times New Roman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sz w:val="28"/>
                <w:szCs w:val="28"/>
              </w:rPr>
              <w:t>ted</w:t>
            </w:r>
          </w:p>
        </w:tc>
      </w:tr>
      <w:tr w:rsidR="007F3021" w14:paraId="0B0BD5D1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3AA7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02A2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Accountant/Statistician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91C6" w14:textId="16EC8C12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4BF2" w14:textId="760AD150" w:rsidR="007F3021" w:rsidRDefault="003E55AF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A0D7A">
              <w:rPr>
                <w:rFonts w:ascii="Times New Roman" w:hAnsi="Times New Roman"/>
                <w:sz w:val="28"/>
                <w:szCs w:val="28"/>
              </w:rPr>
              <w:t>(No accountant)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55C8" w14:textId="33B857DA" w:rsidR="007F3021" w:rsidRDefault="00D83C48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3255890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665A7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6906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DBD6" w14:textId="095EE5A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9195" w14:textId="016D2DE9" w:rsidR="007F3021" w:rsidRDefault="00776909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F03F" w14:textId="62CED46D" w:rsidR="007F3021" w:rsidRDefault="00D83C48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F3021" w14:paraId="5813719D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0AB2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1FBC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9BBE" w14:textId="49914BD0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A682" w14:textId="66164FCA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A4F0" w14:textId="678B5D19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857601" w14:paraId="018C454E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4FE89" w14:textId="54F7BB97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904F" w14:textId="6040174E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E591" w14:textId="6441A86E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E5D" w14:textId="5DA95239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F296" w14:textId="58967E64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857601" w14:paraId="2D0D9344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798F" w14:textId="3EE47921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667E0" w14:textId="77777777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B8D7" w14:textId="2DC3CCD5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0058" w14:textId="41351DC4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33EA" w14:textId="11ECB6FF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7601" w14:paraId="3533E81F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69E5" w14:textId="2054E5D9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6805B" w14:textId="03DE9B76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Outsourcing:</w:t>
            </w:r>
            <w:r w:rsidR="00776909">
              <w:rPr>
                <w:rFonts w:ascii="Times New Roman" w:hAnsi="Times New Roman"/>
                <w:sz w:val="28"/>
                <w:szCs w:val="28"/>
              </w:rPr>
              <w:t xml:space="preserve"> D</w:t>
            </w:r>
            <w:r w:rsidR="00FA0D7A">
              <w:rPr>
                <w:rFonts w:ascii="Times New Roman" w:hAnsi="Times New Roman"/>
                <w:sz w:val="28"/>
                <w:szCs w:val="28"/>
              </w:rPr>
              <w:t>river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2129" w14:textId="01EBC057" w:rsidR="00857601" w:rsidRDefault="00FA0D7A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16B5" w14:textId="10AAC246" w:rsidR="00857601" w:rsidRDefault="00FA0D7A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FE6A" w14:textId="5725B2FE" w:rsidR="00857601" w:rsidRDefault="003E55AF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396E8B00" w14:textId="77777777" w:rsidR="00D83C48" w:rsidRPr="00D83C48" w:rsidRDefault="00D83C48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3C759536" w14:textId="2BD22F55" w:rsidR="007F3021" w:rsidRDefault="007F3021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7F3021" w14:paraId="1EFD2A83" w14:textId="77777777" w:rsidTr="007F3021">
        <w:trPr>
          <w:trHeight w:val="278"/>
        </w:trPr>
        <w:tc>
          <w:tcPr>
            <w:tcW w:w="2470" w:type="dxa"/>
          </w:tcPr>
          <w:p w14:paraId="05EA042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7DADDCE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11FF6AA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0EAA294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30FF837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5563DFF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7394289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15E5766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7F3021" w14:paraId="7BAF0CF9" w14:textId="77777777" w:rsidTr="007F3021">
        <w:trPr>
          <w:trHeight w:val="292"/>
        </w:trPr>
        <w:tc>
          <w:tcPr>
            <w:tcW w:w="2470" w:type="dxa"/>
          </w:tcPr>
          <w:p w14:paraId="7154A12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56B8476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76978D88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2F1DA22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1EE3774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1763E451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6E3AC52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5FA9445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7F3021" w14:paraId="09A04E18" w14:textId="77777777" w:rsidTr="007F3021">
        <w:trPr>
          <w:trHeight w:val="278"/>
        </w:trPr>
        <w:tc>
          <w:tcPr>
            <w:tcW w:w="2470" w:type="dxa"/>
          </w:tcPr>
          <w:p w14:paraId="0591B11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4143399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4B0509D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1B57F2A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180486D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00B603A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61B803A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6B71D90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7F3021" w14:paraId="397D2548" w14:textId="77777777" w:rsidTr="007F3021">
        <w:trPr>
          <w:trHeight w:val="292"/>
        </w:trPr>
        <w:tc>
          <w:tcPr>
            <w:tcW w:w="2470" w:type="dxa"/>
          </w:tcPr>
          <w:p w14:paraId="65E0B32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7844CC9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26A4B6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42DC447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173BD8C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6DF8670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6D95EA88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2B536602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7F3021" w14:paraId="7C4B267D" w14:textId="77777777" w:rsidTr="007F3021">
        <w:trPr>
          <w:trHeight w:val="278"/>
        </w:trPr>
        <w:tc>
          <w:tcPr>
            <w:tcW w:w="2470" w:type="dxa"/>
          </w:tcPr>
          <w:p w14:paraId="110C0AB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16047E07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4563A111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1A26F0C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62F0CA54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4A8EDAE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65706FF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25850CD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7F3021" w14:paraId="6B67A7B2" w14:textId="77777777" w:rsidTr="007F3021">
        <w:trPr>
          <w:trHeight w:val="292"/>
        </w:trPr>
        <w:tc>
          <w:tcPr>
            <w:tcW w:w="2470" w:type="dxa"/>
          </w:tcPr>
          <w:p w14:paraId="6A10900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187352A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1B36F49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652EEF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56A77CC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26BF8A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332FD8C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4D9BC1D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7F3021" w14:paraId="64007420" w14:textId="77777777" w:rsidTr="007F3021">
        <w:trPr>
          <w:trHeight w:val="278"/>
        </w:trPr>
        <w:tc>
          <w:tcPr>
            <w:tcW w:w="2470" w:type="dxa"/>
          </w:tcPr>
          <w:p w14:paraId="0299550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4F5F764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1C4A983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74BDFC1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377E2D6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7EA13AF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0A5FC81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178BA9D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48D43B7A" w14:textId="362C9E3C" w:rsidR="007F3021" w:rsidRDefault="007F3021" w:rsidP="007F302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 xml:space="preserve">Status of Building Blocks of C-J Model in the </w:t>
      </w:r>
      <w:r w:rsidR="00D83C48">
        <w:rPr>
          <w:rFonts w:ascii="Times New Roman" w:hAnsi="Times New Roman"/>
          <w:b/>
          <w:noProof/>
          <w:sz w:val="28"/>
          <w:szCs w:val="28"/>
        </w:rPr>
        <w:t>Bamna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2D0F71" w14:paraId="76C0CF82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A87B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573D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AACD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59FE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2FA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2D0F71" w14:paraId="5CE72D64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ABE1" w14:textId="0BA5D15D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FC81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86D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56C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5AE2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30FA5F78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2EA5" w14:textId="6A626A41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373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6F6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B8E06" w14:textId="2C824070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3A39" w14:textId="711E7DD0" w:rsidR="007F3021" w:rsidRDefault="00AD3675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65F2C59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525E" w14:textId="17BF09B4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D967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6DE2" w14:textId="77287358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E4D59" w14:textId="578344D7" w:rsidR="007F3021" w:rsidRDefault="00AD3675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056F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3324EDB2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0E94" w14:textId="45043DD1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CF8BD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549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B85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6C3D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1FCDC44C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9B9C" w14:textId="5C033FBD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1704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83D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AD69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AED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5CBBDF7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63D0" w14:textId="3ABDB266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1F1FD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3F12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45F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D156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100423C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F05E" w14:textId="17086A5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708D6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C68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A34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8B4E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D1E7158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9C24" w14:textId="0B0EDFF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7C83A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326B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203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FD22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7E7BB651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1FE0" w14:textId="4D9D007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6A53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52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4E2D" w14:textId="2A275479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90257" w14:textId="45A0289A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B48A624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4539" w14:textId="79BF64D8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28908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ABF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59F3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C5F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14BD8193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62A7" w14:textId="347BDB94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7ADF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663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FA1A5" w14:textId="4FB47984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91F2B" w14:textId="3D74BC59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F72B75B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ACC8" w14:textId="36201B1C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1605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510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6639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8C56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13738CAE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D821" w14:textId="4E114BF2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03B1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9CD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ED1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7870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61A4AE35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BC29" w14:textId="4BB244BE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5FA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DBE2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C6DF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F9D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4BC26D0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FFD3" w14:textId="17FB6AB0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1E998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189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ADA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8E0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2691A82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E10B" w14:textId="75BFEBEF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B108E" w14:textId="76196D90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</w:t>
            </w:r>
            <w:r w:rsidR="00573144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in July22.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</w:t>
            </w:r>
          </w:p>
          <w:p w14:paraId="43A6DBD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E4F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402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F29C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1B7346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DC919" w14:textId="4D8F1DD9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17</w:t>
            </w:r>
            <w:r w:rsidR="007F3021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89C8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9AD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9EB3F" w14:textId="14B6627E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BD5C" w14:textId="55698EBE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0450D75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6124" w14:textId="66E810FB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25B3F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706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FF35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7668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11AEDB47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EEC2" w14:textId="6FBA7B9E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17D97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EE7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8E2B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4DE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7C1EF626" w14:textId="77777777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AD61B52" w14:textId="77777777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A3FD774" w14:textId="77777777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7E396477" w14:textId="45FE8232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 For  better office management, the post of Head Assistant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and</w:t>
      </w:r>
      <w:r w:rsidR="00E41541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Accountan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is very important. Both the post 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are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lying vacant. It should be filled up immediately.</w:t>
      </w:r>
    </w:p>
    <w:p w14:paraId="7AD015A6" w14:textId="72049A64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2. Cleanliness and beautification is satisfact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o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ry. The local Powroshova must take part in waste management. </w:t>
      </w:r>
    </w:p>
    <w:p w14:paraId="1BDB7B37" w14:textId="1841C72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3. There 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should be funtioning OT room for major operation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in the health complex.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</w:p>
    <w:p w14:paraId="4E12B4D6" w14:textId="740FBB0C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4. Labor room is functioning.</w:t>
      </w:r>
    </w:p>
    <w:p w14:paraId="3EB05700" w14:textId="0479BDED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5. Condemetion Board should work to destory all unwanted items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0E066C00" w14:textId="0C81A6F9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6.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All the vacant posts of 4</w:t>
      </w:r>
      <w:r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immediately.</w:t>
      </w:r>
    </w:p>
    <w:p w14:paraId="2769FD0A" w14:textId="4E95CDB8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lastRenderedPageBreak/>
        <w:t>7. Medical Technologist (Dental)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, Medical Technologist (Radiology), Cardiographer post must be fullfilled.</w:t>
      </w:r>
    </w:p>
    <w:p w14:paraId="281D3596" w14:textId="7777777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8. Replication of C-J model will help in development of the quality of care  and it should be followed properly.</w:t>
      </w:r>
    </w:p>
    <w:p w14:paraId="039D83E0" w14:textId="37BE3D48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11. All the post of consultants  specially Gynae consultant and Anesthesia should be filled  up  immediately . </w:t>
      </w:r>
    </w:p>
    <w:p w14:paraId="4CD8EDAF" w14:textId="33A28FE5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12. Radiogical service is functioning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by local arrangement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.Vaccant post of radiographer shoul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d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be fulfilled.</w:t>
      </w:r>
    </w:p>
    <w:p w14:paraId="39232D17" w14:textId="7E771350" w:rsidR="007F3021" w:rsidRDefault="007F3021" w:rsidP="007F3021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14.  There should be a Complain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s and </w:t>
      </w:r>
      <w:r>
        <w:rPr>
          <w:rFonts w:ascii="Times New Roman" w:hAnsi="Times New Roman"/>
          <w:color w:val="000000"/>
          <w:sz w:val="28"/>
          <w:szCs w:val="28"/>
        </w:rPr>
        <w:t>Suggestion box in front of UH&amp;FPO room</w:t>
      </w:r>
    </w:p>
    <w:p w14:paraId="15858F05" w14:textId="0929E2DE" w:rsidR="007F3021" w:rsidRDefault="007F3021" w:rsidP="007F3021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15. The roof of the health complex building should be clean</w:t>
      </w:r>
      <w:r w:rsidR="00A275EE">
        <w:rPr>
          <w:rFonts w:ascii="Times New Roman" w:hAnsi="Times New Roman"/>
          <w:color w:val="000000"/>
          <w:sz w:val="28"/>
          <w:szCs w:val="28"/>
        </w:rPr>
        <w:t>ed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FCC671E" w14:textId="1A55290D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16. There </w:t>
      </w:r>
      <w:r w:rsidR="000C229E">
        <w:rPr>
          <w:rFonts w:ascii="Times New Roman" w:hAnsi="Times New Roman"/>
          <w:color w:val="000000"/>
          <w:sz w:val="28"/>
          <w:szCs w:val="28"/>
        </w:rPr>
        <w:t>should be availability</w:t>
      </w:r>
      <w:r>
        <w:rPr>
          <w:rFonts w:ascii="Times New Roman" w:hAnsi="Times New Roman"/>
          <w:color w:val="000000"/>
          <w:sz w:val="28"/>
          <w:szCs w:val="28"/>
        </w:rPr>
        <w:t xml:space="preserve"> of safe drinking water.</w:t>
      </w:r>
    </w:p>
    <w:p w14:paraId="1F9CBB7F" w14:textId="26F124A2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</w:t>
      </w:r>
      <w:r w:rsidR="00A275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All the “Danbox” of the UHC, should be remove.</w:t>
      </w:r>
    </w:p>
    <w:p w14:paraId="3D2E454C" w14:textId="77777777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bookmarkStart w:id="3" w:name="_GoBack"/>
      <w:bookmarkEnd w:id="3"/>
    </w:p>
    <w:p w14:paraId="33253FFD" w14:textId="77777777" w:rsidR="007F3021" w:rsidRDefault="007F3021" w:rsidP="007F3021">
      <w:pPr>
        <w:jc w:val="both"/>
        <w:rPr>
          <w:rFonts w:ascii="Times New Roman" w:hAnsi="Times New Roman"/>
          <w:bCs/>
          <w:noProof/>
          <w:color w:val="000000"/>
          <w:sz w:val="36"/>
          <w:szCs w:val="36"/>
        </w:rPr>
      </w:pPr>
    </w:p>
    <w:p w14:paraId="37149C69" w14:textId="7777777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FF0000"/>
          <w:sz w:val="36"/>
          <w:szCs w:val="36"/>
        </w:rPr>
      </w:pPr>
    </w:p>
    <w:p w14:paraId="2CC13745" w14:textId="77777777" w:rsidR="007F3021" w:rsidRDefault="007F3021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0B7224B7" w14:textId="77777777" w:rsidR="007F3021" w:rsidRDefault="007F3021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34F7415F" w14:textId="77777777" w:rsidR="007F3021" w:rsidRDefault="007F3021" w:rsidP="007F3021">
      <w:pPr>
        <w:spacing w:after="0"/>
        <w:jc w:val="both"/>
        <w:rPr>
          <w:rFonts w:ascii="Nikosh" w:hAnsi="Nikosh" w:cs="Nikosh"/>
          <w:sz w:val="24"/>
          <w:szCs w:val="24"/>
        </w:rPr>
      </w:pPr>
    </w:p>
    <w:p w14:paraId="3B5AE594" w14:textId="77777777" w:rsidR="00F22C29" w:rsidRDefault="00F22C29" w:rsidP="003278B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3895F828" w14:textId="77777777" w:rsidR="00F22C29" w:rsidRDefault="00F22C29" w:rsidP="003278B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77980742" w14:textId="77777777" w:rsidR="00012314" w:rsidRDefault="00012314" w:rsidP="00DB5F15">
      <w:pPr>
        <w:spacing w:after="0"/>
        <w:jc w:val="both"/>
        <w:rPr>
          <w:rFonts w:ascii="Nikosh" w:hAnsi="Nikosh" w:cs="Nikosh"/>
          <w:sz w:val="24"/>
          <w:szCs w:val="24"/>
        </w:rPr>
      </w:pPr>
    </w:p>
    <w:sectPr w:rsidR="00012314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A7"/>
    <w:rsid w:val="0000048F"/>
    <w:rsid w:val="0000191E"/>
    <w:rsid w:val="00012314"/>
    <w:rsid w:val="00087B5F"/>
    <w:rsid w:val="000C229E"/>
    <w:rsid w:val="001120A1"/>
    <w:rsid w:val="00140FF7"/>
    <w:rsid w:val="00151450"/>
    <w:rsid w:val="001634D9"/>
    <w:rsid w:val="001F1E0F"/>
    <w:rsid w:val="00202666"/>
    <w:rsid w:val="00234747"/>
    <w:rsid w:val="00254237"/>
    <w:rsid w:val="002A1804"/>
    <w:rsid w:val="002C632F"/>
    <w:rsid w:val="002D0F71"/>
    <w:rsid w:val="002F4310"/>
    <w:rsid w:val="00323636"/>
    <w:rsid w:val="003278B1"/>
    <w:rsid w:val="00382421"/>
    <w:rsid w:val="003E55AF"/>
    <w:rsid w:val="00460697"/>
    <w:rsid w:val="00522A2E"/>
    <w:rsid w:val="005308FD"/>
    <w:rsid w:val="005357A8"/>
    <w:rsid w:val="00573144"/>
    <w:rsid w:val="00593C3B"/>
    <w:rsid w:val="005D08BD"/>
    <w:rsid w:val="00606AC5"/>
    <w:rsid w:val="00616E8E"/>
    <w:rsid w:val="00625144"/>
    <w:rsid w:val="00626651"/>
    <w:rsid w:val="006F128B"/>
    <w:rsid w:val="00727B01"/>
    <w:rsid w:val="00742EEE"/>
    <w:rsid w:val="00751271"/>
    <w:rsid w:val="00765770"/>
    <w:rsid w:val="00776909"/>
    <w:rsid w:val="007F3021"/>
    <w:rsid w:val="00856DF3"/>
    <w:rsid w:val="00857601"/>
    <w:rsid w:val="0086068D"/>
    <w:rsid w:val="00874417"/>
    <w:rsid w:val="00887E06"/>
    <w:rsid w:val="00897DE2"/>
    <w:rsid w:val="008D025C"/>
    <w:rsid w:val="008E2BAB"/>
    <w:rsid w:val="00902EF4"/>
    <w:rsid w:val="00954950"/>
    <w:rsid w:val="009605DB"/>
    <w:rsid w:val="009612D2"/>
    <w:rsid w:val="00995824"/>
    <w:rsid w:val="009A56F0"/>
    <w:rsid w:val="009B7C4E"/>
    <w:rsid w:val="009F00C1"/>
    <w:rsid w:val="009F78D5"/>
    <w:rsid w:val="00A275EE"/>
    <w:rsid w:val="00A54319"/>
    <w:rsid w:val="00A64B98"/>
    <w:rsid w:val="00A81642"/>
    <w:rsid w:val="00A87213"/>
    <w:rsid w:val="00AC4CA7"/>
    <w:rsid w:val="00AD3675"/>
    <w:rsid w:val="00B426FF"/>
    <w:rsid w:val="00B45107"/>
    <w:rsid w:val="00C06AFB"/>
    <w:rsid w:val="00C55AB1"/>
    <w:rsid w:val="00C67FD5"/>
    <w:rsid w:val="00C93C39"/>
    <w:rsid w:val="00CB7ADB"/>
    <w:rsid w:val="00CC44BD"/>
    <w:rsid w:val="00CE6740"/>
    <w:rsid w:val="00CF7A62"/>
    <w:rsid w:val="00D14EC3"/>
    <w:rsid w:val="00D176E8"/>
    <w:rsid w:val="00D43366"/>
    <w:rsid w:val="00D7023F"/>
    <w:rsid w:val="00D83C48"/>
    <w:rsid w:val="00DB5F15"/>
    <w:rsid w:val="00DC6F70"/>
    <w:rsid w:val="00DD25F9"/>
    <w:rsid w:val="00E34D8B"/>
    <w:rsid w:val="00E41541"/>
    <w:rsid w:val="00EB7C86"/>
    <w:rsid w:val="00EC5148"/>
    <w:rsid w:val="00ED6493"/>
    <w:rsid w:val="00EE139A"/>
    <w:rsid w:val="00F16C07"/>
    <w:rsid w:val="00F22C29"/>
    <w:rsid w:val="00F47910"/>
    <w:rsid w:val="00F74C5C"/>
    <w:rsid w:val="00F74E78"/>
    <w:rsid w:val="00F93E54"/>
    <w:rsid w:val="00FA0D7A"/>
    <w:rsid w:val="00FD0211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Dell</cp:lastModifiedBy>
  <cp:revision>26</cp:revision>
  <cp:lastPrinted>2022-08-23T02:54:00Z</cp:lastPrinted>
  <dcterms:created xsi:type="dcterms:W3CDTF">2022-08-29T04:08:00Z</dcterms:created>
  <dcterms:modified xsi:type="dcterms:W3CDTF">2022-08-30T03:38:00Z</dcterms:modified>
</cp:coreProperties>
</file>