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 xml:space="preserve">NAME </w:t>
      </w:r>
      <w:r w:rsidRPr="00B53913">
        <w:rPr>
          <w:b/>
          <w:sz w:val="24"/>
        </w:rPr>
        <w:tab/>
        <w:t xml:space="preserve">:  </w:t>
      </w:r>
      <w:r w:rsidR="008110C3">
        <w:rPr>
          <w:b/>
          <w:sz w:val="24"/>
        </w:rPr>
        <w:t>CHANDAN</w:t>
      </w:r>
    </w:p>
    <w:p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proofErr w:type="spellStart"/>
      <w:proofErr w:type="gramStart"/>
      <w:r w:rsidRPr="00B53913">
        <w:rPr>
          <w:b/>
          <w:sz w:val="24"/>
        </w:rPr>
        <w:t>Refd</w:t>
      </w:r>
      <w:proofErr w:type="spellEnd"/>
      <w:r w:rsidRPr="00B53913">
        <w:rPr>
          <w:b/>
          <w:sz w:val="24"/>
        </w:rPr>
        <w:t>.</w:t>
      </w:r>
      <w:proofErr w:type="gramEnd"/>
      <w:r w:rsidRPr="00B53913">
        <w:rPr>
          <w:b/>
          <w:sz w:val="24"/>
        </w:rPr>
        <w:t xml:space="preserve"> By DR.</w:t>
      </w:r>
      <w:r w:rsidRPr="00B53913">
        <w:rPr>
          <w:b/>
          <w:sz w:val="24"/>
        </w:rPr>
        <w:tab/>
        <w:t>:  ABINASH K SINGH M.Ch</w:t>
      </w:r>
      <w:proofErr w:type="gramStart"/>
      <w:r w:rsidRPr="00B53913">
        <w:rPr>
          <w:b/>
          <w:sz w:val="24"/>
        </w:rPr>
        <w:t>.(</w:t>
      </w:r>
      <w:proofErr w:type="gramEnd"/>
      <w:r w:rsidRPr="00B53913">
        <w:rPr>
          <w:b/>
          <w:sz w:val="24"/>
        </w:rPr>
        <w:t>Neuro)</w:t>
      </w:r>
    </w:p>
    <w:p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>AGE</w:t>
      </w:r>
      <w:r w:rsidRPr="00B53913">
        <w:rPr>
          <w:b/>
          <w:sz w:val="24"/>
        </w:rPr>
        <w:tab/>
        <w:t xml:space="preserve">:  </w:t>
      </w:r>
      <w:r w:rsidR="008110C3">
        <w:rPr>
          <w:b/>
          <w:sz w:val="24"/>
        </w:rPr>
        <w:t xml:space="preserve">8 </w:t>
      </w:r>
      <w:r w:rsidRPr="00B53913">
        <w:rPr>
          <w:b/>
          <w:sz w:val="24"/>
        </w:rPr>
        <w:t xml:space="preserve">YRS/ </w:t>
      </w:r>
      <w:r w:rsidR="008110C3">
        <w:rPr>
          <w:b/>
          <w:sz w:val="24"/>
        </w:rPr>
        <w:t>M</w:t>
      </w:r>
      <w:r w:rsidRPr="00B53913">
        <w:rPr>
          <w:b/>
          <w:sz w:val="24"/>
        </w:rPr>
        <w:tab/>
      </w:r>
    </w:p>
    <w:p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>DATE</w:t>
      </w:r>
      <w:r w:rsidR="008110C3">
        <w:rPr>
          <w:b/>
          <w:sz w:val="24"/>
        </w:rPr>
        <w:t xml:space="preserve"> OF REPORT</w:t>
      </w:r>
      <w:r w:rsidRPr="00B53913">
        <w:rPr>
          <w:b/>
          <w:sz w:val="24"/>
        </w:rPr>
        <w:tab/>
        <w:t xml:space="preserve">:  </w:t>
      </w:r>
      <w:r w:rsidR="00C87D4E">
        <w:rPr>
          <w:b/>
          <w:sz w:val="24"/>
        </w:rPr>
        <w:t>03</w:t>
      </w:r>
      <w:r w:rsidRPr="00B53913">
        <w:rPr>
          <w:b/>
          <w:sz w:val="24"/>
        </w:rPr>
        <w:t>/0</w:t>
      </w:r>
      <w:r w:rsidR="00C87D4E">
        <w:rPr>
          <w:b/>
          <w:sz w:val="24"/>
        </w:rPr>
        <w:t>4</w:t>
      </w:r>
      <w:r w:rsidRPr="00B53913">
        <w:rPr>
          <w:b/>
          <w:sz w:val="24"/>
        </w:rPr>
        <w:t>/2017</w:t>
      </w:r>
    </w:p>
    <w:p w:rsidR="00B53913" w:rsidRPr="004C26D1" w:rsidRDefault="00B53913" w:rsidP="004C26D1">
      <w:pPr>
        <w:tabs>
          <w:tab w:val="left" w:pos="2610"/>
        </w:tabs>
        <w:jc w:val="center"/>
        <w:rPr>
          <w:b/>
          <w:sz w:val="28"/>
          <w:u w:val="single"/>
        </w:rPr>
      </w:pPr>
      <w:r w:rsidRPr="004C26D1">
        <w:rPr>
          <w:b/>
          <w:sz w:val="28"/>
          <w:u w:val="single"/>
        </w:rPr>
        <w:t>M.R.I. STUDY OF BRAIN</w:t>
      </w:r>
    </w:p>
    <w:p w:rsidR="00B53913" w:rsidRDefault="00B53913" w:rsidP="00B53913">
      <w:pPr>
        <w:pStyle w:val="Heading2"/>
      </w:pPr>
      <w:r>
        <w:t xml:space="preserve">Images are acquired using T1, T2 &amp; FLAIR axial, T1 </w:t>
      </w:r>
      <w:proofErr w:type="spellStart"/>
      <w:proofErr w:type="gramStart"/>
      <w:r>
        <w:t>sagittal</w:t>
      </w:r>
      <w:proofErr w:type="spellEnd"/>
      <w:r>
        <w:t xml:space="preserve">  and</w:t>
      </w:r>
      <w:proofErr w:type="gramEnd"/>
      <w:r>
        <w:t xml:space="preserve"> T2 coronal sections</w:t>
      </w:r>
    </w:p>
    <w:p w:rsidR="00B53913" w:rsidRDefault="00B53913" w:rsidP="00B53913"/>
    <w:p w:rsidR="00B53913" w:rsidRPr="00B53913" w:rsidRDefault="00B53913" w:rsidP="00B53913">
      <w:pPr>
        <w:rPr>
          <w:b/>
          <w:sz w:val="32"/>
        </w:rPr>
      </w:pPr>
      <w:r w:rsidRPr="00B53913">
        <w:rPr>
          <w:b/>
          <w:sz w:val="32"/>
        </w:rPr>
        <w:t>MRI REVEALS:</w:t>
      </w:r>
    </w:p>
    <w:p w:rsidR="00B53913" w:rsidRDefault="008110C3" w:rsidP="00B53913">
      <w:pPr>
        <w:spacing w:line="360" w:lineRule="auto"/>
      </w:pPr>
      <w:r w:rsidRPr="008110C3">
        <w:rPr>
          <w:b/>
        </w:rPr>
        <w:t xml:space="preserve">Expansion of  frontal horn of right lateral ventricle by thin walled cystic lesion of CSF density on all sequences </w:t>
      </w:r>
      <w:r w:rsidR="004C26D1" w:rsidRPr="008110C3">
        <w:rPr>
          <w:b/>
        </w:rPr>
        <w:t>including</w:t>
      </w:r>
      <w:r w:rsidRPr="008110C3">
        <w:rPr>
          <w:b/>
        </w:rPr>
        <w:t xml:space="preserve"> FLAIR &amp; DWI is seen</w:t>
      </w:r>
      <w:r>
        <w:t>, Rest of the b</w:t>
      </w:r>
      <w:r w:rsidR="00B53913">
        <w:t>rain parenchyma appear normal in signal intensity on all pulse sequences.</w:t>
      </w:r>
    </w:p>
    <w:p w:rsidR="00B53913" w:rsidRPr="004C26D1" w:rsidRDefault="008110C3" w:rsidP="00B53913">
      <w:pPr>
        <w:spacing w:line="360" w:lineRule="auto"/>
        <w:rPr>
          <w:b/>
        </w:rPr>
      </w:pPr>
      <w:r w:rsidRPr="004C26D1">
        <w:rPr>
          <w:b/>
        </w:rPr>
        <w:t>Right lateral ventricle is also mildly dilated.</w:t>
      </w:r>
    </w:p>
    <w:p w:rsidR="00B53913" w:rsidRDefault="00B53913" w:rsidP="00B53913">
      <w:pPr>
        <w:spacing w:line="360" w:lineRule="auto"/>
      </w:pPr>
      <w:r>
        <w:t xml:space="preserve">Grey white differentiation is well maintained. </w:t>
      </w:r>
    </w:p>
    <w:p w:rsidR="00B53913" w:rsidRDefault="00B53913" w:rsidP="00B53913">
      <w:pPr>
        <w:spacing w:line="360" w:lineRule="auto"/>
        <w:jc w:val="both"/>
      </w:pPr>
      <w:r>
        <w:t xml:space="preserve">Region of Brain stem and </w:t>
      </w:r>
      <w:proofErr w:type="spellStart"/>
      <w:r>
        <w:t>diencephalis</w:t>
      </w:r>
      <w:proofErr w:type="spellEnd"/>
      <w:r>
        <w:t xml:space="preserve"> areas are normal.</w:t>
      </w:r>
    </w:p>
    <w:p w:rsidR="00B53913" w:rsidRDefault="00B53913" w:rsidP="00B53913">
      <w:pPr>
        <w:spacing w:line="360" w:lineRule="auto"/>
        <w:jc w:val="both"/>
      </w:pPr>
      <w:r>
        <w:t xml:space="preserve">There is no midline shift. </w:t>
      </w:r>
    </w:p>
    <w:p w:rsidR="00B53913" w:rsidRDefault="00B53913" w:rsidP="00B53913">
      <w:pPr>
        <w:spacing w:line="360" w:lineRule="auto"/>
        <w:jc w:val="both"/>
      </w:pPr>
      <w:proofErr w:type="spellStart"/>
      <w:r>
        <w:t>Cranio</w:t>
      </w:r>
      <w:proofErr w:type="spellEnd"/>
      <w:r>
        <w:t xml:space="preserve">-cervical junction appears normal. </w:t>
      </w:r>
    </w:p>
    <w:p w:rsidR="00B53913" w:rsidRDefault="00B53913" w:rsidP="00B53913">
      <w:pPr>
        <w:jc w:val="both"/>
        <w:rPr>
          <w:iCs/>
        </w:rPr>
      </w:pPr>
      <w:r>
        <w:rPr>
          <w:iCs/>
        </w:rPr>
        <w:t xml:space="preserve">No abnormal </w:t>
      </w:r>
      <w:proofErr w:type="gramStart"/>
      <w:r>
        <w:rPr>
          <w:iCs/>
        </w:rPr>
        <w:t>enhancement  is</w:t>
      </w:r>
      <w:proofErr w:type="gramEnd"/>
      <w:r>
        <w:rPr>
          <w:iCs/>
        </w:rPr>
        <w:t xml:space="preserve"> seen on contrast study.</w:t>
      </w:r>
    </w:p>
    <w:p w:rsidR="00B53913" w:rsidRDefault="00B53913" w:rsidP="00B53913">
      <w:pPr>
        <w:jc w:val="both"/>
      </w:pPr>
    </w:p>
    <w:p w:rsidR="004C26D1" w:rsidRDefault="00B53913" w:rsidP="00B53913">
      <w:pPr>
        <w:pStyle w:val="Heading1"/>
        <w:jc w:val="left"/>
        <w:rPr>
          <w:b/>
          <w:sz w:val="24"/>
          <w:u w:val="none"/>
        </w:rPr>
      </w:pPr>
      <w:r w:rsidRPr="00B53913">
        <w:rPr>
          <w:b/>
          <w:sz w:val="24"/>
        </w:rPr>
        <w:t xml:space="preserve"> </w:t>
      </w:r>
      <w:proofErr w:type="gramStart"/>
      <w:r w:rsidRPr="00B53913">
        <w:rPr>
          <w:b/>
          <w:sz w:val="24"/>
        </w:rPr>
        <w:t xml:space="preserve">IMPRESSION </w:t>
      </w:r>
      <w:r w:rsidRPr="004C26D1">
        <w:rPr>
          <w:b/>
          <w:sz w:val="24"/>
          <w:u w:val="none"/>
        </w:rPr>
        <w:t>:</w:t>
      </w:r>
      <w:proofErr w:type="gramEnd"/>
      <w:r w:rsidRPr="004C26D1">
        <w:rPr>
          <w:b/>
          <w:sz w:val="24"/>
          <w:u w:val="none"/>
        </w:rPr>
        <w:t xml:space="preserve">   </w:t>
      </w:r>
    </w:p>
    <w:p w:rsidR="00B53913" w:rsidRDefault="004C26D1" w:rsidP="004C26D1">
      <w:pPr>
        <w:pStyle w:val="Heading1"/>
        <w:numPr>
          <w:ilvl w:val="0"/>
          <w:numId w:val="1"/>
        </w:numPr>
        <w:jc w:val="left"/>
        <w:rPr>
          <w:b/>
          <w:sz w:val="24"/>
          <w:u w:val="none"/>
        </w:rPr>
      </w:pPr>
      <w:proofErr w:type="spellStart"/>
      <w:proofErr w:type="gramStart"/>
      <w:r w:rsidRPr="004C26D1">
        <w:rPr>
          <w:b/>
          <w:sz w:val="24"/>
          <w:u w:val="none"/>
        </w:rPr>
        <w:t>Intraventricular</w:t>
      </w:r>
      <w:proofErr w:type="spellEnd"/>
      <w:r w:rsidRPr="004C26D1">
        <w:rPr>
          <w:b/>
          <w:sz w:val="24"/>
          <w:u w:val="none"/>
        </w:rPr>
        <w:t xml:space="preserve"> </w:t>
      </w:r>
      <w:proofErr w:type="spellStart"/>
      <w:r w:rsidRPr="004C26D1">
        <w:rPr>
          <w:b/>
          <w:sz w:val="24"/>
          <w:u w:val="none"/>
        </w:rPr>
        <w:t>Arachnoid</w:t>
      </w:r>
      <w:proofErr w:type="spellEnd"/>
      <w:r w:rsidRPr="004C26D1">
        <w:rPr>
          <w:b/>
          <w:sz w:val="24"/>
          <w:u w:val="none"/>
        </w:rPr>
        <w:t xml:space="preserve"> Cyst.</w:t>
      </w:r>
      <w:proofErr w:type="gramEnd"/>
    </w:p>
    <w:p w:rsidR="004C26D1" w:rsidRPr="004C26D1" w:rsidRDefault="004C26D1" w:rsidP="004C26D1">
      <w:pPr>
        <w:pStyle w:val="ListParagraph"/>
        <w:numPr>
          <w:ilvl w:val="0"/>
          <w:numId w:val="1"/>
        </w:numPr>
        <w:rPr>
          <w:rFonts w:ascii="ITC Bookman Light" w:eastAsia="Times New Roman" w:hAnsi="ITC Bookman Light" w:cs="Times New Roman"/>
          <w:b/>
          <w:sz w:val="24"/>
          <w:szCs w:val="20"/>
        </w:rPr>
      </w:pPr>
      <w:r w:rsidRPr="004C26D1">
        <w:rPr>
          <w:rFonts w:ascii="ITC Bookman Light" w:eastAsia="Times New Roman" w:hAnsi="ITC Bookman Light" w:cs="Times New Roman"/>
          <w:b/>
          <w:sz w:val="24"/>
          <w:szCs w:val="20"/>
        </w:rPr>
        <w:t>Mild Hydrocephalus</w:t>
      </w:r>
    </w:p>
    <w:p w:rsidR="004C26D1" w:rsidRPr="004C26D1" w:rsidRDefault="004C26D1" w:rsidP="004C26D1">
      <w:proofErr w:type="gramStart"/>
      <w:r>
        <w:t>Suggested :</w:t>
      </w:r>
      <w:proofErr w:type="gramEnd"/>
      <w:r w:rsidRPr="00E77D4A">
        <w:t xml:space="preserve"> </w:t>
      </w:r>
      <w:proofErr w:type="spellStart"/>
      <w:r w:rsidRPr="00E77D4A">
        <w:t>C</w:t>
      </w:r>
      <w:r>
        <w:t>linico</w:t>
      </w:r>
      <w:proofErr w:type="spellEnd"/>
      <w:r>
        <w:t>-pathological correlation</w:t>
      </w:r>
    </w:p>
    <w:p w:rsidR="00B53913" w:rsidRDefault="00B53913" w:rsidP="00B53913">
      <w:pPr>
        <w:tabs>
          <w:tab w:val="left" w:pos="2430"/>
          <w:tab w:val="left" w:pos="2880"/>
        </w:tabs>
      </w:pPr>
    </w:p>
    <w:p w:rsidR="00EC45C0" w:rsidRDefault="00EC45C0" w:rsidP="00B53913">
      <w:pPr>
        <w:tabs>
          <w:tab w:val="left" w:pos="2430"/>
          <w:tab w:val="left" w:pos="2880"/>
        </w:tabs>
      </w:pPr>
    </w:p>
    <w:sectPr w:rsidR="00EC45C0" w:rsidSect="00551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A62473"/>
    <w:multiLevelType w:val="hybridMultilevel"/>
    <w:tmpl w:val="0F302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53913"/>
    <w:rsid w:val="000B7F54"/>
    <w:rsid w:val="004C26D1"/>
    <w:rsid w:val="00551FDD"/>
    <w:rsid w:val="00585C60"/>
    <w:rsid w:val="005C765E"/>
    <w:rsid w:val="008110C3"/>
    <w:rsid w:val="00B53913"/>
    <w:rsid w:val="00C87D4E"/>
    <w:rsid w:val="00D34DB9"/>
    <w:rsid w:val="00EC45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ListParagraph">
    <w:name w:val="List Paragraph"/>
    <w:basedOn w:val="Normal"/>
    <w:uiPriority w:val="34"/>
    <w:qFormat/>
    <w:rsid w:val="004C26D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</cp:lastModifiedBy>
  <cp:revision>2</cp:revision>
  <cp:lastPrinted>2017-04-04T09:11:00Z</cp:lastPrinted>
  <dcterms:created xsi:type="dcterms:W3CDTF">2017-04-04T09:23:00Z</dcterms:created>
  <dcterms:modified xsi:type="dcterms:W3CDTF">2017-04-04T09:23:00Z</dcterms:modified>
</cp:coreProperties>
</file>