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0659ECC0" w:rsidR="00C60C8C" w:rsidRPr="001A24A4" w:rsidRDefault="003F654D">
      <w:pPr>
        <w:rPr>
          <w:b/>
          <w:sz w:val="72"/>
        </w:rPr>
      </w:pPr>
      <w:r>
        <w:rPr>
          <w:b/>
          <w:sz w:val="72"/>
        </w:rPr>
        <w:t>Exercise 3</w:t>
      </w:r>
    </w:p>
    <w:p w14:paraId="5581648C" w14:textId="77777777" w:rsidR="00622D1D" w:rsidRDefault="00622D1D"/>
    <w:p w14:paraId="5FFB3CA1" w14:textId="05683150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</w:t>
      </w:r>
      <w:r w:rsidR="003F654D">
        <w:rPr>
          <w:i/>
        </w:rPr>
        <w:t>SOAP</w:t>
      </w:r>
      <w:r w:rsidRPr="001A24A4">
        <w:rPr>
          <w:i/>
        </w:rPr>
        <w:t xml:space="preserve"> Se</w:t>
      </w:r>
      <w:r w:rsidR="003F654D">
        <w:rPr>
          <w:i/>
        </w:rPr>
        <w:t>rvice using Apache CXF and JAX-W</w:t>
      </w:r>
      <w:r w:rsidRPr="001A24A4">
        <w:rPr>
          <w:i/>
        </w:rPr>
        <w:t>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580F5EFA" w:rsidR="001A24A4" w:rsidRDefault="003F654D">
      <w:r>
        <w:t>Played with SOAP and SOAPUI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3F0162A7" w14:textId="77777777" w:rsidR="003F654D" w:rsidRDefault="00622D1D">
      <w:r>
        <w:t xml:space="preserve">Understand what it takes to create </w:t>
      </w:r>
      <w:r w:rsidR="003F654D">
        <w:t>SOAP</w:t>
      </w:r>
      <w:r>
        <w:t xml:space="preserve"> services. </w:t>
      </w:r>
      <w:r w:rsidR="003F654D">
        <w:t>Compare the generated WSDL to the original SOAP.</w:t>
      </w:r>
    </w:p>
    <w:p w14:paraId="59184239" w14:textId="5300EA61" w:rsidR="00622D1D" w:rsidRDefault="003F654D">
      <w:r>
        <w:t xml:space="preserve">Interact with the SOAP </w:t>
      </w:r>
      <w:r w:rsidR="00622D1D">
        <w:t xml:space="preserve">service using </w:t>
      </w:r>
      <w:r>
        <w:t>SOAP UI</w:t>
      </w:r>
    </w:p>
    <w:p w14:paraId="652C7EA0" w14:textId="7702B5D6" w:rsidR="003F654D" w:rsidRDefault="003F654D">
      <w:r>
        <w:t>Generate a SOAP client for your service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Eclipse Juno (4.2 SR1) or later – Java Development IDE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826FB44" w14:textId="2325AA49" w:rsidR="001A24A4" w:rsidRDefault="003F654D" w:rsidP="001A24A4">
      <w:pPr>
        <w:pStyle w:val="ListParagraph"/>
        <w:numPr>
          <w:ilvl w:val="0"/>
          <w:numId w:val="1"/>
        </w:numPr>
      </w:pPr>
      <w:r>
        <w:t>SOAP UI 4.5.1 or later</w:t>
      </w:r>
    </w:p>
    <w:p w14:paraId="4A82399E" w14:textId="77777777" w:rsidR="001A24A4" w:rsidRDefault="001A24A4"/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335C704E" w:rsidR="00182805" w:rsidRDefault="00182805">
      <w:r>
        <w:t xml:space="preserve">Maven is a very powerful (and somewhat arcane) build tool. We are going to use Maven to create and build our 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57BA3E13" w14:textId="360C2B66" w:rsidR="00F8370F" w:rsidRDefault="00182805" w:rsidP="003F654D">
      <w:r>
        <w:t xml:space="preserve">a. </w:t>
      </w:r>
      <w:r w:rsidR="003F654D">
        <w:t>Go to your $</w:t>
      </w:r>
      <w:proofErr w:type="spellStart"/>
      <w:r w:rsidR="003F654D">
        <w:t>oxsoa</w:t>
      </w:r>
      <w:proofErr w:type="spellEnd"/>
      <w:r w:rsidR="003F654D">
        <w:t xml:space="preserve"> directory (see Exercise 1)</w:t>
      </w:r>
    </w:p>
    <w:p w14:paraId="1CC7F400" w14:textId="0BE9BC5A" w:rsidR="00182805" w:rsidRDefault="00182805"/>
    <w:p w14:paraId="550B3814" w14:textId="2299AEAD" w:rsidR="00182805" w:rsidRDefault="00182805">
      <w:r>
        <w:t>b. Open a command line and change to that directory</w:t>
      </w:r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D3C6B" w:rsidRDefault="00FD3C6B" w:rsidP="00FD3C6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-v</w:t>
      </w:r>
    </w:p>
    <w:p w14:paraId="24ED0E1A" w14:textId="77777777" w:rsidR="00FD3C6B" w:rsidRDefault="00FD3C6B"/>
    <w:p w14:paraId="3542B511" w14:textId="69729958" w:rsidR="00FD3C6B" w:rsidRDefault="00FD3C6B">
      <w:r>
        <w:t xml:space="preserve">You should see something similar to this (dependent </w:t>
      </w:r>
      <w:proofErr w:type="gramStart"/>
      <w:r>
        <w:t>on  your</w:t>
      </w:r>
      <w:proofErr w:type="gramEnd"/>
      <w:r>
        <w:t xml:space="preserve"> machine, JVM, </w:t>
      </w:r>
      <w:proofErr w:type="spellStart"/>
      <w:r>
        <w:t>etc</w:t>
      </w:r>
      <w:proofErr w:type="spellEnd"/>
      <w:r>
        <w:t>)</w:t>
      </w:r>
    </w:p>
    <w:p w14:paraId="6654E82C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Apache Maven 3.0.4 (r1232337; 2012-01-17 08:44:56+0000)</w:t>
      </w:r>
    </w:p>
    <w:p w14:paraId="625BBC7B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Maven home: /Users/</w:t>
      </w:r>
      <w:proofErr w:type="spellStart"/>
      <w:r w:rsidRPr="00FD3C6B">
        <w:rPr>
          <w:rFonts w:ascii="Courier New" w:hAnsi="Courier New" w:cs="Courier New"/>
          <w:sz w:val="20"/>
        </w:rPr>
        <w:t>paul</w:t>
      </w:r>
      <w:proofErr w:type="spellEnd"/>
      <w:r w:rsidRPr="00FD3C6B">
        <w:rPr>
          <w:rFonts w:ascii="Courier New" w:hAnsi="Courier New" w:cs="Courier New"/>
          <w:sz w:val="20"/>
        </w:rPr>
        <w:t>/Apps/apache-maven-3.0.4</w:t>
      </w:r>
    </w:p>
    <w:p w14:paraId="745AB0C5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version: 1.6.0_35, vendor: Apple Inc.</w:t>
      </w:r>
    </w:p>
    <w:p w14:paraId="563C5998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home: /System/Library/Java/</w:t>
      </w:r>
      <w:proofErr w:type="spellStart"/>
      <w:r w:rsidRPr="00FD3C6B">
        <w:rPr>
          <w:rFonts w:ascii="Courier New" w:hAnsi="Courier New" w:cs="Courier New"/>
          <w:sz w:val="20"/>
        </w:rPr>
        <w:t>JavaVirtualMachines</w:t>
      </w:r>
      <w:proofErr w:type="spellEnd"/>
      <w:r w:rsidRPr="00FD3C6B">
        <w:rPr>
          <w:rFonts w:ascii="Courier New" w:hAnsi="Courier New" w:cs="Courier New"/>
          <w:sz w:val="20"/>
        </w:rPr>
        <w:t>/1.6.0.jdk/Contents/Home</w:t>
      </w:r>
    </w:p>
    <w:p w14:paraId="644608F0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Default locale: </w:t>
      </w:r>
      <w:proofErr w:type="spellStart"/>
      <w:r w:rsidRPr="00FD3C6B">
        <w:rPr>
          <w:rFonts w:ascii="Courier New" w:hAnsi="Courier New" w:cs="Courier New"/>
          <w:sz w:val="20"/>
        </w:rPr>
        <w:t>en_US</w:t>
      </w:r>
      <w:proofErr w:type="spellEnd"/>
      <w:r w:rsidRPr="00FD3C6B">
        <w:rPr>
          <w:rFonts w:ascii="Courier New" w:hAnsi="Courier New" w:cs="Courier New"/>
          <w:sz w:val="20"/>
        </w:rPr>
        <w:t xml:space="preserve">, platform encoding: </w:t>
      </w:r>
      <w:proofErr w:type="spellStart"/>
      <w:r w:rsidRPr="00FD3C6B">
        <w:rPr>
          <w:rFonts w:ascii="Courier New" w:hAnsi="Courier New" w:cs="Courier New"/>
          <w:sz w:val="20"/>
        </w:rPr>
        <w:t>MacRoman</w:t>
      </w:r>
      <w:proofErr w:type="spellEnd"/>
    </w:p>
    <w:p w14:paraId="6DD1CE87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OS name: "mac </w:t>
      </w:r>
      <w:proofErr w:type="spellStart"/>
      <w:r w:rsidRPr="00FD3C6B">
        <w:rPr>
          <w:rFonts w:ascii="Courier New" w:hAnsi="Courier New" w:cs="Courier New"/>
          <w:sz w:val="20"/>
        </w:rPr>
        <w:t>os</w:t>
      </w:r>
      <w:proofErr w:type="spellEnd"/>
      <w:r w:rsidRPr="00FD3C6B">
        <w:rPr>
          <w:rFonts w:ascii="Courier New" w:hAnsi="Courier New" w:cs="Courier New"/>
          <w:sz w:val="20"/>
        </w:rPr>
        <w:t xml:space="preserve"> x", version: "10.8.1", arch: "x86_64", family: "mac"</w:t>
      </w:r>
    </w:p>
    <w:p w14:paraId="3CB38F22" w14:textId="77777777" w:rsidR="00182805" w:rsidRDefault="00182805"/>
    <w:p w14:paraId="15D55078" w14:textId="6A4F67C7" w:rsidR="00182805" w:rsidRDefault="0046627D">
      <w:r>
        <w:t xml:space="preserve">d. </w:t>
      </w:r>
      <w:proofErr w:type="gramStart"/>
      <w:r>
        <w:t>Use  Maven</w:t>
      </w:r>
      <w:proofErr w:type="gramEnd"/>
      <w:r>
        <w:t xml:space="preserve">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07043EC5" w14:textId="77777777" w:rsidR="003F654D" w:rsidRPr="003F654D" w:rsidRDefault="003F654D" w:rsidP="003F654D">
      <w:pPr>
        <w:rPr>
          <w:rFonts w:ascii="Courier New" w:eastAsia="Times New Roman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3F654D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3F654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3F654D">
        <w:rPr>
          <w:rFonts w:ascii="Courier New" w:eastAsia="Times New Roman" w:hAnsi="Courier New" w:cs="Courier New"/>
          <w:color w:val="000000"/>
          <w:shd w:val="clear" w:color="auto" w:fill="FFFFFF"/>
        </w:rPr>
        <w:t>archetype:generate</w:t>
      </w:r>
      <w:proofErr w:type="spellEnd"/>
      <w:r w:rsidRPr="003F654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</w:t>
      </w:r>
      <w:proofErr w:type="spellStart"/>
      <w:r w:rsidRPr="003F654D">
        <w:rPr>
          <w:rFonts w:ascii="Courier New" w:eastAsia="Times New Roman" w:hAnsi="Courier New" w:cs="Courier New"/>
          <w:color w:val="000000"/>
          <w:shd w:val="clear" w:color="auto" w:fill="FFFFFF"/>
        </w:rPr>
        <w:t>Dfilter</w:t>
      </w:r>
      <w:proofErr w:type="spellEnd"/>
      <w:r w:rsidRPr="003F654D">
        <w:rPr>
          <w:rFonts w:ascii="Courier New" w:eastAsia="Times New Roman" w:hAnsi="Courier New" w:cs="Courier New"/>
          <w:color w:val="000000"/>
          <w:shd w:val="clear" w:color="auto" w:fill="FFFFFF"/>
        </w:rPr>
        <w:t>=</w:t>
      </w:r>
      <w:proofErr w:type="spellStart"/>
      <w:r w:rsidRPr="003F654D">
        <w:rPr>
          <w:rFonts w:ascii="Courier New" w:eastAsia="Times New Roman" w:hAnsi="Courier New" w:cs="Courier New"/>
          <w:color w:val="000000"/>
          <w:shd w:val="clear" w:color="auto" w:fill="FFFFFF"/>
        </w:rPr>
        <w:t>cxf-jaxws-javafirst</w:t>
      </w:r>
      <w:proofErr w:type="spellEnd"/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223817C5" w14:textId="103F4AEF" w:rsidR="00F8370F" w:rsidRPr="00F8370F" w:rsidRDefault="003F654D" w:rsidP="00F8370F">
      <w:pPr>
        <w:rPr>
          <w:rFonts w:ascii="Courier New" w:hAnsi="Courier New" w:cs="Courier New"/>
        </w:rPr>
      </w:pPr>
      <w:r w:rsidRPr="003F654D">
        <w:rPr>
          <w:rFonts w:ascii="Courier New" w:hAnsi="Courier New" w:cs="Courier New"/>
        </w:rPr>
        <w:t xml:space="preserve">1: remote -&gt; </w:t>
      </w:r>
      <w:proofErr w:type="spellStart"/>
      <w:r w:rsidRPr="003F654D">
        <w:rPr>
          <w:rFonts w:ascii="Courier New" w:hAnsi="Courier New" w:cs="Courier New"/>
        </w:rPr>
        <w:t>org.apache.cxf.archetype</w:t>
      </w:r>
      <w:proofErr w:type="gramStart"/>
      <w:r w:rsidRPr="003F654D">
        <w:rPr>
          <w:rFonts w:ascii="Courier New" w:hAnsi="Courier New" w:cs="Courier New"/>
        </w:rPr>
        <w:t>:cxf</w:t>
      </w:r>
      <w:proofErr w:type="gramEnd"/>
      <w:r w:rsidRPr="003F654D">
        <w:rPr>
          <w:rFonts w:ascii="Courier New" w:hAnsi="Courier New" w:cs="Courier New"/>
        </w:rPr>
        <w:t>-jaxws-javafirst</w:t>
      </w:r>
      <w:proofErr w:type="spellEnd"/>
      <w:r w:rsidRPr="003F654D">
        <w:rPr>
          <w:rFonts w:ascii="Courier New" w:hAnsi="Courier New" w:cs="Courier New"/>
        </w:rPr>
        <w:t xml:space="preserve"> (Creates a project for developing a Web service starting from Java code)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3CABC723" w14:textId="40698068" w:rsidR="00F8370F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</w:t>
      </w:r>
      <w:r w:rsidR="003F654D">
        <w:t>st (at the time of writing 2.7.0</w:t>
      </w:r>
      <w:r>
        <w:t>).</w:t>
      </w:r>
      <w:r w:rsidRPr="008E75F8">
        <w:rPr>
          <w:i/>
        </w:rPr>
        <w:t xml:space="preserve"> Just hit enter</w:t>
      </w:r>
      <w:r>
        <w:t>.</w:t>
      </w:r>
    </w:p>
    <w:p w14:paraId="0BF775A9" w14:textId="77777777" w:rsidR="008E75F8" w:rsidRDefault="008E75F8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proofErr w:type="spellStart"/>
      <w:r w:rsidRPr="008E75F8">
        <w:rPr>
          <w:b/>
        </w:rPr>
        <w:t>groupid</w:t>
      </w:r>
      <w:proofErr w:type="spellEnd"/>
      <w:r>
        <w:t xml:space="preserve">. </w:t>
      </w:r>
    </w:p>
    <w:p w14:paraId="73C59A2C" w14:textId="77777777" w:rsidR="008E75F8" w:rsidRDefault="008E75F8"/>
    <w:p w14:paraId="7EB88DDB" w14:textId="42EBA858" w:rsidR="008E75F8" w:rsidRPr="008E75F8" w:rsidRDefault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</w:t>
      </w:r>
      <w:proofErr w:type="spellStart"/>
      <w:r w:rsidRPr="008E75F8">
        <w:rPr>
          <w:rFonts w:ascii="Courier New" w:hAnsi="Courier New" w:cs="Courier New"/>
        </w:rPr>
        <w:t>groupId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201EAF7C" w14:textId="77777777" w:rsidR="008E75F8" w:rsidRDefault="008E75F8"/>
    <w:p w14:paraId="2032030C" w14:textId="1223EEFB" w:rsidR="00F8370F" w:rsidRPr="008E75F8" w:rsidRDefault="00F8370F">
      <w:r>
        <w:t>This is a namespace, so choose somethin</w:t>
      </w:r>
      <w:r w:rsidR="008E75F8">
        <w:t xml:space="preserve">g meaningful (e.g. </w:t>
      </w:r>
      <w:proofErr w:type="spellStart"/>
      <w:r w:rsidR="008E75F8">
        <w:t>com.mycompany</w:t>
      </w:r>
      <w:r w:rsidR="00135005">
        <w:t>.rest</w:t>
      </w:r>
      <w:proofErr w:type="spellEnd"/>
      <w:r w:rsidR="00135005">
        <w:t xml:space="preserve">, </w:t>
      </w:r>
      <w:proofErr w:type="spellStart"/>
      <w:r w:rsidR="00135005">
        <w:t>uk.ac.ox.comlab.rest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8E75F8">
        <w:t xml:space="preserve">. When creating this lab I chose </w:t>
      </w:r>
      <w:proofErr w:type="spellStart"/>
      <w:r w:rsidR="00A5578A">
        <w:rPr>
          <w:i/>
        </w:rPr>
        <w:t>me.freo</w:t>
      </w:r>
      <w:proofErr w:type="spellEnd"/>
      <w:r w:rsidR="008E75F8">
        <w:rPr>
          <w:i/>
        </w:rPr>
        <w:t xml:space="preserve">, </w:t>
      </w:r>
      <w:r w:rsidR="008E75F8">
        <w:t>so that is what you will see in screenshots, etc.</w:t>
      </w:r>
    </w:p>
    <w:p w14:paraId="6BAAE359" w14:textId="77777777" w:rsidR="008E75F8" w:rsidRDefault="008E75F8"/>
    <w:p w14:paraId="3DEBC79B" w14:textId="3E482CBC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fine value for property '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4B088297" w:rsidR="008E75F8" w:rsidRDefault="008E75F8">
      <w:pPr>
        <w:rPr>
          <w:b/>
        </w:rPr>
      </w:pPr>
      <w:r>
        <w:t>This will be the name of the WAR and the overall maven artifact created. We are going to create a</w:t>
      </w:r>
      <w:r w:rsidR="00A5578A">
        <w:t xml:space="preserve"> Birthday</w:t>
      </w:r>
      <w:r>
        <w:t xml:space="preserve"> service, so type </w:t>
      </w:r>
      <w:proofErr w:type="spellStart"/>
      <w:r w:rsidR="00A5578A">
        <w:rPr>
          <w:i/>
        </w:rPr>
        <w:t>Birthday</w:t>
      </w:r>
      <w:r w:rsidRPr="008E75F8">
        <w:rPr>
          <w:i/>
        </w:rPr>
        <w:t>Service</w:t>
      </w:r>
      <w:proofErr w:type="spellEnd"/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'version':  1.0-SNAPSHOT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04640C8F" w14:textId="77777777" w:rsidR="008E75F8" w:rsidRDefault="008E75F8">
      <w:pPr>
        <w:rPr>
          <w:b/>
        </w:rPr>
      </w:pPr>
    </w:p>
    <w:p w14:paraId="4BFAA2F3" w14:textId="7C7FC8B0" w:rsidR="008E75F8" w:rsidRDefault="00A5578A">
      <w:r>
        <w:t>Make this 1.0</w:t>
      </w:r>
    </w:p>
    <w:p w14:paraId="59CAE473" w14:textId="77777777" w:rsidR="008E75F8" w:rsidRDefault="008E75F8"/>
    <w:p w14:paraId="71E9026F" w14:textId="2414D5E2" w:rsidR="008E75F8" w:rsidRP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</w:t>
      </w:r>
      <w:r>
        <w:rPr>
          <w:rFonts w:ascii="Courier New" w:hAnsi="Courier New" w:cs="Courier New"/>
        </w:rPr>
        <w:t xml:space="preserve">operty 'package':  </w:t>
      </w:r>
      <w:proofErr w:type="spellStart"/>
      <w:r>
        <w:rPr>
          <w:rFonts w:ascii="Courier New" w:hAnsi="Courier New" w:cs="Courier New"/>
        </w:rPr>
        <w:t>com.mycom.restservice</w:t>
      </w:r>
      <w:proofErr w:type="spellEnd"/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</w:t>
      </w:r>
      <w:proofErr w:type="spellStart"/>
      <w:r>
        <w:t>groupid</w:t>
      </w:r>
      <w:proofErr w:type="spellEnd"/>
      <w:r>
        <w:t xml:space="preserve">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Default="00564094"/>
    <w:p w14:paraId="228E2E95" w14:textId="1E740C13" w:rsidR="00564094" w:rsidRDefault="00564094">
      <w:pPr>
        <w:rPr>
          <w:rFonts w:ascii="Courier New" w:hAnsi="Courier New" w:cs="Courier New"/>
        </w:rPr>
      </w:pPr>
      <w:r w:rsidRPr="00564094">
        <w:rPr>
          <w:rFonts w:ascii="Courier New" w:hAnsi="Courier New" w:cs="Courier New"/>
        </w:rPr>
        <w:t>[INFO] project created from Archetype</w:t>
      </w:r>
      <w:r w:rsidR="00A5578A">
        <w:rPr>
          <w:rFonts w:ascii="Courier New" w:hAnsi="Courier New" w:cs="Courier New"/>
        </w:rPr>
        <w:t xml:space="preserve"> in </w:t>
      </w:r>
      <w:proofErr w:type="spellStart"/>
      <w:r w:rsidR="00A5578A">
        <w:rPr>
          <w:rFonts w:ascii="Courier New" w:hAnsi="Courier New" w:cs="Courier New"/>
        </w:rPr>
        <w:t>dir</w:t>
      </w:r>
      <w:proofErr w:type="spellEnd"/>
      <w:r w:rsidR="00A5578A">
        <w:rPr>
          <w:rFonts w:ascii="Courier New" w:hAnsi="Courier New" w:cs="Courier New"/>
        </w:rPr>
        <w:t>: /Users/</w:t>
      </w:r>
      <w:proofErr w:type="spellStart"/>
      <w:r w:rsidR="00A5578A">
        <w:rPr>
          <w:rFonts w:ascii="Courier New" w:hAnsi="Courier New" w:cs="Courier New"/>
        </w:rPr>
        <w:t>paul</w:t>
      </w:r>
      <w:proofErr w:type="spellEnd"/>
      <w:r w:rsidR="00A5578A">
        <w:rPr>
          <w:rFonts w:ascii="Courier New" w:hAnsi="Courier New" w:cs="Courier New"/>
        </w:rPr>
        <w:t>/</w:t>
      </w:r>
      <w:proofErr w:type="spellStart"/>
      <w:r w:rsidR="00A5578A">
        <w:rPr>
          <w:rFonts w:ascii="Courier New" w:hAnsi="Courier New" w:cs="Courier New"/>
        </w:rPr>
        <w:t>oxsoa</w:t>
      </w:r>
      <w:proofErr w:type="spellEnd"/>
      <w:r w:rsidR="00A5578A">
        <w:rPr>
          <w:rFonts w:ascii="Courier New" w:hAnsi="Courier New" w:cs="Courier New"/>
        </w:rPr>
        <w:t>/</w:t>
      </w:r>
      <w:proofErr w:type="spellStart"/>
      <w:r w:rsidR="00A5578A">
        <w:rPr>
          <w:rFonts w:ascii="Courier New" w:hAnsi="Courier New" w:cs="Courier New"/>
        </w:rPr>
        <w:t>Birthday</w:t>
      </w:r>
      <w:r w:rsidRPr="00564094">
        <w:rPr>
          <w:rFonts w:ascii="Courier New" w:hAnsi="Courier New" w:cs="Courier New"/>
        </w:rPr>
        <w:t>Service</w:t>
      </w:r>
      <w:proofErr w:type="spellEnd"/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Default="001A2321"/>
    <w:p w14:paraId="42F4B9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$ </w:t>
      </w:r>
      <w:proofErr w:type="gramStart"/>
      <w:r w:rsidRPr="001A2321">
        <w:rPr>
          <w:rFonts w:ascii="Courier New" w:hAnsi="Courier New" w:cs="Courier New"/>
        </w:rPr>
        <w:t>tree</w:t>
      </w:r>
      <w:proofErr w:type="gramEnd"/>
    </w:p>
    <w:p w14:paraId="7F65756B" w14:textId="77777777" w:rsidR="00A5578A" w:rsidRPr="00A5578A" w:rsidRDefault="00A5578A" w:rsidP="00A5578A">
      <w:pPr>
        <w:rPr>
          <w:rFonts w:ascii="Courier New" w:hAnsi="Courier New" w:cs="Courier New"/>
        </w:rPr>
      </w:pPr>
      <w:r w:rsidRPr="00A5578A">
        <w:rPr>
          <w:rFonts w:ascii="Courier New" w:hAnsi="Courier New" w:cs="Courier New"/>
        </w:rPr>
        <w:t>.</w:t>
      </w:r>
    </w:p>
    <w:p w14:paraId="72567EE8" w14:textId="77777777" w:rsidR="00A5578A" w:rsidRPr="00A5578A" w:rsidRDefault="00A5578A" w:rsidP="00A5578A">
      <w:pPr>
        <w:rPr>
          <w:rFonts w:ascii="Courier New" w:hAnsi="Courier New" w:cs="Courier New" w:hint="eastAsia"/>
        </w:rPr>
      </w:pPr>
      <w:r w:rsidRPr="00A5578A">
        <w:rPr>
          <w:rFonts w:ascii="Courier New" w:hAnsi="Courier New" w:cs="Courier New" w:hint="eastAsia"/>
        </w:rPr>
        <w:t>├──</w:t>
      </w:r>
      <w:r w:rsidRPr="00A5578A">
        <w:rPr>
          <w:rFonts w:ascii="Courier New" w:hAnsi="Courier New" w:cs="Courier New" w:hint="eastAsia"/>
        </w:rPr>
        <w:t xml:space="preserve"> pom.xml</w:t>
      </w:r>
    </w:p>
    <w:p w14:paraId="7B4F7FFE" w14:textId="77777777" w:rsidR="00A5578A" w:rsidRPr="00A5578A" w:rsidRDefault="00A5578A" w:rsidP="00A5578A">
      <w:pPr>
        <w:rPr>
          <w:rFonts w:ascii="Courier New" w:hAnsi="Courier New" w:cs="Courier New" w:hint="eastAsia"/>
        </w:rPr>
      </w:pPr>
      <w:r w:rsidRPr="00A5578A">
        <w:rPr>
          <w:rFonts w:ascii="Courier New" w:hAnsi="Courier New" w:cs="Courier New" w:hint="eastAsia"/>
        </w:rPr>
        <w:t>└──</w:t>
      </w:r>
      <w:r w:rsidRPr="00A5578A">
        <w:rPr>
          <w:rFonts w:ascii="Courier New" w:hAnsi="Courier New" w:cs="Courier New" w:hint="eastAsia"/>
        </w:rPr>
        <w:t xml:space="preserve"> </w:t>
      </w:r>
      <w:proofErr w:type="spellStart"/>
      <w:r w:rsidRPr="00A5578A">
        <w:rPr>
          <w:rFonts w:ascii="Courier New" w:hAnsi="Courier New" w:cs="Courier New" w:hint="eastAsia"/>
        </w:rPr>
        <w:t>src</w:t>
      </w:r>
      <w:proofErr w:type="spellEnd"/>
    </w:p>
    <w:p w14:paraId="33EE1AE6" w14:textId="77777777" w:rsidR="00A5578A" w:rsidRPr="00A5578A" w:rsidRDefault="00A5578A" w:rsidP="00A5578A">
      <w:pPr>
        <w:rPr>
          <w:rFonts w:ascii="Courier New" w:hAnsi="Courier New" w:cs="Courier New" w:hint="eastAsia"/>
        </w:rPr>
      </w:pPr>
      <w:r w:rsidRPr="00A5578A">
        <w:rPr>
          <w:rFonts w:ascii="Courier New" w:hAnsi="Courier New" w:cs="Courier New" w:hint="eastAsia"/>
        </w:rPr>
        <w:t xml:space="preserve">    </w:t>
      </w:r>
      <w:r w:rsidRPr="00A5578A">
        <w:rPr>
          <w:rFonts w:ascii="Courier New" w:hAnsi="Courier New" w:cs="Courier New" w:hint="eastAsia"/>
        </w:rPr>
        <w:t>├──</w:t>
      </w:r>
      <w:r w:rsidRPr="00A5578A">
        <w:rPr>
          <w:rFonts w:ascii="Courier New" w:hAnsi="Courier New" w:cs="Courier New" w:hint="eastAsia"/>
        </w:rPr>
        <w:t xml:space="preserve"> main</w:t>
      </w:r>
    </w:p>
    <w:p w14:paraId="508ACB7C" w14:textId="77777777" w:rsidR="00A5578A" w:rsidRPr="00A5578A" w:rsidRDefault="00A5578A" w:rsidP="00A5578A">
      <w:pPr>
        <w:rPr>
          <w:rFonts w:ascii="Courier New" w:hAnsi="Courier New" w:cs="Courier New"/>
        </w:rPr>
      </w:pPr>
      <w:r w:rsidRPr="00A5578A">
        <w:rPr>
          <w:rFonts w:ascii="Courier New" w:hAnsi="Courier New" w:cs="Courier New"/>
        </w:rPr>
        <w:t xml:space="preserve">    </w:t>
      </w:r>
      <w:r w:rsidRPr="00A5578A">
        <w:rPr>
          <w:rFonts w:ascii="Courier New" w:hAnsi="Courier New" w:cs="Courier New" w:hint="eastAsia"/>
        </w:rPr>
        <w:t>│</w:t>
      </w:r>
      <w:r w:rsidRPr="00A5578A">
        <w:rPr>
          <w:rFonts w:ascii="Courier New" w:hAnsi="Courier New" w:cs="Courier New" w:hint="cs"/>
        </w:rPr>
        <w:t>  </w:t>
      </w:r>
      <w:r w:rsidRPr="00A5578A">
        <w:rPr>
          <w:rFonts w:ascii="Courier New" w:hAnsi="Courier New" w:cs="Courier New"/>
        </w:rPr>
        <w:t xml:space="preserve"> </w:t>
      </w:r>
      <w:r w:rsidRPr="00A5578A">
        <w:rPr>
          <w:rFonts w:ascii="Courier New" w:hAnsi="Courier New" w:cs="Courier New" w:hint="eastAsia"/>
        </w:rPr>
        <w:t>├──</w:t>
      </w:r>
      <w:r w:rsidRPr="00A5578A">
        <w:rPr>
          <w:rFonts w:ascii="Courier New" w:hAnsi="Courier New" w:cs="Courier New"/>
        </w:rPr>
        <w:t xml:space="preserve"> java</w:t>
      </w:r>
    </w:p>
    <w:p w14:paraId="77AD3D65" w14:textId="77777777" w:rsidR="00A5578A" w:rsidRPr="00A5578A" w:rsidRDefault="00A5578A" w:rsidP="00A5578A">
      <w:pPr>
        <w:rPr>
          <w:rFonts w:ascii="Courier New" w:hAnsi="Courier New" w:cs="Courier New"/>
        </w:rPr>
      </w:pPr>
      <w:r w:rsidRPr="00A5578A">
        <w:rPr>
          <w:rFonts w:ascii="Courier New" w:hAnsi="Courier New" w:cs="Courier New"/>
        </w:rPr>
        <w:t xml:space="preserve">    </w:t>
      </w:r>
      <w:r w:rsidRPr="00A5578A">
        <w:rPr>
          <w:rFonts w:ascii="Courier New" w:hAnsi="Courier New" w:cs="Courier New" w:hint="eastAsia"/>
        </w:rPr>
        <w:t>│</w:t>
      </w:r>
      <w:r w:rsidRPr="00A5578A">
        <w:rPr>
          <w:rFonts w:ascii="Courier New" w:hAnsi="Courier New" w:cs="Courier New" w:hint="cs"/>
        </w:rPr>
        <w:t>  </w:t>
      </w:r>
      <w:r w:rsidRPr="00A5578A">
        <w:rPr>
          <w:rFonts w:ascii="Courier New" w:hAnsi="Courier New" w:cs="Courier New"/>
        </w:rPr>
        <w:t xml:space="preserve"> </w:t>
      </w:r>
      <w:r w:rsidRPr="00A5578A">
        <w:rPr>
          <w:rFonts w:ascii="Courier New" w:hAnsi="Courier New" w:cs="Courier New" w:hint="eastAsia"/>
        </w:rPr>
        <w:t>│</w:t>
      </w:r>
      <w:r w:rsidRPr="00A5578A">
        <w:rPr>
          <w:rFonts w:ascii="Courier New" w:hAnsi="Courier New" w:cs="Courier New" w:hint="cs"/>
        </w:rPr>
        <w:t>  </w:t>
      </w:r>
      <w:r w:rsidRPr="00A5578A">
        <w:rPr>
          <w:rFonts w:ascii="Courier New" w:hAnsi="Courier New" w:cs="Courier New"/>
        </w:rPr>
        <w:t xml:space="preserve"> </w:t>
      </w:r>
      <w:r w:rsidRPr="00A5578A">
        <w:rPr>
          <w:rFonts w:ascii="Courier New" w:hAnsi="Courier New" w:cs="Courier New" w:hint="eastAsia"/>
        </w:rPr>
        <w:t>└──</w:t>
      </w:r>
      <w:r w:rsidRPr="00A5578A">
        <w:rPr>
          <w:rFonts w:ascii="Courier New" w:hAnsi="Courier New" w:cs="Courier New"/>
        </w:rPr>
        <w:t xml:space="preserve"> </w:t>
      </w:r>
      <w:proofErr w:type="spellStart"/>
      <w:r w:rsidRPr="00A5578A">
        <w:rPr>
          <w:rFonts w:ascii="Courier New" w:hAnsi="Courier New" w:cs="Courier New"/>
        </w:rPr>
        <w:t>freo</w:t>
      </w:r>
      <w:proofErr w:type="spellEnd"/>
    </w:p>
    <w:p w14:paraId="4C19345E" w14:textId="77777777" w:rsidR="00A5578A" w:rsidRPr="00A5578A" w:rsidRDefault="00A5578A" w:rsidP="00A5578A">
      <w:pPr>
        <w:rPr>
          <w:rFonts w:ascii="Courier New" w:hAnsi="Courier New" w:cs="Courier New"/>
        </w:rPr>
      </w:pPr>
      <w:r w:rsidRPr="00A5578A">
        <w:rPr>
          <w:rFonts w:ascii="Courier New" w:hAnsi="Courier New" w:cs="Courier New"/>
        </w:rPr>
        <w:t xml:space="preserve">    </w:t>
      </w:r>
      <w:r w:rsidRPr="00A5578A">
        <w:rPr>
          <w:rFonts w:ascii="Courier New" w:hAnsi="Courier New" w:cs="Courier New" w:hint="eastAsia"/>
        </w:rPr>
        <w:t>│</w:t>
      </w:r>
      <w:r w:rsidRPr="00A5578A">
        <w:rPr>
          <w:rFonts w:ascii="Courier New" w:hAnsi="Courier New" w:cs="Courier New" w:hint="cs"/>
        </w:rPr>
        <w:t>  </w:t>
      </w:r>
      <w:r w:rsidRPr="00A5578A">
        <w:rPr>
          <w:rFonts w:ascii="Courier New" w:hAnsi="Courier New" w:cs="Courier New"/>
        </w:rPr>
        <w:t xml:space="preserve"> </w:t>
      </w:r>
      <w:r w:rsidRPr="00A5578A">
        <w:rPr>
          <w:rFonts w:ascii="Courier New" w:hAnsi="Courier New" w:cs="Courier New" w:hint="eastAsia"/>
        </w:rPr>
        <w:t>│</w:t>
      </w:r>
      <w:r w:rsidRPr="00A5578A">
        <w:rPr>
          <w:rFonts w:ascii="Courier New" w:hAnsi="Courier New" w:cs="Courier New" w:hint="cs"/>
        </w:rPr>
        <w:t>  </w:t>
      </w:r>
      <w:r w:rsidRPr="00A5578A">
        <w:rPr>
          <w:rFonts w:ascii="Courier New" w:hAnsi="Courier New" w:cs="Courier New"/>
        </w:rPr>
        <w:t xml:space="preserve">     </w:t>
      </w:r>
      <w:r w:rsidRPr="00A5578A">
        <w:rPr>
          <w:rFonts w:ascii="Courier New" w:hAnsi="Courier New" w:cs="Courier New" w:hint="eastAsia"/>
        </w:rPr>
        <w:t>└──</w:t>
      </w:r>
      <w:r w:rsidRPr="00A5578A">
        <w:rPr>
          <w:rFonts w:ascii="Courier New" w:hAnsi="Courier New" w:cs="Courier New"/>
        </w:rPr>
        <w:t xml:space="preserve"> me</w:t>
      </w:r>
    </w:p>
    <w:p w14:paraId="7DFACA8B" w14:textId="77777777" w:rsidR="00A5578A" w:rsidRPr="00A5578A" w:rsidRDefault="00A5578A" w:rsidP="00A5578A">
      <w:pPr>
        <w:rPr>
          <w:rFonts w:ascii="Courier New" w:hAnsi="Courier New" w:cs="Courier New"/>
        </w:rPr>
      </w:pPr>
      <w:r w:rsidRPr="00A5578A">
        <w:rPr>
          <w:rFonts w:ascii="Courier New" w:hAnsi="Courier New" w:cs="Courier New"/>
        </w:rPr>
        <w:t xml:space="preserve">    </w:t>
      </w:r>
      <w:r w:rsidRPr="00A5578A">
        <w:rPr>
          <w:rFonts w:ascii="Courier New" w:hAnsi="Courier New" w:cs="Courier New" w:hint="eastAsia"/>
        </w:rPr>
        <w:t>│</w:t>
      </w:r>
      <w:r w:rsidRPr="00A5578A">
        <w:rPr>
          <w:rFonts w:ascii="Courier New" w:hAnsi="Courier New" w:cs="Courier New" w:hint="cs"/>
        </w:rPr>
        <w:t>  </w:t>
      </w:r>
      <w:r w:rsidRPr="00A5578A">
        <w:rPr>
          <w:rFonts w:ascii="Courier New" w:hAnsi="Courier New" w:cs="Courier New"/>
        </w:rPr>
        <w:t xml:space="preserve"> </w:t>
      </w:r>
      <w:r w:rsidRPr="00A5578A">
        <w:rPr>
          <w:rFonts w:ascii="Courier New" w:hAnsi="Courier New" w:cs="Courier New" w:hint="eastAsia"/>
        </w:rPr>
        <w:t>│</w:t>
      </w:r>
      <w:r w:rsidRPr="00A5578A">
        <w:rPr>
          <w:rFonts w:ascii="Courier New" w:hAnsi="Courier New" w:cs="Courier New" w:hint="cs"/>
        </w:rPr>
        <w:t>  </w:t>
      </w:r>
      <w:r w:rsidRPr="00A5578A">
        <w:rPr>
          <w:rFonts w:ascii="Courier New" w:hAnsi="Courier New" w:cs="Courier New"/>
        </w:rPr>
        <w:t xml:space="preserve">         </w:t>
      </w:r>
      <w:r w:rsidRPr="00A5578A">
        <w:rPr>
          <w:rFonts w:ascii="Courier New" w:hAnsi="Courier New" w:cs="Courier New" w:hint="eastAsia"/>
        </w:rPr>
        <w:t>├──</w:t>
      </w:r>
      <w:r w:rsidRPr="00A5578A">
        <w:rPr>
          <w:rFonts w:ascii="Courier New" w:hAnsi="Courier New" w:cs="Courier New"/>
        </w:rPr>
        <w:t xml:space="preserve"> HelloWorld.java</w:t>
      </w:r>
    </w:p>
    <w:p w14:paraId="193932E1" w14:textId="77777777" w:rsidR="00A5578A" w:rsidRPr="00A5578A" w:rsidRDefault="00A5578A" w:rsidP="00A5578A">
      <w:pPr>
        <w:rPr>
          <w:rFonts w:ascii="Courier New" w:hAnsi="Courier New" w:cs="Courier New"/>
        </w:rPr>
      </w:pPr>
      <w:r w:rsidRPr="00A5578A">
        <w:rPr>
          <w:rFonts w:ascii="Courier New" w:hAnsi="Courier New" w:cs="Courier New"/>
        </w:rPr>
        <w:t xml:space="preserve">    </w:t>
      </w:r>
      <w:r w:rsidRPr="00A5578A">
        <w:rPr>
          <w:rFonts w:ascii="Courier New" w:hAnsi="Courier New" w:cs="Courier New" w:hint="eastAsia"/>
        </w:rPr>
        <w:t>│</w:t>
      </w:r>
      <w:r w:rsidRPr="00A5578A">
        <w:rPr>
          <w:rFonts w:ascii="Courier New" w:hAnsi="Courier New" w:cs="Courier New" w:hint="cs"/>
        </w:rPr>
        <w:t>  </w:t>
      </w:r>
      <w:r w:rsidRPr="00A5578A">
        <w:rPr>
          <w:rFonts w:ascii="Courier New" w:hAnsi="Courier New" w:cs="Courier New"/>
        </w:rPr>
        <w:t xml:space="preserve"> </w:t>
      </w:r>
      <w:r w:rsidRPr="00A5578A">
        <w:rPr>
          <w:rFonts w:ascii="Courier New" w:hAnsi="Courier New" w:cs="Courier New" w:hint="eastAsia"/>
        </w:rPr>
        <w:t>│</w:t>
      </w:r>
      <w:r w:rsidRPr="00A5578A">
        <w:rPr>
          <w:rFonts w:ascii="Courier New" w:hAnsi="Courier New" w:cs="Courier New" w:hint="cs"/>
        </w:rPr>
        <w:t>  </w:t>
      </w:r>
      <w:r w:rsidRPr="00A5578A">
        <w:rPr>
          <w:rFonts w:ascii="Courier New" w:hAnsi="Courier New" w:cs="Courier New"/>
        </w:rPr>
        <w:t xml:space="preserve">         </w:t>
      </w:r>
      <w:r w:rsidRPr="00A5578A">
        <w:rPr>
          <w:rFonts w:ascii="Courier New" w:hAnsi="Courier New" w:cs="Courier New" w:hint="eastAsia"/>
        </w:rPr>
        <w:t>└──</w:t>
      </w:r>
      <w:r w:rsidRPr="00A5578A">
        <w:rPr>
          <w:rFonts w:ascii="Courier New" w:hAnsi="Courier New" w:cs="Courier New"/>
        </w:rPr>
        <w:t xml:space="preserve"> HelloWorldImpl.java</w:t>
      </w:r>
    </w:p>
    <w:p w14:paraId="4261A94C" w14:textId="77777777" w:rsidR="00A5578A" w:rsidRPr="00A5578A" w:rsidRDefault="00A5578A" w:rsidP="00A5578A">
      <w:pPr>
        <w:rPr>
          <w:rFonts w:ascii="Courier New" w:hAnsi="Courier New" w:cs="Courier New"/>
        </w:rPr>
      </w:pPr>
      <w:r w:rsidRPr="00A5578A">
        <w:rPr>
          <w:rFonts w:ascii="Courier New" w:hAnsi="Courier New" w:cs="Courier New"/>
        </w:rPr>
        <w:t xml:space="preserve">    </w:t>
      </w:r>
      <w:r w:rsidRPr="00A5578A">
        <w:rPr>
          <w:rFonts w:ascii="Courier New" w:hAnsi="Courier New" w:cs="Courier New" w:hint="eastAsia"/>
        </w:rPr>
        <w:t>│</w:t>
      </w:r>
      <w:r w:rsidRPr="00A5578A">
        <w:rPr>
          <w:rFonts w:ascii="Courier New" w:hAnsi="Courier New" w:cs="Courier New" w:hint="cs"/>
        </w:rPr>
        <w:t>  </w:t>
      </w:r>
      <w:r w:rsidRPr="00A5578A">
        <w:rPr>
          <w:rFonts w:ascii="Courier New" w:hAnsi="Courier New" w:cs="Courier New"/>
        </w:rPr>
        <w:t xml:space="preserve"> </w:t>
      </w:r>
      <w:r w:rsidRPr="00A5578A">
        <w:rPr>
          <w:rFonts w:ascii="Courier New" w:hAnsi="Courier New" w:cs="Courier New" w:hint="eastAsia"/>
        </w:rPr>
        <w:t>└──</w:t>
      </w:r>
      <w:r w:rsidRPr="00A5578A">
        <w:rPr>
          <w:rFonts w:ascii="Courier New" w:hAnsi="Courier New" w:cs="Courier New"/>
        </w:rPr>
        <w:t xml:space="preserve"> </w:t>
      </w:r>
      <w:proofErr w:type="spellStart"/>
      <w:r w:rsidRPr="00A5578A">
        <w:rPr>
          <w:rFonts w:ascii="Courier New" w:hAnsi="Courier New" w:cs="Courier New"/>
        </w:rPr>
        <w:t>webapp</w:t>
      </w:r>
      <w:proofErr w:type="spellEnd"/>
    </w:p>
    <w:p w14:paraId="37A88DFE" w14:textId="77777777" w:rsidR="00A5578A" w:rsidRPr="00A5578A" w:rsidRDefault="00A5578A" w:rsidP="00A5578A">
      <w:pPr>
        <w:rPr>
          <w:rFonts w:ascii="Courier New" w:hAnsi="Courier New" w:cs="Courier New"/>
        </w:rPr>
      </w:pPr>
      <w:r w:rsidRPr="00A5578A">
        <w:rPr>
          <w:rFonts w:ascii="Courier New" w:hAnsi="Courier New" w:cs="Courier New"/>
        </w:rPr>
        <w:t xml:space="preserve">    </w:t>
      </w:r>
      <w:r w:rsidRPr="00A5578A">
        <w:rPr>
          <w:rFonts w:ascii="Courier New" w:hAnsi="Courier New" w:cs="Courier New" w:hint="eastAsia"/>
        </w:rPr>
        <w:t>│</w:t>
      </w:r>
      <w:r w:rsidRPr="00A5578A">
        <w:rPr>
          <w:rFonts w:ascii="Courier New" w:hAnsi="Courier New" w:cs="Courier New" w:hint="cs"/>
        </w:rPr>
        <w:t>  </w:t>
      </w:r>
      <w:r w:rsidRPr="00A5578A">
        <w:rPr>
          <w:rFonts w:ascii="Courier New" w:hAnsi="Courier New" w:cs="Courier New"/>
        </w:rPr>
        <w:t xml:space="preserve">     </w:t>
      </w:r>
      <w:r w:rsidRPr="00A5578A">
        <w:rPr>
          <w:rFonts w:ascii="Courier New" w:hAnsi="Courier New" w:cs="Courier New" w:hint="eastAsia"/>
        </w:rPr>
        <w:t>└──</w:t>
      </w:r>
      <w:r w:rsidRPr="00A5578A">
        <w:rPr>
          <w:rFonts w:ascii="Courier New" w:hAnsi="Courier New" w:cs="Courier New"/>
        </w:rPr>
        <w:t xml:space="preserve"> WEB-INF</w:t>
      </w:r>
    </w:p>
    <w:p w14:paraId="585C2AC1" w14:textId="77777777" w:rsidR="00A5578A" w:rsidRPr="00A5578A" w:rsidRDefault="00A5578A" w:rsidP="00A5578A">
      <w:pPr>
        <w:rPr>
          <w:rFonts w:ascii="Courier New" w:hAnsi="Courier New" w:cs="Courier New"/>
        </w:rPr>
      </w:pPr>
      <w:r w:rsidRPr="00A5578A">
        <w:rPr>
          <w:rFonts w:ascii="Courier New" w:hAnsi="Courier New" w:cs="Courier New"/>
        </w:rPr>
        <w:t xml:space="preserve">    </w:t>
      </w:r>
      <w:r w:rsidRPr="00A5578A">
        <w:rPr>
          <w:rFonts w:ascii="Courier New" w:hAnsi="Courier New" w:cs="Courier New" w:hint="eastAsia"/>
        </w:rPr>
        <w:t>│</w:t>
      </w:r>
      <w:r w:rsidRPr="00A5578A">
        <w:rPr>
          <w:rFonts w:ascii="Courier New" w:hAnsi="Courier New" w:cs="Courier New" w:hint="cs"/>
        </w:rPr>
        <w:t>  </w:t>
      </w:r>
      <w:r w:rsidRPr="00A5578A">
        <w:rPr>
          <w:rFonts w:ascii="Courier New" w:hAnsi="Courier New" w:cs="Courier New"/>
        </w:rPr>
        <w:t xml:space="preserve">         </w:t>
      </w:r>
      <w:r w:rsidRPr="00A5578A">
        <w:rPr>
          <w:rFonts w:ascii="Courier New" w:hAnsi="Courier New" w:cs="Courier New" w:hint="eastAsia"/>
        </w:rPr>
        <w:t>├──</w:t>
      </w:r>
      <w:r w:rsidRPr="00A5578A">
        <w:rPr>
          <w:rFonts w:ascii="Courier New" w:hAnsi="Courier New" w:cs="Courier New"/>
        </w:rPr>
        <w:t xml:space="preserve"> beans.xml</w:t>
      </w:r>
    </w:p>
    <w:p w14:paraId="62E11404" w14:textId="77777777" w:rsidR="00A5578A" w:rsidRPr="00A5578A" w:rsidRDefault="00A5578A" w:rsidP="00A5578A">
      <w:pPr>
        <w:rPr>
          <w:rFonts w:ascii="Courier New" w:hAnsi="Courier New" w:cs="Courier New"/>
        </w:rPr>
      </w:pPr>
      <w:r w:rsidRPr="00A5578A">
        <w:rPr>
          <w:rFonts w:ascii="Courier New" w:hAnsi="Courier New" w:cs="Courier New"/>
        </w:rPr>
        <w:t xml:space="preserve">    </w:t>
      </w:r>
      <w:r w:rsidRPr="00A5578A">
        <w:rPr>
          <w:rFonts w:ascii="Courier New" w:hAnsi="Courier New" w:cs="Courier New" w:hint="eastAsia"/>
        </w:rPr>
        <w:t>│</w:t>
      </w:r>
      <w:r w:rsidRPr="00A5578A">
        <w:rPr>
          <w:rFonts w:ascii="Courier New" w:hAnsi="Courier New" w:cs="Courier New" w:hint="cs"/>
        </w:rPr>
        <w:t>  </w:t>
      </w:r>
      <w:r w:rsidRPr="00A5578A">
        <w:rPr>
          <w:rFonts w:ascii="Courier New" w:hAnsi="Courier New" w:cs="Courier New"/>
        </w:rPr>
        <w:t xml:space="preserve">         </w:t>
      </w:r>
      <w:r w:rsidRPr="00A5578A">
        <w:rPr>
          <w:rFonts w:ascii="Courier New" w:hAnsi="Courier New" w:cs="Courier New" w:hint="eastAsia"/>
        </w:rPr>
        <w:t>└──</w:t>
      </w:r>
      <w:r w:rsidRPr="00A5578A">
        <w:rPr>
          <w:rFonts w:ascii="Courier New" w:hAnsi="Courier New" w:cs="Courier New"/>
        </w:rPr>
        <w:t xml:space="preserve"> web.xml</w:t>
      </w:r>
    </w:p>
    <w:p w14:paraId="6FC9B87D" w14:textId="77777777" w:rsidR="00A5578A" w:rsidRPr="00A5578A" w:rsidRDefault="00A5578A" w:rsidP="00A5578A">
      <w:pPr>
        <w:rPr>
          <w:rFonts w:ascii="Courier New" w:hAnsi="Courier New" w:cs="Courier New" w:hint="eastAsia"/>
        </w:rPr>
      </w:pPr>
      <w:r w:rsidRPr="00A5578A">
        <w:rPr>
          <w:rFonts w:ascii="Courier New" w:hAnsi="Courier New" w:cs="Courier New" w:hint="eastAsia"/>
        </w:rPr>
        <w:t xml:space="preserve">    </w:t>
      </w:r>
      <w:r w:rsidRPr="00A5578A">
        <w:rPr>
          <w:rFonts w:ascii="Courier New" w:hAnsi="Courier New" w:cs="Courier New" w:hint="eastAsia"/>
        </w:rPr>
        <w:t>└──</w:t>
      </w:r>
      <w:r w:rsidRPr="00A5578A">
        <w:rPr>
          <w:rFonts w:ascii="Courier New" w:hAnsi="Courier New" w:cs="Courier New" w:hint="eastAsia"/>
        </w:rPr>
        <w:t xml:space="preserve"> test</w:t>
      </w:r>
    </w:p>
    <w:p w14:paraId="28B787DA" w14:textId="77777777" w:rsidR="00A5578A" w:rsidRPr="00A5578A" w:rsidRDefault="00A5578A" w:rsidP="00A5578A">
      <w:pPr>
        <w:rPr>
          <w:rFonts w:ascii="Courier New" w:hAnsi="Courier New" w:cs="Courier New" w:hint="eastAsia"/>
        </w:rPr>
      </w:pPr>
      <w:r w:rsidRPr="00A5578A">
        <w:rPr>
          <w:rFonts w:ascii="Courier New" w:hAnsi="Courier New" w:cs="Courier New" w:hint="eastAsia"/>
        </w:rPr>
        <w:t xml:space="preserve">        </w:t>
      </w:r>
      <w:r w:rsidRPr="00A5578A">
        <w:rPr>
          <w:rFonts w:ascii="Courier New" w:hAnsi="Courier New" w:cs="Courier New" w:hint="eastAsia"/>
        </w:rPr>
        <w:t>└──</w:t>
      </w:r>
      <w:r w:rsidRPr="00A5578A">
        <w:rPr>
          <w:rFonts w:ascii="Courier New" w:hAnsi="Courier New" w:cs="Courier New" w:hint="eastAsia"/>
        </w:rPr>
        <w:t xml:space="preserve"> java</w:t>
      </w:r>
    </w:p>
    <w:p w14:paraId="23E3742A" w14:textId="77777777" w:rsidR="00A5578A" w:rsidRPr="00A5578A" w:rsidRDefault="00A5578A" w:rsidP="00A5578A">
      <w:pPr>
        <w:rPr>
          <w:rFonts w:ascii="Courier New" w:hAnsi="Courier New" w:cs="Courier New" w:hint="eastAsia"/>
        </w:rPr>
      </w:pPr>
      <w:r w:rsidRPr="00A5578A">
        <w:rPr>
          <w:rFonts w:ascii="Courier New" w:hAnsi="Courier New" w:cs="Courier New" w:hint="eastAsia"/>
        </w:rPr>
        <w:t xml:space="preserve">            </w:t>
      </w:r>
      <w:r w:rsidRPr="00A5578A">
        <w:rPr>
          <w:rFonts w:ascii="Courier New" w:hAnsi="Courier New" w:cs="Courier New" w:hint="eastAsia"/>
        </w:rPr>
        <w:t>└──</w:t>
      </w:r>
      <w:r w:rsidRPr="00A5578A">
        <w:rPr>
          <w:rFonts w:ascii="Courier New" w:hAnsi="Courier New" w:cs="Courier New" w:hint="eastAsia"/>
        </w:rPr>
        <w:t xml:space="preserve"> </w:t>
      </w:r>
      <w:proofErr w:type="spellStart"/>
      <w:r w:rsidRPr="00A5578A">
        <w:rPr>
          <w:rFonts w:ascii="Courier New" w:hAnsi="Courier New" w:cs="Courier New" w:hint="eastAsia"/>
        </w:rPr>
        <w:t>freo</w:t>
      </w:r>
      <w:proofErr w:type="spellEnd"/>
    </w:p>
    <w:p w14:paraId="67EC2B0C" w14:textId="77777777" w:rsidR="00A5578A" w:rsidRPr="00A5578A" w:rsidRDefault="00A5578A" w:rsidP="00A5578A">
      <w:pPr>
        <w:rPr>
          <w:rFonts w:ascii="Courier New" w:hAnsi="Courier New" w:cs="Courier New" w:hint="eastAsia"/>
        </w:rPr>
      </w:pPr>
      <w:r w:rsidRPr="00A5578A">
        <w:rPr>
          <w:rFonts w:ascii="Courier New" w:hAnsi="Courier New" w:cs="Courier New" w:hint="eastAsia"/>
        </w:rPr>
        <w:t xml:space="preserve">                </w:t>
      </w:r>
      <w:r w:rsidRPr="00A5578A">
        <w:rPr>
          <w:rFonts w:ascii="Courier New" w:hAnsi="Courier New" w:cs="Courier New" w:hint="eastAsia"/>
        </w:rPr>
        <w:t>└──</w:t>
      </w:r>
      <w:r w:rsidRPr="00A5578A">
        <w:rPr>
          <w:rFonts w:ascii="Courier New" w:hAnsi="Courier New" w:cs="Courier New" w:hint="eastAsia"/>
        </w:rPr>
        <w:t xml:space="preserve"> me</w:t>
      </w:r>
    </w:p>
    <w:p w14:paraId="6A3C699C" w14:textId="77777777" w:rsidR="00A5578A" w:rsidRPr="00A5578A" w:rsidRDefault="00A5578A" w:rsidP="00A5578A">
      <w:pPr>
        <w:rPr>
          <w:rFonts w:ascii="Courier New" w:hAnsi="Courier New" w:cs="Courier New"/>
        </w:rPr>
      </w:pPr>
    </w:p>
    <w:p w14:paraId="2AAC8859" w14:textId="77777777" w:rsidR="00A5578A" w:rsidRPr="00A5578A" w:rsidRDefault="00A5578A" w:rsidP="00A5578A">
      <w:pPr>
        <w:rPr>
          <w:rFonts w:ascii="Courier New" w:hAnsi="Courier New" w:cs="Courier New"/>
        </w:rPr>
      </w:pPr>
      <w:r w:rsidRPr="00A5578A">
        <w:rPr>
          <w:rFonts w:ascii="Courier New" w:hAnsi="Courier New" w:cs="Courier New"/>
        </w:rPr>
        <w:t>11 directories, 5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146C933F" w:rsidR="00564094" w:rsidRDefault="00A557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proofErr w:type="spellStart"/>
      <w:r>
        <w:rPr>
          <w:rFonts w:ascii="Courier New" w:hAnsi="Courier New" w:cs="Courier New"/>
        </w:rPr>
        <w:t>Birthday</w:t>
      </w:r>
      <w:r w:rsidR="00564094">
        <w:rPr>
          <w:rFonts w:ascii="Courier New" w:hAnsi="Courier New" w:cs="Courier New"/>
        </w:rPr>
        <w:t>Service</w:t>
      </w:r>
      <w:proofErr w:type="spellEnd"/>
      <w:r w:rsidR="00564094">
        <w:rPr>
          <w:rFonts w:ascii="Courier New" w:hAnsi="Courier New" w:cs="Courier New"/>
        </w:rPr>
        <w:t xml:space="preserve"> </w:t>
      </w:r>
    </w:p>
    <w:p w14:paraId="4E76E66A" w14:textId="7286B897" w:rsidR="008E75F8" w:rsidRDefault="008E75F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</w:t>
      </w:r>
      <w:proofErr w:type="gramStart"/>
      <w:r w:rsidR="00E04A7A">
        <w:t>internet</w:t>
      </w:r>
      <w:proofErr w:type="gramEnd"/>
      <w:r w:rsidR="00E04A7A">
        <w:t xml:space="preserve">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</w:t>
      </w:r>
      <w:proofErr w:type="gramStart"/>
      <w:r>
        <w:t>Its</w:t>
      </w:r>
      <w:proofErr w:type="gramEnd"/>
      <w:r>
        <w:t xml:space="preserve"> pretty cool. It actually starts an embedded Tomcat to run the service and call unit tests against it.</w:t>
      </w:r>
    </w:p>
    <w:p w14:paraId="2DF2D327" w14:textId="77777777" w:rsidR="00E04A7A" w:rsidRDefault="00E04A7A"/>
    <w:p w14:paraId="12E72AA2" w14:textId="4B73FC35" w:rsidR="00E04A7A" w:rsidRDefault="00E04A7A">
      <w:r>
        <w:t>f. You can also build the Eclipse project for this too:</w:t>
      </w:r>
    </w:p>
    <w:p w14:paraId="495B37AE" w14:textId="68D79CAB" w:rsidR="00E04A7A" w:rsidRPr="00E04A7A" w:rsidRDefault="00E04A7A">
      <w:pPr>
        <w:rPr>
          <w:rFonts w:ascii="Courier New" w:hAnsi="Courier New" w:cs="Courier New"/>
        </w:rPr>
      </w:pPr>
      <w:proofErr w:type="spellStart"/>
      <w:proofErr w:type="gramStart"/>
      <w:r w:rsidRPr="00E04A7A">
        <w:rPr>
          <w:rFonts w:ascii="Courier New" w:hAnsi="Courier New" w:cs="Courier New"/>
        </w:rPr>
        <w:t>mvn</w:t>
      </w:r>
      <w:proofErr w:type="spellEnd"/>
      <w:proofErr w:type="gramEnd"/>
      <w:r w:rsidRPr="00E04A7A">
        <w:rPr>
          <w:rFonts w:ascii="Courier New" w:hAnsi="Courier New" w:cs="Courier New"/>
        </w:rPr>
        <w:t xml:space="preserve"> </w:t>
      </w:r>
      <w:proofErr w:type="spellStart"/>
      <w:r w:rsidRPr="00E04A7A">
        <w:rPr>
          <w:rFonts w:ascii="Courier New" w:hAnsi="Courier New" w:cs="Courier New"/>
        </w:rPr>
        <w:t>eclipse:eclipse</w:t>
      </w:r>
      <w:proofErr w:type="spellEnd"/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 xml:space="preserve">This creates a project file that you can import into Eclipse with the right </w:t>
      </w:r>
      <w:proofErr w:type="spellStart"/>
      <w:r>
        <w:t>classpath</w:t>
      </w:r>
      <w:proofErr w:type="spellEnd"/>
      <w:r>
        <w:t>, settings, etc.</w:t>
      </w:r>
    </w:p>
    <w:p w14:paraId="6F5DA2DF" w14:textId="77777777" w:rsidR="00E04A7A" w:rsidRDefault="00E04A7A"/>
    <w:p w14:paraId="4A06EDF0" w14:textId="52AF7FB8" w:rsidR="00E04A7A" w:rsidRDefault="00E04A7A">
      <w:r>
        <w:t xml:space="preserve">g. Before you import the project, you do need to let Eclipse know where your Maven is installed. </w:t>
      </w:r>
    </w:p>
    <w:p w14:paraId="06E2E409" w14:textId="77777777" w:rsidR="00E04A7A" w:rsidRDefault="00E04A7A"/>
    <w:p w14:paraId="0CFD601F" w14:textId="65DAE1E4" w:rsidR="00E04A7A" w:rsidRDefault="00E04A7A">
      <w:r>
        <w:t>You can do this manually in Eclipse by adding the M2_REPO variable, but there is also a command line tool for this:</w:t>
      </w:r>
    </w:p>
    <w:p w14:paraId="0CA5E907" w14:textId="77777777" w:rsidR="00E04A7A" w:rsidRDefault="00E04A7A"/>
    <w:p w14:paraId="6F5D3583" w14:textId="54AFE9E4" w:rsidR="00E04A7A" w:rsidRPr="00E04A7A" w:rsidRDefault="00E04A7A" w:rsidP="00E04A7A">
      <w:pPr>
        <w:rPr>
          <w:rFonts w:ascii="Courier New" w:hAnsi="Courier New" w:cs="Courier New"/>
        </w:rPr>
      </w:pPr>
      <w:proofErr w:type="spellStart"/>
      <w:proofErr w:type="gramStart"/>
      <w:r w:rsidRPr="00E04A7A">
        <w:rPr>
          <w:rFonts w:ascii="Courier New" w:hAnsi="Courier New" w:cs="Courier New"/>
        </w:rPr>
        <w:t>mvn</w:t>
      </w:r>
      <w:proofErr w:type="spellEnd"/>
      <w:proofErr w:type="gramEnd"/>
      <w:r w:rsidRPr="00E04A7A">
        <w:rPr>
          <w:rFonts w:ascii="Courier New" w:hAnsi="Courier New" w:cs="Courier New"/>
        </w:rPr>
        <w:t xml:space="preserve"> -</w:t>
      </w:r>
      <w:proofErr w:type="spellStart"/>
      <w:r w:rsidRPr="00E04A7A">
        <w:rPr>
          <w:rFonts w:ascii="Courier New" w:hAnsi="Courier New" w:cs="Courier New"/>
        </w:rPr>
        <w:t>Declipse.workspace</w:t>
      </w:r>
      <w:proofErr w:type="spellEnd"/>
      <w:r w:rsidRPr="00E04A7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{path to eclipse workspace} </w:t>
      </w:r>
      <w:r>
        <w:rPr>
          <w:rFonts w:ascii="Courier New" w:hAnsi="Courier New" w:cs="Courier New"/>
        </w:rPr>
        <w:br/>
        <w:t xml:space="preserve">    </w:t>
      </w:r>
      <w:proofErr w:type="spellStart"/>
      <w:r w:rsidRPr="00E04A7A">
        <w:rPr>
          <w:rFonts w:ascii="Courier New" w:hAnsi="Courier New" w:cs="Courier New"/>
        </w:rPr>
        <w:t>eclipse:add-maven-repo</w:t>
      </w:r>
      <w:proofErr w:type="spellEnd"/>
    </w:p>
    <w:p w14:paraId="579B52B6" w14:textId="77777777" w:rsidR="00E04A7A" w:rsidRPr="00E04A7A" w:rsidRDefault="00E04A7A">
      <w:pPr>
        <w:rPr>
          <w:rFonts w:ascii="Courier New" w:hAnsi="Courier New" w:cs="Courier New"/>
        </w:rPr>
      </w:pPr>
    </w:p>
    <w:p w14:paraId="62515BBF" w14:textId="28BC84E4" w:rsidR="001A2321" w:rsidRDefault="00E04A7A">
      <w:r>
        <w:t xml:space="preserve">On my Mac, the path to my eclipse workspace is </w:t>
      </w:r>
      <w:r w:rsidRPr="00E04A7A">
        <w:rPr>
          <w:rFonts w:ascii="Courier New" w:hAnsi="Courier New" w:cs="Courier New"/>
        </w:rPr>
        <w:t>/Users/</w:t>
      </w:r>
      <w:proofErr w:type="spellStart"/>
      <w:r w:rsidRPr="00E04A7A">
        <w:rPr>
          <w:rFonts w:ascii="Courier New" w:hAnsi="Courier New" w:cs="Courier New"/>
        </w:rPr>
        <w:t>paul</w:t>
      </w:r>
      <w:proofErr w:type="spellEnd"/>
      <w:r w:rsidRPr="00E04A7A">
        <w:rPr>
          <w:rFonts w:ascii="Courier New" w:hAnsi="Courier New" w:cs="Courier New"/>
        </w:rPr>
        <w:t>/Documents/workspace</w:t>
      </w:r>
    </w:p>
    <w:p w14:paraId="7E2474FF" w14:textId="77777777" w:rsidR="00E04A7A" w:rsidRDefault="00E04A7A"/>
    <w:p w14:paraId="6342ED20" w14:textId="4CAF5A35" w:rsidR="00E04A7A" w:rsidRDefault="00E04A7A">
      <w:r>
        <w:t>h. Once you have done this start (or restart) Eclipse, and then you can import the new project.</w:t>
      </w:r>
    </w:p>
    <w:p w14:paraId="198FDDB6" w14:textId="77777777" w:rsidR="00E04A7A" w:rsidRDefault="00E04A7A"/>
    <w:p w14:paraId="15CA6FB8" w14:textId="1808D0AE" w:rsidR="00E04A7A" w:rsidRDefault="00E04A7A">
      <w:r>
        <w:t>To do this, in Eclipse:</w:t>
      </w:r>
    </w:p>
    <w:p w14:paraId="57A9615B" w14:textId="77777777" w:rsidR="00E04A7A" w:rsidRDefault="00E04A7A"/>
    <w:p w14:paraId="253A56EA" w14:textId="23F05732" w:rsidR="00E04A7A" w:rsidRDefault="00E04A7A">
      <w:r>
        <w:t>File -&gt; Import -&gt; General/Existing Projects Into Workspace-&gt;[</w:t>
      </w:r>
      <w:r w:rsidR="005E0197">
        <w:t xml:space="preserve">Choose the directory where </w:t>
      </w:r>
      <w:proofErr w:type="spellStart"/>
      <w:r w:rsidR="005E0197">
        <w:t>Birthday</w:t>
      </w:r>
      <w:r>
        <w:t>Service</w:t>
      </w:r>
      <w:proofErr w:type="spellEnd"/>
      <w:r>
        <w:t xml:space="preserve"> is]-&gt;Finish</w:t>
      </w:r>
    </w:p>
    <w:p w14:paraId="4D267A94" w14:textId="77777777" w:rsidR="00E04A7A" w:rsidRDefault="00E04A7A"/>
    <w:p w14:paraId="088B8C07" w14:textId="77777777" w:rsidR="00DC3EBE" w:rsidRPr="00DC3EBE" w:rsidRDefault="00DC3EBE" w:rsidP="001F0287">
      <w:bookmarkStart w:id="0" w:name="_GoBack"/>
      <w:bookmarkEnd w:id="0"/>
    </w:p>
    <w:sectPr w:rsidR="00DC3EBE" w:rsidRPr="00DC3EBE" w:rsidSect="00C60C8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F0287" w:rsidRDefault="001F0287" w:rsidP="00F0714B">
      <w:r>
        <w:separator/>
      </w:r>
    </w:p>
  </w:endnote>
  <w:endnote w:type="continuationSeparator" w:id="0">
    <w:p w14:paraId="54456DE2" w14:textId="77777777" w:rsidR="001F0287" w:rsidRDefault="001F028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1F0287" w:rsidRDefault="001F0287">
    <w:pPr>
      <w:pStyle w:val="Footer"/>
    </w:pPr>
  </w:p>
  <w:p w14:paraId="16AD1A7C" w14:textId="77777777" w:rsidR="001F0287" w:rsidRDefault="001F0287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1F0287" w:rsidRPr="001A24A4" w:rsidRDefault="001F0287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1F0287" w:rsidRDefault="001F028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F0287" w:rsidRDefault="001F0287" w:rsidP="00F0714B">
      <w:r>
        <w:separator/>
      </w:r>
    </w:p>
  </w:footnote>
  <w:footnote w:type="continuationSeparator" w:id="0">
    <w:p w14:paraId="5F4D190C" w14:textId="77777777" w:rsidR="001F0287" w:rsidRDefault="001F028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77777777" w:rsidR="001F0287" w:rsidRPr="00F0714B" w:rsidRDefault="001F028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Oxford University Department of Computer Science</w:t>
    </w:r>
  </w:p>
  <w:p w14:paraId="0BEDE689" w14:textId="77777777" w:rsidR="001F0287" w:rsidRPr="00F0714B" w:rsidRDefault="001F028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2D5436"/>
    <w:rsid w:val="003025A9"/>
    <w:rsid w:val="003F654D"/>
    <w:rsid w:val="0046627D"/>
    <w:rsid w:val="004B06AB"/>
    <w:rsid w:val="00564094"/>
    <w:rsid w:val="005E0197"/>
    <w:rsid w:val="00622D1D"/>
    <w:rsid w:val="008E7006"/>
    <w:rsid w:val="008E75F8"/>
    <w:rsid w:val="00A0431F"/>
    <w:rsid w:val="00A5578A"/>
    <w:rsid w:val="00C60C8C"/>
    <w:rsid w:val="00C80F73"/>
    <w:rsid w:val="00D969A3"/>
    <w:rsid w:val="00DC3EBE"/>
    <w:rsid w:val="00E04A7A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697</Words>
  <Characters>3977</Characters>
  <Application>Microsoft Macintosh Word</Application>
  <DocSecurity>0</DocSecurity>
  <Lines>33</Lines>
  <Paragraphs>9</Paragraphs>
  <ScaleCrop>false</ScaleCrop>
  <Company>WSO2</Company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</cp:revision>
  <dcterms:created xsi:type="dcterms:W3CDTF">2012-11-01T09:32:00Z</dcterms:created>
  <dcterms:modified xsi:type="dcterms:W3CDTF">2012-11-01T09:39:00Z</dcterms:modified>
</cp:coreProperties>
</file>