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B" w:rsidRPr="00CE6258" w:rsidRDefault="000D6F1E" w:rsidP="00514B73">
      <w:pPr>
        <w:shd w:val="clear" w:color="auto" w:fill="FFFFFF"/>
        <w:jc w:val="center"/>
        <w:rPr>
          <w:b/>
          <w:color w:val="1F497D"/>
          <w:sz w:val="40"/>
          <w:szCs w:val="40"/>
        </w:rPr>
      </w:pPr>
      <w:r>
        <w:rPr>
          <w:b/>
          <w:color w:val="1F497D"/>
          <w:sz w:val="40"/>
          <w:szCs w:val="40"/>
        </w:rPr>
        <w:t>Nadeem Sarwar</w:t>
      </w:r>
      <w:r w:rsidR="007237F0">
        <w:rPr>
          <w:b/>
          <w:color w:val="1F497D"/>
          <w:sz w:val="40"/>
          <w:szCs w:val="40"/>
        </w:rPr>
        <w:t xml:space="preserve"> </w:t>
      </w:r>
      <w:r w:rsidR="007237F0" w:rsidRPr="007237F0">
        <w:rPr>
          <w:b/>
          <w:color w:val="1F497D"/>
          <w:sz w:val="28"/>
          <w:szCs w:val="40"/>
        </w:rPr>
        <w:t>(Senior Member IEEE)</w:t>
      </w:r>
    </w:p>
    <w:p w:rsidR="00C7115F" w:rsidRDefault="005C292F" w:rsidP="004E1416">
      <w:pPr>
        <w:jc w:val="center"/>
        <w:rPr>
          <w:b/>
          <w:color w:val="000000"/>
          <w:szCs w:val="24"/>
        </w:rPr>
      </w:pPr>
      <w:hyperlink r:id="rId7" w:history="1">
        <w:r w:rsidR="00C7115F" w:rsidRPr="0027200D">
          <w:rPr>
            <w:rStyle w:val="Hyperlink"/>
            <w:b/>
            <w:szCs w:val="24"/>
          </w:rPr>
          <w:t>https://orcid.org/0000-0001-8681-6382</w:t>
        </w:r>
      </w:hyperlink>
    </w:p>
    <w:p w:rsidR="00A178DB" w:rsidRDefault="004E1416" w:rsidP="004E1416">
      <w:pPr>
        <w:jc w:val="center"/>
        <w:rPr>
          <w:b/>
          <w:color w:val="000000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1777D1" wp14:editId="465C7048">
                <wp:simplePos x="0" y="0"/>
                <wp:positionH relativeFrom="page">
                  <wp:posOffset>245110</wp:posOffset>
                </wp:positionH>
                <wp:positionV relativeFrom="page">
                  <wp:posOffset>818515</wp:posOffset>
                </wp:positionV>
                <wp:extent cx="2307590" cy="8143875"/>
                <wp:effectExtent l="0" t="0" r="35560" b="66675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81438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center"/>
                              <w:rPr>
                                <w:rFonts w:eastAsia="Times New Roman"/>
                                <w:b/>
                                <w:szCs w:val="24"/>
                              </w:rPr>
                            </w:pPr>
                            <w:r w:rsidRPr="002365FA">
                              <w:rPr>
                                <w:rFonts w:eastAsia="Times New Roman"/>
                                <w:b/>
                                <w:noProof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FA5CA9F" wp14:editId="765B0C27">
                                  <wp:extent cx="1837690" cy="2043673"/>
                                  <wp:effectExtent l="0" t="0" r="0" b="0"/>
                                  <wp:docPr id="7" name="Picture 7" descr="E:\Desktop data\Downloads\20049449_1803763189935372_458417434_o -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Desktop data\Downloads\20049449_1803763189935372_458417434_o -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90" cy="2043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7F0" w:rsidRPr="001B3F8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center"/>
                              <w:rPr>
                                <w:rFonts w:eastAsia="Times New Roman"/>
                                <w:b/>
                                <w:szCs w:val="24"/>
                              </w:rPr>
                            </w:pPr>
                          </w:p>
                          <w:p w:rsidR="007237F0" w:rsidRPr="00B9174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  <w:r w:rsidRPr="00B91748">
                              <w:rPr>
                                <w:rFonts w:eastAsia="Times New Roman"/>
                                <w:b/>
                                <w:szCs w:val="24"/>
                              </w:rPr>
                              <w:t>Father’s Name:</w:t>
                            </w:r>
                            <w:r w:rsidRPr="00B91748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7237F0" w:rsidRPr="00B9174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Ghulam Sarwar</w:t>
                            </w:r>
                          </w:p>
                          <w:p w:rsidR="007237F0" w:rsidRPr="00B9174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7237F0" w:rsidRPr="00B9174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B91748">
                              <w:rPr>
                                <w:rFonts w:eastAsia="Times New Roman"/>
                                <w:b/>
                                <w:szCs w:val="24"/>
                              </w:rPr>
                              <w:t xml:space="preserve">Address: </w:t>
                            </w:r>
                            <w:r>
                              <w:rPr>
                                <w:rFonts w:eastAsia="Times New Roman"/>
                                <w:szCs w:val="24"/>
                              </w:rPr>
                              <w:t>H</w:t>
                            </w:r>
                            <w:r w:rsidR="00C7115F">
                              <w:rPr>
                                <w:rFonts w:eastAsia="Times New Roman"/>
                                <w:szCs w:val="24"/>
                              </w:rPr>
                              <w:t>ouse No. 374</w:t>
                            </w:r>
                            <w:r>
                              <w:rPr>
                                <w:rFonts w:eastAsia="Times New Roman"/>
                                <w:szCs w:val="24"/>
                              </w:rPr>
                              <w:t>,  Block</w:t>
                            </w:r>
                            <w:r w:rsidR="00C7115F">
                              <w:rPr>
                                <w:rFonts w:eastAsia="Times New Roman"/>
                                <w:szCs w:val="24"/>
                              </w:rPr>
                              <w:t xml:space="preserve"> R3</w:t>
                            </w:r>
                            <w:r>
                              <w:rPr>
                                <w:rFonts w:eastAsia="Times New Roman"/>
                                <w:szCs w:val="24"/>
                              </w:rPr>
                              <w:t>, Johar Town, Lahore, Pakistan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Cs w:val="24"/>
                              </w:rPr>
                            </w:pPr>
                          </w:p>
                          <w:p w:rsidR="007237F0" w:rsidRPr="00B91748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  <w:r w:rsidRPr="00B91748">
                              <w:rPr>
                                <w:rFonts w:eastAsia="Times New Roman"/>
                                <w:b/>
                                <w:szCs w:val="24"/>
                              </w:rPr>
                              <w:t>Cell No:</w:t>
                            </w:r>
                            <w:r w:rsidRPr="00B91748">
                              <w:rPr>
                                <w:szCs w:val="24"/>
                              </w:rPr>
                              <w:t xml:space="preserve"> +92 34</w:t>
                            </w:r>
                            <w:r>
                              <w:rPr>
                                <w:szCs w:val="24"/>
                              </w:rPr>
                              <w:t>58704071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  <w:r w:rsidRPr="00B91748">
                              <w:rPr>
                                <w:b/>
                                <w:szCs w:val="24"/>
                              </w:rPr>
                              <w:t>E-mail: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Pr="00C512EB">
                              <w:rPr>
                                <w:szCs w:val="24"/>
                              </w:rPr>
                              <w:t>Nadeem_srwr@yahoo.com</w:t>
                            </w:r>
                          </w:p>
                          <w:p w:rsidR="007237F0" w:rsidRPr="006F6C75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Nsarwar.bulc@bahria.edu.pk</w:t>
                            </w:r>
                            <w:r w:rsidRPr="006F6C75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7237F0" w:rsidRPr="0033501C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 w:rsidRPr="0033501C">
                              <w:rPr>
                                <w:b/>
                                <w:sz w:val="22"/>
                                <w:szCs w:val="24"/>
                              </w:rPr>
                              <w:t>CNIC No</w:t>
                            </w:r>
                            <w:r w:rsidRPr="0033501C">
                              <w:rPr>
                                <w:sz w:val="22"/>
                                <w:szCs w:val="24"/>
                              </w:rPr>
                              <w:t>:</w:t>
                            </w:r>
                          </w:p>
                          <w:p w:rsidR="007237F0" w:rsidRPr="0033501C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 w:rsidRPr="0033501C">
                              <w:rPr>
                                <w:sz w:val="22"/>
                                <w:szCs w:val="24"/>
                              </w:rPr>
                              <w:t>31202-5807295-1</w:t>
                            </w:r>
                          </w:p>
                          <w:p w:rsidR="007237F0" w:rsidRPr="0033501C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:rsidR="007237F0" w:rsidRPr="0033501C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</w:rPr>
                              <w:t>Passport</w:t>
                            </w:r>
                            <w:r w:rsidRPr="0033501C">
                              <w:rPr>
                                <w:b/>
                                <w:sz w:val="22"/>
                                <w:szCs w:val="24"/>
                              </w:rPr>
                              <w:t xml:space="preserve"> No</w:t>
                            </w:r>
                            <w:r w:rsidRPr="0033501C">
                              <w:rPr>
                                <w:sz w:val="22"/>
                                <w:szCs w:val="24"/>
                              </w:rPr>
                              <w:t>:</w:t>
                            </w:r>
                          </w:p>
                          <w:p w:rsidR="007237F0" w:rsidRPr="0033501C" w:rsidRDefault="00230E39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BB5992953</w:t>
                            </w:r>
                          </w:p>
                          <w:p w:rsidR="007237F0" w:rsidRPr="004F3D19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 w:val="12"/>
                                <w:szCs w:val="24"/>
                              </w:rPr>
                            </w:pPr>
                          </w:p>
                          <w:p w:rsidR="007237F0" w:rsidRPr="00803734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 w:rsidRPr="00803734"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>Date of Birth</w:t>
                            </w: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8</w:t>
                            </w: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 xml:space="preserve"> September 1987</w:t>
                            </w:r>
                          </w:p>
                          <w:p w:rsidR="007237F0" w:rsidRPr="004F3D19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</w:p>
                          <w:p w:rsidR="007237F0" w:rsidRPr="00803734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bookmarkStart w:id="0" w:name="OLE_LINK71"/>
                            <w:bookmarkStart w:id="1" w:name="OLE_LINK72"/>
                            <w:r w:rsidRPr="00803734"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>Marital Status</w:t>
                            </w: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Married</w:t>
                            </w:r>
                          </w:p>
                          <w:bookmarkEnd w:id="0"/>
                          <w:bookmarkEnd w:id="1"/>
                          <w:p w:rsidR="007237F0" w:rsidRPr="006F6C75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4"/>
                                <w:szCs w:val="24"/>
                              </w:rPr>
                            </w:pPr>
                          </w:p>
                          <w:p w:rsidR="007237F0" w:rsidRPr="00803734" w:rsidRDefault="007237F0" w:rsidP="006F6C75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>Spouse Name</w:t>
                            </w: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7237F0" w:rsidRDefault="007237F0" w:rsidP="006F6C75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Dr. Asma Irshad, PhD</w:t>
                            </w:r>
                          </w:p>
                          <w:p w:rsidR="007237F0" w:rsidRPr="00803734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7237F0" w:rsidRPr="00803734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</w:pPr>
                            <w:r w:rsidRPr="00803734"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>Religion: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Islam</w:t>
                            </w:r>
                          </w:p>
                          <w:p w:rsidR="007237F0" w:rsidRPr="006F6C75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4"/>
                                <w:szCs w:val="24"/>
                              </w:rPr>
                            </w:pPr>
                          </w:p>
                          <w:p w:rsidR="007237F0" w:rsidRPr="00803734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 w:rsidRPr="00803734"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>Nationality</w:t>
                            </w: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7237F0" w:rsidRPr="00C512EB" w:rsidRDefault="007237F0" w:rsidP="00C512EB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 w:rsidRPr="00803734"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Pakistani</w:t>
                            </w: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D43AFC"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  <w:t xml:space="preserve">All necessary documents </w:t>
                            </w:r>
                            <w: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  <w:t>will</w:t>
                            </w:r>
                            <w:r w:rsidRPr="00D43AFC"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  <w:t xml:space="preserve"> be provided on </w:t>
                            </w:r>
                            <w: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  <w:t>demand</w:t>
                            </w: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Pr="00535020" w:rsidRDefault="007237F0" w:rsidP="00404E4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7237F0" w:rsidRPr="008B280F" w:rsidRDefault="007237F0" w:rsidP="00404E4E">
                            <w:pPr>
                              <w:pBdr>
                                <w:top w:val="thinThickSmallGap" w:sz="36" w:space="10" w:color="622423"/>
                                <w:bottom w:val="thickThinSmallGap" w:sz="36" w:space="10" w:color="622423"/>
                              </w:pBdr>
                              <w:jc w:val="both"/>
                              <w:rPr>
                                <w:rFonts w:eastAsia="Times New Roman"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777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.3pt;margin-top:64.45pt;width:181.7pt;height:6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" o:allowincell="f" fillcolor="#95b3d7" strokecolor="#95b3d7" strokeweight="1pt">
                <v:fill color2="#dbe5f1" angle="135" focus="50%" type="gradient"/>
                <v:shadow on="t" color="#243f60" opacity=".5" offset="1pt"/>
                <v:textbox inset="18pt,18pt,18pt,18pt">
                  <w:txbxContent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center"/>
                        <w:rPr>
                          <w:rFonts w:eastAsia="Times New Roman"/>
                          <w:b/>
                          <w:szCs w:val="24"/>
                        </w:rPr>
                      </w:pPr>
                      <w:r w:rsidRPr="002365FA">
                        <w:rPr>
                          <w:rFonts w:eastAsia="Times New Roman"/>
                          <w:b/>
                          <w:noProof/>
                          <w:szCs w:val="24"/>
                          <w:lang w:eastAsia="en-US"/>
                        </w:rPr>
                        <w:drawing>
                          <wp:inline distT="0" distB="0" distL="0" distR="0" wp14:anchorId="5FA5CA9F" wp14:editId="765B0C27">
                            <wp:extent cx="1837690" cy="2043673"/>
                            <wp:effectExtent l="0" t="0" r="0" b="0"/>
                            <wp:docPr id="7" name="Picture 7" descr="E:\Desktop data\Downloads\20049449_1803763189935372_458417434_o -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esktop data\Downloads\20049449_1803763189935372_458417434_o -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90" cy="2043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7F0" w:rsidRPr="001B3F8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center"/>
                        <w:rPr>
                          <w:rFonts w:eastAsia="Times New Roman"/>
                          <w:b/>
                          <w:szCs w:val="24"/>
                        </w:rPr>
                      </w:pPr>
                    </w:p>
                    <w:p w:rsidR="007237F0" w:rsidRPr="00B9174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  <w:r w:rsidRPr="00B91748">
                        <w:rPr>
                          <w:rFonts w:eastAsia="Times New Roman"/>
                          <w:b/>
                          <w:szCs w:val="24"/>
                        </w:rPr>
                        <w:t>Father’s Name:</w:t>
                      </w:r>
                      <w:r w:rsidRPr="00B91748">
                        <w:rPr>
                          <w:szCs w:val="24"/>
                        </w:rPr>
                        <w:t xml:space="preserve"> </w:t>
                      </w:r>
                    </w:p>
                    <w:p w:rsidR="007237F0" w:rsidRPr="00B9174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Ghulam Sarwar</w:t>
                      </w:r>
                    </w:p>
                    <w:p w:rsidR="007237F0" w:rsidRPr="00B9174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7237F0" w:rsidRPr="00B9174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szCs w:val="24"/>
                        </w:rPr>
                      </w:pPr>
                      <w:r w:rsidRPr="00B91748">
                        <w:rPr>
                          <w:rFonts w:eastAsia="Times New Roman"/>
                          <w:b/>
                          <w:szCs w:val="24"/>
                        </w:rPr>
                        <w:t xml:space="preserve">Address: </w:t>
                      </w:r>
                      <w:r>
                        <w:rPr>
                          <w:rFonts w:eastAsia="Times New Roman"/>
                          <w:szCs w:val="24"/>
                        </w:rPr>
                        <w:t>H</w:t>
                      </w:r>
                      <w:r w:rsidR="00C7115F">
                        <w:rPr>
                          <w:rFonts w:eastAsia="Times New Roman"/>
                          <w:szCs w:val="24"/>
                        </w:rPr>
                        <w:t>ouse No. 374</w:t>
                      </w:r>
                      <w:r>
                        <w:rPr>
                          <w:rFonts w:eastAsia="Times New Roman"/>
                          <w:szCs w:val="24"/>
                        </w:rPr>
                        <w:t>,  Block</w:t>
                      </w:r>
                      <w:r w:rsidR="00C7115F">
                        <w:rPr>
                          <w:rFonts w:eastAsia="Times New Roman"/>
                          <w:szCs w:val="24"/>
                        </w:rPr>
                        <w:t xml:space="preserve"> R3</w:t>
                      </w:r>
                      <w:r>
                        <w:rPr>
                          <w:rFonts w:eastAsia="Times New Roman"/>
                          <w:szCs w:val="24"/>
                        </w:rPr>
                        <w:t>, Johar Town, Lahore, Pakistan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Cs w:val="24"/>
                        </w:rPr>
                      </w:pPr>
                    </w:p>
                    <w:p w:rsidR="007237F0" w:rsidRPr="00B91748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  <w:r w:rsidRPr="00B91748">
                        <w:rPr>
                          <w:rFonts w:eastAsia="Times New Roman"/>
                          <w:b/>
                          <w:szCs w:val="24"/>
                        </w:rPr>
                        <w:t>Cell No:</w:t>
                      </w:r>
                      <w:r w:rsidRPr="00B91748">
                        <w:rPr>
                          <w:szCs w:val="24"/>
                        </w:rPr>
                        <w:t xml:space="preserve"> +92 34</w:t>
                      </w:r>
                      <w:r>
                        <w:rPr>
                          <w:szCs w:val="24"/>
                        </w:rPr>
                        <w:t>58704071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b/>
                          <w:szCs w:val="24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  <w:r w:rsidRPr="00B91748">
                        <w:rPr>
                          <w:b/>
                          <w:szCs w:val="24"/>
                        </w:rPr>
                        <w:t>E-mail:</w:t>
                      </w:r>
                      <w:r>
                        <w:rPr>
                          <w:b/>
                          <w:szCs w:val="24"/>
                        </w:rPr>
                        <w:t xml:space="preserve"> </w:t>
                      </w:r>
                      <w:r w:rsidRPr="00C512EB">
                        <w:rPr>
                          <w:szCs w:val="24"/>
                        </w:rPr>
                        <w:t>Nadeem_srwr@yahoo.com</w:t>
                      </w:r>
                    </w:p>
                    <w:p w:rsidR="007237F0" w:rsidRPr="006F6C75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b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Nsarwar.bulc@bahria.edu.pk</w:t>
                      </w:r>
                      <w:r w:rsidRPr="006F6C75">
                        <w:rPr>
                          <w:szCs w:val="24"/>
                        </w:rPr>
                        <w:t xml:space="preserve"> 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7237F0" w:rsidRPr="0033501C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22"/>
                          <w:szCs w:val="24"/>
                        </w:rPr>
                      </w:pPr>
                      <w:r w:rsidRPr="0033501C">
                        <w:rPr>
                          <w:b/>
                          <w:sz w:val="22"/>
                          <w:szCs w:val="24"/>
                        </w:rPr>
                        <w:t>CNIC No</w:t>
                      </w:r>
                      <w:r w:rsidRPr="0033501C">
                        <w:rPr>
                          <w:sz w:val="22"/>
                          <w:szCs w:val="24"/>
                        </w:rPr>
                        <w:t>:</w:t>
                      </w:r>
                    </w:p>
                    <w:p w:rsidR="007237F0" w:rsidRPr="0033501C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22"/>
                          <w:szCs w:val="24"/>
                        </w:rPr>
                      </w:pPr>
                      <w:r w:rsidRPr="0033501C">
                        <w:rPr>
                          <w:sz w:val="22"/>
                          <w:szCs w:val="24"/>
                        </w:rPr>
                        <w:t>31202-5807295-1</w:t>
                      </w:r>
                    </w:p>
                    <w:p w:rsidR="007237F0" w:rsidRPr="0033501C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22"/>
                          <w:szCs w:val="24"/>
                        </w:rPr>
                      </w:pPr>
                    </w:p>
                    <w:p w:rsidR="007237F0" w:rsidRPr="0033501C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sz w:val="22"/>
                          <w:szCs w:val="24"/>
                        </w:rPr>
                        <w:t>Passport</w:t>
                      </w:r>
                      <w:r w:rsidRPr="0033501C">
                        <w:rPr>
                          <w:b/>
                          <w:sz w:val="22"/>
                          <w:szCs w:val="24"/>
                        </w:rPr>
                        <w:t xml:space="preserve"> No</w:t>
                      </w:r>
                      <w:r w:rsidRPr="0033501C">
                        <w:rPr>
                          <w:sz w:val="22"/>
                          <w:szCs w:val="24"/>
                        </w:rPr>
                        <w:t>:</w:t>
                      </w:r>
                    </w:p>
                    <w:p w:rsidR="007237F0" w:rsidRPr="0033501C" w:rsidRDefault="00230E39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BB5992953</w:t>
                      </w:r>
                    </w:p>
                    <w:p w:rsidR="007237F0" w:rsidRPr="004F3D19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sz w:val="12"/>
                          <w:szCs w:val="24"/>
                        </w:rPr>
                      </w:pPr>
                    </w:p>
                    <w:p w:rsidR="007237F0" w:rsidRPr="00803734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 w:rsidRPr="00803734"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>Date of Birth</w:t>
                      </w: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: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8</w:t>
                      </w:r>
                      <w:r w:rsidRPr="00803734">
                        <w:rPr>
                          <w:rFonts w:ascii="Verdana" w:hAnsi="Verdana"/>
                          <w:sz w:val="20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 xml:space="preserve"> September 1987</w:t>
                      </w:r>
                    </w:p>
                    <w:p w:rsidR="007237F0" w:rsidRPr="004F3D19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</w:p>
                    <w:p w:rsidR="007237F0" w:rsidRPr="00803734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bookmarkStart w:id="2" w:name="OLE_LINK71"/>
                      <w:bookmarkStart w:id="3" w:name="OLE_LINK72"/>
                      <w:r w:rsidRPr="00803734"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>Marital Status</w:t>
                      </w: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: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Married</w:t>
                      </w:r>
                    </w:p>
                    <w:bookmarkEnd w:id="2"/>
                    <w:bookmarkEnd w:id="3"/>
                    <w:p w:rsidR="007237F0" w:rsidRPr="006F6C75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4"/>
                          <w:szCs w:val="24"/>
                        </w:rPr>
                      </w:pPr>
                    </w:p>
                    <w:p w:rsidR="007237F0" w:rsidRPr="00803734" w:rsidRDefault="007237F0" w:rsidP="006F6C75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>Spouse Name</w:t>
                      </w: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:</w:t>
                      </w:r>
                    </w:p>
                    <w:p w:rsidR="007237F0" w:rsidRDefault="007237F0" w:rsidP="006F6C75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Dr. Asma Irshad, PhD</w:t>
                      </w:r>
                    </w:p>
                    <w:p w:rsidR="007237F0" w:rsidRPr="00803734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7237F0" w:rsidRPr="00803734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</w:pPr>
                      <w:r w:rsidRPr="00803734"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>Religion: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Islam</w:t>
                      </w:r>
                    </w:p>
                    <w:p w:rsidR="007237F0" w:rsidRPr="006F6C75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4"/>
                          <w:szCs w:val="24"/>
                        </w:rPr>
                      </w:pPr>
                    </w:p>
                    <w:p w:rsidR="007237F0" w:rsidRPr="00803734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 w:rsidRPr="00803734"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>Nationality</w:t>
                      </w: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:</w:t>
                      </w:r>
                    </w:p>
                    <w:p w:rsidR="007237F0" w:rsidRPr="00C512EB" w:rsidRDefault="007237F0" w:rsidP="00C512EB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 w:rsidRPr="00803734">
                        <w:rPr>
                          <w:rFonts w:ascii="Verdana" w:hAnsi="Verdana"/>
                          <w:sz w:val="20"/>
                          <w:szCs w:val="24"/>
                        </w:rPr>
                        <w:t>Pakistani</w:t>
                      </w: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D43AFC"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  <w:t xml:space="preserve">All necessary documents </w:t>
                      </w:r>
                      <w: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  <w:t>will</w:t>
                      </w:r>
                      <w:r w:rsidRPr="00D43AFC"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  <w:t xml:space="preserve"> be provided on </w:t>
                      </w:r>
                      <w: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  <w:t>demand</w:t>
                      </w: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Pr="00535020" w:rsidRDefault="007237F0" w:rsidP="00404E4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7237F0" w:rsidRPr="008B280F" w:rsidRDefault="007237F0" w:rsidP="00404E4E">
                      <w:pPr>
                        <w:pBdr>
                          <w:top w:val="thinThickSmallGap" w:sz="36" w:space="10" w:color="622423"/>
                          <w:bottom w:val="thickThinSmallGap" w:sz="36" w:space="10" w:color="622423"/>
                        </w:pBdr>
                        <w:jc w:val="both"/>
                        <w:rPr>
                          <w:rFonts w:eastAsia="Times New Roman"/>
                          <w:i/>
                          <w:iCs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67296" w:rsidRPr="00676451" w:rsidRDefault="00167296" w:rsidP="00167296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4"/>
        </w:rPr>
      </w:pPr>
      <w:r w:rsidRPr="00676451">
        <w:rPr>
          <w:b/>
          <w:szCs w:val="24"/>
        </w:rPr>
        <w:t>Research Interests:</w:t>
      </w:r>
    </w:p>
    <w:p w:rsidR="00A178DB" w:rsidRDefault="00CB0078" w:rsidP="00CB0078">
      <w:pPr>
        <w:widowControl/>
        <w:jc w:val="both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0C18ED" w:rsidRPr="00676451">
        <w:rPr>
          <w:color w:val="000000"/>
          <w:sz w:val="22"/>
          <w:szCs w:val="24"/>
        </w:rPr>
        <w:t xml:space="preserve">IoT, </w:t>
      </w:r>
      <w:r w:rsidR="000C18ED">
        <w:rPr>
          <w:color w:val="000000"/>
          <w:sz w:val="22"/>
          <w:szCs w:val="24"/>
        </w:rPr>
        <w:t xml:space="preserve">Cloud computing, Wireless Sensor Networks, </w:t>
      </w:r>
      <w:r w:rsidR="00670941">
        <w:rPr>
          <w:color w:val="000000"/>
          <w:sz w:val="22"/>
          <w:szCs w:val="24"/>
        </w:rPr>
        <w:t xml:space="preserve">Cyber security, </w:t>
      </w:r>
      <w:r w:rsidR="000D777D">
        <w:rPr>
          <w:color w:val="000000"/>
          <w:szCs w:val="24"/>
        </w:rPr>
        <w:t xml:space="preserve">Image Processing, Computer Vision, </w:t>
      </w:r>
      <w:r w:rsidR="00A26665" w:rsidRPr="00676451">
        <w:rPr>
          <w:color w:val="000000"/>
          <w:sz w:val="22"/>
          <w:szCs w:val="24"/>
        </w:rPr>
        <w:t xml:space="preserve">Natural Language Processing, </w:t>
      </w:r>
      <w:r w:rsidR="00EB58F9" w:rsidRPr="00676451">
        <w:rPr>
          <w:color w:val="000000"/>
          <w:sz w:val="22"/>
          <w:szCs w:val="24"/>
        </w:rPr>
        <w:t>Machine learning, Data Science, Biological Computing, Software Engineering,</w:t>
      </w:r>
      <w:r w:rsidRPr="00676451">
        <w:rPr>
          <w:color w:val="000000"/>
          <w:sz w:val="22"/>
          <w:szCs w:val="24"/>
        </w:rPr>
        <w:t xml:space="preserve"> </w:t>
      </w:r>
      <w:r w:rsidR="005F3A70" w:rsidRPr="00676451">
        <w:rPr>
          <w:color w:val="000000"/>
          <w:sz w:val="22"/>
          <w:szCs w:val="24"/>
        </w:rPr>
        <w:t>Artificial Intelligence</w:t>
      </w:r>
      <w:r w:rsidR="006A37D2">
        <w:rPr>
          <w:color w:val="000000"/>
          <w:sz w:val="22"/>
          <w:szCs w:val="24"/>
        </w:rPr>
        <w:t>, Digital healthcare, Precision in Agriculture</w:t>
      </w:r>
      <w:r w:rsidR="00F22258">
        <w:rPr>
          <w:color w:val="000000"/>
          <w:sz w:val="22"/>
          <w:szCs w:val="24"/>
        </w:rPr>
        <w:t xml:space="preserve">, </w:t>
      </w:r>
      <w:r w:rsidR="000C31FC">
        <w:rPr>
          <w:color w:val="000000"/>
          <w:sz w:val="22"/>
          <w:szCs w:val="24"/>
        </w:rPr>
        <w:t>Robotic</w:t>
      </w:r>
    </w:p>
    <w:p w:rsidR="000C2CE8" w:rsidRPr="005E3BE9" w:rsidRDefault="000C2CE8" w:rsidP="00056E99">
      <w:pPr>
        <w:widowControl/>
        <w:rPr>
          <w:rFonts w:ascii="Arial" w:eastAsia="Times New Roman" w:hAnsi="Arial" w:cs="Arial"/>
          <w:color w:val="000000"/>
          <w:kern w:val="0"/>
          <w:sz w:val="18"/>
          <w:szCs w:val="18"/>
          <w:lang w:eastAsia="en-US"/>
        </w:rPr>
      </w:pPr>
    </w:p>
    <w:p w:rsidR="00A178DB" w:rsidRPr="00676451" w:rsidRDefault="00A178DB" w:rsidP="00F869F4">
      <w:pPr>
        <w:shd w:val="clear" w:color="auto" w:fill="C6D9F1"/>
        <w:jc w:val="both"/>
        <w:rPr>
          <w:b/>
          <w:szCs w:val="24"/>
        </w:rPr>
      </w:pPr>
      <w:r w:rsidRPr="00676451">
        <w:rPr>
          <w:b/>
          <w:szCs w:val="24"/>
        </w:rPr>
        <w:t>QUALIFICATION:</w:t>
      </w:r>
    </w:p>
    <w:p w:rsidR="002D1A25" w:rsidRDefault="002D1A25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E86234" w:rsidRPr="00676451" w:rsidRDefault="00E86234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>PhD (Computer Science)                                                                 Session: 2016-20</w:t>
      </w:r>
      <w:r w:rsidR="0086209C" w:rsidRPr="00676451">
        <w:rPr>
          <w:rFonts w:ascii="Times New Roman" w:hAnsi="Times New Roman"/>
          <w:b/>
          <w:bCs/>
          <w:sz w:val="22"/>
          <w:szCs w:val="22"/>
          <w:u w:val="single"/>
        </w:rPr>
        <w:t>2</w:t>
      </w:r>
      <w:r w:rsidR="001C1F40">
        <w:rPr>
          <w:rFonts w:ascii="Times New Roman" w:hAnsi="Times New Roman"/>
          <w:b/>
          <w:bCs/>
          <w:sz w:val="22"/>
          <w:szCs w:val="22"/>
          <w:u w:val="single"/>
        </w:rPr>
        <w:t>3</w:t>
      </w:r>
    </w:p>
    <w:p w:rsidR="00E86234" w:rsidRPr="00676451" w:rsidRDefault="00E86234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bCs/>
          <w:sz w:val="22"/>
          <w:szCs w:val="22"/>
        </w:rPr>
        <w:t xml:space="preserve">              </w:t>
      </w:r>
      <w:r w:rsidRPr="00676451">
        <w:rPr>
          <w:rFonts w:ascii="Times New Roman" w:hAnsi="Times New Roman"/>
          <w:b/>
          <w:bCs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>Institute: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</w:r>
      <w:bookmarkStart w:id="2" w:name="OLE_LINK184"/>
      <w:bookmarkStart w:id="3" w:name="OLE_LINK185"/>
      <w:r w:rsidR="009E0CCE" w:rsidRPr="00676451">
        <w:rPr>
          <w:rFonts w:ascii="Times New Roman" w:hAnsi="Times New Roman"/>
          <w:b/>
          <w:sz w:val="22"/>
          <w:szCs w:val="22"/>
        </w:rPr>
        <w:t>The Islamia</w:t>
      </w:r>
      <w:r w:rsidRPr="00676451">
        <w:rPr>
          <w:rFonts w:ascii="Times New Roman" w:hAnsi="Times New Roman"/>
          <w:b/>
          <w:sz w:val="22"/>
          <w:szCs w:val="22"/>
        </w:rPr>
        <w:t xml:space="preserve"> University </w:t>
      </w:r>
      <w:r w:rsidR="009E0CCE" w:rsidRPr="00676451">
        <w:rPr>
          <w:rFonts w:ascii="Times New Roman" w:hAnsi="Times New Roman"/>
          <w:b/>
          <w:sz w:val="22"/>
          <w:szCs w:val="22"/>
        </w:rPr>
        <w:t>of Bahawalpur</w:t>
      </w:r>
      <w:r w:rsidRPr="00676451">
        <w:rPr>
          <w:rFonts w:ascii="Times New Roman" w:hAnsi="Times New Roman"/>
          <w:b/>
          <w:sz w:val="22"/>
          <w:szCs w:val="22"/>
        </w:rPr>
        <w:t xml:space="preserve"> </w:t>
      </w:r>
      <w:bookmarkEnd w:id="2"/>
      <w:bookmarkEnd w:id="3"/>
    </w:p>
    <w:p w:rsidR="00E86234" w:rsidRDefault="00E86234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Majors: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Computer Science</w:t>
      </w:r>
      <w:r w:rsidR="00C35763">
        <w:rPr>
          <w:rFonts w:ascii="Times New Roman" w:hAnsi="Times New Roman"/>
          <w:b/>
          <w:sz w:val="22"/>
          <w:szCs w:val="22"/>
        </w:rPr>
        <w:t xml:space="preserve"> </w:t>
      </w:r>
    </w:p>
    <w:p w:rsidR="00C35763" w:rsidRPr="00676451" w:rsidRDefault="00C35763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F24165">
        <w:rPr>
          <w:rFonts w:ascii="Times New Roman" w:hAnsi="Times New Roman"/>
          <w:b/>
          <w:sz w:val="22"/>
          <w:szCs w:val="22"/>
        </w:rPr>
        <w:t>CGPA</w:t>
      </w:r>
      <w:r w:rsidR="00F24165">
        <w:rPr>
          <w:rFonts w:ascii="Times New Roman" w:hAnsi="Times New Roman"/>
          <w:b/>
          <w:sz w:val="22"/>
          <w:szCs w:val="22"/>
        </w:rPr>
        <w:tab/>
      </w:r>
      <w:r w:rsidR="00F24165">
        <w:rPr>
          <w:rFonts w:ascii="Times New Roman" w:hAnsi="Times New Roman"/>
          <w:b/>
          <w:sz w:val="22"/>
          <w:szCs w:val="22"/>
        </w:rPr>
        <w:tab/>
      </w:r>
      <w:r w:rsidR="00F24165">
        <w:rPr>
          <w:rFonts w:ascii="Times New Roman" w:hAnsi="Times New Roman"/>
          <w:b/>
          <w:sz w:val="22"/>
          <w:szCs w:val="22"/>
        </w:rPr>
        <w:tab/>
      </w:r>
      <w:r w:rsidR="00010C3A">
        <w:rPr>
          <w:rFonts w:ascii="Times New Roman" w:hAnsi="Times New Roman"/>
          <w:b/>
          <w:sz w:val="22"/>
          <w:szCs w:val="22"/>
        </w:rPr>
        <w:t>Thesis submitted</w:t>
      </w:r>
    </w:p>
    <w:p w:rsidR="004E1416" w:rsidRPr="00676451" w:rsidRDefault="00E86234" w:rsidP="00F5319D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  <w:t xml:space="preserve">   </w:t>
      </w:r>
      <w:r w:rsidRPr="00676451">
        <w:rPr>
          <w:rFonts w:ascii="Times New Roman" w:hAnsi="Times New Roman"/>
          <w:b/>
          <w:sz w:val="22"/>
          <w:szCs w:val="22"/>
        </w:rPr>
        <w:tab/>
      </w:r>
    </w:p>
    <w:p w:rsidR="007C2783" w:rsidRPr="00676451" w:rsidRDefault="007C2783" w:rsidP="007C2783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ind w:left="2160"/>
        <w:jc w:val="left"/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</w:pPr>
      <w:r w:rsidRPr="00676451">
        <w:rPr>
          <w:rFonts w:ascii="Times New Roman" w:hAnsi="Times New Roman"/>
          <w:b/>
          <w:bCs/>
          <w:sz w:val="22"/>
          <w:szCs w:val="22"/>
        </w:rPr>
        <w:t xml:space="preserve">Thesis: </w:t>
      </w:r>
      <w:r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 xml:space="preserve">SMART HOMES IoT ENVIRONMENT ANOAMALY DETECTION </w:t>
      </w:r>
      <w:r w:rsidR="004E1416"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ab/>
      </w:r>
      <w:r w:rsidR="004E1416"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ab/>
      </w:r>
      <w:r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>USING MACHINE LEARNING</w:t>
      </w:r>
    </w:p>
    <w:p w:rsidR="007C2783" w:rsidRPr="00676451" w:rsidRDefault="007C2783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C70595" w:rsidRPr="00676451" w:rsidRDefault="00DC1C8E" w:rsidP="007C2783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>M</w:t>
      </w:r>
      <w:r w:rsidR="000D6F1E" w:rsidRPr="00676451">
        <w:rPr>
          <w:rFonts w:ascii="Times New Roman" w:hAnsi="Times New Roman"/>
          <w:b/>
          <w:bCs/>
          <w:sz w:val="22"/>
          <w:szCs w:val="22"/>
          <w:u w:val="single"/>
        </w:rPr>
        <w:t>S</w:t>
      </w:r>
      <w:r w:rsidR="00F97005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="000D6F1E" w:rsidRPr="00676451">
        <w:rPr>
          <w:rFonts w:ascii="Times New Roman" w:hAnsi="Times New Roman"/>
          <w:b/>
          <w:bCs/>
          <w:sz w:val="22"/>
          <w:szCs w:val="22"/>
          <w:u w:val="single"/>
        </w:rPr>
        <w:t>(C</w:t>
      </w:r>
      <w:r w:rsidR="00141660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omputer </w:t>
      </w:r>
      <w:r w:rsidR="000D6F1E" w:rsidRPr="00676451">
        <w:rPr>
          <w:rFonts w:ascii="Times New Roman" w:hAnsi="Times New Roman"/>
          <w:b/>
          <w:bCs/>
          <w:sz w:val="22"/>
          <w:szCs w:val="22"/>
          <w:u w:val="single"/>
        </w:rPr>
        <w:t>S</w:t>
      </w:r>
      <w:r w:rsidR="00141660" w:rsidRPr="00676451">
        <w:rPr>
          <w:rFonts w:ascii="Times New Roman" w:hAnsi="Times New Roman"/>
          <w:b/>
          <w:bCs/>
          <w:sz w:val="22"/>
          <w:szCs w:val="22"/>
          <w:u w:val="single"/>
        </w:rPr>
        <w:t>cience</w:t>
      </w:r>
      <w:r w:rsidR="000D6F1E" w:rsidRPr="00676451">
        <w:rPr>
          <w:rFonts w:ascii="Times New Roman" w:hAnsi="Times New Roman"/>
          <w:b/>
          <w:bCs/>
          <w:sz w:val="22"/>
          <w:szCs w:val="22"/>
          <w:u w:val="single"/>
        </w:rPr>
        <w:t>)</w:t>
      </w:r>
      <w:r w:rsidR="009B01C9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</w:t>
      </w:r>
      <w:r w:rsidR="00C70595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</w:t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</w:t>
      </w:r>
      <w:r w:rsidR="004322CB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="00E86234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          </w:t>
      </w:r>
      <w:r w:rsidR="004322CB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</w:t>
      </w:r>
      <w:r w:rsidR="00BA0EB3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</w:t>
      </w:r>
      <w:r w:rsidR="00C70595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Session:</w:t>
      </w:r>
      <w:r w:rsidR="00E86234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="00C70595" w:rsidRPr="00676451">
        <w:rPr>
          <w:rFonts w:ascii="Times New Roman" w:hAnsi="Times New Roman"/>
          <w:b/>
          <w:bCs/>
          <w:sz w:val="22"/>
          <w:szCs w:val="22"/>
          <w:u w:val="single"/>
        </w:rPr>
        <w:t>2013-2015</w:t>
      </w:r>
      <w:r w:rsidR="00C70595" w:rsidRPr="00676451">
        <w:rPr>
          <w:rFonts w:ascii="Times New Roman" w:hAnsi="Times New Roman"/>
          <w:b/>
          <w:bCs/>
          <w:sz w:val="22"/>
          <w:szCs w:val="22"/>
        </w:rPr>
        <w:t xml:space="preserve">      </w:t>
      </w:r>
    </w:p>
    <w:p w:rsidR="00C70595" w:rsidRPr="00676451" w:rsidRDefault="00C70595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bCs/>
          <w:sz w:val="22"/>
          <w:szCs w:val="22"/>
        </w:rPr>
        <w:t xml:space="preserve">        </w:t>
      </w:r>
      <w:r w:rsidR="004322CB" w:rsidRPr="00676451">
        <w:rPr>
          <w:rFonts w:ascii="Times New Roman" w:hAnsi="Times New Roman"/>
          <w:b/>
          <w:bCs/>
          <w:sz w:val="22"/>
          <w:szCs w:val="22"/>
        </w:rPr>
        <w:t xml:space="preserve">   </w:t>
      </w:r>
      <w:r w:rsidRPr="00676451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184DFF" w:rsidRPr="00676451">
        <w:rPr>
          <w:rFonts w:ascii="Times New Roman" w:hAnsi="Times New Roman"/>
          <w:b/>
          <w:bCs/>
          <w:sz w:val="22"/>
          <w:szCs w:val="22"/>
        </w:rPr>
        <w:tab/>
      </w:r>
      <w:bookmarkStart w:id="4" w:name="OLE_LINK105"/>
      <w:bookmarkStart w:id="5" w:name="OLE_LINK106"/>
      <w:r w:rsidRPr="00676451">
        <w:rPr>
          <w:rFonts w:ascii="Times New Roman" w:hAnsi="Times New Roman"/>
          <w:b/>
          <w:sz w:val="22"/>
          <w:szCs w:val="22"/>
        </w:rPr>
        <w:t>Institute: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</w:r>
      <w:bookmarkStart w:id="6" w:name="OLE_LINK186"/>
      <w:bookmarkStart w:id="7" w:name="OLE_LINK187"/>
      <w:r w:rsidR="000D6F1E" w:rsidRPr="00676451">
        <w:rPr>
          <w:rFonts w:ascii="Times New Roman" w:hAnsi="Times New Roman"/>
          <w:b/>
          <w:sz w:val="22"/>
          <w:szCs w:val="22"/>
        </w:rPr>
        <w:t xml:space="preserve">The Islamia </w:t>
      </w:r>
      <w:r w:rsidRPr="00676451">
        <w:rPr>
          <w:rFonts w:ascii="Times New Roman" w:hAnsi="Times New Roman"/>
          <w:b/>
          <w:sz w:val="22"/>
          <w:szCs w:val="22"/>
        </w:rPr>
        <w:t xml:space="preserve">University </w:t>
      </w:r>
      <w:r w:rsidR="00752D03" w:rsidRPr="00676451">
        <w:rPr>
          <w:rFonts w:ascii="Times New Roman" w:hAnsi="Times New Roman"/>
          <w:b/>
          <w:sz w:val="22"/>
          <w:szCs w:val="22"/>
        </w:rPr>
        <w:t xml:space="preserve">of </w:t>
      </w:r>
      <w:r w:rsidR="000D6F1E" w:rsidRPr="00676451">
        <w:rPr>
          <w:rFonts w:ascii="Times New Roman" w:hAnsi="Times New Roman"/>
          <w:b/>
          <w:sz w:val="22"/>
          <w:szCs w:val="22"/>
        </w:rPr>
        <w:t>Bahawalpur</w:t>
      </w:r>
      <w:r w:rsidRPr="00676451">
        <w:rPr>
          <w:rFonts w:ascii="Times New Roman" w:hAnsi="Times New Roman"/>
          <w:b/>
          <w:sz w:val="22"/>
          <w:szCs w:val="22"/>
        </w:rPr>
        <w:t xml:space="preserve"> (</w:t>
      </w:r>
      <w:r w:rsidR="000D6F1E" w:rsidRPr="00676451">
        <w:rPr>
          <w:rFonts w:ascii="Times New Roman" w:hAnsi="Times New Roman"/>
          <w:b/>
          <w:sz w:val="22"/>
          <w:szCs w:val="22"/>
        </w:rPr>
        <w:t>IUB</w:t>
      </w:r>
      <w:r w:rsidRPr="00676451">
        <w:rPr>
          <w:rFonts w:ascii="Times New Roman" w:hAnsi="Times New Roman"/>
          <w:b/>
          <w:sz w:val="22"/>
          <w:szCs w:val="22"/>
        </w:rPr>
        <w:t xml:space="preserve">) </w:t>
      </w:r>
      <w:bookmarkEnd w:id="4"/>
      <w:bookmarkEnd w:id="5"/>
      <w:bookmarkEnd w:id="6"/>
      <w:bookmarkEnd w:id="7"/>
    </w:p>
    <w:p w:rsidR="00C70595" w:rsidRPr="00676451" w:rsidRDefault="00C70595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Majors: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="000D6F1E" w:rsidRPr="00676451">
        <w:rPr>
          <w:rFonts w:ascii="Times New Roman" w:hAnsi="Times New Roman"/>
          <w:b/>
          <w:sz w:val="22"/>
          <w:szCs w:val="22"/>
        </w:rPr>
        <w:t>Computer Science</w:t>
      </w:r>
    </w:p>
    <w:p w:rsidR="00DC1C8E" w:rsidRPr="00676451" w:rsidRDefault="00DC1C8E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  <w:t xml:space="preserve">   </w:t>
      </w:r>
      <w:r w:rsidR="00184DFF"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>CGPA: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3.</w:t>
      </w:r>
      <w:r w:rsidR="000D6F1E" w:rsidRPr="00676451">
        <w:rPr>
          <w:rFonts w:ascii="Times New Roman" w:hAnsi="Times New Roman"/>
          <w:b/>
          <w:sz w:val="22"/>
          <w:szCs w:val="22"/>
        </w:rPr>
        <w:t>54</w:t>
      </w:r>
      <w:r w:rsidR="00F97005" w:rsidRPr="00676451">
        <w:rPr>
          <w:rFonts w:ascii="Times New Roman" w:hAnsi="Times New Roman"/>
          <w:b/>
          <w:sz w:val="22"/>
          <w:szCs w:val="22"/>
        </w:rPr>
        <w:t xml:space="preserve"> </w:t>
      </w:r>
      <w:r w:rsidRPr="00676451">
        <w:rPr>
          <w:rFonts w:ascii="Times New Roman" w:hAnsi="Times New Roman"/>
          <w:b/>
          <w:sz w:val="22"/>
          <w:szCs w:val="22"/>
        </w:rPr>
        <w:t>/</w:t>
      </w:r>
      <w:r w:rsidR="00F97005" w:rsidRPr="00676451">
        <w:rPr>
          <w:rFonts w:ascii="Times New Roman" w:hAnsi="Times New Roman"/>
          <w:b/>
          <w:sz w:val="22"/>
          <w:szCs w:val="22"/>
        </w:rPr>
        <w:t xml:space="preserve"> </w:t>
      </w:r>
      <w:r w:rsidRPr="00676451">
        <w:rPr>
          <w:rFonts w:ascii="Times New Roman" w:hAnsi="Times New Roman"/>
          <w:b/>
          <w:sz w:val="22"/>
          <w:szCs w:val="22"/>
        </w:rPr>
        <w:t>4</w:t>
      </w:r>
      <w:r w:rsidR="00F97005" w:rsidRPr="00676451">
        <w:rPr>
          <w:rFonts w:ascii="Times New Roman" w:hAnsi="Times New Roman"/>
          <w:b/>
          <w:sz w:val="22"/>
          <w:szCs w:val="22"/>
        </w:rPr>
        <w:t>.00</w:t>
      </w:r>
      <w:r w:rsidR="006D1F24" w:rsidRPr="00676451">
        <w:rPr>
          <w:rFonts w:ascii="Times New Roman" w:hAnsi="Times New Roman"/>
          <w:b/>
          <w:sz w:val="22"/>
          <w:szCs w:val="22"/>
        </w:rPr>
        <w:t xml:space="preserve"> </w:t>
      </w:r>
    </w:p>
    <w:p w:rsidR="00F97005" w:rsidRPr="00676451" w:rsidRDefault="00F97005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</w:p>
    <w:p w:rsidR="000D6F1E" w:rsidRPr="00676451" w:rsidRDefault="00D20C79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ind w:left="2160"/>
        <w:jc w:val="left"/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</w:pPr>
      <w:r w:rsidRPr="00676451">
        <w:rPr>
          <w:rFonts w:ascii="Times New Roman" w:hAnsi="Times New Roman"/>
          <w:b/>
          <w:bCs/>
          <w:sz w:val="22"/>
          <w:szCs w:val="22"/>
        </w:rPr>
        <w:t xml:space="preserve">             </w:t>
      </w:r>
      <w:bookmarkStart w:id="8" w:name="OLE_LINK25"/>
      <w:bookmarkStart w:id="9" w:name="OLE_LINK100"/>
      <w:bookmarkStart w:id="10" w:name="OLE_LINK284"/>
      <w:r w:rsidRPr="00676451">
        <w:rPr>
          <w:rFonts w:ascii="Times New Roman" w:hAnsi="Times New Roman"/>
          <w:b/>
          <w:bCs/>
          <w:sz w:val="22"/>
          <w:szCs w:val="22"/>
        </w:rPr>
        <w:t>Thesis:</w:t>
      </w:r>
      <w:r w:rsidR="000D6F1E" w:rsidRPr="00676451">
        <w:rPr>
          <w:rFonts w:ascii="Times New Roman" w:hAnsi="Times New Roman"/>
          <w:b/>
          <w:bCs/>
          <w:sz w:val="22"/>
          <w:szCs w:val="22"/>
        </w:rPr>
        <w:t xml:space="preserve"> </w:t>
      </w:r>
      <w:bookmarkStart w:id="11" w:name="OLE_LINK88"/>
      <w:bookmarkStart w:id="12" w:name="OLE_LINK89"/>
      <w:bookmarkStart w:id="13" w:name="OLE_LINK59"/>
      <w:bookmarkStart w:id="14" w:name="OLE_LINK60"/>
      <w:r w:rsidR="000D6F1E"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 xml:space="preserve">Generating EXPRESS Data Modelling Using Natural Language </w:t>
      </w:r>
      <w:bookmarkEnd w:id="11"/>
      <w:bookmarkEnd w:id="12"/>
    </w:p>
    <w:p w:rsidR="00EF06AA" w:rsidRPr="00676451" w:rsidRDefault="000D6F1E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ind w:left="2160"/>
        <w:jc w:val="left"/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</w:pPr>
      <w:r w:rsidRPr="00676451">
        <w:rPr>
          <w:rFonts w:ascii="Times New Roman" w:hAnsi="Times New Roman"/>
          <w:b/>
          <w:bCs/>
          <w:sz w:val="22"/>
          <w:szCs w:val="22"/>
        </w:rPr>
        <w:tab/>
      </w:r>
      <w:r w:rsidRPr="00676451">
        <w:rPr>
          <w:rFonts w:ascii="Times New Roman" w:hAnsi="Times New Roman"/>
          <w:b/>
          <w:bCs/>
          <w:sz w:val="22"/>
          <w:szCs w:val="22"/>
        </w:rPr>
        <w:tab/>
      </w:r>
      <w:r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>(Semantic Business Vocabulary Rules)</w:t>
      </w:r>
      <w:r w:rsidR="00BA0EB3" w:rsidRPr="00676451">
        <w:rPr>
          <w:rFonts w:ascii="Times New Roman" w:eastAsia="SimSun" w:hAnsi="Times New Roman"/>
          <w:spacing w:val="0"/>
          <w:kern w:val="2"/>
          <w:sz w:val="22"/>
          <w:szCs w:val="22"/>
          <w:lang w:val="en-US" w:eastAsia="zh-CN"/>
        </w:rPr>
        <w:t xml:space="preserve">. </w:t>
      </w:r>
    </w:p>
    <w:bookmarkEnd w:id="8"/>
    <w:bookmarkEnd w:id="9"/>
    <w:bookmarkEnd w:id="10"/>
    <w:bookmarkEnd w:id="13"/>
    <w:bookmarkEnd w:id="14"/>
    <w:p w:rsidR="00F5319D" w:rsidRDefault="00F5319D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MCS (Computer Science)                     </w:t>
      </w:r>
      <w:r w:rsidR="00E86234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       </w:t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         </w:t>
      </w:r>
      <w:r w:rsidRPr="00676451">
        <w:rPr>
          <w:rFonts w:ascii="Times New Roman" w:hAnsi="Times New Roman"/>
          <w:b/>
          <w:sz w:val="22"/>
          <w:szCs w:val="22"/>
          <w:u w:val="single"/>
        </w:rPr>
        <w:t>Session: 2009-2011</w:t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sz w:val="22"/>
          <w:szCs w:val="22"/>
        </w:rPr>
      </w:pPr>
      <w:r w:rsidRPr="00676451">
        <w:rPr>
          <w:rFonts w:ascii="Times New Roman" w:hAnsi="Times New Roman"/>
          <w:sz w:val="22"/>
          <w:szCs w:val="22"/>
        </w:rPr>
        <w:tab/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sz w:val="22"/>
          <w:szCs w:val="22"/>
        </w:rPr>
        <w:tab/>
      </w:r>
      <w:r w:rsidRPr="00676451">
        <w:rPr>
          <w:rFonts w:ascii="Times New Roman" w:hAnsi="Times New Roman"/>
          <w:sz w:val="22"/>
          <w:szCs w:val="22"/>
        </w:rPr>
        <w:tab/>
      </w:r>
      <w:r w:rsidR="00676451">
        <w:rPr>
          <w:rFonts w:ascii="Times New Roman" w:hAnsi="Times New Roman"/>
          <w:b/>
          <w:sz w:val="22"/>
          <w:szCs w:val="22"/>
        </w:rPr>
        <w:t>Institute:</w:t>
      </w:r>
      <w:r w:rsidR="00676451">
        <w:rPr>
          <w:rFonts w:ascii="Times New Roman" w:hAnsi="Times New Roman"/>
          <w:b/>
          <w:sz w:val="22"/>
          <w:szCs w:val="22"/>
        </w:rPr>
        <w:tab/>
      </w:r>
      <w:r w:rsid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 xml:space="preserve">The Islamia University </w:t>
      </w:r>
      <w:r w:rsidR="00752D03" w:rsidRPr="00676451">
        <w:rPr>
          <w:rFonts w:ascii="Times New Roman" w:hAnsi="Times New Roman"/>
          <w:b/>
          <w:sz w:val="22"/>
          <w:szCs w:val="22"/>
        </w:rPr>
        <w:t xml:space="preserve">of </w:t>
      </w:r>
      <w:r w:rsidRPr="00676451">
        <w:rPr>
          <w:rFonts w:ascii="Times New Roman" w:hAnsi="Times New Roman"/>
          <w:b/>
          <w:sz w:val="22"/>
          <w:szCs w:val="22"/>
        </w:rPr>
        <w:t>Bahawalpur (IUB)</w:t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Majors:</w:t>
      </w:r>
      <w:r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ab/>
        <w:t>Computer Science</w:t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  <w:t xml:space="preserve">   </w:t>
      </w:r>
      <w:r w:rsidR="00184DFF"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 xml:space="preserve">CGPA:                          </w:t>
      </w:r>
      <w:r w:rsidR="00E86234"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>3.26/4</w:t>
      </w:r>
    </w:p>
    <w:p w:rsidR="00F5319D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 xml:space="preserve">             </w:t>
      </w:r>
    </w:p>
    <w:p w:rsidR="00EF06AA" w:rsidRPr="00676451" w:rsidRDefault="00F5319D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bookmarkStart w:id="15" w:name="OLE_LINK227"/>
      <w:bookmarkStart w:id="16" w:name="OLE_LINK232"/>
      <w:bookmarkStart w:id="17" w:name="OLE_LINK283"/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EF06AA" w:rsidRPr="00676451">
        <w:rPr>
          <w:rFonts w:ascii="Times New Roman" w:hAnsi="Times New Roman"/>
          <w:b/>
          <w:sz w:val="22"/>
          <w:szCs w:val="22"/>
        </w:rPr>
        <w:t>Project:</w:t>
      </w:r>
      <w:r w:rsidR="00EF06AA" w:rsidRPr="00676451">
        <w:rPr>
          <w:rFonts w:ascii="Times New Roman" w:hAnsi="Times New Roman"/>
          <w:sz w:val="22"/>
          <w:szCs w:val="22"/>
        </w:rPr>
        <w:t xml:space="preserve"> </w:t>
      </w:r>
      <w:bookmarkStart w:id="18" w:name="OLE_LINK14"/>
      <w:bookmarkStart w:id="19" w:name="OLE_LINK15"/>
      <w:bookmarkStart w:id="20" w:name="OLE_LINK49"/>
      <w:r w:rsidR="00EF06AA" w:rsidRPr="00676451">
        <w:rPr>
          <w:rFonts w:ascii="Times New Roman" w:hAnsi="Times New Roman"/>
          <w:sz w:val="22"/>
          <w:szCs w:val="22"/>
        </w:rPr>
        <w:t>Website on “Online Medicine Distribution Company”</w:t>
      </w:r>
      <w:bookmarkEnd w:id="15"/>
      <w:bookmarkEnd w:id="16"/>
      <w:bookmarkEnd w:id="17"/>
      <w:bookmarkEnd w:id="18"/>
      <w:bookmarkEnd w:id="19"/>
      <w:bookmarkEnd w:id="20"/>
    </w:p>
    <w:p w:rsidR="00F5319D" w:rsidRDefault="00F5319D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BSc </w:t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ab/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ab/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ab/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ab/>
      </w:r>
      <w:r w:rsidR="00E86234"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</w:t>
      </w:r>
      <w:r w:rsidRPr="00676451">
        <w:rPr>
          <w:rFonts w:ascii="Times New Roman" w:hAnsi="Times New Roman"/>
          <w:b/>
          <w:bCs/>
          <w:sz w:val="22"/>
          <w:szCs w:val="22"/>
          <w:u w:val="single"/>
        </w:rPr>
        <w:t xml:space="preserve">                                          </w:t>
      </w:r>
      <w:r w:rsidRPr="00676451">
        <w:rPr>
          <w:rFonts w:ascii="Times New Roman" w:hAnsi="Times New Roman"/>
          <w:b/>
          <w:sz w:val="22"/>
          <w:szCs w:val="22"/>
          <w:u w:val="single"/>
        </w:rPr>
        <w:t>Session: 2007-2009</w:t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sz w:val="22"/>
          <w:szCs w:val="22"/>
        </w:rPr>
      </w:pPr>
      <w:r w:rsidRPr="00676451">
        <w:rPr>
          <w:rFonts w:ascii="Times New Roman" w:hAnsi="Times New Roman"/>
          <w:sz w:val="22"/>
          <w:szCs w:val="22"/>
        </w:rPr>
        <w:tab/>
      </w:r>
    </w:p>
    <w:p w:rsidR="00EF06AA" w:rsidRPr="00676451" w:rsidRDefault="00EF06AA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sz w:val="22"/>
          <w:szCs w:val="22"/>
        </w:rPr>
        <w:tab/>
      </w:r>
      <w:r w:rsidRPr="00676451">
        <w:rPr>
          <w:rFonts w:ascii="Times New Roman" w:hAnsi="Times New Roman"/>
          <w:sz w:val="22"/>
          <w:szCs w:val="22"/>
        </w:rPr>
        <w:tab/>
      </w:r>
      <w:r w:rsidR="00676451">
        <w:rPr>
          <w:rFonts w:ascii="Times New Roman" w:hAnsi="Times New Roman"/>
          <w:b/>
          <w:sz w:val="22"/>
          <w:szCs w:val="22"/>
        </w:rPr>
        <w:t>Institute:</w:t>
      </w:r>
      <w:r w:rsidR="00676451">
        <w:rPr>
          <w:rFonts w:ascii="Times New Roman" w:hAnsi="Times New Roman"/>
          <w:b/>
          <w:sz w:val="22"/>
          <w:szCs w:val="22"/>
        </w:rPr>
        <w:tab/>
        <w:t xml:space="preserve">          </w:t>
      </w:r>
      <w:r w:rsid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>The Islamia University</w:t>
      </w:r>
      <w:r w:rsidR="00752D03" w:rsidRPr="00676451">
        <w:rPr>
          <w:rFonts w:ascii="Times New Roman" w:hAnsi="Times New Roman"/>
          <w:b/>
          <w:sz w:val="22"/>
          <w:szCs w:val="22"/>
        </w:rPr>
        <w:t xml:space="preserve"> of</w:t>
      </w:r>
      <w:r w:rsidRPr="00676451">
        <w:rPr>
          <w:rFonts w:ascii="Times New Roman" w:hAnsi="Times New Roman"/>
          <w:b/>
          <w:sz w:val="22"/>
          <w:szCs w:val="22"/>
        </w:rPr>
        <w:t xml:space="preserve"> Bahawalpur (IUB)</w:t>
      </w:r>
    </w:p>
    <w:p w:rsidR="00EF06AA" w:rsidRPr="00676451" w:rsidRDefault="00676451" w:rsidP="00E86234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Majors:</w:t>
      </w:r>
      <w:r>
        <w:rPr>
          <w:rFonts w:ascii="Times New Roman" w:hAnsi="Times New Roman"/>
          <w:b/>
          <w:sz w:val="22"/>
          <w:szCs w:val="22"/>
        </w:rPr>
        <w:tab/>
        <w:t xml:space="preserve">          </w:t>
      </w:r>
      <w:r>
        <w:rPr>
          <w:rFonts w:ascii="Times New Roman" w:hAnsi="Times New Roman"/>
          <w:b/>
          <w:sz w:val="22"/>
          <w:szCs w:val="22"/>
        </w:rPr>
        <w:tab/>
      </w:r>
      <w:r w:rsidR="00DA7B1D" w:rsidRPr="00676451">
        <w:rPr>
          <w:rFonts w:ascii="Times New Roman" w:hAnsi="Times New Roman"/>
          <w:b/>
          <w:sz w:val="22"/>
          <w:szCs w:val="22"/>
        </w:rPr>
        <w:t>(Computer, Economics)</w:t>
      </w:r>
    </w:p>
    <w:p w:rsidR="00DA7B1D" w:rsidRPr="00C7115F" w:rsidRDefault="00EF06AA" w:rsidP="00C7115F">
      <w:pPr>
        <w:pStyle w:val="Achievement"/>
        <w:numPr>
          <w:ilvl w:val="0"/>
          <w:numId w:val="0"/>
        </w:numPr>
        <w:tabs>
          <w:tab w:val="num" w:pos="540"/>
        </w:tabs>
        <w:spacing w:after="0" w:line="240" w:lineRule="auto"/>
        <w:ind w:left="720" w:hanging="720"/>
        <w:jc w:val="left"/>
        <w:rPr>
          <w:rFonts w:ascii="Times New Roman" w:hAnsi="Times New Roman"/>
          <w:b/>
          <w:sz w:val="22"/>
          <w:szCs w:val="22"/>
        </w:rPr>
      </w:pPr>
      <w:r w:rsidRPr="00676451">
        <w:rPr>
          <w:rFonts w:ascii="Times New Roman" w:hAnsi="Times New Roman"/>
          <w:b/>
          <w:sz w:val="22"/>
          <w:szCs w:val="22"/>
        </w:rPr>
        <w:tab/>
        <w:t xml:space="preserve">   </w:t>
      </w:r>
      <w:r w:rsidR="00184DFF" w:rsidRPr="00676451">
        <w:rPr>
          <w:rFonts w:ascii="Times New Roman" w:hAnsi="Times New Roman"/>
          <w:b/>
          <w:sz w:val="22"/>
          <w:szCs w:val="22"/>
        </w:rPr>
        <w:tab/>
      </w:r>
      <w:r w:rsidRPr="00676451">
        <w:rPr>
          <w:rFonts w:ascii="Times New Roman" w:hAnsi="Times New Roman"/>
          <w:b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page" w:tblpX="4346" w:tblpY="477"/>
        <w:tblW w:w="0" w:type="auto"/>
        <w:tblLook w:val="04A0" w:firstRow="1" w:lastRow="0" w:firstColumn="1" w:lastColumn="0" w:noHBand="0" w:noVBand="1"/>
      </w:tblPr>
      <w:tblGrid>
        <w:gridCol w:w="3241"/>
        <w:gridCol w:w="4069"/>
      </w:tblGrid>
      <w:tr w:rsidR="00676451" w:rsidTr="00676451">
        <w:trPr>
          <w:trHeight w:val="165"/>
        </w:trPr>
        <w:tc>
          <w:tcPr>
            <w:tcW w:w="3241" w:type="dxa"/>
          </w:tcPr>
          <w:p w:rsidR="00676451" w:rsidRDefault="00676451" w:rsidP="00676451">
            <w:pPr>
              <w:jc w:val="center"/>
              <w:rPr>
                <w:b/>
                <w:sz w:val="22"/>
                <w:szCs w:val="24"/>
              </w:rPr>
            </w:pPr>
            <w:bookmarkStart w:id="21" w:name="OLE_LINK145"/>
            <w:bookmarkStart w:id="22" w:name="OLE_LINK146"/>
            <w:bookmarkStart w:id="23" w:name="OLE_LINK143"/>
            <w:bookmarkStart w:id="24" w:name="OLE_LINK144"/>
            <w:r>
              <w:rPr>
                <w:b/>
                <w:sz w:val="22"/>
                <w:szCs w:val="24"/>
              </w:rPr>
              <w:t>MS (CS)</w:t>
            </w:r>
          </w:p>
        </w:tc>
        <w:tc>
          <w:tcPr>
            <w:tcW w:w="4069" w:type="dxa"/>
          </w:tcPr>
          <w:p w:rsidR="00676451" w:rsidRDefault="00676451" w:rsidP="00676451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PhD (CS)</w:t>
            </w:r>
          </w:p>
        </w:tc>
      </w:tr>
      <w:tr w:rsidR="00676451" w:rsidTr="00676451">
        <w:trPr>
          <w:trHeight w:val="16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Software Design &amp; Architecture</w:t>
            </w:r>
          </w:p>
        </w:tc>
        <w:tc>
          <w:tcPr>
            <w:tcW w:w="4069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 xml:space="preserve">Special Topics in Modeling and Simulations </w:t>
            </w:r>
          </w:p>
        </w:tc>
      </w:tr>
      <w:tr w:rsidR="00676451" w:rsidTr="00676451">
        <w:trPr>
          <w:trHeight w:val="15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Advance Operating System</w:t>
            </w:r>
          </w:p>
        </w:tc>
        <w:tc>
          <w:tcPr>
            <w:tcW w:w="4069" w:type="dxa"/>
          </w:tcPr>
          <w:p w:rsidR="00676451" w:rsidRDefault="00676451" w:rsidP="00676451">
            <w:pPr>
              <w:rPr>
                <w:b/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 xml:space="preserve">Advances in </w:t>
            </w:r>
            <w:bookmarkStart w:id="25" w:name="OLE_LINK147"/>
            <w:bookmarkStart w:id="26" w:name="OLE_LINK148"/>
            <w:bookmarkStart w:id="27" w:name="OLE_LINK149"/>
            <w:r w:rsidRPr="0097322E">
              <w:rPr>
                <w:sz w:val="22"/>
                <w:szCs w:val="24"/>
              </w:rPr>
              <w:t xml:space="preserve">Intelligent Systems </w:t>
            </w:r>
            <w:bookmarkEnd w:id="25"/>
            <w:bookmarkEnd w:id="26"/>
            <w:bookmarkEnd w:id="27"/>
          </w:p>
        </w:tc>
      </w:tr>
      <w:tr w:rsidR="00676451" w:rsidTr="00676451">
        <w:trPr>
          <w:trHeight w:val="16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Advance Computer Networks</w:t>
            </w:r>
          </w:p>
        </w:tc>
        <w:tc>
          <w:tcPr>
            <w:tcW w:w="4069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Research Trends in</w:t>
            </w:r>
            <w:r>
              <w:rPr>
                <w:sz w:val="22"/>
                <w:szCs w:val="24"/>
              </w:rPr>
              <w:t xml:space="preserve"> Artificial Intelligence</w:t>
            </w:r>
            <w:r w:rsidRPr="0097322E">
              <w:rPr>
                <w:sz w:val="22"/>
                <w:szCs w:val="24"/>
              </w:rPr>
              <w:t xml:space="preserve"> </w:t>
            </w:r>
          </w:p>
        </w:tc>
      </w:tr>
      <w:tr w:rsidR="00676451" w:rsidTr="00676451">
        <w:trPr>
          <w:trHeight w:val="15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Advance Algorithms</w:t>
            </w:r>
          </w:p>
        </w:tc>
        <w:tc>
          <w:tcPr>
            <w:tcW w:w="4069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Research Trends in Data Mining</w:t>
            </w:r>
          </w:p>
        </w:tc>
      </w:tr>
      <w:tr w:rsidR="00676451" w:rsidTr="00676451">
        <w:trPr>
          <w:trHeight w:val="15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Theory of Computation</w:t>
            </w:r>
          </w:p>
        </w:tc>
        <w:tc>
          <w:tcPr>
            <w:tcW w:w="4069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Research Trends in Computer Science</w:t>
            </w:r>
          </w:p>
        </w:tc>
      </w:tr>
      <w:tr w:rsidR="00676451" w:rsidTr="00676451">
        <w:trPr>
          <w:trHeight w:val="15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Knowledge Management</w:t>
            </w:r>
          </w:p>
        </w:tc>
        <w:tc>
          <w:tcPr>
            <w:tcW w:w="4069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Advance Research Methods in Computer</w:t>
            </w:r>
          </w:p>
        </w:tc>
      </w:tr>
      <w:tr w:rsidR="00676451" w:rsidTr="00676451">
        <w:trPr>
          <w:trHeight w:val="62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Network Security</w:t>
            </w:r>
          </w:p>
        </w:tc>
        <w:tc>
          <w:tcPr>
            <w:tcW w:w="4069" w:type="dxa"/>
          </w:tcPr>
          <w:p w:rsidR="00676451" w:rsidRDefault="00676451" w:rsidP="00676451">
            <w:pPr>
              <w:rPr>
                <w:b/>
                <w:sz w:val="22"/>
                <w:szCs w:val="24"/>
              </w:rPr>
            </w:pPr>
          </w:p>
        </w:tc>
      </w:tr>
      <w:tr w:rsidR="00676451" w:rsidTr="00676451">
        <w:trPr>
          <w:trHeight w:val="155"/>
        </w:trPr>
        <w:tc>
          <w:tcPr>
            <w:tcW w:w="3241" w:type="dxa"/>
          </w:tcPr>
          <w:p w:rsidR="00676451" w:rsidRPr="0097322E" w:rsidRDefault="00676451" w:rsidP="00676451">
            <w:pPr>
              <w:rPr>
                <w:sz w:val="22"/>
                <w:szCs w:val="24"/>
              </w:rPr>
            </w:pPr>
            <w:r w:rsidRPr="0097322E">
              <w:rPr>
                <w:sz w:val="22"/>
                <w:szCs w:val="24"/>
              </w:rPr>
              <w:t>Wireless Networks</w:t>
            </w:r>
          </w:p>
        </w:tc>
        <w:tc>
          <w:tcPr>
            <w:tcW w:w="4069" w:type="dxa"/>
          </w:tcPr>
          <w:p w:rsidR="00676451" w:rsidRDefault="00676451" w:rsidP="00676451">
            <w:pPr>
              <w:rPr>
                <w:b/>
                <w:sz w:val="22"/>
                <w:szCs w:val="24"/>
              </w:rPr>
            </w:pPr>
          </w:p>
        </w:tc>
      </w:tr>
    </w:tbl>
    <w:p w:rsidR="00DA7B1D" w:rsidRPr="00676451" w:rsidRDefault="00F8679D" w:rsidP="00DA7B1D">
      <w:pPr>
        <w:shd w:val="clear" w:color="auto" w:fill="C6D9F1"/>
        <w:jc w:val="both"/>
        <w:rPr>
          <w:b/>
          <w:szCs w:val="28"/>
        </w:rPr>
      </w:pPr>
      <w:r w:rsidRPr="00676451">
        <w:rPr>
          <w:b/>
          <w:szCs w:val="28"/>
        </w:rPr>
        <w:t>Courses Taken</w:t>
      </w:r>
      <w:r w:rsidR="00DA7B1D" w:rsidRPr="00676451">
        <w:rPr>
          <w:b/>
          <w:szCs w:val="28"/>
        </w:rPr>
        <w:t>:</w:t>
      </w:r>
    </w:p>
    <w:bookmarkEnd w:id="21"/>
    <w:bookmarkEnd w:id="22"/>
    <w:bookmarkEnd w:id="23"/>
    <w:bookmarkEnd w:id="24"/>
    <w:p w:rsidR="00D44D54" w:rsidRDefault="00D44D54" w:rsidP="00D44D54">
      <w:pPr>
        <w:widowControl/>
        <w:rPr>
          <w:sz w:val="12"/>
          <w:szCs w:val="24"/>
        </w:rPr>
      </w:pPr>
    </w:p>
    <w:p w:rsidR="004E4663" w:rsidRDefault="004E4663" w:rsidP="00D44D54">
      <w:pPr>
        <w:widowControl/>
        <w:rPr>
          <w:sz w:val="12"/>
          <w:szCs w:val="24"/>
        </w:rPr>
      </w:pPr>
    </w:p>
    <w:p w:rsidR="004E4663" w:rsidRPr="00761A55" w:rsidRDefault="004E4663" w:rsidP="00D44D54">
      <w:pPr>
        <w:widowControl/>
        <w:rPr>
          <w:sz w:val="12"/>
          <w:szCs w:val="24"/>
        </w:rPr>
      </w:pPr>
    </w:p>
    <w:p w:rsidR="00676451" w:rsidRDefault="00676451">
      <w:pPr>
        <w:widowControl/>
        <w:rPr>
          <w:b/>
          <w:szCs w:val="28"/>
        </w:rPr>
      </w:pPr>
      <w:r>
        <w:rPr>
          <w:b/>
          <w:szCs w:val="28"/>
        </w:rPr>
        <w:br w:type="page"/>
      </w:r>
    </w:p>
    <w:p w:rsidR="006C7CBC" w:rsidRPr="00EE18FE" w:rsidRDefault="006C7CBC" w:rsidP="006C7CBC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EE18FE">
        <w:rPr>
          <w:b/>
          <w:szCs w:val="28"/>
        </w:rPr>
        <w:lastRenderedPageBreak/>
        <w:t>Experience (Academic</w:t>
      </w:r>
      <w:r w:rsidR="00D20C79" w:rsidRPr="00EE18FE">
        <w:rPr>
          <w:b/>
          <w:szCs w:val="28"/>
        </w:rPr>
        <w:t>/Professional</w:t>
      </w:r>
      <w:r w:rsidRPr="00EE18FE">
        <w:rPr>
          <w:b/>
          <w:szCs w:val="28"/>
        </w:rPr>
        <w:t>/Research):</w:t>
      </w:r>
    </w:p>
    <w:p w:rsidR="001C1E61" w:rsidRPr="00E05A58" w:rsidRDefault="001C1E61" w:rsidP="00E05A58">
      <w:pPr>
        <w:jc w:val="both"/>
        <w:rPr>
          <w:sz w:val="16"/>
          <w:szCs w:val="28"/>
        </w:rPr>
      </w:pPr>
    </w:p>
    <w:p w:rsidR="008E07E5" w:rsidRPr="0045219B" w:rsidRDefault="008E07E5" w:rsidP="0045219B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bookmarkStart w:id="28" w:name="OLE_LINK157"/>
      <w:bookmarkStart w:id="29" w:name="OLE_LINK158"/>
      <w:r w:rsidRPr="0045219B">
        <w:rPr>
          <w:b/>
          <w:sz w:val="22"/>
          <w:szCs w:val="28"/>
        </w:rPr>
        <w:t>Assistant Professor</w:t>
      </w:r>
      <w:r w:rsidRPr="0045219B">
        <w:rPr>
          <w:sz w:val="22"/>
          <w:szCs w:val="28"/>
        </w:rPr>
        <w:t xml:space="preserve"> (Computer Science) from </w:t>
      </w:r>
      <w:r w:rsidR="004E4663" w:rsidRPr="0045219B">
        <w:rPr>
          <w:sz w:val="22"/>
          <w:szCs w:val="28"/>
        </w:rPr>
        <w:t>1st July</w:t>
      </w:r>
      <w:r w:rsidRPr="0045219B">
        <w:rPr>
          <w:sz w:val="22"/>
          <w:szCs w:val="28"/>
        </w:rPr>
        <w:t xml:space="preserve"> 2020 to date at Department of Computer Science, Bahria University, Lahore Campus, Lahore, Pakistan</w:t>
      </w:r>
    </w:p>
    <w:p w:rsidR="001B3991" w:rsidRPr="0045219B" w:rsidRDefault="001B3991" w:rsidP="0045219B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Senior Lecturer</w:t>
      </w:r>
      <w:r w:rsidRPr="0045219B">
        <w:rPr>
          <w:sz w:val="22"/>
          <w:szCs w:val="28"/>
        </w:rPr>
        <w:t xml:space="preserve"> (Computer Science) from 1st August 2018 to </w:t>
      </w:r>
      <w:r w:rsidR="004E4663" w:rsidRPr="0045219B">
        <w:rPr>
          <w:sz w:val="22"/>
          <w:szCs w:val="28"/>
        </w:rPr>
        <w:t>30</w:t>
      </w:r>
      <w:r w:rsidR="008E07E5" w:rsidRPr="0045219B">
        <w:rPr>
          <w:sz w:val="22"/>
          <w:szCs w:val="28"/>
          <w:vertAlign w:val="superscript"/>
        </w:rPr>
        <w:t>th</w:t>
      </w:r>
      <w:r w:rsidR="008E07E5" w:rsidRPr="0045219B">
        <w:rPr>
          <w:sz w:val="22"/>
          <w:szCs w:val="28"/>
        </w:rPr>
        <w:t xml:space="preserve"> June 2020</w:t>
      </w:r>
      <w:r w:rsidRPr="0045219B">
        <w:rPr>
          <w:sz w:val="22"/>
          <w:szCs w:val="28"/>
        </w:rPr>
        <w:t xml:space="preserve"> </w:t>
      </w:r>
      <w:r w:rsidR="008E07E5" w:rsidRPr="0045219B">
        <w:rPr>
          <w:sz w:val="22"/>
          <w:szCs w:val="28"/>
        </w:rPr>
        <w:t>at</w:t>
      </w:r>
      <w:r w:rsidRPr="0045219B">
        <w:rPr>
          <w:sz w:val="22"/>
          <w:szCs w:val="28"/>
        </w:rPr>
        <w:t xml:space="preserve"> Department of Computer Science, Bahria University, Lahore Campus, Lahore, Pakistan.</w:t>
      </w:r>
    </w:p>
    <w:p w:rsidR="000E3160" w:rsidRPr="0045219B" w:rsidRDefault="000E3160" w:rsidP="0045219B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Assistant Professor</w:t>
      </w:r>
      <w:r w:rsidRPr="0045219B">
        <w:rPr>
          <w:sz w:val="22"/>
          <w:szCs w:val="28"/>
        </w:rPr>
        <w:t xml:space="preserve"> (Computer Science) from 25</w:t>
      </w:r>
      <w:r w:rsidRPr="0045219B">
        <w:rPr>
          <w:sz w:val="22"/>
          <w:szCs w:val="28"/>
          <w:vertAlign w:val="superscript"/>
        </w:rPr>
        <w:t>th</w:t>
      </w:r>
      <w:r w:rsidRPr="0045219B">
        <w:rPr>
          <w:sz w:val="22"/>
          <w:szCs w:val="28"/>
        </w:rPr>
        <w:t xml:space="preserve"> September 2017 to </w:t>
      </w:r>
      <w:r w:rsidR="00DC3E14" w:rsidRPr="0045219B">
        <w:rPr>
          <w:sz w:val="22"/>
          <w:szCs w:val="28"/>
        </w:rPr>
        <w:t>31</w:t>
      </w:r>
      <w:r w:rsidR="00DC3E14" w:rsidRPr="0045219B">
        <w:rPr>
          <w:sz w:val="22"/>
          <w:szCs w:val="28"/>
          <w:vertAlign w:val="superscript"/>
        </w:rPr>
        <w:t>th</w:t>
      </w:r>
      <w:r w:rsidR="00DC3E14" w:rsidRPr="0045219B">
        <w:rPr>
          <w:sz w:val="22"/>
          <w:szCs w:val="28"/>
        </w:rPr>
        <w:t xml:space="preserve"> July, 2018</w:t>
      </w:r>
      <w:r w:rsidRPr="0045219B">
        <w:rPr>
          <w:sz w:val="22"/>
          <w:szCs w:val="28"/>
        </w:rPr>
        <w:t xml:space="preserve"> </w:t>
      </w:r>
      <w:r w:rsidR="008E07E5" w:rsidRPr="0045219B">
        <w:rPr>
          <w:sz w:val="22"/>
          <w:szCs w:val="28"/>
        </w:rPr>
        <w:t>at</w:t>
      </w:r>
      <w:r w:rsidRPr="0045219B">
        <w:rPr>
          <w:sz w:val="22"/>
          <w:szCs w:val="28"/>
        </w:rPr>
        <w:t xml:space="preserve"> Department of Computer Science &amp; IT, University of Gujrat, Sialkot Campus, Sialkot, Pakistan.</w:t>
      </w:r>
    </w:p>
    <w:p w:rsidR="009F16A4" w:rsidRDefault="000B5C9E" w:rsidP="0045219B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Lecturer</w:t>
      </w:r>
      <w:r w:rsidRPr="0045219B">
        <w:rPr>
          <w:sz w:val="22"/>
          <w:szCs w:val="28"/>
        </w:rPr>
        <w:t xml:space="preserve"> (Computer Science) </w:t>
      </w:r>
      <w:r w:rsidR="00C67D00" w:rsidRPr="0045219B">
        <w:rPr>
          <w:sz w:val="22"/>
          <w:szCs w:val="28"/>
        </w:rPr>
        <w:t xml:space="preserve">from </w:t>
      </w:r>
      <w:r w:rsidR="000D6F1E" w:rsidRPr="0045219B">
        <w:rPr>
          <w:sz w:val="22"/>
          <w:szCs w:val="28"/>
        </w:rPr>
        <w:t>26</w:t>
      </w:r>
      <w:r w:rsidR="000D6F1E" w:rsidRPr="0045219B">
        <w:rPr>
          <w:sz w:val="22"/>
          <w:szCs w:val="28"/>
          <w:vertAlign w:val="superscript"/>
        </w:rPr>
        <w:t>th</w:t>
      </w:r>
      <w:r w:rsidR="000D6F1E" w:rsidRPr="0045219B">
        <w:rPr>
          <w:sz w:val="22"/>
          <w:szCs w:val="28"/>
        </w:rPr>
        <w:t xml:space="preserve"> Octo</w:t>
      </w:r>
      <w:r w:rsidR="00C67D00" w:rsidRPr="0045219B">
        <w:rPr>
          <w:sz w:val="22"/>
          <w:szCs w:val="28"/>
        </w:rPr>
        <w:t xml:space="preserve">ber </w:t>
      </w:r>
      <w:r w:rsidR="00F97005" w:rsidRPr="0045219B">
        <w:rPr>
          <w:sz w:val="22"/>
          <w:szCs w:val="28"/>
        </w:rPr>
        <w:t xml:space="preserve">2015 </w:t>
      </w:r>
      <w:r w:rsidR="00C67D00" w:rsidRPr="0045219B">
        <w:rPr>
          <w:sz w:val="22"/>
          <w:szCs w:val="28"/>
        </w:rPr>
        <w:t xml:space="preserve">to </w:t>
      </w:r>
      <w:r w:rsidR="000E3160" w:rsidRPr="0045219B">
        <w:rPr>
          <w:sz w:val="22"/>
          <w:szCs w:val="28"/>
        </w:rPr>
        <w:t>24</w:t>
      </w:r>
      <w:r w:rsidR="000E3160" w:rsidRPr="0045219B">
        <w:rPr>
          <w:sz w:val="22"/>
          <w:szCs w:val="28"/>
          <w:vertAlign w:val="superscript"/>
        </w:rPr>
        <w:t>th</w:t>
      </w:r>
      <w:r w:rsidR="000E3160" w:rsidRPr="0045219B">
        <w:rPr>
          <w:sz w:val="22"/>
          <w:szCs w:val="28"/>
        </w:rPr>
        <w:t xml:space="preserve"> September, 2017</w:t>
      </w:r>
      <w:r w:rsidR="00C67D00" w:rsidRPr="0045219B">
        <w:rPr>
          <w:sz w:val="22"/>
          <w:szCs w:val="28"/>
        </w:rPr>
        <w:t xml:space="preserve"> </w:t>
      </w:r>
      <w:r w:rsidR="008E07E5" w:rsidRPr="0045219B">
        <w:rPr>
          <w:sz w:val="22"/>
          <w:szCs w:val="28"/>
        </w:rPr>
        <w:t>at</w:t>
      </w:r>
      <w:r w:rsidR="00C67D00" w:rsidRPr="0045219B">
        <w:rPr>
          <w:sz w:val="22"/>
          <w:szCs w:val="28"/>
        </w:rPr>
        <w:t xml:space="preserve"> </w:t>
      </w:r>
      <w:bookmarkStart w:id="30" w:name="OLE_LINK131"/>
      <w:bookmarkStart w:id="31" w:name="OLE_LINK132"/>
      <w:r w:rsidR="00C67D00" w:rsidRPr="0045219B">
        <w:rPr>
          <w:sz w:val="22"/>
          <w:szCs w:val="28"/>
        </w:rPr>
        <w:t xml:space="preserve">Department of </w:t>
      </w:r>
      <w:r w:rsidR="000D6F1E" w:rsidRPr="0045219B">
        <w:rPr>
          <w:sz w:val="22"/>
          <w:szCs w:val="28"/>
        </w:rPr>
        <w:t>Computer Science &amp; IT</w:t>
      </w:r>
      <w:r w:rsidR="00C67D00" w:rsidRPr="0045219B">
        <w:rPr>
          <w:sz w:val="22"/>
          <w:szCs w:val="28"/>
        </w:rPr>
        <w:t>, University of Gujrat, Sialkot Campus, Sialkot</w:t>
      </w:r>
      <w:bookmarkEnd w:id="30"/>
      <w:bookmarkEnd w:id="31"/>
      <w:r w:rsidR="00C67D00" w:rsidRPr="0045219B">
        <w:rPr>
          <w:sz w:val="22"/>
          <w:szCs w:val="28"/>
        </w:rPr>
        <w:t>, Pakistan.</w:t>
      </w:r>
    </w:p>
    <w:p w:rsidR="00E66705" w:rsidRDefault="00E66705" w:rsidP="005B692C">
      <w:pPr>
        <w:pStyle w:val="ListParagraph"/>
        <w:spacing w:line="276" w:lineRule="auto"/>
        <w:jc w:val="both"/>
        <w:rPr>
          <w:sz w:val="22"/>
          <w:szCs w:val="28"/>
        </w:rPr>
      </w:pPr>
      <w:bookmarkStart w:id="32" w:name="_GoBack"/>
      <w:bookmarkEnd w:id="32"/>
    </w:p>
    <w:p w:rsidR="000C31FC" w:rsidRPr="00945C1D" w:rsidRDefault="000C31FC" w:rsidP="000C31FC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945C1D">
        <w:rPr>
          <w:b/>
          <w:szCs w:val="28"/>
        </w:rPr>
        <w:t>Experience (</w:t>
      </w:r>
      <w:r>
        <w:rPr>
          <w:b/>
          <w:szCs w:val="28"/>
        </w:rPr>
        <w:t>Industry</w:t>
      </w:r>
      <w:r w:rsidRPr="00945C1D">
        <w:rPr>
          <w:b/>
          <w:szCs w:val="28"/>
        </w:rPr>
        <w:t>):</w:t>
      </w:r>
    </w:p>
    <w:p w:rsidR="000C31FC" w:rsidRPr="00945C1D" w:rsidRDefault="000C31FC" w:rsidP="000C31FC">
      <w:pPr>
        <w:pStyle w:val="ListParagraph"/>
        <w:jc w:val="both"/>
        <w:rPr>
          <w:sz w:val="16"/>
          <w:szCs w:val="28"/>
        </w:rPr>
      </w:pPr>
    </w:p>
    <w:p w:rsidR="000C31FC" w:rsidRPr="0045219B" w:rsidRDefault="000C31FC" w:rsidP="000C31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8"/>
        </w:rPr>
      </w:pPr>
      <w:r w:rsidRPr="0045219B">
        <w:rPr>
          <w:sz w:val="22"/>
          <w:szCs w:val="28"/>
        </w:rPr>
        <w:t>Worked in Software industry as a Senior Software Developer from Nov 2011 to Oct 2015.</w:t>
      </w:r>
    </w:p>
    <w:p w:rsidR="005D5FEA" w:rsidRPr="00EE18FE" w:rsidRDefault="005D5FEA" w:rsidP="005D5FEA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>
        <w:rPr>
          <w:b/>
          <w:sz w:val="26"/>
          <w:szCs w:val="28"/>
        </w:rPr>
        <w:t>Memberships</w:t>
      </w:r>
      <w:r w:rsidRPr="00EE18FE">
        <w:rPr>
          <w:b/>
          <w:szCs w:val="28"/>
        </w:rPr>
        <w:t>:</w:t>
      </w:r>
    </w:p>
    <w:p w:rsidR="005D5FEA" w:rsidRDefault="005D5FEA" w:rsidP="005D5FEA">
      <w:pPr>
        <w:pStyle w:val="papertitle"/>
        <w:spacing w:after="0"/>
        <w:jc w:val="both"/>
        <w:rPr>
          <w:b/>
          <w:sz w:val="20"/>
          <w:szCs w:val="20"/>
        </w:rPr>
      </w:pPr>
    </w:p>
    <w:p w:rsidR="00354B0B" w:rsidRDefault="00354B0B" w:rsidP="00354B0B">
      <w:pPr>
        <w:pStyle w:val="ListParagraph"/>
        <w:spacing w:line="360" w:lineRule="auto"/>
        <w:ind w:left="324"/>
        <w:rPr>
          <w:b/>
          <w:sz w:val="22"/>
        </w:rPr>
      </w:pPr>
      <w:bookmarkStart w:id="33" w:name="OLE_LINK230"/>
      <w:bookmarkStart w:id="34" w:name="OLE_LINK231"/>
      <w:bookmarkStart w:id="35" w:name="OLE_LINK161"/>
      <w:bookmarkStart w:id="36" w:name="OLE_LINK162"/>
      <w:bookmarkStart w:id="37" w:name="OLE_LINK169"/>
      <w:bookmarkStart w:id="38" w:name="OLE_LINK199"/>
      <w:bookmarkStart w:id="39" w:name="OLE_LINK200"/>
      <w:r>
        <w:rPr>
          <w:b/>
          <w:sz w:val="22"/>
        </w:rPr>
        <w:t>IEEE Societies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Professional Membership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Membership Milestone</w:t>
      </w:r>
      <w:r w:rsidR="003F5090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 xml:space="preserve"> (94397531)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Computational Intelligence Society Membership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Computer Society Membership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Pre-University STEM Community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Systems Council</w:t>
      </w:r>
    </w:p>
    <w:p w:rsidR="00354B0B" w:rsidRPr="001C032F" w:rsidRDefault="00354B0B" w:rsidP="00354B0B">
      <w:pPr>
        <w:pStyle w:val="papertitle"/>
        <w:numPr>
          <w:ilvl w:val="0"/>
          <w:numId w:val="37"/>
        </w:numPr>
        <w:spacing w:after="0"/>
        <w:ind w:left="714" w:hanging="357"/>
        <w:jc w:val="both"/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</w:pPr>
      <w:r w:rsidRPr="001C032F">
        <w:rPr>
          <w:rFonts w:eastAsia="SimSun"/>
          <w:bCs w:val="0"/>
          <w:noProof w:val="0"/>
          <w:color w:val="1D2129"/>
          <w:kern w:val="2"/>
          <w:sz w:val="22"/>
          <w:szCs w:val="20"/>
          <w:shd w:val="clear" w:color="auto" w:fill="FFFFFF"/>
          <w:lang w:eastAsia="zh-CN"/>
        </w:rPr>
        <w:t>IEEE Systems, Man, and Cybernetics Society Membership</w:t>
      </w:r>
    </w:p>
    <w:p w:rsidR="00354B0B" w:rsidRDefault="00354B0B" w:rsidP="005D5FEA">
      <w:pPr>
        <w:pStyle w:val="ListParagraph"/>
        <w:spacing w:line="360" w:lineRule="auto"/>
        <w:ind w:left="324"/>
        <w:rPr>
          <w:b/>
          <w:sz w:val="22"/>
        </w:rPr>
      </w:pPr>
    </w:p>
    <w:p w:rsidR="005D5FEA" w:rsidRDefault="005D5FEA" w:rsidP="005D5FEA">
      <w:pPr>
        <w:pStyle w:val="ListParagraph"/>
        <w:spacing w:line="360" w:lineRule="auto"/>
        <w:ind w:left="324"/>
        <w:rPr>
          <w:b/>
          <w:sz w:val="22"/>
        </w:rPr>
      </w:pPr>
      <w:r w:rsidRPr="00F22D89">
        <w:rPr>
          <w:b/>
          <w:sz w:val="22"/>
        </w:rPr>
        <w:t xml:space="preserve">Working as </w:t>
      </w:r>
      <w:bookmarkStart w:id="40" w:name="OLE_LINK260"/>
      <w:bookmarkStart w:id="41" w:name="OLE_LINK261"/>
      <w:r w:rsidRPr="00F22D89">
        <w:rPr>
          <w:b/>
          <w:sz w:val="22"/>
        </w:rPr>
        <w:t>Editorial Board Member</w:t>
      </w:r>
    </w:p>
    <w:bookmarkEnd w:id="40"/>
    <w:bookmarkEnd w:id="41"/>
    <w:p w:rsidR="005D5FEA" w:rsidRPr="00EB527C" w:rsidRDefault="005D5FEA" w:rsidP="004B1723">
      <w:pPr>
        <w:pStyle w:val="ListParagraph"/>
        <w:numPr>
          <w:ilvl w:val="0"/>
          <w:numId w:val="36"/>
        </w:numPr>
        <w:rPr>
          <w:b/>
          <w:sz w:val="22"/>
          <w:szCs w:val="24"/>
        </w:rPr>
      </w:pPr>
      <w:r w:rsidRPr="00EB527C">
        <w:rPr>
          <w:color w:val="1D2129"/>
          <w:sz w:val="22"/>
          <w:shd w:val="clear" w:color="auto" w:fill="FFFFFF"/>
        </w:rPr>
        <w:t>Security and Communication Networks</w:t>
      </w:r>
      <w:r w:rsidR="00CC637C">
        <w:rPr>
          <w:color w:val="1D2129"/>
          <w:sz w:val="22"/>
          <w:shd w:val="clear" w:color="auto" w:fill="FFFFFF"/>
        </w:rPr>
        <w:t xml:space="preserve"> </w:t>
      </w:r>
      <w:r w:rsidR="004B1723" w:rsidRPr="004B1723">
        <w:rPr>
          <w:b/>
          <w:color w:val="1D2129"/>
          <w:sz w:val="22"/>
          <w:shd w:val="clear" w:color="auto" w:fill="FFFFFF"/>
        </w:rPr>
        <w:t>(Cite score: 2.6)</w:t>
      </w:r>
    </w:p>
    <w:p w:rsidR="005D5FEA" w:rsidRPr="002F2669" w:rsidRDefault="005D5FEA" w:rsidP="0045219B">
      <w:pPr>
        <w:pStyle w:val="ListParagraph"/>
        <w:numPr>
          <w:ilvl w:val="0"/>
          <w:numId w:val="36"/>
        </w:numPr>
        <w:rPr>
          <w:b/>
          <w:sz w:val="22"/>
          <w:szCs w:val="24"/>
        </w:rPr>
      </w:pPr>
      <w:r w:rsidRPr="00EB527C">
        <w:rPr>
          <w:i/>
          <w:iCs/>
          <w:color w:val="1D2129"/>
          <w:sz w:val="22"/>
        </w:rPr>
        <w:t>IET Software</w:t>
      </w:r>
      <w:r w:rsidR="004B1723">
        <w:rPr>
          <w:color w:val="1D2129"/>
          <w:sz w:val="22"/>
          <w:shd w:val="clear" w:color="auto" w:fill="FFFFFF"/>
        </w:rPr>
        <w:t xml:space="preserve"> </w:t>
      </w:r>
      <w:r>
        <w:rPr>
          <w:color w:val="1D2129"/>
          <w:sz w:val="22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 w:rsidR="004B1723">
        <w:rPr>
          <w:b/>
          <w:color w:val="1D2129"/>
          <w:sz w:val="22"/>
          <w:shd w:val="clear" w:color="auto" w:fill="FFFFFF"/>
        </w:rPr>
        <w:t>1.</w:t>
      </w:r>
      <w:r>
        <w:rPr>
          <w:b/>
          <w:color w:val="1D2129"/>
          <w:sz w:val="22"/>
          <w:shd w:val="clear" w:color="auto" w:fill="FFFFFF"/>
        </w:rPr>
        <w:t>8</w:t>
      </w:r>
    </w:p>
    <w:p w:rsidR="005D5FEA" w:rsidRDefault="005D5FEA" w:rsidP="0045219B">
      <w:pPr>
        <w:pStyle w:val="ListParagraph"/>
        <w:numPr>
          <w:ilvl w:val="0"/>
          <w:numId w:val="36"/>
        </w:numPr>
        <w:rPr>
          <w:color w:val="000000"/>
          <w:sz w:val="21"/>
          <w:szCs w:val="21"/>
          <w:shd w:val="clear" w:color="auto" w:fill="FFFFFF"/>
        </w:rPr>
      </w:pPr>
      <w:r w:rsidRPr="00EA2A04">
        <w:rPr>
          <w:i/>
          <w:iCs/>
          <w:color w:val="1D2129"/>
          <w:sz w:val="22"/>
        </w:rPr>
        <w:t xml:space="preserve">PLOS ONE </w:t>
      </w:r>
      <w:r w:rsidRPr="00EA2A04">
        <w:rPr>
          <w:color w:val="1D2129"/>
          <w:sz w:val="22"/>
          <w:shd w:val="clear" w:color="auto" w:fill="FFFFFF"/>
        </w:rPr>
        <w:t xml:space="preserve"> </w:t>
      </w:r>
      <w:r w:rsidRPr="00EA2A04">
        <w:rPr>
          <w:b/>
          <w:color w:val="1D2129"/>
          <w:sz w:val="22"/>
          <w:shd w:val="clear" w:color="auto" w:fill="FFFFFF"/>
        </w:rPr>
        <w:t>IF: 3.7</w:t>
      </w:r>
      <w:r w:rsidRPr="00EA2A04">
        <w:rPr>
          <w:color w:val="000000"/>
          <w:sz w:val="21"/>
          <w:szCs w:val="21"/>
          <w:shd w:val="clear" w:color="auto" w:fill="FFFFFF"/>
        </w:rPr>
        <w:t> </w:t>
      </w:r>
    </w:p>
    <w:p w:rsidR="005D5FEA" w:rsidRDefault="00520315" w:rsidP="004B1723">
      <w:pPr>
        <w:pStyle w:val="ListParagraph"/>
        <w:numPr>
          <w:ilvl w:val="0"/>
          <w:numId w:val="36"/>
        </w:numPr>
        <w:rPr>
          <w:color w:val="1D2129"/>
          <w:sz w:val="22"/>
          <w:shd w:val="clear" w:color="auto" w:fill="FFFFFF"/>
        </w:rPr>
      </w:pPr>
      <w:r>
        <w:rPr>
          <w:color w:val="1D2129"/>
          <w:sz w:val="22"/>
          <w:shd w:val="clear" w:color="auto" w:fill="FFFFFF"/>
        </w:rPr>
        <w:t>Applied Computational Intelligence and Soft Computing</w:t>
      </w:r>
      <w:r w:rsidR="00F25D3A">
        <w:rPr>
          <w:color w:val="1D2129"/>
          <w:sz w:val="22"/>
          <w:shd w:val="clear" w:color="auto" w:fill="FFFFFF"/>
        </w:rPr>
        <w:t xml:space="preserve"> (</w:t>
      </w:r>
      <w:r w:rsidR="00F25D3A" w:rsidRPr="00520315">
        <w:rPr>
          <w:b/>
          <w:color w:val="1D2129"/>
          <w:sz w:val="22"/>
          <w:shd w:val="clear" w:color="auto" w:fill="FFFFFF"/>
        </w:rPr>
        <w:t>impact factor 2.8</w:t>
      </w:r>
      <w:r w:rsidR="004B1723" w:rsidRPr="004B1723">
        <w:rPr>
          <w:color w:val="1D2129"/>
          <w:sz w:val="22"/>
          <w:shd w:val="clear" w:color="auto" w:fill="FFFFFF"/>
        </w:rPr>
        <w:t>)</w:t>
      </w:r>
    </w:p>
    <w:p w:rsidR="005D5FEA" w:rsidRPr="00F25D3A" w:rsidRDefault="005D5FEA" w:rsidP="0045219B">
      <w:pPr>
        <w:pStyle w:val="ListParagraph"/>
        <w:numPr>
          <w:ilvl w:val="0"/>
          <w:numId w:val="36"/>
        </w:numPr>
        <w:rPr>
          <w:color w:val="1D2129"/>
          <w:sz w:val="22"/>
          <w:shd w:val="clear" w:color="auto" w:fill="FFFFFF"/>
        </w:rPr>
      </w:pPr>
      <w:r w:rsidRPr="00C76A66">
        <w:rPr>
          <w:color w:val="1D2129"/>
          <w:sz w:val="22"/>
          <w:shd w:val="clear" w:color="auto" w:fill="FFFFFF"/>
        </w:rPr>
        <w:t xml:space="preserve">CMC- Computers, Materials &amp; Continua </w:t>
      </w:r>
      <w:r w:rsidR="00E620A2">
        <w:rPr>
          <w:b/>
          <w:color w:val="1D2129"/>
          <w:sz w:val="22"/>
          <w:shd w:val="clear" w:color="auto" w:fill="FFFFFF"/>
        </w:rPr>
        <w:t>IF: 3.1</w:t>
      </w:r>
    </w:p>
    <w:p w:rsidR="00F25D3A" w:rsidRPr="00520315" w:rsidRDefault="00F25D3A" w:rsidP="00F25D3A">
      <w:pPr>
        <w:pStyle w:val="ListParagraph"/>
        <w:numPr>
          <w:ilvl w:val="0"/>
          <w:numId w:val="36"/>
        </w:numPr>
        <w:rPr>
          <w:color w:val="1D2129"/>
          <w:sz w:val="22"/>
          <w:shd w:val="clear" w:color="auto" w:fill="FFFFFF"/>
        </w:rPr>
      </w:pPr>
      <w:r w:rsidRPr="00F25D3A">
        <w:rPr>
          <w:color w:val="1D2129"/>
          <w:sz w:val="22"/>
          <w:shd w:val="clear" w:color="auto" w:fill="FFFFFF"/>
        </w:rPr>
        <w:t>International Journal of Telemedicine and Applications</w:t>
      </w:r>
      <w:r>
        <w:rPr>
          <w:color w:val="1D2129"/>
          <w:sz w:val="22"/>
          <w:shd w:val="clear" w:color="auto" w:fill="FFFFFF"/>
        </w:rPr>
        <w:t xml:space="preserve"> </w:t>
      </w:r>
      <w:r>
        <w:rPr>
          <w:b/>
          <w:color w:val="1D2129"/>
          <w:sz w:val="22"/>
          <w:shd w:val="clear" w:color="auto" w:fill="FFFFFF"/>
        </w:rPr>
        <w:t>IF: 4.4</w:t>
      </w:r>
    </w:p>
    <w:p w:rsidR="00520315" w:rsidRPr="00520315" w:rsidRDefault="00520315" w:rsidP="00520315">
      <w:pPr>
        <w:pStyle w:val="ListParagraph"/>
        <w:numPr>
          <w:ilvl w:val="0"/>
          <w:numId w:val="36"/>
        </w:numPr>
        <w:rPr>
          <w:b/>
          <w:sz w:val="22"/>
          <w:szCs w:val="24"/>
        </w:rPr>
      </w:pPr>
      <w:r>
        <w:rPr>
          <w:color w:val="1D2129"/>
          <w:sz w:val="22"/>
          <w:shd w:val="clear" w:color="auto" w:fill="FFFFFF"/>
        </w:rPr>
        <w:t xml:space="preserve">Journal of Healthcare Engineering </w:t>
      </w:r>
    </w:p>
    <w:p w:rsidR="00520315" w:rsidRPr="001950FE" w:rsidRDefault="00520315" w:rsidP="00520315">
      <w:pPr>
        <w:pStyle w:val="ListParagraph"/>
        <w:numPr>
          <w:ilvl w:val="0"/>
          <w:numId w:val="36"/>
        </w:numPr>
        <w:rPr>
          <w:b/>
          <w:sz w:val="22"/>
          <w:szCs w:val="24"/>
        </w:rPr>
      </w:pPr>
      <w:r w:rsidRPr="00520315">
        <w:rPr>
          <w:color w:val="1D2129"/>
          <w:sz w:val="22"/>
          <w:shd w:val="clear" w:color="auto" w:fill="FFFFFF"/>
        </w:rPr>
        <w:t>mil</w:t>
      </w:r>
      <w:r>
        <w:rPr>
          <w:color w:val="1D2129"/>
          <w:sz w:val="22"/>
          <w:shd w:val="clear" w:color="auto" w:fill="FFFFFF"/>
        </w:rPr>
        <w:t>estone transactions on medical T</w:t>
      </w:r>
      <w:r w:rsidRPr="00520315">
        <w:rPr>
          <w:color w:val="1D2129"/>
          <w:sz w:val="22"/>
          <w:shd w:val="clear" w:color="auto" w:fill="FFFFFF"/>
        </w:rPr>
        <w:t>echnometrics</w:t>
      </w:r>
    </w:p>
    <w:bookmarkStart w:id="42" w:name="OLE_LINK155"/>
    <w:bookmarkStart w:id="43" w:name="OLE_LINK156"/>
    <w:p w:rsidR="00520315" w:rsidRPr="00451175" w:rsidRDefault="00520315" w:rsidP="00520315">
      <w:pPr>
        <w:pStyle w:val="ListParagraph"/>
        <w:numPr>
          <w:ilvl w:val="0"/>
          <w:numId w:val="36"/>
        </w:numPr>
        <w:rPr>
          <w:color w:val="1D2129"/>
          <w:sz w:val="22"/>
          <w:shd w:val="clear" w:color="auto" w:fill="FFFFFF"/>
        </w:rPr>
      </w:pPr>
      <w:r w:rsidRPr="00451175">
        <w:fldChar w:fldCharType="begin"/>
      </w:r>
      <w:r w:rsidRPr="00F22D89">
        <w:instrText>HYPERLINK "http://www.mathcomputer.org/editorialboard?editorialboardtypeid=5"</w:instrText>
      </w:r>
      <w:r w:rsidRPr="00451175">
        <w:fldChar w:fldCharType="separate"/>
      </w:r>
      <w:r w:rsidRPr="00451175">
        <w:rPr>
          <w:rStyle w:val="58cm"/>
          <w:color w:val="365899"/>
          <w:sz w:val="22"/>
          <w:shd w:val="clear" w:color="auto" w:fill="FFFFFF"/>
        </w:rPr>
        <w:t>Mathematics and Computer Science</w:t>
      </w:r>
      <w:r w:rsidRPr="00451175">
        <w:rPr>
          <w:rStyle w:val="58cm"/>
          <w:color w:val="365899"/>
          <w:sz w:val="22"/>
          <w:shd w:val="clear" w:color="auto" w:fill="FFFFFF"/>
        </w:rPr>
        <w:fldChar w:fldCharType="end"/>
      </w:r>
      <w:r w:rsidRPr="00451175">
        <w:rPr>
          <w:color w:val="1D2129"/>
          <w:sz w:val="22"/>
          <w:shd w:val="clear" w:color="auto" w:fill="FFFFFF"/>
        </w:rPr>
        <w:t> </w:t>
      </w:r>
      <w:bookmarkEnd w:id="42"/>
      <w:bookmarkEnd w:id="43"/>
      <w:r w:rsidRPr="00451175">
        <w:rPr>
          <w:color w:val="1D2129"/>
          <w:sz w:val="22"/>
          <w:shd w:val="clear" w:color="auto" w:fill="FFFFFF"/>
        </w:rPr>
        <w:t>(Science Publishing Group)</w:t>
      </w:r>
    </w:p>
    <w:p w:rsidR="00520315" w:rsidRPr="00F22D89" w:rsidRDefault="005C292F" w:rsidP="00520315">
      <w:pPr>
        <w:pStyle w:val="ListParagraph"/>
        <w:numPr>
          <w:ilvl w:val="0"/>
          <w:numId w:val="36"/>
        </w:numPr>
        <w:rPr>
          <w:b/>
          <w:sz w:val="22"/>
        </w:rPr>
      </w:pPr>
      <w:hyperlink r:id="rId10" w:anchor="3234" w:history="1">
        <w:r w:rsidR="00520315" w:rsidRPr="00F22D89">
          <w:rPr>
            <w:rStyle w:val="58cm"/>
            <w:color w:val="365899"/>
            <w:sz w:val="22"/>
            <w:shd w:val="clear" w:color="auto" w:fill="FFFFFF"/>
          </w:rPr>
          <w:t>SCIREA journal of Computer</w:t>
        </w:r>
      </w:hyperlink>
    </w:p>
    <w:p w:rsidR="00520315" w:rsidRPr="00520315" w:rsidRDefault="00520315" w:rsidP="00520315">
      <w:pPr>
        <w:pStyle w:val="ListParagraph"/>
        <w:numPr>
          <w:ilvl w:val="0"/>
          <w:numId w:val="36"/>
        </w:numPr>
        <w:rPr>
          <w:color w:val="1D2129"/>
          <w:sz w:val="22"/>
          <w:shd w:val="clear" w:color="auto" w:fill="FFFFFF"/>
        </w:rPr>
      </w:pPr>
      <w:r>
        <w:rPr>
          <w:color w:val="1D2129"/>
          <w:sz w:val="22"/>
          <w:shd w:val="clear" w:color="auto" w:fill="FFFFFF"/>
        </w:rPr>
        <w:t>P</w:t>
      </w:r>
      <w:r w:rsidRPr="00520315">
        <w:rPr>
          <w:color w:val="1D2129"/>
          <w:sz w:val="22"/>
          <w:shd w:val="clear" w:color="auto" w:fill="FFFFFF"/>
        </w:rPr>
        <w:t>rogram committee (PC) member of 43rd International Conference on Software Engineering held on 25 - 28 May 2021, Madrid, Spain</w:t>
      </w:r>
    </w:p>
    <w:p w:rsidR="005D5FEA" w:rsidRDefault="005D5FEA" w:rsidP="005D5FEA">
      <w:pPr>
        <w:pStyle w:val="ListParagraph"/>
        <w:spacing w:line="360" w:lineRule="auto"/>
        <w:ind w:left="324"/>
        <w:rPr>
          <w:b/>
          <w:sz w:val="22"/>
        </w:rPr>
      </w:pPr>
    </w:p>
    <w:p w:rsidR="005D5FEA" w:rsidRPr="00F22D89" w:rsidRDefault="005D5FEA" w:rsidP="005D5FEA">
      <w:pPr>
        <w:pStyle w:val="ListParagraph"/>
        <w:spacing w:line="360" w:lineRule="auto"/>
        <w:ind w:left="324"/>
        <w:rPr>
          <w:b/>
          <w:sz w:val="22"/>
        </w:rPr>
      </w:pPr>
      <w:r>
        <w:rPr>
          <w:b/>
          <w:sz w:val="22"/>
        </w:rPr>
        <w:t>Working</w:t>
      </w:r>
      <w:r w:rsidRPr="00F22D89">
        <w:rPr>
          <w:b/>
          <w:sz w:val="22"/>
        </w:rPr>
        <w:t xml:space="preserve"> as Reviewer for</w:t>
      </w:r>
      <w:r w:rsidRPr="00F22D89">
        <w:rPr>
          <w:color w:val="1D2129"/>
          <w:sz w:val="22"/>
          <w:shd w:val="clear" w:color="auto" w:fill="FFFFFF"/>
        </w:rPr>
        <w:t> </w:t>
      </w:r>
    </w:p>
    <w:bookmarkEnd w:id="33"/>
    <w:bookmarkEnd w:id="34"/>
    <w:bookmarkEnd w:id="35"/>
    <w:bookmarkEnd w:id="36"/>
    <w:bookmarkEnd w:id="37"/>
    <w:bookmarkEnd w:id="38"/>
    <w:bookmarkEnd w:id="39"/>
    <w:p w:rsidR="004E2987" w:rsidRPr="004E2987" w:rsidRDefault="004E2987" w:rsidP="004E2987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4E2987">
        <w:rPr>
          <w:color w:val="1D2129"/>
          <w:sz w:val="22"/>
          <w:shd w:val="clear" w:color="auto" w:fill="FFFFFF"/>
        </w:rPr>
        <w:t>ACM Journal on Computing and Cultural Heritage</w:t>
      </w:r>
      <w:r>
        <w:rPr>
          <w:color w:val="1D2129"/>
          <w:sz w:val="22"/>
          <w:shd w:val="clear" w:color="auto" w:fill="FFFFFF"/>
        </w:rPr>
        <w:t xml:space="preserve"> </w:t>
      </w:r>
      <w:r w:rsidRPr="004E2987">
        <w:rPr>
          <w:b/>
          <w:color w:val="1D2129"/>
          <w:sz w:val="22"/>
          <w:shd w:val="clear" w:color="auto" w:fill="FFFFFF"/>
        </w:rPr>
        <w:t>IF: 2.04</w:t>
      </w:r>
    </w:p>
    <w:p w:rsidR="005D5FEA" w:rsidRPr="005B311E" w:rsidRDefault="005D5FEA" w:rsidP="004E2987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782AE5">
        <w:rPr>
          <w:color w:val="1D2129"/>
          <w:sz w:val="22"/>
          <w:shd w:val="clear" w:color="auto" w:fill="FFFFFF"/>
        </w:rPr>
        <w:t>IEEE Access Journal</w:t>
      </w:r>
      <w:r>
        <w:rPr>
          <w:color w:val="1D2129"/>
          <w:sz w:val="22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>IF: 3.</w:t>
      </w:r>
      <w:r>
        <w:rPr>
          <w:b/>
          <w:color w:val="1D2129"/>
          <w:sz w:val="22"/>
          <w:shd w:val="clear" w:color="auto" w:fill="FFFFFF"/>
        </w:rPr>
        <w:t>74</w:t>
      </w:r>
    </w:p>
    <w:p w:rsidR="005D5FEA" w:rsidRPr="00782AE5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5B311E">
        <w:rPr>
          <w:sz w:val="22"/>
          <w:szCs w:val="24"/>
        </w:rPr>
        <w:t>European Alliance for Innovation (EAI)</w:t>
      </w:r>
      <w:r>
        <w:rPr>
          <w:sz w:val="22"/>
          <w:szCs w:val="24"/>
        </w:rPr>
        <w:t xml:space="preserve"> Organization.</w:t>
      </w:r>
    </w:p>
    <w:p w:rsidR="005D5FEA" w:rsidRPr="003D4FA6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815BBB">
        <w:rPr>
          <w:color w:val="1D2129"/>
          <w:sz w:val="22"/>
          <w:shd w:val="clear" w:color="auto" w:fill="FFFFFF"/>
        </w:rPr>
        <w:t>Computers and Electronics in Agriculture</w:t>
      </w:r>
      <w:r>
        <w:rPr>
          <w:color w:val="1D2129"/>
          <w:sz w:val="22"/>
          <w:shd w:val="clear" w:color="auto" w:fill="FFFFFF"/>
        </w:rPr>
        <w:t xml:space="preserve"> (Elsevier) </w:t>
      </w:r>
      <w:r w:rsidRPr="003D4FA6">
        <w:rPr>
          <w:b/>
          <w:color w:val="1D2129"/>
          <w:sz w:val="22"/>
          <w:shd w:val="clear" w:color="auto" w:fill="FFFFFF"/>
        </w:rPr>
        <w:t>IF: 3.85</w:t>
      </w:r>
    </w:p>
    <w:p w:rsidR="005D5FEA" w:rsidRPr="00F345C4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>
        <w:rPr>
          <w:color w:val="1D2129"/>
          <w:sz w:val="22"/>
          <w:shd w:val="clear" w:color="auto" w:fill="FFFFFF"/>
        </w:rPr>
        <w:t xml:space="preserve">Journal of </w:t>
      </w:r>
      <w:r w:rsidRPr="003D4FA6">
        <w:rPr>
          <w:color w:val="1D2129"/>
          <w:sz w:val="22"/>
          <w:shd w:val="clear" w:color="auto" w:fill="FFFFFF"/>
        </w:rPr>
        <w:t>Computers, Materials &amp; Continua</w:t>
      </w:r>
      <w:r>
        <w:rPr>
          <w:color w:val="1D2129"/>
          <w:sz w:val="22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>IF: 3.</w:t>
      </w:r>
      <w:r>
        <w:rPr>
          <w:b/>
          <w:color w:val="1D2129"/>
          <w:sz w:val="22"/>
          <w:shd w:val="clear" w:color="auto" w:fill="FFFFFF"/>
        </w:rPr>
        <w:t>86</w:t>
      </w:r>
    </w:p>
    <w:p w:rsidR="005D5FEA" w:rsidRPr="003D4FA6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F345C4">
        <w:rPr>
          <w:color w:val="1D2129"/>
          <w:sz w:val="22"/>
          <w:shd w:val="clear" w:color="auto" w:fill="FFFFFF"/>
        </w:rPr>
        <w:t>Computer Systems Science and Engineering</w:t>
      </w:r>
      <w:r>
        <w:rPr>
          <w:rFonts w:ascii="Helvetica" w:hAnsi="Helvetica" w:cs="Helvetica"/>
          <w:color w:val="1D2228"/>
          <w:sz w:val="20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>
        <w:rPr>
          <w:b/>
          <w:color w:val="1D2129"/>
          <w:sz w:val="22"/>
          <w:shd w:val="clear" w:color="auto" w:fill="FFFFFF"/>
        </w:rPr>
        <w:t>4.39</w:t>
      </w:r>
    </w:p>
    <w:p w:rsidR="005D5FEA" w:rsidRPr="003D4FA6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F345C4">
        <w:rPr>
          <w:color w:val="1D2129"/>
          <w:sz w:val="22"/>
          <w:shd w:val="clear" w:color="auto" w:fill="FFFFFF"/>
        </w:rPr>
        <w:t>C</w:t>
      </w:r>
      <w:r>
        <w:rPr>
          <w:color w:val="1D2129"/>
          <w:sz w:val="22"/>
          <w:shd w:val="clear" w:color="auto" w:fill="FFFFFF"/>
        </w:rPr>
        <w:t>luster Computing (Springer nature)</w:t>
      </w:r>
      <w:r>
        <w:rPr>
          <w:rFonts w:ascii="Helvetica" w:hAnsi="Helvetica" w:cs="Helvetica"/>
          <w:color w:val="1D2228"/>
          <w:sz w:val="20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>
        <w:rPr>
          <w:b/>
          <w:color w:val="1D2129"/>
          <w:sz w:val="22"/>
          <w:shd w:val="clear" w:color="auto" w:fill="FFFFFF"/>
        </w:rPr>
        <w:t>2.1</w:t>
      </w:r>
    </w:p>
    <w:p w:rsidR="005D5FEA" w:rsidRPr="002D1A25" w:rsidRDefault="005D5FEA" w:rsidP="0045219B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2D1A25">
        <w:rPr>
          <w:color w:val="1D2129"/>
          <w:sz w:val="22"/>
          <w:shd w:val="clear" w:color="auto" w:fill="FFFFFF"/>
        </w:rPr>
        <w:t>EAI Endorsed Transactions on Cloud System</w:t>
      </w:r>
    </w:p>
    <w:p w:rsidR="005D5FEA" w:rsidRPr="003D4FA6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2D1A25">
        <w:rPr>
          <w:color w:val="1D2129"/>
          <w:sz w:val="22"/>
          <w:shd w:val="clear" w:color="auto" w:fill="FFFFFF"/>
        </w:rPr>
        <w:t>EAI Endorsed Transactions on Energy Web</w:t>
      </w:r>
    </w:p>
    <w:p w:rsidR="005D5FEA" w:rsidRPr="003D4FA6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2D1A25">
        <w:rPr>
          <w:color w:val="1D2129"/>
          <w:sz w:val="22"/>
          <w:shd w:val="clear" w:color="auto" w:fill="FFFFFF"/>
        </w:rPr>
        <w:t>EAI Scalable Information Systems</w:t>
      </w:r>
    </w:p>
    <w:p w:rsidR="005D5FEA" w:rsidRPr="00451175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451175">
        <w:rPr>
          <w:color w:val="1D2129"/>
          <w:sz w:val="22"/>
          <w:shd w:val="clear" w:color="auto" w:fill="FFFFFF"/>
        </w:rPr>
        <w:t>EAI Endorsed Transactions on Pervasive Health and Technology</w:t>
      </w:r>
    </w:p>
    <w:p w:rsidR="005D5FEA" w:rsidRPr="00451175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451175">
        <w:rPr>
          <w:color w:val="1D2129"/>
          <w:sz w:val="22"/>
          <w:shd w:val="clear" w:color="auto" w:fill="FFFFFF"/>
        </w:rPr>
        <w:lastRenderedPageBreak/>
        <w:t>EAI Endorsed Transactions on Context-aware Systems and Applications</w:t>
      </w:r>
    </w:p>
    <w:p w:rsidR="005D5FEA" w:rsidRPr="00F25D3A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2D1A25">
        <w:rPr>
          <w:color w:val="1D2129"/>
          <w:sz w:val="22"/>
          <w:shd w:val="clear" w:color="auto" w:fill="FFFFFF"/>
        </w:rPr>
        <w:t>Human-centric Computing and Information Sciences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>
        <w:rPr>
          <w:b/>
          <w:color w:val="1D2129"/>
          <w:sz w:val="22"/>
          <w:shd w:val="clear" w:color="auto" w:fill="FFFFFF"/>
        </w:rPr>
        <w:t>6.5</w:t>
      </w:r>
    </w:p>
    <w:p w:rsidR="00F25D3A" w:rsidRPr="008378B5" w:rsidRDefault="00F25D3A" w:rsidP="00F25D3A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 w:rsidRPr="00F25D3A">
        <w:rPr>
          <w:sz w:val="22"/>
          <w:szCs w:val="24"/>
        </w:rPr>
        <w:t>IT Professional</w:t>
      </w:r>
      <w:r w:rsidRPr="00F25D3A">
        <w:rPr>
          <w:b/>
          <w:sz w:val="22"/>
          <w:szCs w:val="24"/>
        </w:rPr>
        <w:t xml:space="preserve"> (Impact factor: 3.9)</w:t>
      </w:r>
    </w:p>
    <w:p w:rsidR="005D5FEA" w:rsidRDefault="005D5FEA" w:rsidP="0045219B">
      <w:pPr>
        <w:pStyle w:val="ListParagraph"/>
        <w:numPr>
          <w:ilvl w:val="0"/>
          <w:numId w:val="35"/>
        </w:numPr>
        <w:rPr>
          <w:b/>
          <w:color w:val="1D2129"/>
          <w:sz w:val="22"/>
          <w:shd w:val="clear" w:color="auto" w:fill="FFFFFF"/>
        </w:rPr>
      </w:pPr>
      <w:r>
        <w:rPr>
          <w:color w:val="1D2129"/>
          <w:sz w:val="22"/>
          <w:shd w:val="clear" w:color="auto" w:fill="FFFFFF"/>
        </w:rPr>
        <w:t xml:space="preserve">Journal of Super </w:t>
      </w:r>
      <w:r w:rsidRPr="002D1A25">
        <w:rPr>
          <w:color w:val="1D2129"/>
          <w:sz w:val="22"/>
          <w:shd w:val="clear" w:color="auto" w:fill="FFFFFF"/>
        </w:rPr>
        <w:t xml:space="preserve">Computing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 w:rsidR="00061100">
        <w:rPr>
          <w:b/>
          <w:color w:val="1D2129"/>
          <w:sz w:val="22"/>
          <w:shd w:val="clear" w:color="auto" w:fill="FFFFFF"/>
        </w:rPr>
        <w:t>3</w:t>
      </w:r>
      <w:r>
        <w:rPr>
          <w:b/>
          <w:color w:val="1D2129"/>
          <w:sz w:val="22"/>
          <w:shd w:val="clear" w:color="auto" w:fill="FFFFFF"/>
        </w:rPr>
        <w:t>.</w:t>
      </w:r>
      <w:r w:rsidR="00061100">
        <w:rPr>
          <w:b/>
          <w:color w:val="1D2129"/>
          <w:sz w:val="22"/>
          <w:shd w:val="clear" w:color="auto" w:fill="FFFFFF"/>
        </w:rPr>
        <w:t>2</w:t>
      </w:r>
    </w:p>
    <w:p w:rsidR="005D5FEA" w:rsidRDefault="005D5FEA" w:rsidP="0045219B">
      <w:pPr>
        <w:pStyle w:val="ListParagraph"/>
        <w:numPr>
          <w:ilvl w:val="0"/>
          <w:numId w:val="35"/>
        </w:numPr>
        <w:rPr>
          <w:color w:val="000000"/>
          <w:sz w:val="21"/>
          <w:szCs w:val="21"/>
          <w:shd w:val="clear" w:color="auto" w:fill="FFFFFF"/>
        </w:rPr>
      </w:pPr>
      <w:r w:rsidRPr="00EA2A04">
        <w:rPr>
          <w:color w:val="1D2129"/>
          <w:sz w:val="22"/>
          <w:shd w:val="clear" w:color="auto" w:fill="FFFFFF"/>
        </w:rPr>
        <w:t xml:space="preserve">International Journal of Intelligent Systems  </w:t>
      </w:r>
      <w:r w:rsidRPr="00EA2A04">
        <w:rPr>
          <w:b/>
          <w:color w:val="1D2129"/>
          <w:sz w:val="22"/>
          <w:shd w:val="clear" w:color="auto" w:fill="FFFFFF"/>
        </w:rPr>
        <w:t>IF: 8.99</w:t>
      </w:r>
      <w:r w:rsidRPr="00EA2A04">
        <w:rPr>
          <w:color w:val="000000"/>
          <w:sz w:val="21"/>
          <w:szCs w:val="21"/>
          <w:shd w:val="clear" w:color="auto" w:fill="FFFFFF"/>
        </w:rPr>
        <w:t> </w:t>
      </w:r>
    </w:p>
    <w:p w:rsidR="005D5FEA" w:rsidRDefault="005D5FEA" w:rsidP="0045219B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2F2669">
        <w:rPr>
          <w:color w:val="1D2129"/>
          <w:sz w:val="22"/>
          <w:shd w:val="clear" w:color="auto" w:fill="FFFFFF"/>
        </w:rPr>
        <w:t>Journal of Cyber Security</w:t>
      </w:r>
    </w:p>
    <w:p w:rsidR="004E2987" w:rsidRDefault="004E2987" w:rsidP="0045219B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4E2987">
        <w:rPr>
          <w:color w:val="1D2129"/>
          <w:sz w:val="22"/>
          <w:shd w:val="clear" w:color="auto" w:fill="FFFFFF"/>
        </w:rPr>
        <w:t>IET Information Security</w:t>
      </w:r>
      <w:r>
        <w:rPr>
          <w:rFonts w:ascii="Nunito" w:hAnsi="Nunito"/>
          <w:color w:val="4F4F4F"/>
          <w:sz w:val="21"/>
          <w:szCs w:val="21"/>
          <w:shd w:val="clear" w:color="auto" w:fill="FFFFFF"/>
        </w:rPr>
        <w:t xml:space="preserve"> </w:t>
      </w:r>
      <w:r>
        <w:rPr>
          <w:b/>
          <w:color w:val="1D2129"/>
          <w:sz w:val="22"/>
          <w:shd w:val="clear" w:color="auto" w:fill="FFFFFF"/>
        </w:rPr>
        <w:t>IF: 0.8</w:t>
      </w:r>
      <w:r w:rsidRPr="00EA2A04">
        <w:rPr>
          <w:color w:val="000000"/>
          <w:sz w:val="21"/>
          <w:szCs w:val="21"/>
          <w:shd w:val="clear" w:color="auto" w:fill="FFFFFF"/>
        </w:rPr>
        <w:t> </w:t>
      </w:r>
    </w:p>
    <w:p w:rsidR="005D5FEA" w:rsidRDefault="005D5FEA" w:rsidP="0045219B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EA2A04">
        <w:rPr>
          <w:color w:val="1D2129"/>
          <w:sz w:val="22"/>
          <w:shd w:val="clear" w:color="auto" w:fill="FFFFFF"/>
        </w:rPr>
        <w:t>Journal of Intelligent Automation and Soft Computing</w:t>
      </w:r>
    </w:p>
    <w:p w:rsidR="005D5FEA" w:rsidRDefault="005D5FEA" w:rsidP="0045219B">
      <w:pPr>
        <w:pStyle w:val="ListParagraph"/>
        <w:numPr>
          <w:ilvl w:val="0"/>
          <w:numId w:val="35"/>
        </w:numPr>
        <w:rPr>
          <w:b/>
          <w:color w:val="1D2129"/>
          <w:sz w:val="22"/>
          <w:shd w:val="clear" w:color="auto" w:fill="FFFFFF"/>
        </w:rPr>
      </w:pPr>
      <w:r w:rsidRPr="00EB527C">
        <w:rPr>
          <w:color w:val="1D2129"/>
          <w:sz w:val="22"/>
          <w:shd w:val="clear" w:color="auto" w:fill="FFFFFF"/>
        </w:rPr>
        <w:t>Security and Communication Networks</w:t>
      </w:r>
      <w:r>
        <w:rPr>
          <w:color w:val="1D2129"/>
          <w:sz w:val="22"/>
          <w:shd w:val="clear" w:color="auto" w:fill="FFFFFF"/>
        </w:rPr>
        <w:t xml:space="preserve"> (Hindwai) </w:t>
      </w:r>
      <w:r w:rsidRPr="003D4FA6">
        <w:rPr>
          <w:b/>
          <w:color w:val="1D2129"/>
          <w:sz w:val="22"/>
          <w:shd w:val="clear" w:color="auto" w:fill="FFFFFF"/>
        </w:rPr>
        <w:t xml:space="preserve">IF: </w:t>
      </w:r>
      <w:r>
        <w:rPr>
          <w:b/>
          <w:color w:val="1D2129"/>
          <w:sz w:val="22"/>
          <w:shd w:val="clear" w:color="auto" w:fill="FFFFFF"/>
        </w:rPr>
        <w:t>1</w:t>
      </w:r>
      <w:r w:rsidRPr="003D4FA6">
        <w:rPr>
          <w:b/>
          <w:color w:val="1D2129"/>
          <w:sz w:val="22"/>
          <w:shd w:val="clear" w:color="auto" w:fill="FFFFFF"/>
        </w:rPr>
        <w:t>.8</w:t>
      </w:r>
      <w:r>
        <w:rPr>
          <w:b/>
          <w:color w:val="1D2129"/>
          <w:sz w:val="22"/>
          <w:shd w:val="clear" w:color="auto" w:fill="FFFFFF"/>
        </w:rPr>
        <w:t>4</w:t>
      </w:r>
    </w:p>
    <w:p w:rsidR="005D5FEA" w:rsidRPr="004E2987" w:rsidRDefault="005D5FEA" w:rsidP="0045219B">
      <w:pPr>
        <w:pStyle w:val="ListParagraph"/>
        <w:numPr>
          <w:ilvl w:val="0"/>
          <w:numId w:val="35"/>
        </w:numPr>
        <w:rPr>
          <w:b/>
          <w:sz w:val="22"/>
          <w:szCs w:val="24"/>
        </w:rPr>
      </w:pPr>
      <w:r>
        <w:rPr>
          <w:color w:val="1D2129"/>
          <w:sz w:val="22"/>
          <w:shd w:val="clear" w:color="auto" w:fill="FFFFFF"/>
        </w:rPr>
        <w:t>Journal of Healthcare Engineering</w:t>
      </w:r>
      <w:r w:rsidRPr="00815BBB">
        <w:rPr>
          <w:color w:val="1D2129"/>
          <w:sz w:val="22"/>
          <w:shd w:val="clear" w:color="auto" w:fill="FFFFFF"/>
        </w:rPr>
        <w:t xml:space="preserve"> in Agriculture</w:t>
      </w:r>
      <w:r>
        <w:rPr>
          <w:color w:val="1D2129"/>
          <w:sz w:val="22"/>
          <w:shd w:val="clear" w:color="auto" w:fill="FFFFFF"/>
        </w:rPr>
        <w:t xml:space="preserve"> (Hindwai) </w:t>
      </w:r>
      <w:r w:rsidRPr="003D4FA6">
        <w:rPr>
          <w:b/>
          <w:color w:val="1D2129"/>
          <w:sz w:val="22"/>
          <w:shd w:val="clear" w:color="auto" w:fill="FFFFFF"/>
        </w:rPr>
        <w:t>IF: 3.82</w:t>
      </w:r>
    </w:p>
    <w:bookmarkStart w:id="44" w:name="OLE_LINK221"/>
    <w:bookmarkStart w:id="45" w:name="OLE_LINK223"/>
    <w:bookmarkStart w:id="46" w:name="OLE_LINK153"/>
    <w:bookmarkStart w:id="47" w:name="OLE_LINK154"/>
    <w:p w:rsidR="004E2987" w:rsidRPr="00591C93" w:rsidRDefault="004E2987" w:rsidP="004E2987">
      <w:pPr>
        <w:pStyle w:val="ListParagraph"/>
        <w:numPr>
          <w:ilvl w:val="0"/>
          <w:numId w:val="35"/>
        </w:numPr>
        <w:rPr>
          <w:rStyle w:val="textexposedshow"/>
          <w:color w:val="1D2129"/>
          <w:sz w:val="22"/>
          <w:shd w:val="clear" w:color="auto" w:fill="FFFFFF"/>
        </w:rPr>
      </w:pPr>
      <w:r>
        <w:fldChar w:fldCharType="begin"/>
      </w:r>
      <w:r>
        <w:instrText xml:space="preserve"> HYPERLINK "http://www.paspk.org/proceedings/" </w:instrText>
      </w:r>
      <w:r>
        <w:fldChar w:fldCharType="separate"/>
      </w:r>
      <w:r w:rsidRPr="00591C93">
        <w:rPr>
          <w:rStyle w:val="58cm"/>
          <w:color w:val="365899"/>
          <w:sz w:val="22"/>
          <w:shd w:val="clear" w:color="auto" w:fill="FFFFFF"/>
        </w:rPr>
        <w:t>PROCEEDINGS OF THE PAKISTAN ACADEMY OF SCIENCES</w:t>
      </w:r>
      <w:r>
        <w:rPr>
          <w:rStyle w:val="58cm"/>
          <w:color w:val="365899"/>
          <w:sz w:val="22"/>
          <w:shd w:val="clear" w:color="auto" w:fill="FFFFFF"/>
        </w:rPr>
        <w:fldChar w:fldCharType="end"/>
      </w:r>
      <w:bookmarkEnd w:id="44"/>
      <w:bookmarkEnd w:id="45"/>
      <w:bookmarkEnd w:id="46"/>
      <w:bookmarkEnd w:id="47"/>
      <w:r>
        <w:rPr>
          <w:rStyle w:val="58cm"/>
          <w:color w:val="365899"/>
          <w:sz w:val="22"/>
          <w:shd w:val="clear" w:color="auto" w:fill="FFFFFF"/>
        </w:rPr>
        <w:t xml:space="preserve"> </w:t>
      </w:r>
      <w:r w:rsidRPr="00591C93">
        <w:rPr>
          <w:rStyle w:val="textexposedshow"/>
          <w:color w:val="1D2129"/>
          <w:sz w:val="22"/>
          <w:shd w:val="clear" w:color="auto" w:fill="FFFFFF"/>
        </w:rPr>
        <w:t>(Pakistan Science Foundation)</w:t>
      </w:r>
    </w:p>
    <w:bookmarkStart w:id="48" w:name="OLE_LINK159"/>
    <w:bookmarkStart w:id="49" w:name="OLE_LINK160"/>
    <w:p w:rsidR="004E2987" w:rsidRPr="00F22D89" w:rsidRDefault="004E2987" w:rsidP="004E2987">
      <w:pPr>
        <w:pStyle w:val="ListParagraph"/>
        <w:numPr>
          <w:ilvl w:val="0"/>
          <w:numId w:val="35"/>
        </w:numPr>
        <w:rPr>
          <w:b/>
          <w:sz w:val="22"/>
        </w:rPr>
      </w:pPr>
      <w:r w:rsidRPr="00591C93">
        <w:rPr>
          <w:sz w:val="22"/>
        </w:rPr>
        <w:fldChar w:fldCharType="begin"/>
      </w:r>
      <w:r w:rsidRPr="00591C93">
        <w:rPr>
          <w:sz w:val="22"/>
        </w:rPr>
        <w:instrText>HYPERLINK "https://www.iaescore.com/journals/index.php/IJEECS"</w:instrText>
      </w:r>
      <w:r w:rsidRPr="00591C93">
        <w:rPr>
          <w:sz w:val="22"/>
        </w:rPr>
        <w:fldChar w:fldCharType="separate"/>
      </w:r>
      <w:r w:rsidRPr="00591C93">
        <w:rPr>
          <w:rStyle w:val="58cm"/>
          <w:color w:val="365899"/>
          <w:sz w:val="20"/>
          <w:shd w:val="clear" w:color="auto" w:fill="FFFFFF"/>
        </w:rPr>
        <w:t>Indonesian Journal of Electrical Engineering and Computer Science</w:t>
      </w:r>
      <w:r w:rsidRPr="00591C93">
        <w:rPr>
          <w:rStyle w:val="58cm"/>
          <w:color w:val="365899"/>
          <w:sz w:val="20"/>
          <w:shd w:val="clear" w:color="auto" w:fill="FFFFFF"/>
        </w:rPr>
        <w:fldChar w:fldCharType="end"/>
      </w:r>
      <w:r w:rsidRPr="00591C93">
        <w:rPr>
          <w:color w:val="1D2129"/>
          <w:sz w:val="20"/>
          <w:shd w:val="clear" w:color="auto" w:fill="FFFFFF"/>
        </w:rPr>
        <w:t> </w:t>
      </w:r>
      <w:bookmarkEnd w:id="48"/>
      <w:bookmarkEnd w:id="49"/>
    </w:p>
    <w:p w:rsidR="004E2987" w:rsidRPr="00F22D89" w:rsidRDefault="004E2987" w:rsidP="004E2987">
      <w:pPr>
        <w:pStyle w:val="ListParagraph"/>
        <w:numPr>
          <w:ilvl w:val="0"/>
          <w:numId w:val="35"/>
        </w:numPr>
        <w:rPr>
          <w:b/>
          <w:sz w:val="22"/>
        </w:rPr>
      </w:pPr>
      <w:r w:rsidRPr="00F22D89">
        <w:rPr>
          <w:color w:val="1D2129"/>
          <w:sz w:val="22"/>
          <w:shd w:val="clear" w:color="auto" w:fill="FFFFFF"/>
        </w:rPr>
        <w:t>IEEE 6th International Conference on I</w:t>
      </w:r>
      <w:r>
        <w:rPr>
          <w:color w:val="1D2129"/>
          <w:sz w:val="22"/>
          <w:shd w:val="clear" w:color="auto" w:fill="FFFFFF"/>
        </w:rPr>
        <w:t xml:space="preserve">nnovative Computing Technology, </w:t>
      </w:r>
      <w:r w:rsidRPr="00F22D89">
        <w:rPr>
          <w:color w:val="1D2129"/>
          <w:sz w:val="22"/>
          <w:shd w:val="clear" w:color="auto" w:fill="FFFFFF"/>
        </w:rPr>
        <w:t>Dublin, Ireland</w:t>
      </w:r>
    </w:p>
    <w:p w:rsidR="005D5FEA" w:rsidRDefault="005D5FEA" w:rsidP="00520315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EA2A04">
        <w:rPr>
          <w:color w:val="1D2129"/>
          <w:sz w:val="22"/>
          <w:shd w:val="clear" w:color="auto" w:fill="FFFFFF"/>
        </w:rPr>
        <w:t>2nd International Conference on Computing, IoT and Data Analytics (</w:t>
      </w:r>
      <w:hyperlink r:id="rId11" w:history="1">
        <w:r w:rsidRPr="00EA2A04">
          <w:rPr>
            <w:rStyle w:val="Hyperlink"/>
            <w:sz w:val="22"/>
            <w:shd w:val="clear" w:color="auto" w:fill="FFFFFF"/>
          </w:rPr>
          <w:t>ICCIDA-2023</w:t>
        </w:r>
      </w:hyperlink>
      <w:r w:rsidRPr="00EA2A04">
        <w:rPr>
          <w:color w:val="1D2129"/>
          <w:sz w:val="22"/>
          <w:shd w:val="clear" w:color="auto" w:fill="FFFFFF"/>
        </w:rPr>
        <w:t>) Springer. The conference is organized by Universidad de Castilla - La Mancha, Spain and Istinye University, Turkey, on July 20-21, 2023.</w:t>
      </w:r>
    </w:p>
    <w:p w:rsidR="005D5FEA" w:rsidRPr="004E2987" w:rsidRDefault="005D5FEA" w:rsidP="0045219B">
      <w:pPr>
        <w:pStyle w:val="ListParagraph"/>
        <w:numPr>
          <w:ilvl w:val="0"/>
          <w:numId w:val="35"/>
        </w:numPr>
        <w:rPr>
          <w:color w:val="1D2129"/>
          <w:sz w:val="22"/>
          <w:shd w:val="clear" w:color="auto" w:fill="FFFFFF"/>
        </w:rPr>
      </w:pPr>
      <w:r w:rsidRPr="005D5FEA">
        <w:rPr>
          <w:color w:val="1D2129"/>
          <w:sz w:val="22"/>
          <w:shd w:val="clear" w:color="auto" w:fill="FFFFFF"/>
        </w:rPr>
        <w:t xml:space="preserve">2023 </w:t>
      </w:r>
      <w:r w:rsidRPr="005D5FEA">
        <w:rPr>
          <w:color w:val="242424"/>
          <w:sz w:val="22"/>
          <w:szCs w:val="22"/>
          <w:shd w:val="clear" w:color="auto" w:fill="FFFFFF"/>
        </w:rPr>
        <w:t>IEEE Symposium on Industrial Electronics &amp; Applications (</w:t>
      </w:r>
      <w:hyperlink r:id="rId12" w:history="1">
        <w:r w:rsidRPr="005D5FEA">
          <w:rPr>
            <w:rStyle w:val="Hyperlink"/>
            <w:sz w:val="22"/>
            <w:szCs w:val="22"/>
            <w:shd w:val="clear" w:color="auto" w:fill="FFFFFF"/>
          </w:rPr>
          <w:t>ISIEA 2023</w:t>
        </w:r>
      </w:hyperlink>
      <w:r w:rsidRPr="005D5FEA">
        <w:rPr>
          <w:color w:val="242424"/>
          <w:sz w:val="22"/>
          <w:szCs w:val="22"/>
          <w:shd w:val="clear" w:color="auto" w:fill="FFFFFF"/>
        </w:rPr>
        <w:t xml:space="preserve">) which will be held as a hybrid conference in Maya Hotel, Kuala Lumpur, Malaysia,  </w:t>
      </w:r>
      <w:r w:rsidR="004E2987">
        <w:rPr>
          <w:color w:val="242424"/>
          <w:sz w:val="22"/>
          <w:szCs w:val="22"/>
          <w:shd w:val="clear" w:color="auto" w:fill="FFFFFF"/>
        </w:rPr>
        <w:t xml:space="preserve">held </w:t>
      </w:r>
      <w:r w:rsidRPr="005D5FEA">
        <w:rPr>
          <w:color w:val="242424"/>
          <w:sz w:val="22"/>
          <w:szCs w:val="22"/>
          <w:shd w:val="clear" w:color="auto" w:fill="FFFFFF"/>
        </w:rPr>
        <w:t>on 15th - 16th July 2023</w:t>
      </w:r>
    </w:p>
    <w:p w:rsidR="004E2987" w:rsidRPr="004E2987" w:rsidRDefault="004E2987" w:rsidP="0045219B">
      <w:pPr>
        <w:pStyle w:val="ListParagraph"/>
        <w:numPr>
          <w:ilvl w:val="0"/>
          <w:numId w:val="35"/>
        </w:numPr>
        <w:rPr>
          <w:color w:val="242424"/>
          <w:sz w:val="22"/>
          <w:szCs w:val="22"/>
          <w:shd w:val="clear" w:color="auto" w:fill="FFFFFF"/>
        </w:rPr>
      </w:pPr>
      <w:r w:rsidRPr="004E2987">
        <w:rPr>
          <w:color w:val="242424"/>
          <w:sz w:val="22"/>
          <w:szCs w:val="22"/>
          <w:shd w:val="clear" w:color="auto" w:fill="FFFFFF"/>
        </w:rPr>
        <w:t>IEEE Symposium on Computers &amp; Informatics (ISCI 2023) held on 14-15 October </w:t>
      </w:r>
      <w:r w:rsidRPr="004E2987">
        <w:rPr>
          <w:color w:val="242424"/>
          <w:sz w:val="22"/>
          <w:szCs w:val="22"/>
        </w:rPr>
        <w:t>2023</w:t>
      </w:r>
    </w:p>
    <w:p w:rsidR="005D5FEA" w:rsidRPr="005D5FEA" w:rsidRDefault="005D5FEA" w:rsidP="005D5FEA">
      <w:pPr>
        <w:spacing w:line="360" w:lineRule="auto"/>
        <w:jc w:val="both"/>
        <w:rPr>
          <w:szCs w:val="28"/>
        </w:rPr>
      </w:pPr>
    </w:p>
    <w:p w:rsidR="00F275F5" w:rsidRPr="00EE18FE" w:rsidRDefault="00F275F5" w:rsidP="00F275F5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>
        <w:rPr>
          <w:b/>
          <w:szCs w:val="28"/>
        </w:rPr>
        <w:t xml:space="preserve">Other </w:t>
      </w:r>
      <w:r w:rsidR="003E3E3E">
        <w:rPr>
          <w:b/>
          <w:szCs w:val="28"/>
        </w:rPr>
        <w:t xml:space="preserve">Managerial </w:t>
      </w:r>
      <w:r>
        <w:rPr>
          <w:b/>
          <w:szCs w:val="28"/>
        </w:rPr>
        <w:t>Roles</w:t>
      </w:r>
    </w:p>
    <w:p w:rsidR="00F275F5" w:rsidRPr="00E05A58" w:rsidRDefault="00F275F5" w:rsidP="00F275F5">
      <w:pPr>
        <w:jc w:val="both"/>
        <w:rPr>
          <w:sz w:val="16"/>
          <w:szCs w:val="28"/>
        </w:rPr>
      </w:pPr>
    </w:p>
    <w:p w:rsidR="00F275F5" w:rsidRPr="0045219B" w:rsidRDefault="00F275F5" w:rsidP="00F275F5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Undergraduate Class Advisor</w:t>
      </w:r>
      <w:r w:rsidRPr="0045219B">
        <w:rPr>
          <w:sz w:val="22"/>
          <w:szCs w:val="28"/>
        </w:rPr>
        <w:t xml:space="preserve"> </w:t>
      </w:r>
      <w:r w:rsidR="00FF4EC7" w:rsidRPr="0045219B">
        <w:rPr>
          <w:sz w:val="22"/>
          <w:szCs w:val="28"/>
        </w:rPr>
        <w:t>from Oct 2015 to Jul 2018 at University of Gujrat, Sialkot, Pakistan.</w:t>
      </w:r>
    </w:p>
    <w:p w:rsidR="00F275F5" w:rsidRPr="0045219B" w:rsidRDefault="00F275F5" w:rsidP="00F275F5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Supervisor Final Year Projects</w:t>
      </w:r>
      <w:r w:rsidRPr="0045219B">
        <w:rPr>
          <w:sz w:val="22"/>
          <w:szCs w:val="28"/>
        </w:rPr>
        <w:t xml:space="preserve"> </w:t>
      </w:r>
      <w:r w:rsidR="00FF4EC7" w:rsidRPr="0045219B">
        <w:rPr>
          <w:sz w:val="22"/>
          <w:szCs w:val="28"/>
        </w:rPr>
        <w:t>from Oct 2015 to Jul 2018 at University of Gujrat, Sialkot, Pakistan.</w:t>
      </w:r>
    </w:p>
    <w:p w:rsidR="00FF4EC7" w:rsidRPr="0045219B" w:rsidRDefault="00FF4EC7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Member Disciplinary Committee Coordinator</w:t>
      </w:r>
      <w:r w:rsidRPr="0045219B">
        <w:rPr>
          <w:sz w:val="22"/>
          <w:szCs w:val="28"/>
        </w:rPr>
        <w:t xml:space="preserve"> from 30 Oct 2015 to Jul 2018 at University of Gujrat, Sialkot Campus, Sialkot, Pakistan.</w:t>
      </w:r>
    </w:p>
    <w:p w:rsidR="00FF4EC7" w:rsidRPr="0045219B" w:rsidRDefault="00FF4EC7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Member Board of Subject Experts</w:t>
      </w:r>
      <w:r w:rsidRPr="0045219B">
        <w:rPr>
          <w:sz w:val="22"/>
          <w:szCs w:val="28"/>
        </w:rPr>
        <w:t xml:space="preserve"> from Oct 2015 to Jul 2018 at University of Gujrat, Sialkot, Pakistan.</w:t>
      </w:r>
    </w:p>
    <w:p w:rsidR="00FF4EC7" w:rsidRPr="0045219B" w:rsidRDefault="00FF4EC7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Undergraduate Class Advisor</w:t>
      </w:r>
      <w:r w:rsidRPr="0045219B">
        <w:rPr>
          <w:sz w:val="22"/>
          <w:szCs w:val="28"/>
        </w:rPr>
        <w:t xml:space="preserve"> from Aug 2018 to date at, Bahria University, Lahore, Pakistan.</w:t>
      </w:r>
    </w:p>
    <w:p w:rsidR="00F275F5" w:rsidRPr="0045219B" w:rsidRDefault="00F275F5" w:rsidP="00F275F5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Supervisor Final Year Projects</w:t>
      </w:r>
      <w:r w:rsidRPr="0045219B">
        <w:rPr>
          <w:sz w:val="22"/>
          <w:szCs w:val="28"/>
        </w:rPr>
        <w:t xml:space="preserve"> from </w:t>
      </w:r>
      <w:r w:rsidR="00FF4EC7" w:rsidRPr="0045219B">
        <w:rPr>
          <w:sz w:val="22"/>
          <w:szCs w:val="28"/>
        </w:rPr>
        <w:t>Sep</w:t>
      </w:r>
      <w:r w:rsidRPr="0045219B">
        <w:rPr>
          <w:sz w:val="22"/>
          <w:szCs w:val="28"/>
        </w:rPr>
        <w:t xml:space="preserve"> 2018 to date </w:t>
      </w:r>
      <w:r w:rsidR="00FF4EC7" w:rsidRPr="0045219B">
        <w:rPr>
          <w:sz w:val="22"/>
          <w:szCs w:val="28"/>
        </w:rPr>
        <w:t>at</w:t>
      </w:r>
      <w:r w:rsidRPr="0045219B">
        <w:rPr>
          <w:sz w:val="22"/>
          <w:szCs w:val="28"/>
        </w:rPr>
        <w:t>, Bahria University, Lahore, Pakistan.</w:t>
      </w:r>
    </w:p>
    <w:p w:rsidR="00FF4EC7" w:rsidRPr="0045219B" w:rsidRDefault="00FF4EC7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Dress Code Coordinator</w:t>
      </w:r>
      <w:r w:rsidRPr="0045219B">
        <w:rPr>
          <w:sz w:val="22"/>
          <w:szCs w:val="28"/>
        </w:rPr>
        <w:t xml:space="preserve"> from Aug 2018 to date at, Bahria University, Lahore Campus, Lahore, Pakistan.</w:t>
      </w:r>
    </w:p>
    <w:p w:rsidR="00D26593" w:rsidRPr="0045219B" w:rsidRDefault="00D26593" w:rsidP="00D26593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 xml:space="preserve">Member (FYP Internal evaluation Committee) </w:t>
      </w:r>
      <w:r w:rsidRPr="0045219B">
        <w:rPr>
          <w:sz w:val="22"/>
          <w:szCs w:val="28"/>
        </w:rPr>
        <w:t>from Oct 2019 to date at, Bahria University, Lahore Campus, Lahore, Pakistan.</w:t>
      </w:r>
    </w:p>
    <w:p w:rsidR="00FF4EC7" w:rsidRPr="0045219B" w:rsidRDefault="00D973B4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President</w:t>
      </w:r>
      <w:r w:rsidR="00FF4EC7" w:rsidRPr="0045219B">
        <w:rPr>
          <w:b/>
          <w:sz w:val="22"/>
          <w:szCs w:val="28"/>
        </w:rPr>
        <w:t xml:space="preserve"> Bahria </w:t>
      </w:r>
      <w:r w:rsidRPr="0045219B">
        <w:rPr>
          <w:b/>
          <w:sz w:val="22"/>
          <w:szCs w:val="28"/>
        </w:rPr>
        <w:t>Strategic</w:t>
      </w:r>
      <w:r w:rsidR="00FF4EC7" w:rsidRPr="0045219B">
        <w:rPr>
          <w:b/>
          <w:sz w:val="22"/>
          <w:szCs w:val="28"/>
        </w:rPr>
        <w:t xml:space="preserve"> Plans (2016-2025)</w:t>
      </w:r>
      <w:r w:rsidRPr="0045219B">
        <w:rPr>
          <w:b/>
          <w:sz w:val="22"/>
          <w:szCs w:val="28"/>
        </w:rPr>
        <w:t xml:space="preserve"> Committee</w:t>
      </w:r>
      <w:r w:rsidR="00FF4EC7" w:rsidRPr="0045219B">
        <w:rPr>
          <w:sz w:val="22"/>
          <w:szCs w:val="28"/>
        </w:rPr>
        <w:t xml:space="preserve"> from March, 2019 to date at, Bahria University, Lahore Campus, Lahore, Pakistan.</w:t>
      </w:r>
    </w:p>
    <w:p w:rsidR="00FF4EC7" w:rsidRPr="0045219B" w:rsidRDefault="00FF4EC7" w:rsidP="00FF4EC7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>President (External Research Funding Committee)</w:t>
      </w:r>
      <w:r w:rsidRPr="0045219B">
        <w:rPr>
          <w:sz w:val="22"/>
          <w:szCs w:val="28"/>
        </w:rPr>
        <w:t xml:space="preserve"> from Sep 2018 to date at, Bahria University, Lahore Campus, Lahore, Pakistan.</w:t>
      </w:r>
    </w:p>
    <w:p w:rsidR="00F275F5" w:rsidRPr="0045219B" w:rsidRDefault="005860AA" w:rsidP="00F275F5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 xml:space="preserve">Member (External Cooperation Research Group Committee) </w:t>
      </w:r>
      <w:r w:rsidRPr="0045219B">
        <w:rPr>
          <w:sz w:val="22"/>
          <w:szCs w:val="28"/>
        </w:rPr>
        <w:t>from Oct 2019 to date at, Bahria University, Lahore Campus, Lahore, Pakistan.</w:t>
      </w:r>
    </w:p>
    <w:p w:rsidR="005221A1" w:rsidRPr="0045219B" w:rsidRDefault="005221A1" w:rsidP="005221A1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 xml:space="preserve">Member (Undergraduate admission Committee) </w:t>
      </w:r>
      <w:r w:rsidRPr="0045219B">
        <w:rPr>
          <w:sz w:val="22"/>
          <w:szCs w:val="28"/>
        </w:rPr>
        <w:t>from Oct 2019 to date at, Bahria University, Lahore Campus, Lahore, Pakistan.</w:t>
      </w:r>
    </w:p>
    <w:p w:rsidR="005221A1" w:rsidRPr="0045219B" w:rsidRDefault="005221A1" w:rsidP="005221A1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 xml:space="preserve">Member (Post-graduate admission Committee) </w:t>
      </w:r>
      <w:r w:rsidRPr="0045219B">
        <w:rPr>
          <w:sz w:val="22"/>
          <w:szCs w:val="28"/>
        </w:rPr>
        <w:t>from Sep 2022 to date at, Bahria University, Lahore Campus, Lahore, Pakistan.</w:t>
      </w:r>
    </w:p>
    <w:p w:rsidR="005221A1" w:rsidRPr="0045219B" w:rsidRDefault="005221A1" w:rsidP="005221A1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8"/>
        </w:rPr>
      </w:pPr>
      <w:r w:rsidRPr="0045219B">
        <w:rPr>
          <w:b/>
          <w:sz w:val="22"/>
          <w:szCs w:val="28"/>
        </w:rPr>
        <w:t xml:space="preserve">Mentor (Undergraduate students) </w:t>
      </w:r>
      <w:r w:rsidRPr="0045219B">
        <w:rPr>
          <w:sz w:val="22"/>
          <w:szCs w:val="28"/>
        </w:rPr>
        <w:t>from Feb 2022 to date at, Bahria University, Lahore, Pakistan.</w:t>
      </w:r>
    </w:p>
    <w:bookmarkEnd w:id="28"/>
    <w:bookmarkEnd w:id="29"/>
    <w:p w:rsidR="006A1497" w:rsidRPr="00E05A58" w:rsidRDefault="006A1497" w:rsidP="006A1497">
      <w:pPr>
        <w:pStyle w:val="Achievement"/>
        <w:numPr>
          <w:ilvl w:val="0"/>
          <w:numId w:val="0"/>
        </w:numPr>
        <w:tabs>
          <w:tab w:val="left" w:pos="0"/>
        </w:tabs>
        <w:spacing w:after="0" w:line="240" w:lineRule="auto"/>
        <w:ind w:left="245" w:hanging="245"/>
        <w:jc w:val="left"/>
        <w:rPr>
          <w:rFonts w:ascii="Times New Roman" w:hAnsi="Times New Roman"/>
          <w:bCs/>
          <w:sz w:val="16"/>
          <w:szCs w:val="24"/>
        </w:rPr>
      </w:pPr>
    </w:p>
    <w:p w:rsidR="0050605F" w:rsidRDefault="0050605F">
      <w:pPr>
        <w:widowControl/>
        <w:rPr>
          <w:b/>
          <w:sz w:val="28"/>
          <w:szCs w:val="28"/>
        </w:rPr>
      </w:pPr>
    </w:p>
    <w:p w:rsidR="006A1497" w:rsidRPr="006A1497" w:rsidRDefault="007D02A1" w:rsidP="006A1497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  <w:r w:rsidR="006A1497" w:rsidRPr="006A1497">
        <w:rPr>
          <w:b/>
          <w:sz w:val="28"/>
          <w:szCs w:val="28"/>
        </w:rPr>
        <w:t>:</w:t>
      </w:r>
    </w:p>
    <w:p w:rsidR="00172AFD" w:rsidRDefault="00172AFD" w:rsidP="007D02A1">
      <w:pPr>
        <w:pStyle w:val="Achievement"/>
        <w:numPr>
          <w:ilvl w:val="0"/>
          <w:numId w:val="0"/>
        </w:numPr>
        <w:tabs>
          <w:tab w:val="left" w:pos="0"/>
          <w:tab w:val="left" w:pos="3060"/>
        </w:tabs>
        <w:spacing w:after="0" w:line="240" w:lineRule="auto"/>
        <w:ind w:left="1440" w:hanging="1440"/>
        <w:jc w:val="left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130"/>
        <w:gridCol w:w="6619"/>
      </w:tblGrid>
      <w:tr w:rsidR="00172AFD" w:rsidTr="0050605F">
        <w:trPr>
          <w:trHeight w:val="280"/>
        </w:trPr>
        <w:tc>
          <w:tcPr>
            <w:tcW w:w="3130" w:type="dxa"/>
          </w:tcPr>
          <w:p w:rsidR="00172AFD" w:rsidRPr="00D26593" w:rsidRDefault="00172AFD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Semester</w:t>
            </w:r>
          </w:p>
        </w:tc>
        <w:tc>
          <w:tcPr>
            <w:tcW w:w="6619" w:type="dxa"/>
          </w:tcPr>
          <w:p w:rsidR="00172AFD" w:rsidRPr="00D26593" w:rsidRDefault="00172AFD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Subjects</w:t>
            </w:r>
          </w:p>
        </w:tc>
      </w:tr>
      <w:tr w:rsidR="00172AFD" w:rsidTr="0050605F">
        <w:trPr>
          <w:trHeight w:val="264"/>
        </w:trPr>
        <w:tc>
          <w:tcPr>
            <w:tcW w:w="3130" w:type="dxa"/>
            <w:vMerge w:val="restart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2015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Theory of Automata</w:t>
            </w:r>
          </w:p>
        </w:tc>
      </w:tr>
      <w:tr w:rsidR="00172AFD" w:rsidTr="0050605F">
        <w:trPr>
          <w:trHeight w:val="297"/>
        </w:trPr>
        <w:tc>
          <w:tcPr>
            <w:tcW w:w="3130" w:type="dxa"/>
            <w:vMerge/>
          </w:tcPr>
          <w:p w:rsidR="00172AFD" w:rsidRPr="00D26593" w:rsidRDefault="00172AFD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Artificial Intelligence</w:t>
            </w:r>
          </w:p>
        </w:tc>
      </w:tr>
      <w:tr w:rsidR="00172AFD" w:rsidTr="0050605F">
        <w:trPr>
          <w:trHeight w:val="280"/>
        </w:trPr>
        <w:tc>
          <w:tcPr>
            <w:tcW w:w="3130" w:type="dxa"/>
            <w:vMerge/>
          </w:tcPr>
          <w:p w:rsidR="00172AFD" w:rsidRPr="00D26593" w:rsidRDefault="00172AFD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Advance Computer Networks</w:t>
            </w:r>
          </w:p>
        </w:tc>
      </w:tr>
      <w:tr w:rsidR="00172AFD" w:rsidTr="0050605F">
        <w:trPr>
          <w:trHeight w:val="280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lastRenderedPageBreak/>
              <w:t>Fall 2016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</w:t>
            </w:r>
          </w:p>
        </w:tc>
      </w:tr>
      <w:tr w:rsidR="00581DDB" w:rsidTr="0050605F">
        <w:trPr>
          <w:trHeight w:val="264"/>
        </w:trPr>
        <w:tc>
          <w:tcPr>
            <w:tcW w:w="3130" w:type="dxa"/>
            <w:vMerge w:val="restart"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2016</w:t>
            </w:r>
          </w:p>
        </w:tc>
        <w:tc>
          <w:tcPr>
            <w:tcW w:w="6619" w:type="dxa"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Human Computer Interaction</w:t>
            </w:r>
          </w:p>
        </w:tc>
      </w:tr>
      <w:tr w:rsidR="00581DDB" w:rsidTr="0050605F">
        <w:trPr>
          <w:trHeight w:val="297"/>
        </w:trPr>
        <w:tc>
          <w:tcPr>
            <w:tcW w:w="3130" w:type="dxa"/>
            <w:vMerge/>
          </w:tcPr>
          <w:p w:rsidR="00581DDB" w:rsidRPr="00D26593" w:rsidRDefault="00581DDB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Desktop Based Operating System</w:t>
            </w:r>
          </w:p>
        </w:tc>
      </w:tr>
      <w:tr w:rsidR="00172AFD" w:rsidTr="0050605F">
        <w:trPr>
          <w:trHeight w:val="264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Fall 2017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Software Engineering (CS-321)</w:t>
            </w:r>
            <w:r w:rsidRPr="00D26593">
              <w:rPr>
                <w:rFonts w:ascii="Times New Roman" w:hAnsi="Times New Roman"/>
                <w:sz w:val="22"/>
                <w:szCs w:val="24"/>
              </w:rPr>
              <w:tab/>
            </w:r>
          </w:p>
        </w:tc>
      </w:tr>
      <w:tr w:rsidR="00172AFD" w:rsidTr="0050605F">
        <w:trPr>
          <w:trHeight w:val="280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2017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Object Oriented Analysis and Design (CS-325)</w:t>
            </w:r>
          </w:p>
        </w:tc>
      </w:tr>
      <w:tr w:rsidR="00172AFD" w:rsidTr="0050605F">
        <w:trPr>
          <w:trHeight w:val="264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Fall 2018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Software Engineering (CS-321)</w:t>
            </w:r>
            <w:r w:rsidRPr="00D26593">
              <w:rPr>
                <w:rFonts w:ascii="Times New Roman" w:hAnsi="Times New Roman"/>
                <w:sz w:val="22"/>
                <w:szCs w:val="24"/>
              </w:rPr>
              <w:tab/>
            </w:r>
          </w:p>
        </w:tc>
      </w:tr>
      <w:tr w:rsidR="00172AFD" w:rsidTr="0050605F">
        <w:trPr>
          <w:trHeight w:val="280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2018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Object Oriented Analysis and Design (CS-325)</w:t>
            </w:r>
          </w:p>
        </w:tc>
      </w:tr>
      <w:tr w:rsidR="00172AFD" w:rsidTr="0050605F">
        <w:trPr>
          <w:trHeight w:val="264"/>
        </w:trPr>
        <w:tc>
          <w:tcPr>
            <w:tcW w:w="3130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Fall 201</w:t>
            </w:r>
            <w:r w:rsidR="00AB2AD7" w:rsidRPr="00D26593">
              <w:rPr>
                <w:rFonts w:ascii="Times New Roman" w:hAnsi="Times New Roman"/>
                <w:b/>
                <w:sz w:val="22"/>
                <w:szCs w:val="24"/>
              </w:rPr>
              <w:t>8</w:t>
            </w:r>
          </w:p>
        </w:tc>
        <w:tc>
          <w:tcPr>
            <w:tcW w:w="6619" w:type="dxa"/>
          </w:tcPr>
          <w:p w:rsidR="00172AFD" w:rsidRPr="00D26593" w:rsidRDefault="00172AF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Compiler Construction (CSC-323)</w:t>
            </w:r>
          </w:p>
        </w:tc>
      </w:tr>
      <w:tr w:rsidR="00581DDB" w:rsidTr="0050605F">
        <w:trPr>
          <w:trHeight w:val="280"/>
        </w:trPr>
        <w:tc>
          <w:tcPr>
            <w:tcW w:w="3130" w:type="dxa"/>
            <w:vMerge w:val="restart"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2019</w:t>
            </w:r>
          </w:p>
        </w:tc>
        <w:tc>
          <w:tcPr>
            <w:tcW w:w="6619" w:type="dxa"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sz w:val="22"/>
                <w:szCs w:val="24"/>
              </w:rPr>
              <w:t>Compiler Construction (CSC-323)</w:t>
            </w:r>
          </w:p>
        </w:tc>
      </w:tr>
      <w:tr w:rsidR="00581DDB" w:rsidTr="0050605F">
        <w:trPr>
          <w:trHeight w:val="280"/>
        </w:trPr>
        <w:tc>
          <w:tcPr>
            <w:tcW w:w="3130" w:type="dxa"/>
            <w:vMerge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581DDB" w:rsidRPr="00D26593" w:rsidRDefault="00581DDB" w:rsidP="007D02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eastAsia="SimSun" w:hAnsi="Times New Roman"/>
                <w:spacing w:val="0"/>
                <w:kern w:val="2"/>
                <w:sz w:val="22"/>
                <w:szCs w:val="24"/>
                <w:lang w:val="en-US" w:eastAsia="zh-CN"/>
              </w:rPr>
              <w:t>Natural Language Processing (CSC-441)</w:t>
            </w:r>
          </w:p>
        </w:tc>
      </w:tr>
      <w:tr w:rsidR="00581DDB" w:rsidTr="0050605F">
        <w:trPr>
          <w:trHeight w:val="297"/>
        </w:trPr>
        <w:tc>
          <w:tcPr>
            <w:tcW w:w="3130" w:type="dxa"/>
            <w:vMerge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581DDB" w:rsidRPr="00D26593" w:rsidRDefault="00581DDB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 xml:space="preserve">Object Oriented Analysis and Design  (SEN-320) </w:t>
            </w:r>
          </w:p>
        </w:tc>
      </w:tr>
      <w:tr w:rsidR="00581DDB" w:rsidTr="0050605F">
        <w:trPr>
          <w:trHeight w:val="297"/>
        </w:trPr>
        <w:tc>
          <w:tcPr>
            <w:tcW w:w="3130" w:type="dxa"/>
            <w:vMerge/>
          </w:tcPr>
          <w:p w:rsidR="00581DDB" w:rsidRPr="00D26593" w:rsidRDefault="00581DDB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581DDB" w:rsidRPr="00D26593" w:rsidRDefault="00581DDB" w:rsidP="00172AFD">
            <w:pPr>
              <w:widowControl/>
              <w:rPr>
                <w:sz w:val="22"/>
              </w:rPr>
            </w:pPr>
            <w:r w:rsidRPr="00D26593">
              <w:rPr>
                <w:sz w:val="22"/>
                <w:szCs w:val="24"/>
              </w:rPr>
              <w:t>Advance Database Administration (IT-327)</w:t>
            </w:r>
          </w:p>
        </w:tc>
      </w:tr>
      <w:tr w:rsidR="002F05DD" w:rsidTr="0050605F">
        <w:trPr>
          <w:trHeight w:val="264"/>
        </w:trPr>
        <w:tc>
          <w:tcPr>
            <w:tcW w:w="3130" w:type="dxa"/>
          </w:tcPr>
          <w:p w:rsidR="002F05DD" w:rsidRPr="00D26593" w:rsidRDefault="002F05DD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Summer 2019</w:t>
            </w:r>
          </w:p>
        </w:tc>
        <w:tc>
          <w:tcPr>
            <w:tcW w:w="6619" w:type="dxa"/>
          </w:tcPr>
          <w:p w:rsidR="002F05DD" w:rsidRPr="00D26593" w:rsidRDefault="002F05DD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Object Oriented Programming (CSC-220)</w:t>
            </w:r>
          </w:p>
        </w:tc>
      </w:tr>
      <w:tr w:rsidR="00AB2AD7" w:rsidTr="0050605F">
        <w:trPr>
          <w:trHeight w:val="280"/>
        </w:trPr>
        <w:tc>
          <w:tcPr>
            <w:tcW w:w="3130" w:type="dxa"/>
            <w:vMerge w:val="restart"/>
          </w:tcPr>
          <w:p w:rsidR="00AB2AD7" w:rsidRPr="00D26593" w:rsidRDefault="00AB2AD7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Fall 2019</w:t>
            </w:r>
          </w:p>
        </w:tc>
        <w:tc>
          <w:tcPr>
            <w:tcW w:w="6619" w:type="dxa"/>
          </w:tcPr>
          <w:p w:rsidR="00AB2AD7" w:rsidRPr="00D26593" w:rsidRDefault="00AB2AD7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AB2AD7" w:rsidTr="0050605F">
        <w:trPr>
          <w:trHeight w:val="280"/>
        </w:trPr>
        <w:tc>
          <w:tcPr>
            <w:tcW w:w="3130" w:type="dxa"/>
            <w:vMerge/>
          </w:tcPr>
          <w:p w:rsidR="00AB2AD7" w:rsidRPr="00D26593" w:rsidRDefault="00AB2AD7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AB2AD7" w:rsidRPr="00D26593" w:rsidRDefault="00AB2AD7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System &amp; Network Administration (ITC-312)</w:t>
            </w:r>
          </w:p>
        </w:tc>
      </w:tr>
      <w:tr w:rsidR="00AB2AD7" w:rsidTr="0050605F">
        <w:trPr>
          <w:trHeight w:val="297"/>
        </w:trPr>
        <w:tc>
          <w:tcPr>
            <w:tcW w:w="3130" w:type="dxa"/>
            <w:vMerge/>
          </w:tcPr>
          <w:p w:rsidR="00AB2AD7" w:rsidRPr="00D26593" w:rsidRDefault="00AB2AD7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AB2AD7" w:rsidRPr="00D26593" w:rsidRDefault="00AB2AD7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Probability and Statistics (GSC-122)</w:t>
            </w:r>
          </w:p>
        </w:tc>
      </w:tr>
      <w:tr w:rsidR="00D26593" w:rsidTr="0050605F">
        <w:trPr>
          <w:trHeight w:val="264"/>
        </w:trPr>
        <w:tc>
          <w:tcPr>
            <w:tcW w:w="3130" w:type="dxa"/>
            <w:vMerge w:val="restart"/>
          </w:tcPr>
          <w:p w:rsidR="00D26593" w:rsidRPr="00D26593" w:rsidRDefault="00D26593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2020</w:t>
            </w:r>
          </w:p>
        </w:tc>
        <w:tc>
          <w:tcPr>
            <w:tcW w:w="6619" w:type="dxa"/>
          </w:tcPr>
          <w:p w:rsidR="00D26593" w:rsidRPr="00D26593" w:rsidRDefault="00D26593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D26593" w:rsidTr="0050605F">
        <w:trPr>
          <w:trHeight w:val="345"/>
        </w:trPr>
        <w:tc>
          <w:tcPr>
            <w:tcW w:w="3130" w:type="dxa"/>
            <w:vMerge/>
          </w:tcPr>
          <w:p w:rsidR="00D26593" w:rsidRPr="00D26593" w:rsidRDefault="00D26593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D26593" w:rsidRPr="00D26593" w:rsidRDefault="00D26593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Data Structure and Algorithm (CSC-221)</w:t>
            </w:r>
          </w:p>
        </w:tc>
      </w:tr>
      <w:tr w:rsidR="00AF2CB5" w:rsidTr="0050605F">
        <w:trPr>
          <w:trHeight w:val="345"/>
        </w:trPr>
        <w:tc>
          <w:tcPr>
            <w:tcW w:w="3130" w:type="dxa"/>
            <w:vMerge w:val="restart"/>
          </w:tcPr>
          <w:p w:rsidR="00AF2CB5" w:rsidRPr="00D26593" w:rsidRDefault="00AF2CB5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Fall 2020</w:t>
            </w:r>
          </w:p>
        </w:tc>
        <w:tc>
          <w:tcPr>
            <w:tcW w:w="6619" w:type="dxa"/>
          </w:tcPr>
          <w:p w:rsidR="00AF2CB5" w:rsidRPr="00D26593" w:rsidRDefault="00AF2CB5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AF2CB5" w:rsidTr="0050605F">
        <w:trPr>
          <w:trHeight w:val="345"/>
        </w:trPr>
        <w:tc>
          <w:tcPr>
            <w:tcW w:w="3130" w:type="dxa"/>
            <w:vMerge/>
          </w:tcPr>
          <w:p w:rsidR="00AF2CB5" w:rsidRDefault="00AF2CB5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AF2CB5" w:rsidRPr="00D26593" w:rsidRDefault="00AF2CB5" w:rsidP="00172AFD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Software Project Management (</w:t>
            </w:r>
            <w:r w:rsidRPr="0050605F">
              <w:rPr>
                <w:sz w:val="22"/>
                <w:szCs w:val="24"/>
              </w:rPr>
              <w:t>SEN-410</w:t>
            </w:r>
            <w:r>
              <w:rPr>
                <w:sz w:val="22"/>
                <w:szCs w:val="24"/>
              </w:rPr>
              <w:t>)</w:t>
            </w:r>
          </w:p>
        </w:tc>
      </w:tr>
      <w:tr w:rsidR="00AF2CB5" w:rsidTr="0050605F">
        <w:trPr>
          <w:trHeight w:val="345"/>
        </w:trPr>
        <w:tc>
          <w:tcPr>
            <w:tcW w:w="3130" w:type="dxa"/>
            <w:vMerge/>
          </w:tcPr>
          <w:p w:rsidR="00AF2CB5" w:rsidRPr="00D26593" w:rsidRDefault="00AF2CB5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AF2CB5" w:rsidRPr="00D26593" w:rsidRDefault="00AF2CB5" w:rsidP="00172AFD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Management Information System</w:t>
            </w:r>
            <w:r w:rsidR="009E0CCE">
              <w:rPr>
                <w:sz w:val="22"/>
                <w:szCs w:val="24"/>
              </w:rPr>
              <w:t xml:space="preserve"> </w:t>
            </w:r>
            <w:r w:rsidR="009E0CCE">
              <w:rPr>
                <w:b/>
                <w:sz w:val="22"/>
                <w:szCs w:val="24"/>
              </w:rPr>
              <w:t>Part time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 w:val="restart"/>
          </w:tcPr>
          <w:p w:rsidR="009E0CCE" w:rsidRDefault="009E0CCE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 w:rsidRPr="00D26593">
              <w:rPr>
                <w:rFonts w:ascii="Times New Roman" w:hAnsi="Times New Roman"/>
                <w:b/>
                <w:sz w:val="22"/>
                <w:szCs w:val="24"/>
              </w:rPr>
              <w:t>Spring 202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1</w:t>
            </w:r>
          </w:p>
        </w:tc>
        <w:tc>
          <w:tcPr>
            <w:tcW w:w="6619" w:type="dxa"/>
          </w:tcPr>
          <w:p w:rsidR="009E0CCE" w:rsidRDefault="009E0CCE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Pr="00AF2CB5" w:rsidRDefault="009E0CCE" w:rsidP="00172AFD">
            <w:pPr>
              <w:widowControl/>
              <w:rPr>
                <w:b/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Theory of Automata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Pr="00D26593" w:rsidRDefault="009E0CCE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Human Computer Interaction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Default="009E0CCE" w:rsidP="00172AFD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Professional Practice</w:t>
            </w:r>
            <w:r>
              <w:rPr>
                <w:b/>
                <w:sz w:val="22"/>
                <w:szCs w:val="24"/>
              </w:rPr>
              <w:t xml:space="preserve"> Part time</w:t>
            </w:r>
          </w:p>
        </w:tc>
      </w:tr>
      <w:tr w:rsidR="00FB78CA" w:rsidTr="0050605F">
        <w:trPr>
          <w:trHeight w:val="345"/>
        </w:trPr>
        <w:tc>
          <w:tcPr>
            <w:tcW w:w="3130" w:type="dxa"/>
            <w:vMerge w:val="restart"/>
          </w:tcPr>
          <w:p w:rsidR="00FB78CA" w:rsidRDefault="00FB78CA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Fall 2021</w:t>
            </w:r>
          </w:p>
        </w:tc>
        <w:tc>
          <w:tcPr>
            <w:tcW w:w="6619" w:type="dxa"/>
          </w:tcPr>
          <w:p w:rsidR="00FB78CA" w:rsidRPr="00D26593" w:rsidRDefault="00FB78CA" w:rsidP="00172AFD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FB78CA" w:rsidTr="0050605F">
        <w:trPr>
          <w:trHeight w:val="345"/>
        </w:trPr>
        <w:tc>
          <w:tcPr>
            <w:tcW w:w="3130" w:type="dxa"/>
            <w:vMerge/>
          </w:tcPr>
          <w:p w:rsidR="00FB78CA" w:rsidRDefault="00FB78CA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FB78CA" w:rsidRPr="00D26593" w:rsidRDefault="00FB78CA" w:rsidP="00FB78CA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Introduction to Cloud Computing  </w:t>
            </w:r>
            <w:r w:rsidRPr="00D26593">
              <w:rPr>
                <w:sz w:val="22"/>
                <w:szCs w:val="24"/>
              </w:rPr>
              <w:t>(CSC-</w:t>
            </w:r>
            <w:r>
              <w:rPr>
                <w:sz w:val="22"/>
                <w:szCs w:val="24"/>
              </w:rPr>
              <w:t>410</w:t>
            </w:r>
            <w:r w:rsidRPr="00D26593">
              <w:rPr>
                <w:sz w:val="22"/>
                <w:szCs w:val="24"/>
              </w:rPr>
              <w:t>)</w:t>
            </w:r>
          </w:p>
        </w:tc>
      </w:tr>
      <w:tr w:rsidR="00FB78CA" w:rsidTr="0050605F">
        <w:trPr>
          <w:trHeight w:val="345"/>
        </w:trPr>
        <w:tc>
          <w:tcPr>
            <w:tcW w:w="3130" w:type="dxa"/>
            <w:vMerge/>
          </w:tcPr>
          <w:p w:rsidR="00FB78CA" w:rsidRDefault="00FB78CA" w:rsidP="00172AFD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FB78CA" w:rsidRPr="00D26593" w:rsidRDefault="00FB78CA" w:rsidP="00FB78CA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Cloud Computing  </w:t>
            </w:r>
            <w:r w:rsidRPr="00D26593">
              <w:rPr>
                <w:sz w:val="22"/>
                <w:szCs w:val="24"/>
              </w:rPr>
              <w:t>(CSC-</w:t>
            </w:r>
            <w:r>
              <w:rPr>
                <w:sz w:val="22"/>
                <w:szCs w:val="24"/>
              </w:rPr>
              <w:t>781</w:t>
            </w:r>
            <w:r w:rsidRPr="00D26593">
              <w:rPr>
                <w:sz w:val="22"/>
                <w:szCs w:val="24"/>
              </w:rPr>
              <w:t>)</w:t>
            </w:r>
            <w:r>
              <w:rPr>
                <w:sz w:val="22"/>
                <w:szCs w:val="24"/>
              </w:rPr>
              <w:t xml:space="preserve"> in MSCS</w:t>
            </w:r>
            <w:r w:rsidR="009E0CCE">
              <w:rPr>
                <w:sz w:val="22"/>
                <w:szCs w:val="24"/>
              </w:rPr>
              <w:t xml:space="preserve"> </w:t>
            </w:r>
            <w:r w:rsidR="009E0CCE">
              <w:rPr>
                <w:b/>
                <w:sz w:val="22"/>
                <w:szCs w:val="24"/>
              </w:rPr>
              <w:t>Part time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 w:val="restart"/>
          </w:tcPr>
          <w:p w:rsidR="009E0CCE" w:rsidRDefault="009E0CCE" w:rsidP="009E0CCE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Spring 2022</w:t>
            </w:r>
          </w:p>
        </w:tc>
        <w:tc>
          <w:tcPr>
            <w:tcW w:w="6619" w:type="dxa"/>
          </w:tcPr>
          <w:p w:rsidR="009E0CCE" w:rsidRPr="00D26593" w:rsidRDefault="009E0CCE" w:rsidP="009E0CCE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9E0CCE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Pr="00D26593" w:rsidRDefault="009E0CCE" w:rsidP="009E0CCE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Introduction to Cloud Computing  </w:t>
            </w:r>
            <w:r w:rsidRPr="00D26593">
              <w:rPr>
                <w:sz w:val="22"/>
                <w:szCs w:val="24"/>
              </w:rPr>
              <w:t>(CSC-</w:t>
            </w:r>
            <w:r>
              <w:rPr>
                <w:sz w:val="22"/>
                <w:szCs w:val="24"/>
              </w:rPr>
              <w:t>410</w:t>
            </w:r>
            <w:r w:rsidRPr="00D26593">
              <w:rPr>
                <w:sz w:val="22"/>
                <w:szCs w:val="24"/>
              </w:rPr>
              <w:t>)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9E0CCE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Default="009E0CCE" w:rsidP="009E0CCE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Introduction to Data Science</w:t>
            </w:r>
          </w:p>
        </w:tc>
      </w:tr>
      <w:tr w:rsidR="009E0CCE" w:rsidTr="0050605F">
        <w:trPr>
          <w:trHeight w:val="345"/>
        </w:trPr>
        <w:tc>
          <w:tcPr>
            <w:tcW w:w="3130" w:type="dxa"/>
            <w:vMerge/>
          </w:tcPr>
          <w:p w:rsidR="009E0CCE" w:rsidRDefault="009E0CCE" w:rsidP="009E0CCE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9E0CCE" w:rsidRDefault="009E0CCE" w:rsidP="009E0CCE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Theory of Automata</w:t>
            </w:r>
            <w:r>
              <w:rPr>
                <w:sz w:val="22"/>
                <w:szCs w:val="24"/>
              </w:rPr>
              <w:t xml:space="preserve"> in MSCS </w:t>
            </w:r>
            <w:r>
              <w:rPr>
                <w:b/>
                <w:sz w:val="22"/>
                <w:szCs w:val="24"/>
              </w:rPr>
              <w:t>Part time</w:t>
            </w:r>
          </w:p>
        </w:tc>
      </w:tr>
      <w:tr w:rsidR="005221A1" w:rsidTr="00F7426B">
        <w:trPr>
          <w:trHeight w:val="389"/>
        </w:trPr>
        <w:tc>
          <w:tcPr>
            <w:tcW w:w="3130" w:type="dxa"/>
            <w:vMerge w:val="restart"/>
          </w:tcPr>
          <w:p w:rsidR="005221A1" w:rsidRDefault="005221A1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Fall 2022</w:t>
            </w:r>
          </w:p>
        </w:tc>
        <w:tc>
          <w:tcPr>
            <w:tcW w:w="6619" w:type="dxa"/>
          </w:tcPr>
          <w:p w:rsidR="005221A1" w:rsidRPr="00D26593" w:rsidRDefault="005221A1" w:rsidP="005221A1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5221A1" w:rsidTr="00F7426B">
        <w:trPr>
          <w:trHeight w:val="338"/>
        </w:trPr>
        <w:tc>
          <w:tcPr>
            <w:tcW w:w="3130" w:type="dxa"/>
            <w:vMerge/>
          </w:tcPr>
          <w:p w:rsidR="005221A1" w:rsidRDefault="005221A1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5221A1" w:rsidRPr="00D26593" w:rsidRDefault="005221A1" w:rsidP="005221A1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Introduction to Cloud Computing  </w:t>
            </w:r>
            <w:r w:rsidRPr="00D26593">
              <w:rPr>
                <w:sz w:val="22"/>
                <w:szCs w:val="24"/>
              </w:rPr>
              <w:t>(CSC-</w:t>
            </w:r>
            <w:r>
              <w:rPr>
                <w:sz w:val="22"/>
                <w:szCs w:val="24"/>
              </w:rPr>
              <w:t>410</w:t>
            </w:r>
            <w:r w:rsidRPr="00D26593">
              <w:rPr>
                <w:sz w:val="22"/>
                <w:szCs w:val="24"/>
              </w:rPr>
              <w:t>)</w:t>
            </w:r>
          </w:p>
        </w:tc>
      </w:tr>
      <w:tr w:rsidR="00F7426B" w:rsidTr="00F7426B">
        <w:trPr>
          <w:trHeight w:val="414"/>
        </w:trPr>
        <w:tc>
          <w:tcPr>
            <w:tcW w:w="3130" w:type="dxa"/>
            <w:vMerge w:val="restart"/>
          </w:tcPr>
          <w:p w:rsidR="00F7426B" w:rsidRDefault="00F7426B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Spring 2023</w:t>
            </w:r>
          </w:p>
        </w:tc>
        <w:tc>
          <w:tcPr>
            <w:tcW w:w="6619" w:type="dxa"/>
          </w:tcPr>
          <w:p w:rsidR="00F7426B" w:rsidRDefault="00F7426B" w:rsidP="005221A1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F7426B" w:rsidTr="00F7426B">
        <w:trPr>
          <w:trHeight w:val="421"/>
        </w:trPr>
        <w:tc>
          <w:tcPr>
            <w:tcW w:w="3130" w:type="dxa"/>
            <w:vMerge/>
          </w:tcPr>
          <w:p w:rsidR="00F7426B" w:rsidRDefault="00F7426B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F7426B" w:rsidRDefault="00F7426B" w:rsidP="005221A1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Software Project Management (</w:t>
            </w:r>
            <w:r w:rsidRPr="0050605F">
              <w:rPr>
                <w:sz w:val="22"/>
                <w:szCs w:val="24"/>
              </w:rPr>
              <w:t>SEN-410</w:t>
            </w:r>
            <w:r>
              <w:rPr>
                <w:sz w:val="22"/>
                <w:szCs w:val="24"/>
              </w:rPr>
              <w:t>)</w:t>
            </w:r>
          </w:p>
        </w:tc>
      </w:tr>
      <w:tr w:rsidR="001C1F40" w:rsidTr="00F7426B">
        <w:trPr>
          <w:trHeight w:val="421"/>
        </w:trPr>
        <w:tc>
          <w:tcPr>
            <w:tcW w:w="3130" w:type="dxa"/>
          </w:tcPr>
          <w:p w:rsidR="001C1F40" w:rsidRDefault="001C1F40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Fall 2023</w:t>
            </w:r>
          </w:p>
        </w:tc>
        <w:tc>
          <w:tcPr>
            <w:tcW w:w="6619" w:type="dxa"/>
          </w:tcPr>
          <w:p w:rsidR="001C1F40" w:rsidRDefault="001C1F40" w:rsidP="005221A1">
            <w:pPr>
              <w:widowControl/>
              <w:rPr>
                <w:sz w:val="22"/>
                <w:szCs w:val="24"/>
              </w:rPr>
            </w:pPr>
            <w:r w:rsidRPr="00D26593">
              <w:rPr>
                <w:sz w:val="22"/>
                <w:szCs w:val="24"/>
              </w:rPr>
              <w:t>Compiler Construction (CSC-323)</w:t>
            </w:r>
          </w:p>
        </w:tc>
      </w:tr>
      <w:tr w:rsidR="001C1F40" w:rsidTr="00F7426B">
        <w:trPr>
          <w:trHeight w:val="421"/>
        </w:trPr>
        <w:tc>
          <w:tcPr>
            <w:tcW w:w="3130" w:type="dxa"/>
          </w:tcPr>
          <w:p w:rsidR="001C1F40" w:rsidRDefault="001C1F40" w:rsidP="005221A1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060"/>
              </w:tabs>
              <w:spacing w:after="0" w:line="240" w:lineRule="auto"/>
              <w:ind w:left="1440" w:hanging="1440"/>
              <w:jc w:val="left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19" w:type="dxa"/>
          </w:tcPr>
          <w:p w:rsidR="001C1F40" w:rsidRDefault="001C1F40" w:rsidP="005221A1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Introduction to Cloud Computing  </w:t>
            </w:r>
            <w:r w:rsidRPr="00D26593">
              <w:rPr>
                <w:sz w:val="22"/>
                <w:szCs w:val="24"/>
              </w:rPr>
              <w:t>(CSC-</w:t>
            </w:r>
            <w:r>
              <w:rPr>
                <w:sz w:val="22"/>
                <w:szCs w:val="24"/>
              </w:rPr>
              <w:t>410</w:t>
            </w:r>
            <w:r w:rsidRPr="00D26593">
              <w:rPr>
                <w:sz w:val="22"/>
                <w:szCs w:val="24"/>
              </w:rPr>
              <w:t>)</w:t>
            </w:r>
          </w:p>
        </w:tc>
      </w:tr>
    </w:tbl>
    <w:p w:rsidR="00172AFD" w:rsidRDefault="00172AFD" w:rsidP="007D02A1">
      <w:pPr>
        <w:pStyle w:val="Achievement"/>
        <w:numPr>
          <w:ilvl w:val="0"/>
          <w:numId w:val="0"/>
        </w:numPr>
        <w:tabs>
          <w:tab w:val="left" w:pos="0"/>
          <w:tab w:val="left" w:pos="3060"/>
        </w:tabs>
        <w:spacing w:after="0" w:line="240" w:lineRule="auto"/>
        <w:ind w:left="1440" w:hanging="1440"/>
        <w:jc w:val="left"/>
        <w:rPr>
          <w:rFonts w:ascii="Times New Roman" w:hAnsi="Times New Roman"/>
          <w:b/>
          <w:sz w:val="24"/>
          <w:szCs w:val="24"/>
        </w:rPr>
      </w:pPr>
    </w:p>
    <w:p w:rsidR="0050605F" w:rsidRPr="00EE18FE" w:rsidRDefault="00D26593" w:rsidP="00581DDB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>
        <w:rPr>
          <w:rStyle w:val="Strong"/>
          <w:rFonts w:ascii="Cambria" w:hAnsi="Cambria"/>
          <w:color w:val="000000"/>
          <w:sz w:val="21"/>
          <w:szCs w:val="21"/>
        </w:rPr>
        <w:t>F</w:t>
      </w:r>
      <w:r w:rsidR="002D1A25">
        <w:rPr>
          <w:rStyle w:val="Strong"/>
          <w:rFonts w:ascii="Cambria" w:hAnsi="Cambria"/>
          <w:color w:val="000000"/>
          <w:sz w:val="21"/>
          <w:szCs w:val="21"/>
        </w:rPr>
        <w:t xml:space="preserve">inal Year </w:t>
      </w:r>
      <w:r w:rsidRPr="000172CB">
        <w:rPr>
          <w:rStyle w:val="Strong"/>
          <w:rFonts w:ascii="Cambria" w:hAnsi="Cambria"/>
          <w:color w:val="000000"/>
          <w:sz w:val="21"/>
          <w:szCs w:val="21"/>
        </w:rPr>
        <w:t>Project</w:t>
      </w:r>
      <w:r>
        <w:rPr>
          <w:rStyle w:val="Strong"/>
          <w:rFonts w:ascii="Cambria" w:hAnsi="Cambria"/>
          <w:color w:val="000000"/>
          <w:sz w:val="21"/>
          <w:szCs w:val="21"/>
        </w:rPr>
        <w:t>s</w:t>
      </w:r>
      <w:r w:rsidRPr="000172CB">
        <w:rPr>
          <w:rStyle w:val="Strong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Strong"/>
          <w:rFonts w:ascii="Cambria" w:hAnsi="Cambria"/>
          <w:color w:val="000000"/>
          <w:sz w:val="21"/>
          <w:szCs w:val="21"/>
        </w:rPr>
        <w:t>Supervised (Completed /Ongoing)</w:t>
      </w:r>
      <w:r w:rsidR="00581DDB" w:rsidRPr="00EE18FE">
        <w:rPr>
          <w:b/>
          <w:szCs w:val="28"/>
        </w:rPr>
        <w:t>: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581DDB" w:rsidRPr="00EE18FE" w:rsidTr="0050605F">
        <w:tc>
          <w:tcPr>
            <w:tcW w:w="1080" w:type="dxa"/>
          </w:tcPr>
          <w:p w:rsidR="0050605F" w:rsidRDefault="0050605F" w:rsidP="009119AF">
            <w:pPr>
              <w:rPr>
                <w:b/>
                <w:sz w:val="22"/>
                <w:szCs w:val="24"/>
              </w:rPr>
            </w:pPr>
          </w:p>
          <w:p w:rsidR="00581DDB" w:rsidRPr="00EE18FE" w:rsidRDefault="00581DDB" w:rsidP="009119AF">
            <w:pPr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>2017</w:t>
            </w: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Pr="00EE18FE" w:rsidRDefault="00581DDB" w:rsidP="009119AF">
            <w:pPr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>2018</w:t>
            </w: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</w:p>
          <w:p w:rsidR="00F275F5" w:rsidRDefault="00F275F5" w:rsidP="009119AF">
            <w:pPr>
              <w:rPr>
                <w:b/>
                <w:sz w:val="22"/>
                <w:szCs w:val="24"/>
              </w:rPr>
            </w:pPr>
          </w:p>
          <w:p w:rsidR="00581DDB" w:rsidRDefault="00581DDB" w:rsidP="009119AF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2019</w:t>
            </w:r>
          </w:p>
          <w:p w:rsidR="00AA2B22" w:rsidRDefault="00AA2B22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</w:p>
          <w:p w:rsidR="00D26593" w:rsidRDefault="00D26593" w:rsidP="009119AF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2020</w:t>
            </w:r>
          </w:p>
          <w:p w:rsidR="00AF2CB5" w:rsidRDefault="00AF2CB5" w:rsidP="009119AF">
            <w:pPr>
              <w:rPr>
                <w:b/>
                <w:sz w:val="22"/>
                <w:szCs w:val="24"/>
              </w:rPr>
            </w:pPr>
          </w:p>
          <w:p w:rsidR="00AF2CB5" w:rsidRDefault="00AF2CB5" w:rsidP="009119AF">
            <w:pPr>
              <w:rPr>
                <w:b/>
                <w:sz w:val="22"/>
                <w:szCs w:val="24"/>
              </w:rPr>
            </w:pPr>
          </w:p>
          <w:p w:rsidR="00AF2CB5" w:rsidRDefault="00AF2CB5" w:rsidP="009119AF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2021</w:t>
            </w:r>
          </w:p>
          <w:p w:rsidR="00676451" w:rsidRDefault="00676451" w:rsidP="009119AF">
            <w:pPr>
              <w:rPr>
                <w:b/>
                <w:sz w:val="22"/>
                <w:szCs w:val="24"/>
              </w:rPr>
            </w:pPr>
          </w:p>
          <w:p w:rsidR="00676451" w:rsidRDefault="00676451" w:rsidP="009119AF">
            <w:pPr>
              <w:rPr>
                <w:b/>
                <w:sz w:val="22"/>
                <w:szCs w:val="24"/>
              </w:rPr>
            </w:pPr>
          </w:p>
          <w:p w:rsidR="00676451" w:rsidRDefault="00676451" w:rsidP="009119AF">
            <w:pPr>
              <w:rPr>
                <w:b/>
                <w:sz w:val="22"/>
                <w:szCs w:val="24"/>
              </w:rPr>
            </w:pPr>
          </w:p>
          <w:p w:rsidR="00676451" w:rsidRDefault="00676451" w:rsidP="009119AF">
            <w:pPr>
              <w:rPr>
                <w:b/>
                <w:sz w:val="22"/>
                <w:szCs w:val="24"/>
              </w:rPr>
            </w:pPr>
          </w:p>
          <w:p w:rsidR="00676451" w:rsidRPr="00EE18FE" w:rsidRDefault="00676451" w:rsidP="009119AF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2022</w:t>
            </w:r>
          </w:p>
        </w:tc>
        <w:tc>
          <w:tcPr>
            <w:tcW w:w="8730" w:type="dxa"/>
          </w:tcPr>
          <w:p w:rsidR="0050605F" w:rsidRDefault="0050605F" w:rsidP="0050605F">
            <w:pPr>
              <w:pStyle w:val="ListParagraph"/>
              <w:spacing w:line="276" w:lineRule="auto"/>
              <w:ind w:left="317"/>
              <w:rPr>
                <w:b/>
                <w:sz w:val="22"/>
                <w:szCs w:val="24"/>
              </w:rPr>
            </w:pP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AIM Mart </w:t>
            </w:r>
            <w:r w:rsidRPr="00EE18FE">
              <w:rPr>
                <w:sz w:val="22"/>
                <w:szCs w:val="24"/>
              </w:rPr>
              <w:t xml:space="preserve"> (Web based Application)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Online Blood Finder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Doctors Search </w:t>
            </w:r>
            <w:r w:rsidRPr="00EE18FE">
              <w:rPr>
                <w:sz w:val="22"/>
                <w:szCs w:val="24"/>
              </w:rPr>
              <w:t>(Android Application)</w:t>
            </w:r>
          </w:p>
          <w:p w:rsidR="00581DDB" w:rsidRPr="00CB0078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rFonts w:ascii="Comic Sans MS" w:hAnsi="Comic Sans MS"/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lastRenderedPageBreak/>
              <w:t xml:space="preserve">Voice Chat Bot </w:t>
            </w:r>
            <w:r w:rsidRPr="00EE18FE">
              <w:rPr>
                <w:sz w:val="22"/>
                <w:szCs w:val="24"/>
              </w:rPr>
              <w:t>(Desktop Application using Java)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WatchBot </w:t>
            </w:r>
            <w:r w:rsidRPr="00EE18FE">
              <w:rPr>
                <w:sz w:val="22"/>
                <w:szCs w:val="24"/>
              </w:rPr>
              <w:t>(Java based Application)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Aurdino Base Vehicle Accident Detection </w:t>
            </w:r>
            <w:r w:rsidRPr="00EE18FE">
              <w:rPr>
                <w:sz w:val="22"/>
                <w:szCs w:val="24"/>
              </w:rPr>
              <w:t>(Hardware based Application)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Review Based Opinion Mining and Ranking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581DDB" w:rsidRPr="00EE18FE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Software Requirement Verification tool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581DDB" w:rsidRPr="00CB0078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EE18FE">
              <w:rPr>
                <w:b/>
                <w:sz w:val="22"/>
                <w:szCs w:val="24"/>
              </w:rPr>
              <w:t xml:space="preserve">UML Diagram Generations Using Text. </w:t>
            </w:r>
            <w:r w:rsidRPr="00EE18FE">
              <w:rPr>
                <w:sz w:val="22"/>
                <w:szCs w:val="24"/>
              </w:rPr>
              <w:t>(Desktop Application using Java)</w:t>
            </w:r>
          </w:p>
          <w:p w:rsidR="00581DDB" w:rsidRDefault="00581DDB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Cost Estimation Tool for medium scale projects using COCOMO</w:t>
            </w:r>
          </w:p>
          <w:p w:rsidR="00581DDB" w:rsidRDefault="00AD7FBA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Move Together</w:t>
            </w:r>
          </w:p>
          <w:p w:rsidR="006749EC" w:rsidRPr="006749EC" w:rsidRDefault="006749EC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6749EC">
              <w:rPr>
                <w:b/>
                <w:sz w:val="22"/>
                <w:szCs w:val="24"/>
              </w:rPr>
              <w:t>E-Challan generation with on spot payment facility</w:t>
            </w: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)</w:t>
            </w:r>
          </w:p>
          <w:p w:rsidR="006749EC" w:rsidRPr="006749EC" w:rsidRDefault="006749EC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6749EC">
              <w:rPr>
                <w:b/>
                <w:sz w:val="22"/>
                <w:szCs w:val="24"/>
              </w:rPr>
              <w:t>Education app for children with Autism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6749EC" w:rsidRPr="00FA3616" w:rsidRDefault="006749EC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6749EC">
              <w:rPr>
                <w:b/>
                <w:sz w:val="22"/>
                <w:szCs w:val="24"/>
              </w:rPr>
              <w:t>Speech Therapy For Stutters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581DDB" w:rsidRPr="00D26593" w:rsidRDefault="00FA3616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6749EC">
              <w:rPr>
                <w:b/>
                <w:sz w:val="22"/>
                <w:szCs w:val="24"/>
              </w:rPr>
              <w:t>Automated Diagram Generator Using Natural Language Processing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sz w:val="22"/>
                <w:szCs w:val="24"/>
              </w:rPr>
              <w:t>Desktop Application using NLP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D26593" w:rsidRPr="00052767" w:rsidRDefault="00D26593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 w:rsidRPr="006749EC">
              <w:rPr>
                <w:b/>
                <w:sz w:val="22"/>
                <w:szCs w:val="24"/>
              </w:rPr>
              <w:t xml:space="preserve">Automated </w:t>
            </w:r>
            <w:r>
              <w:rPr>
                <w:b/>
                <w:sz w:val="22"/>
                <w:szCs w:val="24"/>
              </w:rPr>
              <w:t xml:space="preserve">ERD </w:t>
            </w:r>
            <w:r w:rsidRPr="006749EC">
              <w:rPr>
                <w:b/>
                <w:sz w:val="22"/>
                <w:szCs w:val="24"/>
              </w:rPr>
              <w:t>Diagram Generator Using Natural Language Processing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sz w:val="22"/>
                <w:szCs w:val="24"/>
              </w:rPr>
              <w:t>Desktop Application using NLP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D26593" w:rsidRPr="002F5ABD" w:rsidRDefault="00D26593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Instant Messaging Tool for Cyberbullying </w:t>
            </w:r>
            <w:r>
              <w:rPr>
                <w:rFonts w:ascii="Arial" w:hAnsi="Arial" w:cs="Arial"/>
                <w:color w:val="000000"/>
                <w:sz w:val="20"/>
              </w:rPr>
              <w:t>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2F5ABD" w:rsidRPr="002F5ABD" w:rsidRDefault="00276D08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Hafiz</w:t>
            </w:r>
            <w:r w:rsidR="002F5ABD">
              <w:rPr>
                <w:b/>
                <w:sz w:val="22"/>
                <w:szCs w:val="24"/>
              </w:rPr>
              <w:t xml:space="preserve"> Quran Academy  </w:t>
            </w:r>
            <w:r w:rsidR="002F5ABD" w:rsidRPr="00EE18FE">
              <w:rPr>
                <w:sz w:val="22"/>
                <w:szCs w:val="24"/>
              </w:rPr>
              <w:t>(Web based Application)</w:t>
            </w:r>
          </w:p>
          <w:p w:rsidR="002F5ABD" w:rsidRPr="00FC5FA0" w:rsidRDefault="002F5ABD" w:rsidP="0045219B">
            <w:pPr>
              <w:pStyle w:val="ListParagraph"/>
              <w:numPr>
                <w:ilvl w:val="0"/>
                <w:numId w:val="19"/>
              </w:numPr>
              <w:ind w:left="31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Online Makeup shopping store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FC5FA0" w:rsidRPr="00FC5FA0" w:rsidRDefault="00FC5FA0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 w:rsidRPr="00FC5FA0">
              <w:rPr>
                <w:b/>
                <w:sz w:val="22"/>
                <w:szCs w:val="24"/>
              </w:rPr>
              <w:t>Web Based Application The Artsy</w:t>
            </w:r>
            <w:r>
              <w:rPr>
                <w:b/>
                <w:sz w:val="22"/>
                <w:szCs w:val="24"/>
              </w:rPr>
              <w:t xml:space="preserve">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FC5FA0" w:rsidRDefault="00FC5FA0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 w:rsidRPr="00FC5FA0">
              <w:rPr>
                <w:b/>
                <w:sz w:val="22"/>
                <w:szCs w:val="24"/>
              </w:rPr>
              <w:t>Investigation of Non Functional Requirements of Web App</w:t>
            </w:r>
            <w:r>
              <w:rPr>
                <w:b/>
                <w:sz w:val="22"/>
                <w:szCs w:val="24"/>
              </w:rPr>
              <w:t xml:space="preserve"> </w:t>
            </w:r>
            <w:r w:rsidRPr="00EE18FE">
              <w:rPr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Thesis</w:t>
            </w:r>
            <w:r w:rsidRPr="00EE18FE">
              <w:rPr>
                <w:sz w:val="22"/>
                <w:szCs w:val="24"/>
              </w:rPr>
              <w:t>)</w:t>
            </w:r>
            <w:r>
              <w:rPr>
                <w:b/>
                <w:sz w:val="22"/>
                <w:szCs w:val="24"/>
              </w:rPr>
              <w:t xml:space="preserve"> </w:t>
            </w:r>
          </w:p>
          <w:p w:rsidR="00FB78CA" w:rsidRPr="00FB78CA" w:rsidRDefault="00FB78CA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Pharmacy Hub </w:t>
            </w:r>
            <w:r>
              <w:rPr>
                <w:rFonts w:ascii="Arial" w:hAnsi="Arial" w:cs="Arial"/>
                <w:color w:val="000000"/>
                <w:sz w:val="20"/>
              </w:rPr>
              <w:t>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FB78CA" w:rsidRPr="009E0CCE" w:rsidRDefault="00FB78CA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Poly Clinic </w:t>
            </w:r>
            <w:r>
              <w:rPr>
                <w:rFonts w:ascii="Arial" w:hAnsi="Arial" w:cs="Arial"/>
                <w:color w:val="000000"/>
                <w:sz w:val="20"/>
              </w:rPr>
              <w:t>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9E0CCE" w:rsidRPr="003D4FA6" w:rsidRDefault="009E0CCE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Paramount Publishing Company-Journal handler 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3D4FA6" w:rsidRPr="00405B56" w:rsidRDefault="003D4FA6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Learners Arena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405B56" w:rsidRPr="00405B56" w:rsidRDefault="00405B56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Software Requirement classification using NLP techniques </w:t>
            </w:r>
            <w:r w:rsidRPr="00EE18FE">
              <w:rPr>
                <w:sz w:val="22"/>
                <w:szCs w:val="24"/>
              </w:rPr>
              <w:t>(Web based Application)</w:t>
            </w:r>
          </w:p>
          <w:p w:rsidR="00405B56" w:rsidRPr="00AB2AD7" w:rsidRDefault="00405B56" w:rsidP="0045219B">
            <w:pPr>
              <w:pStyle w:val="ListParagraph"/>
              <w:numPr>
                <w:ilvl w:val="0"/>
                <w:numId w:val="19"/>
              </w:numPr>
              <w:ind w:left="342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Cassava leaf disease detection and classification using Deep learning approaches </w:t>
            </w:r>
            <w:r>
              <w:rPr>
                <w:rFonts w:ascii="Arial" w:hAnsi="Arial" w:cs="Arial"/>
                <w:color w:val="000000"/>
                <w:sz w:val="20"/>
              </w:rPr>
              <w:t>(</w:t>
            </w:r>
            <w:r w:rsidRPr="00EE18FE">
              <w:rPr>
                <w:sz w:val="22"/>
                <w:szCs w:val="24"/>
              </w:rPr>
              <w:t>Android Application</w:t>
            </w:r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</w:tr>
    </w:tbl>
    <w:p w:rsidR="00581DDB" w:rsidRDefault="00581DDB" w:rsidP="00E05A58">
      <w:pPr>
        <w:widowControl/>
        <w:tabs>
          <w:tab w:val="left" w:pos="2790"/>
        </w:tabs>
        <w:spacing w:line="276" w:lineRule="auto"/>
        <w:rPr>
          <w:sz w:val="16"/>
          <w:szCs w:val="28"/>
        </w:rPr>
      </w:pPr>
    </w:p>
    <w:p w:rsidR="00AA2B22" w:rsidRPr="00EE18FE" w:rsidRDefault="00D26593" w:rsidP="00AA2B22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D26593">
        <w:rPr>
          <w:b/>
          <w:bCs/>
          <w:noProof/>
          <w:color w:val="000000"/>
          <w:sz w:val="22"/>
          <w:szCs w:val="22"/>
        </w:rPr>
        <w:t>Thesis co-supervision ()</w:t>
      </w:r>
      <w:r w:rsidR="00AA2B22" w:rsidRPr="00EE18FE">
        <w:rPr>
          <w:b/>
          <w:szCs w:val="28"/>
        </w:rPr>
        <w:t>:</w:t>
      </w:r>
      <w:r w:rsidR="002F5ABD">
        <w:rPr>
          <w:b/>
          <w:szCs w:val="28"/>
        </w:rPr>
        <w:t xml:space="preserve"> Master level</w:t>
      </w:r>
    </w:p>
    <w:p w:rsidR="00AA2B22" w:rsidRPr="00EE18FE" w:rsidRDefault="00AA2B22" w:rsidP="00AA2B22">
      <w:pPr>
        <w:rPr>
          <w:sz w:val="18"/>
          <w:szCs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76"/>
        <w:gridCol w:w="1657"/>
        <w:gridCol w:w="6229"/>
        <w:gridCol w:w="1518"/>
      </w:tblGrid>
      <w:tr w:rsidR="00951D13" w:rsidTr="00951D13">
        <w:tc>
          <w:tcPr>
            <w:tcW w:w="576" w:type="dxa"/>
          </w:tcPr>
          <w:p w:rsidR="00951D13" w:rsidRPr="00AF2CB5" w:rsidRDefault="00951D13" w:rsidP="00AF2CB5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/>
                <w:bCs/>
                <w:noProof/>
                <w:color w:val="000000"/>
                <w:sz w:val="22"/>
                <w:szCs w:val="22"/>
              </w:rPr>
              <w:t>Sr. #</w:t>
            </w:r>
          </w:p>
        </w:tc>
        <w:tc>
          <w:tcPr>
            <w:tcW w:w="1657" w:type="dxa"/>
          </w:tcPr>
          <w:p w:rsidR="00951D13" w:rsidRPr="00AF2CB5" w:rsidRDefault="00951D13" w:rsidP="00AF2CB5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/>
                <w:bCs/>
                <w:noProof/>
                <w:color w:val="000000"/>
                <w:sz w:val="22"/>
                <w:szCs w:val="22"/>
              </w:rPr>
              <w:t>Name of Student</w:t>
            </w:r>
          </w:p>
        </w:tc>
        <w:tc>
          <w:tcPr>
            <w:tcW w:w="6229" w:type="dxa"/>
          </w:tcPr>
          <w:p w:rsidR="00951D13" w:rsidRPr="00AF2CB5" w:rsidRDefault="00951D13" w:rsidP="00AF2CB5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/>
                <w:bCs/>
                <w:noProof/>
                <w:color w:val="000000"/>
                <w:sz w:val="22"/>
                <w:szCs w:val="22"/>
              </w:rPr>
              <w:t>Thesis title</w:t>
            </w:r>
          </w:p>
        </w:tc>
        <w:tc>
          <w:tcPr>
            <w:tcW w:w="1518" w:type="dxa"/>
          </w:tcPr>
          <w:p w:rsidR="00951D13" w:rsidRPr="00AF2CB5" w:rsidRDefault="00951D13" w:rsidP="00AF2CB5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Status</w:t>
            </w:r>
          </w:p>
        </w:tc>
      </w:tr>
      <w:tr w:rsidR="00951D13" w:rsidTr="00951D13">
        <w:tc>
          <w:tcPr>
            <w:tcW w:w="576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Intakhab Alam</w:t>
            </w:r>
          </w:p>
        </w:tc>
        <w:tc>
          <w:tcPr>
            <w:tcW w:w="6229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Cs/>
                <w:noProof/>
                <w:color w:val="000000"/>
                <w:sz w:val="22"/>
                <w:szCs w:val="22"/>
              </w:rPr>
              <w:t>Comparative analysis of AZ model with other software development models using six-pointed star methodology and statistical analysis</w:t>
            </w:r>
          </w:p>
        </w:tc>
        <w:tc>
          <w:tcPr>
            <w:tcW w:w="1518" w:type="dxa"/>
          </w:tcPr>
          <w:p w:rsidR="00951D13" w:rsidRPr="00AF2CB5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Completed</w:t>
            </w:r>
          </w:p>
        </w:tc>
      </w:tr>
      <w:tr w:rsidR="00951D13" w:rsidTr="00951D13">
        <w:tc>
          <w:tcPr>
            <w:tcW w:w="576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Cs/>
                <w:noProof/>
                <w:color w:val="000000"/>
                <w:sz w:val="22"/>
                <w:szCs w:val="22"/>
              </w:rPr>
              <w:t>Tayyaba Rashid</w:t>
            </w:r>
          </w:p>
        </w:tc>
        <w:tc>
          <w:tcPr>
            <w:tcW w:w="6229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Cs/>
                <w:noProof/>
                <w:color w:val="000000"/>
                <w:sz w:val="22"/>
                <w:szCs w:val="22"/>
              </w:rPr>
              <w:t>Telemedicine by us</w:t>
            </w:r>
            <w:r>
              <w:rPr>
                <w:bCs/>
                <w:noProof/>
                <w:color w:val="000000"/>
                <w:sz w:val="22"/>
                <w:szCs w:val="22"/>
              </w:rPr>
              <w:t>ing IoT enabled in Rural Areas</w:t>
            </w:r>
          </w:p>
        </w:tc>
        <w:tc>
          <w:tcPr>
            <w:tcW w:w="1518" w:type="dxa"/>
          </w:tcPr>
          <w:p w:rsidR="00951D13" w:rsidRPr="00AF2CB5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Completed</w:t>
            </w:r>
          </w:p>
        </w:tc>
      </w:tr>
      <w:tr w:rsidR="00951D13" w:rsidTr="00951D13">
        <w:tc>
          <w:tcPr>
            <w:tcW w:w="576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Cs/>
                <w:noProof/>
                <w:color w:val="000000"/>
                <w:sz w:val="22"/>
                <w:szCs w:val="22"/>
              </w:rPr>
              <w:t>Shazmina Gulla</w:t>
            </w:r>
          </w:p>
        </w:tc>
        <w:tc>
          <w:tcPr>
            <w:tcW w:w="6229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AF2CB5">
              <w:rPr>
                <w:bCs/>
                <w:noProof/>
                <w:color w:val="000000"/>
                <w:sz w:val="22"/>
                <w:szCs w:val="22"/>
              </w:rPr>
              <w:t>Smart eNose Food Waste Management System</w:t>
            </w:r>
          </w:p>
        </w:tc>
        <w:tc>
          <w:tcPr>
            <w:tcW w:w="1518" w:type="dxa"/>
          </w:tcPr>
          <w:p w:rsidR="00951D13" w:rsidRPr="00AF2CB5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Completed</w:t>
            </w:r>
          </w:p>
        </w:tc>
      </w:tr>
      <w:tr w:rsidR="00951D13" w:rsidTr="00951D13">
        <w:tc>
          <w:tcPr>
            <w:tcW w:w="576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:rsidR="00951D13" w:rsidRPr="00AF2CB5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Umer khan</w:t>
            </w:r>
          </w:p>
        </w:tc>
        <w:tc>
          <w:tcPr>
            <w:tcW w:w="6229" w:type="dxa"/>
          </w:tcPr>
          <w:p w:rsidR="00951D13" w:rsidRPr="00AF2CB5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Covid-19 Data Analysis using Compotational approaches.</w:t>
            </w:r>
          </w:p>
        </w:tc>
        <w:tc>
          <w:tcPr>
            <w:tcW w:w="1518" w:type="dxa"/>
          </w:tcPr>
          <w:p w:rsidR="00951D13" w:rsidRDefault="00951D13" w:rsidP="00AF2CB5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Completed</w:t>
            </w:r>
          </w:p>
        </w:tc>
      </w:tr>
      <w:tr w:rsidR="00354B0B" w:rsidTr="00951D13">
        <w:tc>
          <w:tcPr>
            <w:tcW w:w="576" w:type="dxa"/>
          </w:tcPr>
          <w:p w:rsidR="00354B0B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:rsidR="00354B0B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FE7FE9">
              <w:rPr>
                <w:bCs/>
                <w:noProof/>
                <w:color w:val="000000"/>
                <w:sz w:val="22"/>
                <w:szCs w:val="22"/>
              </w:rPr>
              <w:t>Hafiz Muhammad Ashja Khan</w:t>
            </w:r>
          </w:p>
        </w:tc>
        <w:tc>
          <w:tcPr>
            <w:tcW w:w="6229" w:type="dxa"/>
          </w:tcPr>
          <w:p w:rsidR="00354B0B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FE7FE9">
              <w:rPr>
                <w:bCs/>
                <w:noProof/>
                <w:color w:val="000000"/>
                <w:sz w:val="22"/>
                <w:szCs w:val="22"/>
              </w:rPr>
              <w:t>Trusted Simple Network Management Protocol for Integrity Evaluation in Distributed Environment</w:t>
            </w:r>
          </w:p>
        </w:tc>
        <w:tc>
          <w:tcPr>
            <w:tcW w:w="1518" w:type="dxa"/>
          </w:tcPr>
          <w:p w:rsidR="00354B0B" w:rsidRDefault="00354B0B" w:rsidP="00354B0B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On-going</w:t>
            </w:r>
          </w:p>
        </w:tc>
      </w:tr>
      <w:tr w:rsidR="00354B0B" w:rsidTr="00951D13">
        <w:tc>
          <w:tcPr>
            <w:tcW w:w="576" w:type="dxa"/>
          </w:tcPr>
          <w:p w:rsidR="00354B0B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>
              <w:rPr>
                <w:bCs/>
                <w:noProof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:rsidR="00354B0B" w:rsidRPr="00FE7FE9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FE7FE9">
              <w:rPr>
                <w:bCs/>
                <w:noProof/>
                <w:color w:val="000000"/>
                <w:sz w:val="22"/>
                <w:szCs w:val="22"/>
              </w:rPr>
              <w:t>Muhammad Hamza Waseem</w:t>
            </w:r>
          </w:p>
        </w:tc>
        <w:tc>
          <w:tcPr>
            <w:tcW w:w="6229" w:type="dxa"/>
          </w:tcPr>
          <w:p w:rsidR="00354B0B" w:rsidRPr="00FE7FE9" w:rsidRDefault="00354B0B" w:rsidP="00354B0B">
            <w:pPr>
              <w:rPr>
                <w:bCs/>
                <w:noProof/>
                <w:color w:val="000000"/>
                <w:sz w:val="22"/>
                <w:szCs w:val="22"/>
              </w:rPr>
            </w:pPr>
            <w:r w:rsidRPr="00FE7FE9">
              <w:rPr>
                <w:bCs/>
                <w:noProof/>
                <w:color w:val="000000"/>
                <w:sz w:val="22"/>
                <w:szCs w:val="22"/>
              </w:rPr>
              <w:t>Secure Data Storage on Cloud Platform using Encryption Standard</w:t>
            </w:r>
          </w:p>
        </w:tc>
        <w:tc>
          <w:tcPr>
            <w:tcW w:w="1518" w:type="dxa"/>
          </w:tcPr>
          <w:p w:rsidR="00354B0B" w:rsidRDefault="00354B0B" w:rsidP="00354B0B">
            <w:pPr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On-going</w:t>
            </w:r>
          </w:p>
        </w:tc>
      </w:tr>
    </w:tbl>
    <w:p w:rsidR="00D26593" w:rsidRDefault="00D26593" w:rsidP="00D26593">
      <w:pPr>
        <w:pStyle w:val="ListParagraph"/>
        <w:rPr>
          <w:bCs/>
          <w:noProof/>
          <w:color w:val="000000"/>
          <w:sz w:val="18"/>
          <w:szCs w:val="22"/>
        </w:rPr>
      </w:pPr>
    </w:p>
    <w:p w:rsidR="00DF0223" w:rsidRPr="00132FB6" w:rsidRDefault="00DF0223" w:rsidP="00D26593">
      <w:pPr>
        <w:pStyle w:val="ListParagraph"/>
        <w:rPr>
          <w:bCs/>
          <w:noProof/>
          <w:color w:val="000000"/>
          <w:sz w:val="18"/>
          <w:szCs w:val="22"/>
        </w:rPr>
      </w:pPr>
    </w:p>
    <w:p w:rsidR="000B2F3C" w:rsidRPr="00EE18FE" w:rsidRDefault="000B2F3C" w:rsidP="000B2F3C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>
        <w:rPr>
          <w:b/>
          <w:szCs w:val="28"/>
        </w:rPr>
        <w:t>Journal Publication</w:t>
      </w:r>
      <w:r w:rsidR="006469AF">
        <w:rPr>
          <w:b/>
          <w:szCs w:val="28"/>
        </w:rPr>
        <w:t>s</w:t>
      </w:r>
      <w:r w:rsidRPr="00EE18FE">
        <w:rPr>
          <w:b/>
          <w:szCs w:val="28"/>
        </w:rPr>
        <w:t>:</w:t>
      </w:r>
    </w:p>
    <w:p w:rsidR="00AF2CB5" w:rsidRPr="00AF2CB5" w:rsidRDefault="00AF2CB5" w:rsidP="00AF2CB5">
      <w:pPr>
        <w:pStyle w:val="ListParagraph"/>
        <w:widowControl/>
        <w:ind w:left="360"/>
        <w:jc w:val="both"/>
        <w:rPr>
          <w:sz w:val="20"/>
        </w:rPr>
      </w:pPr>
    </w:p>
    <w:p w:rsidR="00D326AC" w:rsidRPr="000B2F3C" w:rsidRDefault="00D326AC" w:rsidP="00D326AC">
      <w:pPr>
        <w:pStyle w:val="ListParagraph"/>
        <w:widowControl/>
        <w:numPr>
          <w:ilvl w:val="0"/>
          <w:numId w:val="28"/>
        </w:numPr>
        <w:ind w:left="360"/>
        <w:jc w:val="both"/>
        <w:rPr>
          <w:sz w:val="20"/>
        </w:rPr>
      </w:pPr>
      <w:r w:rsidRPr="000B2F3C">
        <w:rPr>
          <w:b/>
          <w:sz w:val="20"/>
        </w:rPr>
        <w:t>AUTOMATED GENERATION OF EXPRESS-G MODELS USING NLP</w:t>
      </w:r>
      <w:r w:rsidRPr="000B2F3C">
        <w:rPr>
          <w:sz w:val="20"/>
        </w:rPr>
        <w:t>. </w:t>
      </w:r>
      <w:bookmarkStart w:id="50" w:name="OLE_LINK97"/>
      <w:bookmarkStart w:id="51" w:name="OLE_LINK98"/>
      <w:bookmarkStart w:id="52" w:name="OLE_LINK288"/>
      <w:bookmarkStart w:id="53" w:name="OLE_LINK5"/>
      <w:bookmarkStart w:id="54" w:name="OLE_LINK6"/>
      <w:r w:rsidRPr="000B2F3C">
        <w:rPr>
          <w:sz w:val="20"/>
        </w:rPr>
        <w:t>Sindh University Research Journal-SURJ (Science Series), </w:t>
      </w:r>
      <w:bookmarkStart w:id="55" w:name="OLE_LINK286"/>
      <w:bookmarkStart w:id="56" w:name="OLE_LINK287"/>
      <w:bookmarkEnd w:id="50"/>
      <w:bookmarkEnd w:id="51"/>
      <w:bookmarkEnd w:id="52"/>
      <w:r w:rsidRPr="000B2F3C">
        <w:rPr>
          <w:sz w:val="20"/>
        </w:rPr>
        <w:t>48(1).(pp. 05-12)</w:t>
      </w:r>
      <w:bookmarkEnd w:id="53"/>
      <w:bookmarkEnd w:id="54"/>
      <w:bookmarkEnd w:id="55"/>
      <w:bookmarkEnd w:id="56"/>
      <w:r w:rsidRPr="000B2F3C">
        <w:rPr>
          <w:sz w:val="20"/>
        </w:rPr>
        <w:t xml:space="preserve"> ISSN: 1813-1743 HEC recognized (X Category)</w:t>
      </w:r>
    </w:p>
    <w:p w:rsidR="00D326AC" w:rsidRPr="00BA07B6" w:rsidRDefault="00D326AC" w:rsidP="00D326AC">
      <w:pPr>
        <w:widowControl/>
        <w:ind w:left="360"/>
        <w:jc w:val="both"/>
        <w:rPr>
          <w:sz w:val="20"/>
        </w:rPr>
      </w:pPr>
    </w:p>
    <w:p w:rsidR="00D326AC" w:rsidRPr="00BA07B6" w:rsidRDefault="00D326AC" w:rsidP="00D326AC">
      <w:pPr>
        <w:pStyle w:val="Header"/>
        <w:numPr>
          <w:ilvl w:val="0"/>
          <w:numId w:val="28"/>
        </w:numPr>
        <w:ind w:left="360"/>
        <w:jc w:val="both"/>
        <w:rPr>
          <w:sz w:val="20"/>
        </w:rPr>
      </w:pPr>
      <w:r w:rsidRPr="00BA07B6">
        <w:rPr>
          <w:b/>
          <w:sz w:val="20"/>
        </w:rPr>
        <w:t>“</w:t>
      </w:r>
      <w:bookmarkStart w:id="57" w:name="OLE_LINK7"/>
      <w:bookmarkStart w:id="58" w:name="OLE_LINK8"/>
      <w:bookmarkStart w:id="59" w:name="OLE_LINK81"/>
      <w:bookmarkStart w:id="60" w:name="OLE_LINK108"/>
      <w:bookmarkStart w:id="61" w:name="OLE_LINK289"/>
      <w:bookmarkStart w:id="62" w:name="OLE_LINK290"/>
      <w:r w:rsidRPr="00BA07B6">
        <w:rPr>
          <w:b/>
          <w:sz w:val="20"/>
        </w:rPr>
        <w:t>Automated Object-Role Model Generation</w:t>
      </w:r>
      <w:bookmarkEnd w:id="57"/>
      <w:bookmarkEnd w:id="58"/>
      <w:bookmarkEnd w:id="59"/>
      <w:bookmarkEnd w:id="60"/>
      <w:r w:rsidRPr="00BA07B6">
        <w:rPr>
          <w:b/>
          <w:sz w:val="20"/>
        </w:rPr>
        <w:t xml:space="preserve">” </w:t>
      </w:r>
      <w:bookmarkStart w:id="63" w:name="OLE_LINK109"/>
      <w:bookmarkStart w:id="64" w:name="OLE_LINK110"/>
      <w:bookmarkStart w:id="65" w:name="OLE_LINK12"/>
      <w:bookmarkStart w:id="66" w:name="OLE_LINK13"/>
      <w:r w:rsidRPr="00BA07B6">
        <w:rPr>
          <w:sz w:val="20"/>
        </w:rPr>
        <w:t>(IJCSIS) International Journal of Computer Science and Information Security</w:t>
      </w:r>
      <w:bookmarkEnd w:id="63"/>
      <w:bookmarkEnd w:id="64"/>
      <w:r w:rsidRPr="00BA07B6">
        <w:rPr>
          <w:sz w:val="20"/>
        </w:rPr>
        <w:t>, Vol. 14, No. 9, September 2016 (pp. 301-308).</w:t>
      </w:r>
      <w:bookmarkEnd w:id="61"/>
      <w:bookmarkEnd w:id="62"/>
      <w:bookmarkEnd w:id="65"/>
      <w:bookmarkEnd w:id="66"/>
      <w:r w:rsidRPr="00BA07B6">
        <w:rPr>
          <w:sz w:val="20"/>
        </w:rPr>
        <w:t xml:space="preserve"> ISSN 1947 5500</w:t>
      </w:r>
    </w:p>
    <w:p w:rsidR="00D326AC" w:rsidRPr="00BA07B6" w:rsidRDefault="00D326AC" w:rsidP="00D326AC">
      <w:pPr>
        <w:pStyle w:val="Header"/>
        <w:ind w:left="360"/>
        <w:jc w:val="both"/>
        <w:rPr>
          <w:sz w:val="20"/>
        </w:rPr>
      </w:pPr>
    </w:p>
    <w:p w:rsidR="00D326AC" w:rsidRPr="00BA07B6" w:rsidRDefault="00D326AC" w:rsidP="00D326AC">
      <w:pPr>
        <w:pStyle w:val="Header"/>
        <w:numPr>
          <w:ilvl w:val="0"/>
          <w:numId w:val="28"/>
        </w:numPr>
        <w:ind w:left="360"/>
        <w:jc w:val="both"/>
        <w:rPr>
          <w:sz w:val="20"/>
        </w:rPr>
      </w:pPr>
      <w:bookmarkStart w:id="67" w:name="OLE_LINK16"/>
      <w:bookmarkStart w:id="68" w:name="OLE_LINK17"/>
      <w:bookmarkStart w:id="69" w:name="OLE_LINK50"/>
      <w:bookmarkStart w:id="70" w:name="OLE_LINK51"/>
      <w:bookmarkStart w:id="71" w:name="OLE_LINK82"/>
      <w:bookmarkStart w:id="72" w:name="OLE_LINK9"/>
      <w:bookmarkStart w:id="73" w:name="OLE_LINK291"/>
      <w:bookmarkStart w:id="74" w:name="OLE_LINK292"/>
      <w:r w:rsidRPr="00BA07B6">
        <w:rPr>
          <w:b/>
          <w:sz w:val="20"/>
        </w:rPr>
        <w:t>“Designing a Model for improving CPU Scheduling by using Machine Learning</w:t>
      </w:r>
      <w:bookmarkEnd w:id="67"/>
      <w:bookmarkEnd w:id="68"/>
      <w:bookmarkEnd w:id="69"/>
      <w:bookmarkEnd w:id="70"/>
      <w:bookmarkEnd w:id="71"/>
      <w:r w:rsidRPr="00BA07B6">
        <w:rPr>
          <w:b/>
          <w:sz w:val="20"/>
        </w:rPr>
        <w:t>”</w:t>
      </w:r>
      <w:bookmarkEnd w:id="72"/>
      <w:r w:rsidRPr="00BA07B6">
        <w:rPr>
          <w:b/>
          <w:sz w:val="20"/>
        </w:rPr>
        <w:t xml:space="preserve"> </w:t>
      </w:r>
      <w:r w:rsidRPr="00BA07B6">
        <w:rPr>
          <w:sz w:val="20"/>
        </w:rPr>
        <w:t xml:space="preserve">in (IJCSIS) International Journal of Computer Science and Information Security, </w:t>
      </w:r>
      <w:bookmarkStart w:id="75" w:name="OLE_LINK20"/>
      <w:bookmarkStart w:id="76" w:name="OLE_LINK21"/>
      <w:r w:rsidRPr="00BA07B6">
        <w:rPr>
          <w:sz w:val="20"/>
        </w:rPr>
        <w:t>Vol. 14, No. 10, October 2016 (pp. 201-204).</w:t>
      </w:r>
      <w:bookmarkEnd w:id="75"/>
      <w:bookmarkEnd w:id="76"/>
      <w:r w:rsidRPr="00BA07B6">
        <w:rPr>
          <w:sz w:val="20"/>
        </w:rPr>
        <w:t xml:space="preserve"> ISSN 1947 5500</w:t>
      </w:r>
    </w:p>
    <w:bookmarkEnd w:id="73"/>
    <w:bookmarkEnd w:id="74"/>
    <w:p w:rsidR="00D326AC" w:rsidRPr="00BA07B6" w:rsidRDefault="00D326AC" w:rsidP="00D326AC">
      <w:pPr>
        <w:pStyle w:val="Header"/>
        <w:ind w:left="360"/>
        <w:jc w:val="both"/>
        <w:rPr>
          <w:sz w:val="20"/>
        </w:rPr>
      </w:pPr>
    </w:p>
    <w:p w:rsidR="00D326AC" w:rsidRPr="00BA07B6" w:rsidRDefault="00D326AC" w:rsidP="00D326AC">
      <w:pPr>
        <w:pStyle w:val="Header"/>
        <w:numPr>
          <w:ilvl w:val="0"/>
          <w:numId w:val="28"/>
        </w:numPr>
        <w:ind w:left="360"/>
        <w:jc w:val="both"/>
        <w:rPr>
          <w:sz w:val="20"/>
        </w:rPr>
      </w:pPr>
      <w:bookmarkStart w:id="77" w:name="OLE_LINK293"/>
      <w:bookmarkStart w:id="78" w:name="OLE_LINK294"/>
      <w:r w:rsidRPr="00BA07B6">
        <w:rPr>
          <w:b/>
          <w:sz w:val="20"/>
        </w:rPr>
        <w:t>“</w:t>
      </w:r>
      <w:bookmarkStart w:id="79" w:name="OLE_LINK55"/>
      <w:bookmarkStart w:id="80" w:name="OLE_LINK56"/>
      <w:bookmarkStart w:id="81" w:name="OLE_LINK83"/>
      <w:bookmarkStart w:id="82" w:name="OLE_LINK111"/>
      <w:r w:rsidRPr="00BA07B6">
        <w:rPr>
          <w:b/>
          <w:sz w:val="20"/>
        </w:rPr>
        <w:t>Wireless Mesh Network: IEEE802.11s</w:t>
      </w:r>
      <w:bookmarkEnd w:id="79"/>
      <w:bookmarkEnd w:id="80"/>
      <w:bookmarkEnd w:id="81"/>
      <w:bookmarkEnd w:id="82"/>
      <w:r w:rsidRPr="00BA07B6">
        <w:rPr>
          <w:b/>
          <w:sz w:val="20"/>
        </w:rPr>
        <w:t xml:space="preserve">” </w:t>
      </w:r>
      <w:r w:rsidRPr="00BA07B6">
        <w:rPr>
          <w:sz w:val="20"/>
        </w:rPr>
        <w:t xml:space="preserve">in </w:t>
      </w:r>
      <w:bookmarkStart w:id="83" w:name="OLE_LINK139"/>
      <w:bookmarkStart w:id="84" w:name="OLE_LINK140"/>
      <w:r w:rsidRPr="00BA07B6">
        <w:rPr>
          <w:sz w:val="20"/>
        </w:rPr>
        <w:t xml:space="preserve">(IJCSIS) </w:t>
      </w:r>
      <w:bookmarkStart w:id="85" w:name="OLE_LINK57"/>
      <w:bookmarkStart w:id="86" w:name="OLE_LINK58"/>
      <w:r w:rsidRPr="00BA07B6">
        <w:rPr>
          <w:sz w:val="20"/>
        </w:rPr>
        <w:t>International Journal of Computer Science and Information Security</w:t>
      </w:r>
      <w:bookmarkEnd w:id="85"/>
      <w:bookmarkEnd w:id="86"/>
      <w:r w:rsidRPr="00BA07B6">
        <w:rPr>
          <w:sz w:val="20"/>
        </w:rPr>
        <w:t xml:space="preserve">, </w:t>
      </w:r>
      <w:bookmarkStart w:id="87" w:name="OLE_LINK22"/>
      <w:bookmarkStart w:id="88" w:name="OLE_LINK23"/>
      <w:r w:rsidRPr="00BA07B6">
        <w:rPr>
          <w:sz w:val="20"/>
        </w:rPr>
        <w:t>Vol. 14, No. 12, December, 2016</w:t>
      </w:r>
      <w:bookmarkEnd w:id="87"/>
      <w:bookmarkEnd w:id="88"/>
      <w:r w:rsidRPr="00BA07B6">
        <w:rPr>
          <w:sz w:val="20"/>
        </w:rPr>
        <w:t xml:space="preserve"> </w:t>
      </w:r>
      <w:bookmarkEnd w:id="83"/>
      <w:bookmarkEnd w:id="84"/>
      <w:r w:rsidRPr="00BA07B6">
        <w:rPr>
          <w:sz w:val="20"/>
        </w:rPr>
        <w:t>(pp. 803-809). ISSN 1947 5500</w:t>
      </w:r>
    </w:p>
    <w:bookmarkEnd w:id="77"/>
    <w:bookmarkEnd w:id="78"/>
    <w:p w:rsidR="00D326AC" w:rsidRPr="00BA07B6" w:rsidRDefault="00D326AC" w:rsidP="00D326AC">
      <w:pPr>
        <w:pStyle w:val="Header"/>
        <w:ind w:left="360"/>
        <w:jc w:val="both"/>
        <w:rPr>
          <w:i/>
          <w:iCs/>
          <w:sz w:val="20"/>
        </w:rPr>
      </w:pPr>
    </w:p>
    <w:p w:rsidR="00D326AC" w:rsidRPr="000B2F3C" w:rsidRDefault="00D326AC" w:rsidP="00D326AC">
      <w:pPr>
        <w:pStyle w:val="ListParagraph"/>
        <w:numPr>
          <w:ilvl w:val="0"/>
          <w:numId w:val="28"/>
        </w:numPr>
        <w:ind w:left="360"/>
        <w:jc w:val="both"/>
        <w:rPr>
          <w:sz w:val="20"/>
        </w:rPr>
      </w:pPr>
      <w:r w:rsidRPr="000B2F3C">
        <w:rPr>
          <w:b/>
          <w:sz w:val="20"/>
        </w:rPr>
        <w:t>“</w:t>
      </w:r>
      <w:bookmarkStart w:id="89" w:name="OLE_LINK52"/>
      <w:bookmarkStart w:id="90" w:name="OLE_LINK53"/>
      <w:bookmarkStart w:id="91" w:name="OLE_LINK54"/>
      <w:r w:rsidRPr="000B2F3C">
        <w:rPr>
          <w:b/>
          <w:sz w:val="20"/>
        </w:rPr>
        <w:t>Generating Express Data Models from SBVR</w:t>
      </w:r>
      <w:bookmarkEnd w:id="89"/>
      <w:bookmarkEnd w:id="90"/>
      <w:bookmarkEnd w:id="91"/>
      <w:r w:rsidRPr="000B2F3C">
        <w:rPr>
          <w:b/>
          <w:sz w:val="20"/>
        </w:rPr>
        <w:t xml:space="preserve">” </w:t>
      </w:r>
      <w:r w:rsidRPr="000B2F3C">
        <w:rPr>
          <w:rFonts w:eastAsia="Times New Roman"/>
          <w:bCs/>
          <w:noProof/>
          <w:kern w:val="0"/>
          <w:sz w:val="20"/>
          <w:lang w:eastAsia="en-US"/>
        </w:rPr>
        <w:t xml:space="preserve">Proceedings of the Pakistan Academy of Sciences: A. Physical and Computational Sciences 53 (4): 381–389 (2016). </w:t>
      </w:r>
      <w:r w:rsidRPr="000B2F3C">
        <w:rPr>
          <w:rFonts w:ascii="Arial" w:hAnsi="Arial" w:cs="Arial"/>
          <w:color w:val="333333"/>
          <w:sz w:val="20"/>
          <w:shd w:val="clear" w:color="auto" w:fill="E9E9E9"/>
        </w:rPr>
        <w:t>I</w:t>
      </w:r>
      <w:r w:rsidRPr="000B2F3C">
        <w:rPr>
          <w:sz w:val="20"/>
        </w:rPr>
        <w:t>SSN: 2518-4245 HEC recognized (X Category)</w:t>
      </w:r>
    </w:p>
    <w:p w:rsidR="00D326AC" w:rsidRPr="00BA07B6" w:rsidRDefault="00D326AC" w:rsidP="00D326AC">
      <w:pPr>
        <w:ind w:left="360"/>
        <w:jc w:val="both"/>
        <w:rPr>
          <w:b/>
          <w:sz w:val="20"/>
        </w:rPr>
      </w:pPr>
    </w:p>
    <w:p w:rsidR="00D326AC" w:rsidRPr="000B2F3C" w:rsidRDefault="00D326AC" w:rsidP="00D326AC">
      <w:pPr>
        <w:pStyle w:val="ListParagraph"/>
        <w:numPr>
          <w:ilvl w:val="0"/>
          <w:numId w:val="28"/>
        </w:numPr>
        <w:ind w:left="360"/>
        <w:jc w:val="both"/>
        <w:rPr>
          <w:sz w:val="20"/>
        </w:rPr>
      </w:pPr>
      <w:r w:rsidRPr="000B2F3C">
        <w:rPr>
          <w:b/>
          <w:sz w:val="20"/>
        </w:rPr>
        <w:t>“New Workflow Model Approach for Test Cases Generation”</w:t>
      </w:r>
      <w:r w:rsidRPr="000B2F3C">
        <w:rPr>
          <w:sz w:val="20"/>
        </w:rPr>
        <w:t>. in the Bahria University journal of Information and Communication Technologies (BUJICT) Volume - 9, Issue - II (DEC 2016). ISSN : 1999-4974  HEC recognized (Y Category)</w:t>
      </w:r>
    </w:p>
    <w:p w:rsidR="00D326AC" w:rsidRPr="00BA07B6" w:rsidRDefault="00D326AC" w:rsidP="00D326AC">
      <w:pPr>
        <w:pStyle w:val="papertitle"/>
        <w:spacing w:after="0"/>
        <w:jc w:val="both"/>
        <w:rPr>
          <w:b/>
          <w:sz w:val="20"/>
          <w:szCs w:val="20"/>
        </w:rPr>
      </w:pPr>
    </w:p>
    <w:p w:rsidR="00D326AC" w:rsidRPr="003C340D" w:rsidRDefault="00D326AC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textAlignment w:val="baseline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  <w:r w:rsidRPr="000B2F3C">
        <w:rPr>
          <w:b/>
          <w:kern w:val="0"/>
          <w:sz w:val="20"/>
          <w:lang w:val="en-GB" w:eastAsia="en-US"/>
        </w:rPr>
        <w:t>“</w:t>
      </w:r>
      <w:hyperlink r:id="rId13" w:history="1">
        <w:r w:rsidRPr="000B2F3C">
          <w:rPr>
            <w:b/>
            <w:kern w:val="0"/>
            <w:sz w:val="20"/>
            <w:lang w:val="en-GB" w:eastAsia="en-US"/>
          </w:rPr>
          <w:t>SocioRank*: A community and role detection method in social networks</w:t>
        </w:r>
      </w:hyperlink>
      <w:r w:rsidRPr="000B2F3C">
        <w:rPr>
          <w:b/>
          <w:sz w:val="20"/>
        </w:rPr>
        <w:t>”</w:t>
      </w:r>
      <w:r w:rsidRPr="000B2F3C">
        <w:rPr>
          <w:sz w:val="20"/>
        </w:rPr>
        <w:t xml:space="preserve">. </w:t>
      </w:r>
      <w:r w:rsidRPr="000B2F3C">
        <w:rPr>
          <w:rFonts w:eastAsia="Times New Roman"/>
          <w:bCs/>
          <w:noProof/>
          <w:sz w:val="20"/>
        </w:rPr>
        <w:t xml:space="preserve">Published in Computers &amp; Electrical Engineering (Elsevier) Volume - 76, Issue – June  (2019). (pp. 122-132). </w:t>
      </w:r>
      <w:r w:rsidRPr="000B2F3C">
        <w:rPr>
          <w:sz w:val="20"/>
        </w:rPr>
        <w:t xml:space="preserve">ISSN: 0045-7906  </w:t>
      </w:r>
      <w:r w:rsidRPr="000B2F3C">
        <w:rPr>
          <w:b/>
          <w:sz w:val="20"/>
        </w:rPr>
        <w:t>IF: 2.</w:t>
      </w:r>
      <w:r>
        <w:rPr>
          <w:b/>
          <w:sz w:val="20"/>
        </w:rPr>
        <w:t>662</w:t>
      </w:r>
      <w:r w:rsidRPr="000B2F3C">
        <w:rPr>
          <w:sz w:val="20"/>
        </w:rPr>
        <w:t xml:space="preserve">  </w:t>
      </w:r>
      <w:hyperlink r:id="rId14" w:history="1">
        <w:r w:rsidRPr="000B2F3C">
          <w:rPr>
            <w:rStyle w:val="Hyperlink"/>
            <w:sz w:val="20"/>
          </w:rPr>
          <w:t>https://doi.org/10.1016/j.compeleceng.2019.03.010</w:t>
        </w:r>
      </w:hyperlink>
      <w:r w:rsidRPr="000B2F3C">
        <w:rPr>
          <w:sz w:val="20"/>
        </w:rPr>
        <w:t xml:space="preserve"> </w:t>
      </w:r>
    </w:p>
    <w:p w:rsidR="00D326AC" w:rsidRPr="003C340D" w:rsidRDefault="00D326AC" w:rsidP="00D326AC">
      <w:pPr>
        <w:pStyle w:val="ListParagraph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</w:p>
    <w:p w:rsidR="00D326AC" w:rsidRPr="003C340D" w:rsidRDefault="005C292F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textAlignment w:val="baseline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  <w:hyperlink r:id="rId15" w:history="1">
        <w:r w:rsidR="00D326AC" w:rsidRPr="004062A9">
          <w:rPr>
            <w:rStyle w:val="Hyperlink"/>
            <w:b/>
            <w:sz w:val="16"/>
            <w:szCs w:val="24"/>
          </w:rPr>
          <w:t>A proactive model on innovative biomedical applications of gold nanoparticles</w:t>
        </w:r>
        <w:r w:rsidR="00D326AC" w:rsidRPr="004062A9">
          <w:rPr>
            <w:rStyle w:val="Hyperlink"/>
            <w:sz w:val="16"/>
          </w:rPr>
          <w:t>,</w:t>
        </w:r>
      </w:hyperlink>
      <w:r w:rsidR="00D326AC" w:rsidRPr="00271500">
        <w:rPr>
          <w:i/>
          <w:sz w:val="22"/>
          <w:szCs w:val="22"/>
        </w:rPr>
        <w:t xml:space="preserve"> </w:t>
      </w:r>
      <w:r w:rsidR="00D326AC" w:rsidRPr="004062A9">
        <w:rPr>
          <w:sz w:val="16"/>
        </w:rPr>
        <w:t xml:space="preserve">Published in Applied Nanoscience Volume 09 Issue Sep, 2019. (P: 01-13) </w:t>
      </w:r>
      <w:r w:rsidR="00D326AC" w:rsidRPr="0038567B">
        <w:rPr>
          <w:b/>
          <w:sz w:val="16"/>
        </w:rPr>
        <w:t>ISSN</w:t>
      </w:r>
      <w:r w:rsidR="00D326AC" w:rsidRPr="004062A9">
        <w:rPr>
          <w:sz w:val="16"/>
        </w:rPr>
        <w:t xml:space="preserve"> 2190-5509 </w:t>
      </w:r>
      <w:r w:rsidR="00D326AC" w:rsidRPr="0038567B">
        <w:rPr>
          <w:b/>
          <w:sz w:val="16"/>
        </w:rPr>
        <w:t>IF  3.198</w:t>
      </w:r>
      <w:r w:rsidR="00D326AC">
        <w:rPr>
          <w:sz w:val="16"/>
        </w:rPr>
        <w:t xml:space="preserve">,  </w:t>
      </w:r>
      <w:r w:rsidR="00D326AC" w:rsidRPr="00AE428A">
        <w:rPr>
          <w:sz w:val="16"/>
        </w:rPr>
        <w:t xml:space="preserve">DOI: </w:t>
      </w:r>
      <w:hyperlink r:id="rId16" w:history="1">
        <w:r w:rsidR="00D326AC" w:rsidRPr="000E4767">
          <w:rPr>
            <w:rStyle w:val="Hyperlink"/>
            <w:sz w:val="16"/>
          </w:rPr>
          <w:t>https://doi.org/10.1007/s13204-019-01165-4</w:t>
        </w:r>
      </w:hyperlink>
    </w:p>
    <w:p w:rsidR="00D326AC" w:rsidRPr="003C340D" w:rsidRDefault="00D326AC" w:rsidP="00D326AC">
      <w:pPr>
        <w:pStyle w:val="ListParagraph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</w:p>
    <w:p w:rsidR="00D326AC" w:rsidRPr="003C340D" w:rsidRDefault="005C292F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textAlignment w:val="baseline"/>
        <w:rPr>
          <w:rStyle w:val="Hyperlink"/>
          <w:rFonts w:ascii="Helvetica" w:eastAsia="Times New Roman" w:hAnsi="Helvetica" w:cs="Helvetica"/>
          <w:color w:val="505050"/>
          <w:kern w:val="0"/>
          <w:sz w:val="20"/>
          <w:u w:val="none"/>
          <w:lang w:eastAsia="en-US"/>
        </w:rPr>
      </w:pPr>
      <w:hyperlink r:id="rId17" w:history="1">
        <w:r w:rsidR="00D326AC" w:rsidRPr="00B95C48">
          <w:rPr>
            <w:rStyle w:val="Hyperlink"/>
            <w:b/>
            <w:sz w:val="16"/>
          </w:rPr>
          <w:t>Comprehensive facts on dynamic antimicrobial properties of polysaccharides and biomolecules-silver nanoparticle conjugate</w:t>
        </w:r>
      </w:hyperlink>
      <w:r w:rsidR="00D326AC">
        <w:rPr>
          <w:rStyle w:val="Hyperlink"/>
          <w:b/>
          <w:sz w:val="16"/>
        </w:rPr>
        <w:t xml:space="preserve"> </w:t>
      </w:r>
      <w:r w:rsidR="00D326AC">
        <w:rPr>
          <w:sz w:val="16"/>
          <w:lang w:val="en-GB"/>
        </w:rPr>
        <w:t>Published</w:t>
      </w:r>
      <w:r w:rsidR="00D326AC" w:rsidRPr="00412A39">
        <w:rPr>
          <w:sz w:val="16"/>
          <w:lang w:val="en-GB"/>
        </w:rPr>
        <w:t xml:space="preserve"> in </w:t>
      </w:r>
      <w:r w:rsidR="00D326AC" w:rsidRPr="00092991">
        <w:rPr>
          <w:sz w:val="16"/>
          <w:lang w:val="en-GB"/>
        </w:rPr>
        <w:t>International Journal of Biological Macromolecules</w:t>
      </w:r>
      <w:r w:rsidR="00D326AC">
        <w:rPr>
          <w:sz w:val="16"/>
          <w:lang w:val="en-GB"/>
        </w:rPr>
        <w:t>, Dec</w:t>
      </w:r>
      <w:r w:rsidR="00D326AC" w:rsidRPr="00412A39">
        <w:rPr>
          <w:sz w:val="16"/>
          <w:lang w:val="en-GB"/>
        </w:rPr>
        <w:t xml:space="preserve">, 2019. </w:t>
      </w:r>
      <w:r w:rsidR="00D326AC" w:rsidRPr="0038567B">
        <w:rPr>
          <w:b/>
          <w:sz w:val="16"/>
          <w:lang w:val="en-GB"/>
        </w:rPr>
        <w:t>ISSN</w:t>
      </w:r>
      <w:r w:rsidR="00D326AC" w:rsidRPr="00412A39">
        <w:rPr>
          <w:sz w:val="16"/>
          <w:lang w:val="en-GB"/>
        </w:rPr>
        <w:t xml:space="preserve">: </w:t>
      </w:r>
      <w:r w:rsidR="00D326AC" w:rsidRPr="00092991">
        <w:rPr>
          <w:sz w:val="16"/>
          <w:lang w:val="en-GB"/>
        </w:rPr>
        <w:t>0141-8130</w:t>
      </w:r>
      <w:r w:rsidR="00D326AC">
        <w:rPr>
          <w:sz w:val="16"/>
          <w:lang w:val="en-GB"/>
        </w:rPr>
        <w:t xml:space="preserve"> </w:t>
      </w:r>
      <w:r w:rsidR="00D326AC" w:rsidRPr="00412A39">
        <w:rPr>
          <w:sz w:val="16"/>
          <w:lang w:val="en-GB"/>
        </w:rPr>
        <w:t xml:space="preserve"> </w:t>
      </w:r>
      <w:r w:rsidR="00D326AC" w:rsidRPr="0038567B">
        <w:rPr>
          <w:b/>
          <w:sz w:val="16"/>
          <w:lang w:val="en-GB"/>
        </w:rPr>
        <w:t xml:space="preserve">IF </w:t>
      </w:r>
      <w:r w:rsidR="00D326AC">
        <w:rPr>
          <w:b/>
          <w:sz w:val="16"/>
          <w:lang w:val="en-GB"/>
        </w:rPr>
        <w:t xml:space="preserve">5.162   </w:t>
      </w:r>
      <w:hyperlink r:id="rId18" w:history="1">
        <w:r w:rsidR="00D326AC" w:rsidRPr="001E15B9">
          <w:rPr>
            <w:rStyle w:val="Hyperlink"/>
            <w:b/>
            <w:sz w:val="16"/>
            <w:lang w:val="en-GB"/>
          </w:rPr>
          <w:t>https://doi.org/10.1016/j.ijbiomac.2019.12.089</w:t>
        </w:r>
      </w:hyperlink>
    </w:p>
    <w:p w:rsidR="00D326AC" w:rsidRPr="003C340D" w:rsidRDefault="00D326AC" w:rsidP="00D326AC">
      <w:pPr>
        <w:pStyle w:val="ListParagraph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</w:p>
    <w:p w:rsidR="00D326AC" w:rsidRPr="003C340D" w:rsidRDefault="005C292F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textAlignment w:val="baseline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  <w:hyperlink r:id="rId19" w:history="1">
        <w:r w:rsidR="00D326AC" w:rsidRPr="0079573F">
          <w:rPr>
            <w:rStyle w:val="Hyperlink"/>
            <w:b/>
            <w:sz w:val="16"/>
          </w:rPr>
          <w:t>Silver nano-particles: synthesis andfcharacterization byfusing glucans extracted fromfPleurotus ostreatus</w:t>
        </w:r>
      </w:hyperlink>
      <w:r w:rsidR="00D326AC">
        <w:rPr>
          <w:rFonts w:ascii="Cambria" w:hAnsi="Cambria"/>
          <w:color w:val="000000"/>
          <w:sz w:val="21"/>
          <w:szCs w:val="21"/>
        </w:rPr>
        <w:t xml:space="preserve">”  </w:t>
      </w:r>
      <w:r w:rsidR="00D326AC" w:rsidRPr="0079573F">
        <w:rPr>
          <w:sz w:val="16"/>
        </w:rPr>
        <w:t>Published in Applied Nanoscience</w:t>
      </w:r>
      <w:r w:rsidR="00D326AC">
        <w:rPr>
          <w:sz w:val="16"/>
        </w:rPr>
        <w:t xml:space="preserve">, July, 2019 (Page: 1-10) </w:t>
      </w:r>
      <w:r w:rsidR="00D326AC" w:rsidRPr="0038567B">
        <w:rPr>
          <w:b/>
          <w:sz w:val="16"/>
        </w:rPr>
        <w:t>ISSN</w:t>
      </w:r>
      <w:r w:rsidR="00D326AC" w:rsidRPr="004062A9">
        <w:rPr>
          <w:sz w:val="16"/>
        </w:rPr>
        <w:t xml:space="preserve"> 2190-5509 </w:t>
      </w:r>
      <w:r w:rsidR="00D326AC" w:rsidRPr="0038567B">
        <w:rPr>
          <w:b/>
          <w:sz w:val="16"/>
        </w:rPr>
        <w:t>IF  3.198</w:t>
      </w:r>
      <w:r w:rsidR="00D326AC">
        <w:rPr>
          <w:sz w:val="16"/>
        </w:rPr>
        <w:t xml:space="preserve">,  </w:t>
      </w:r>
      <w:r w:rsidR="00D326AC" w:rsidRPr="00AE428A">
        <w:rPr>
          <w:sz w:val="16"/>
        </w:rPr>
        <w:t>DOI</w:t>
      </w:r>
      <w:r w:rsidR="00D326AC">
        <w:rPr>
          <w:sz w:val="16"/>
        </w:rPr>
        <w:t xml:space="preserve">: </w:t>
      </w:r>
      <w:hyperlink r:id="rId20" w:history="1">
        <w:r w:rsidR="00D326AC" w:rsidRPr="000E4767">
          <w:rPr>
            <w:rStyle w:val="Hyperlink"/>
            <w:sz w:val="16"/>
          </w:rPr>
          <w:t>https://doi.org/10.1007/s13204-019-01103-4</w:t>
        </w:r>
      </w:hyperlink>
    </w:p>
    <w:p w:rsidR="00D326AC" w:rsidRPr="003C340D" w:rsidRDefault="00D326AC" w:rsidP="00D326AC">
      <w:pPr>
        <w:pStyle w:val="ListParagraph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</w:p>
    <w:p w:rsidR="00D326AC" w:rsidRPr="000B2F3C" w:rsidRDefault="00D326AC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textAlignment w:val="baseline"/>
        <w:rPr>
          <w:rFonts w:ascii="Helvetica" w:eastAsia="Times New Roman" w:hAnsi="Helvetica" w:cs="Helvetica"/>
          <w:color w:val="505050"/>
          <w:kern w:val="0"/>
          <w:sz w:val="20"/>
          <w:lang w:eastAsia="en-US"/>
        </w:rPr>
      </w:pPr>
      <w:r w:rsidRPr="00557FEB">
        <w:rPr>
          <w:sz w:val="16"/>
          <w:szCs w:val="16"/>
          <w:lang w:val="en-GB"/>
        </w:rPr>
        <w:t xml:space="preserve">In vitro Identification of CACNA1H in the 9th Exon of Childhood Absence Epilepsy (CAE) Patients Using BioEdit and ClustalW2” published in BioScientific Review (BSR) 2021;3(2):54–65 ISSN(P): 2663-4198  DOI: </w:t>
      </w:r>
      <w:hyperlink r:id="rId21" w:history="1">
        <w:r w:rsidRPr="00557FEB">
          <w:rPr>
            <w:rStyle w:val="Hyperlink"/>
            <w:sz w:val="16"/>
            <w:szCs w:val="16"/>
          </w:rPr>
          <w:t>https://doi.org/10.32350/BSR.0302.05</w:t>
        </w:r>
      </w:hyperlink>
      <w:r w:rsidRPr="00557FEB">
        <w:rPr>
          <w:sz w:val="16"/>
          <w:szCs w:val="16"/>
        </w:rPr>
        <w:t xml:space="preserve">   </w:t>
      </w:r>
      <w:r w:rsidRPr="00557FEB">
        <w:rPr>
          <w:sz w:val="16"/>
          <w:szCs w:val="16"/>
          <w:lang w:val="en-GB"/>
        </w:rPr>
        <w:t>Published: 31 August 2021 https://journals.umt.edu.pk/index.php/BSR/article/view/1557</w:t>
      </w:r>
    </w:p>
    <w:p w:rsidR="00D326AC" w:rsidRPr="00BA07B6" w:rsidRDefault="00D326AC" w:rsidP="00D326AC">
      <w:pPr>
        <w:ind w:left="360"/>
        <w:jc w:val="both"/>
        <w:rPr>
          <w:rFonts w:eastAsia="Times New Roman"/>
          <w:bCs/>
          <w:noProof/>
          <w:sz w:val="20"/>
        </w:rPr>
      </w:pPr>
    </w:p>
    <w:p w:rsidR="00D326AC" w:rsidRPr="000B2F3C" w:rsidRDefault="005C292F" w:rsidP="00D326AC">
      <w:pPr>
        <w:pStyle w:val="ListParagraph"/>
        <w:widowControl/>
        <w:numPr>
          <w:ilvl w:val="0"/>
          <w:numId w:val="28"/>
        </w:numPr>
        <w:ind w:left="360"/>
        <w:jc w:val="both"/>
        <w:rPr>
          <w:sz w:val="20"/>
        </w:rPr>
      </w:pPr>
      <w:hyperlink r:id="rId22" w:history="1">
        <w:r w:rsidR="00D326AC" w:rsidRPr="00563E75">
          <w:rPr>
            <w:rStyle w:val="Hyperlink"/>
            <w:b/>
            <w:i/>
            <w:sz w:val="20"/>
          </w:rPr>
          <w:t>An Intelligent Fire Warning Application Using IoT and an Adaptive Neuro-Fuzzy Inference System</w:t>
        </w:r>
      </w:hyperlink>
      <w:r w:rsidR="00D326AC" w:rsidRPr="000B2F3C">
        <w:rPr>
          <w:sz w:val="20"/>
        </w:rPr>
        <w:t xml:space="preserve">. Published in Sensors 2019, 19, 3150 Pages (1-18) ISSN 1424-8220 </w:t>
      </w:r>
      <w:r w:rsidR="00D326AC" w:rsidRPr="000B2F3C">
        <w:rPr>
          <w:b/>
          <w:sz w:val="20"/>
        </w:rPr>
        <w:t>IF. 3.031</w:t>
      </w:r>
    </w:p>
    <w:p w:rsidR="00D326AC" w:rsidRPr="00BA07B6" w:rsidRDefault="00D326AC" w:rsidP="00D326AC">
      <w:pPr>
        <w:widowControl/>
        <w:jc w:val="both"/>
        <w:rPr>
          <w:sz w:val="20"/>
        </w:rPr>
      </w:pPr>
    </w:p>
    <w:p w:rsidR="00D326AC" w:rsidRPr="00BA07B6" w:rsidRDefault="00D326AC" w:rsidP="00D326AC">
      <w:pPr>
        <w:pStyle w:val="NoSpacing"/>
        <w:numPr>
          <w:ilvl w:val="0"/>
          <w:numId w:val="28"/>
        </w:numPr>
        <w:ind w:left="360"/>
        <w:jc w:val="both"/>
        <w:rPr>
          <w:i/>
        </w:rPr>
      </w:pPr>
      <w:r w:rsidRPr="00BA07B6">
        <w:rPr>
          <w:b/>
          <w:iCs/>
          <w:kern w:val="2"/>
          <w:lang w:eastAsia="zh-CN"/>
        </w:rPr>
        <w:t>“An IoT-based Intelligent Wound Monitoring System”</w:t>
      </w:r>
      <w:r w:rsidRPr="00BA07B6">
        <w:rPr>
          <w:i/>
        </w:rPr>
        <w:t xml:space="preserve">, Published in IEEE Access, Vol 7 issue 1, 10 Sep, 2019  ISSN: 2169-3536  </w:t>
      </w:r>
      <w:r w:rsidRPr="00BA07B6">
        <w:rPr>
          <w:b/>
          <w:i/>
        </w:rPr>
        <w:t>IF: 4.098</w:t>
      </w:r>
      <w:r w:rsidRPr="00BA07B6">
        <w:rPr>
          <w:i/>
        </w:rPr>
        <w:t xml:space="preserve"> https://doi.org/10.1109/ACCESS.2019.2940622s</w:t>
      </w:r>
    </w:p>
    <w:p w:rsidR="00D326AC" w:rsidRPr="00BA07B6" w:rsidRDefault="00D326AC" w:rsidP="00D326AC">
      <w:pPr>
        <w:widowControl/>
        <w:ind w:left="360"/>
        <w:jc w:val="both"/>
        <w:rPr>
          <w:b/>
          <w:i/>
          <w:sz w:val="20"/>
        </w:rPr>
      </w:pPr>
    </w:p>
    <w:p w:rsidR="00D326AC" w:rsidRPr="000B2F3C" w:rsidRDefault="00D326AC" w:rsidP="00D326AC">
      <w:pPr>
        <w:pStyle w:val="ListParagraph"/>
        <w:widowControl/>
        <w:numPr>
          <w:ilvl w:val="0"/>
          <w:numId w:val="28"/>
        </w:numPr>
        <w:ind w:left="360"/>
        <w:jc w:val="both"/>
        <w:rPr>
          <w:kern w:val="0"/>
          <w:sz w:val="20"/>
          <w:lang w:val="en-GB" w:eastAsia="en-US"/>
        </w:rPr>
      </w:pPr>
      <w:r w:rsidRPr="000B2F3C">
        <w:rPr>
          <w:b/>
          <w:sz w:val="20"/>
        </w:rPr>
        <w:t xml:space="preserve">An Intelligent Data Analysis for Recommendation Systems using Machine Learning, </w:t>
      </w:r>
      <w:r w:rsidRPr="000B2F3C">
        <w:rPr>
          <w:kern w:val="0"/>
          <w:sz w:val="20"/>
          <w:lang w:val="en-GB" w:eastAsia="en-US"/>
        </w:rPr>
        <w:t xml:space="preserve">Published in Scientific Programming, Sep, 2019 (P: 01-30) ISSN: 1058-9244 </w:t>
      </w:r>
      <w:r w:rsidRPr="000B2F3C">
        <w:rPr>
          <w:b/>
          <w:kern w:val="0"/>
          <w:sz w:val="20"/>
          <w:lang w:val="en-GB" w:eastAsia="en-US"/>
        </w:rPr>
        <w:t>IF: 1.289</w:t>
      </w:r>
    </w:p>
    <w:p w:rsidR="00D326AC" w:rsidRPr="00BA07B6" w:rsidRDefault="00D326AC" w:rsidP="00D326AC">
      <w:pPr>
        <w:widowControl/>
        <w:ind w:left="360"/>
        <w:jc w:val="both"/>
        <w:rPr>
          <w:kern w:val="0"/>
          <w:sz w:val="20"/>
          <w:lang w:val="en-GB" w:eastAsia="en-US"/>
        </w:rPr>
      </w:pPr>
    </w:p>
    <w:p w:rsidR="00D326AC" w:rsidRPr="004A527E" w:rsidRDefault="005C292F" w:rsidP="00D326AC">
      <w:pPr>
        <w:pStyle w:val="ListParagraph"/>
        <w:widowControl/>
        <w:numPr>
          <w:ilvl w:val="0"/>
          <w:numId w:val="28"/>
        </w:numPr>
        <w:shd w:val="clear" w:color="auto" w:fill="FFFFFF"/>
        <w:ind w:left="360"/>
        <w:jc w:val="both"/>
        <w:rPr>
          <w:sz w:val="20"/>
        </w:rPr>
      </w:pPr>
      <w:hyperlink r:id="rId23" w:history="1">
        <w:r w:rsidR="00D326AC" w:rsidRPr="004A527E">
          <w:rPr>
            <w:rStyle w:val="Hyperlink"/>
            <w:b/>
            <w:sz w:val="20"/>
          </w:rPr>
          <w:t>Modified Decision Tree Technique for Ransomware Detection at Runtime through API Calls</w:t>
        </w:r>
      </w:hyperlink>
      <w:r w:rsidR="00D326AC" w:rsidRPr="004A527E">
        <w:rPr>
          <w:rStyle w:val="Strong"/>
          <w:color w:val="000000"/>
          <w:sz w:val="20"/>
        </w:rPr>
        <w:t xml:space="preserve">,  </w:t>
      </w:r>
      <w:r w:rsidR="00D326AC" w:rsidRPr="004A527E">
        <w:rPr>
          <w:sz w:val="20"/>
        </w:rPr>
        <w:t xml:space="preserve">Published in Scientific Programming, Aug, 2020 (P: 01-30) </w:t>
      </w:r>
      <w:r w:rsidR="00D326AC" w:rsidRPr="004A527E">
        <w:rPr>
          <w:b/>
          <w:sz w:val="20"/>
        </w:rPr>
        <w:t>ISSN</w:t>
      </w:r>
      <w:r w:rsidR="00D326AC" w:rsidRPr="004A527E">
        <w:rPr>
          <w:sz w:val="20"/>
        </w:rPr>
        <w:t xml:space="preserve">: 1058-9244 </w:t>
      </w:r>
      <w:r w:rsidR="00D326AC" w:rsidRPr="004A527E">
        <w:rPr>
          <w:b/>
          <w:sz w:val="20"/>
        </w:rPr>
        <w:t xml:space="preserve">IF: 1.33  </w:t>
      </w:r>
      <w:bookmarkStart w:id="92" w:name="OLE_LINK18"/>
      <w:bookmarkStart w:id="93" w:name="OLE_LINK65"/>
      <w:r w:rsidR="00D326AC" w:rsidRPr="004A527E">
        <w:fldChar w:fldCharType="begin"/>
      </w:r>
      <w:r w:rsidR="00D326AC" w:rsidRPr="004A527E">
        <w:rPr>
          <w:sz w:val="20"/>
        </w:rPr>
        <w:instrText xml:space="preserve"> HYPERLINK "https://doi.org/10.1155/2020/8845833" \t "_blank" </w:instrText>
      </w:r>
      <w:r w:rsidR="00D326AC" w:rsidRPr="004A527E">
        <w:fldChar w:fldCharType="separate"/>
      </w:r>
      <w:r w:rsidR="00D326AC" w:rsidRPr="004A527E">
        <w:rPr>
          <w:rStyle w:val="Hyperlink"/>
          <w:color w:val="4D8A17"/>
          <w:sz w:val="20"/>
        </w:rPr>
        <w:t>https://doi.org/10.1155/2020/8845833</w:t>
      </w:r>
      <w:r w:rsidR="00D326AC" w:rsidRPr="004A527E">
        <w:rPr>
          <w:rStyle w:val="Hyperlink"/>
          <w:color w:val="4D8A17"/>
          <w:sz w:val="20"/>
        </w:rPr>
        <w:fldChar w:fldCharType="end"/>
      </w:r>
      <w:bookmarkEnd w:id="92"/>
      <w:bookmarkEnd w:id="93"/>
    </w:p>
    <w:p w:rsidR="00D326AC" w:rsidRPr="004A527E" w:rsidRDefault="00D326AC" w:rsidP="00D326AC">
      <w:pPr>
        <w:jc w:val="both"/>
        <w:rPr>
          <w:rStyle w:val="Hyperlink"/>
          <w:b/>
          <w:bCs/>
          <w:sz w:val="20"/>
        </w:rPr>
      </w:pPr>
    </w:p>
    <w:p w:rsidR="00D326AC" w:rsidRPr="004A527E" w:rsidRDefault="005C292F" w:rsidP="00D326AC">
      <w:pPr>
        <w:pStyle w:val="ListParagraph"/>
        <w:numPr>
          <w:ilvl w:val="0"/>
          <w:numId w:val="28"/>
        </w:numPr>
        <w:ind w:left="360"/>
        <w:jc w:val="both"/>
        <w:rPr>
          <w:sz w:val="20"/>
        </w:rPr>
      </w:pPr>
      <w:hyperlink r:id="rId24" w:history="1">
        <w:r w:rsidR="00D326AC" w:rsidRPr="004A527E">
          <w:rPr>
            <w:rStyle w:val="Hyperlink"/>
            <w:b/>
            <w:bCs/>
            <w:sz w:val="20"/>
          </w:rPr>
          <w:t>IoT health-Care: Design Smart and Cost-Effective Sleep Quality Monitoring System</w:t>
        </w:r>
      </w:hyperlink>
      <w:r w:rsidR="00D326AC" w:rsidRPr="004A527E">
        <w:rPr>
          <w:sz w:val="20"/>
          <w:lang w:val="en-GB"/>
        </w:rPr>
        <w:t xml:space="preserve"> accepted in the journal, Journal of Sensors.</w:t>
      </w:r>
      <w:r w:rsidR="00D326AC" w:rsidRPr="004A527E">
        <w:rPr>
          <w:b/>
          <w:sz w:val="20"/>
          <w:lang w:val="en-GB"/>
        </w:rPr>
        <w:t xml:space="preserve"> IF: 1.595</w:t>
      </w:r>
      <w:r w:rsidR="00D326AC" w:rsidRPr="004A527E">
        <w:rPr>
          <w:sz w:val="20"/>
          <w:lang w:val="en-GB"/>
        </w:rPr>
        <w:t xml:space="preserve">   </w:t>
      </w:r>
      <w:hyperlink r:id="rId25" w:tgtFrame="_blank" w:history="1">
        <w:r w:rsidR="00D326AC" w:rsidRPr="004A527E">
          <w:rPr>
            <w:rStyle w:val="Hyperlink"/>
            <w:color w:val="4D8A17"/>
            <w:sz w:val="20"/>
          </w:rPr>
          <w:t>https://doi.org/10.1155/2020/8882378</w:t>
        </w:r>
      </w:hyperlink>
    </w:p>
    <w:p w:rsidR="00D326AC" w:rsidRPr="004A527E" w:rsidRDefault="00D326AC" w:rsidP="00D326AC">
      <w:pPr>
        <w:pStyle w:val="ListParagraph"/>
        <w:jc w:val="both"/>
        <w:rPr>
          <w:kern w:val="0"/>
          <w:sz w:val="20"/>
          <w:lang w:val="en-GB" w:eastAsia="en-US"/>
        </w:rPr>
      </w:pPr>
    </w:p>
    <w:p w:rsidR="00D326AC" w:rsidRPr="004A527E" w:rsidRDefault="005C292F" w:rsidP="00D326AC">
      <w:pPr>
        <w:pStyle w:val="ListParagraph"/>
        <w:numPr>
          <w:ilvl w:val="0"/>
          <w:numId w:val="28"/>
        </w:numPr>
        <w:ind w:left="360"/>
        <w:jc w:val="both"/>
        <w:rPr>
          <w:rFonts w:eastAsia="Times New Roman"/>
          <w:bCs/>
          <w:noProof/>
          <w:color w:val="000000"/>
          <w:kern w:val="0"/>
          <w:sz w:val="20"/>
          <w:lang w:eastAsia="en-US"/>
        </w:rPr>
      </w:pPr>
      <w:hyperlink r:id="rId26" w:history="1">
        <w:r w:rsidR="00D326AC" w:rsidRPr="004A527E">
          <w:rPr>
            <w:rStyle w:val="Hyperlink"/>
            <w:b/>
            <w:bCs/>
            <w:sz w:val="20"/>
          </w:rPr>
          <w:t>Convolutional Neural Network Based Classification of App Reviews</w:t>
        </w:r>
      </w:hyperlink>
      <w:r w:rsidR="00D326AC" w:rsidRPr="004A527E">
        <w:rPr>
          <w:rStyle w:val="Strong"/>
          <w:color w:val="000000"/>
          <w:sz w:val="20"/>
        </w:rPr>
        <w:t xml:space="preserve">, </w:t>
      </w:r>
      <w:r w:rsidR="00D326AC" w:rsidRPr="004A527E">
        <w:rPr>
          <w:sz w:val="20"/>
        </w:rPr>
        <w:t xml:space="preserve">Published in IEEE Access, Vol 7 issue 1, 10 Sep, 2019  </w:t>
      </w:r>
      <w:r w:rsidR="00D326AC" w:rsidRPr="004A527E">
        <w:rPr>
          <w:b/>
          <w:sz w:val="20"/>
        </w:rPr>
        <w:t>ISSN</w:t>
      </w:r>
      <w:r w:rsidR="00D326AC" w:rsidRPr="004A527E">
        <w:rPr>
          <w:sz w:val="20"/>
        </w:rPr>
        <w:t xml:space="preserve">: 2169-3536  </w:t>
      </w:r>
      <w:r w:rsidR="00D326AC" w:rsidRPr="004A527E">
        <w:rPr>
          <w:b/>
          <w:sz w:val="20"/>
        </w:rPr>
        <w:t xml:space="preserve">IF: 3.75   </w:t>
      </w:r>
      <w:bookmarkStart w:id="94" w:name="OLE_LINK1"/>
      <w:bookmarkStart w:id="95" w:name="OLE_LINK2"/>
      <w:r w:rsidR="00D326AC" w:rsidRPr="004A527E">
        <w:rPr>
          <w:b/>
          <w:sz w:val="20"/>
        </w:rPr>
        <w:t>https://doi.org/10.1109/ACCESS.2020.3029634</w:t>
      </w:r>
    </w:p>
    <w:bookmarkEnd w:id="94"/>
    <w:bookmarkEnd w:id="95"/>
    <w:p w:rsidR="00D326AC" w:rsidRPr="00C5081E" w:rsidRDefault="00D326AC" w:rsidP="00D326AC">
      <w:pPr>
        <w:pStyle w:val="ListParagraph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</w:p>
    <w:bookmarkStart w:id="96" w:name="OLE_LINK3"/>
    <w:bookmarkStart w:id="97" w:name="OLE_LINK4"/>
    <w:bookmarkStart w:id="98" w:name="OLE_LINK73"/>
    <w:bookmarkStart w:id="99" w:name="OLE_LINK86"/>
    <w:p w:rsidR="00D326AC" w:rsidRPr="004A527E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C5081E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fldChar w:fldCharType="begin"/>
      </w:r>
      <w:r w:rsidRPr="00C5081E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instrText xml:space="preserve"> HYPERLINK "http://art.eurekajournals.com/index.php/IJHSSIT/article/download/264/300" </w:instrText>
      </w:r>
      <w:r w:rsidRPr="00C5081E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fldChar w:fldCharType="separate"/>
      </w:r>
      <w:r w:rsidRPr="00C5081E">
        <w:rPr>
          <w:rStyle w:val="Hyperlink"/>
          <w:rFonts w:eastAsia="Times New Roman"/>
          <w:b/>
          <w:bCs/>
          <w:noProof/>
          <w:kern w:val="0"/>
          <w:sz w:val="20"/>
          <w:szCs w:val="22"/>
          <w:lang w:eastAsia="en-US"/>
        </w:rPr>
        <w:t>COVID-19: A Colossal Threat to Fundamental Rights of Humans</w:t>
      </w:r>
      <w:r w:rsidRPr="00C5081E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fldChar w:fldCharType="end"/>
      </w:r>
      <w:bookmarkEnd w:id="96"/>
      <w:bookmarkEnd w:id="97"/>
      <w:r w:rsidRPr="00C5081E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, Published in International Journal of Humanities &amp; Social Science: Insights &amp; Transformations Vol. 5, Issue 2 – 2020</w:t>
      </w:r>
      <w:bookmarkEnd w:id="98"/>
      <w:bookmarkEnd w:id="99"/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Pr="005D4BAE">
        <w:rPr>
          <w:sz w:val="20"/>
          <w:lang w:val="en-GB"/>
        </w:rPr>
        <w:t>ISSN: 2581-3587</w:t>
      </w:r>
      <w:r>
        <w:rPr>
          <w:sz w:val="20"/>
          <w:lang w:val="en-GB"/>
        </w:rPr>
        <w:t xml:space="preserve"> Page 1 to 7 Link: </w:t>
      </w:r>
      <w:r w:rsidRPr="00424B1D">
        <w:rPr>
          <w:sz w:val="20"/>
          <w:lang w:val="en-GB"/>
        </w:rPr>
        <w:t>http://art.eurekajournals.com/index.php/IJHSSIT/article/view/26</w:t>
      </w:r>
    </w:p>
    <w:p w:rsidR="00D326AC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9B2CB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“</w:t>
      </w:r>
      <w:hyperlink r:id="rId27" w:history="1">
        <w:r w:rsidRPr="00511B9A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Integration of 5G and Block-chain Technologies in Smart Telemedicine using IoT</w:t>
        </w:r>
      </w:hyperlink>
      <w:r w:rsidRPr="009B2CB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” in the journal of “Journal of Healthcare Engineering”. ISSN (Print) 2040-2295 , </w:t>
      </w:r>
      <w:r w:rsidRPr="004A527E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1.803</w:t>
      </w:r>
      <w:r w:rsidRPr="009B2CB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,  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03</w:t>
      </w:r>
      <w:r w:rsidRPr="009B2CB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March</w:t>
      </w:r>
      <w:r w:rsidRPr="009B2CB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2021</w:t>
      </w:r>
    </w:p>
    <w:p w:rsidR="00D326AC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3D4FA6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“</w:t>
      </w:r>
      <w:hyperlink r:id="rId28" w:history="1">
        <w:r w:rsidRPr="003D4FA6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Prediction of breast cancer using machine learning techniques</w:t>
        </w:r>
      </w:hyperlink>
      <w:r w:rsidRPr="003D4FA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” in BioScientific Review,  Vol 4 No 1 (2022) March 2022</w:t>
      </w:r>
    </w:p>
    <w:p w:rsidR="00D326AC" w:rsidRPr="003D4FA6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3D4FA6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“</w:t>
      </w:r>
      <w:hyperlink r:id="rId29" w:history="1">
        <w:r w:rsidRPr="003D4FA6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Statistical Analysis of Software Development Models by Six-Pointed Star Framework</w:t>
        </w:r>
      </w:hyperlink>
      <w:r w:rsidRPr="003D4FA6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”</w:t>
      </w:r>
      <w:r w:rsidRPr="003D4FA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published in PLOSONE journal, 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1</w:t>
      </w:r>
      <w:r w:rsidRPr="00C434EA">
        <w:rPr>
          <w:rFonts w:eastAsia="Times New Roman"/>
          <w:bCs/>
          <w:noProof/>
          <w:color w:val="000000"/>
          <w:kern w:val="0"/>
          <w:sz w:val="20"/>
          <w:szCs w:val="22"/>
          <w:vertAlign w:val="superscript"/>
          <w:lang w:eastAsia="en-US"/>
        </w:rPr>
        <w:t>st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Pr="003D4FA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April 2022. </w:t>
      </w:r>
      <w:r>
        <w:rPr>
          <w:rFonts w:ascii="Helvetica" w:hAnsi="Helvetica" w:cs="Helvetica"/>
          <w:color w:val="202020"/>
          <w:sz w:val="20"/>
          <w:shd w:val="clear" w:color="auto" w:fill="FFFFFF"/>
        </w:rPr>
        <w:t xml:space="preserve">PLoS ONE 17(4): e0264420. </w:t>
      </w:r>
      <w:hyperlink r:id="rId30" w:history="1">
        <w:r w:rsidRPr="00224158">
          <w:rPr>
            <w:rStyle w:val="Hyperlink"/>
            <w:rFonts w:ascii="Helvetica" w:hAnsi="Helvetica" w:cs="Helvetica"/>
            <w:sz w:val="20"/>
            <w:shd w:val="clear" w:color="auto" w:fill="FFFFFF"/>
          </w:rPr>
          <w:t>https://doi.org/10.1371/journal.pone.0264420</w:t>
        </w:r>
      </w:hyperlink>
      <w:r>
        <w:rPr>
          <w:rFonts w:ascii="Helvetica" w:hAnsi="Helvetica" w:cs="Helvetica"/>
          <w:color w:val="202020"/>
          <w:sz w:val="20"/>
          <w:shd w:val="clear" w:color="auto" w:fill="FFFFFF"/>
        </w:rPr>
        <w:t xml:space="preserve"> </w:t>
      </w:r>
      <w:r w:rsidRPr="003D4FA6">
        <w:rPr>
          <w:b/>
          <w:sz w:val="16"/>
        </w:rPr>
        <w:t>I</w:t>
      </w:r>
      <w:r>
        <w:rPr>
          <w:b/>
          <w:sz w:val="16"/>
        </w:rPr>
        <w:t xml:space="preserve">mpact </w:t>
      </w:r>
      <w:r w:rsidRPr="003D4FA6">
        <w:rPr>
          <w:b/>
          <w:sz w:val="16"/>
        </w:rPr>
        <w:t>F</w:t>
      </w:r>
      <w:r>
        <w:rPr>
          <w:b/>
          <w:sz w:val="16"/>
        </w:rPr>
        <w:t>actor</w:t>
      </w:r>
      <w:r w:rsidRPr="003D4FA6">
        <w:rPr>
          <w:b/>
          <w:sz w:val="16"/>
        </w:rPr>
        <w:t>: 3.24</w:t>
      </w:r>
    </w:p>
    <w:p w:rsidR="00D326AC" w:rsidRPr="00405B56" w:rsidRDefault="005C292F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360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hyperlink r:id="rId31" w:history="1">
        <w:r w:rsidR="00D326AC" w:rsidRPr="002D1A25">
          <w:rPr>
            <w:rStyle w:val="Hyperlink"/>
            <w:b/>
            <w:sz w:val="20"/>
            <w:lang w:val="en-GB"/>
          </w:rPr>
          <w:t>Development of a Tumor Diagnosis Application for Medical Practitioners using Transfer Learning</w:t>
        </w:r>
      </w:hyperlink>
      <w:r w:rsidR="00D326AC" w:rsidRPr="003D4FA6">
        <w:rPr>
          <w:b/>
          <w:sz w:val="20"/>
          <w:lang w:val="en-GB"/>
        </w:rPr>
        <w:t>”</w:t>
      </w:r>
      <w:r w:rsidR="00D326AC">
        <w:t xml:space="preserve"> </w:t>
      </w:r>
      <w:r w:rsidR="00D326AC" w:rsidRPr="003D4FA6">
        <w:rPr>
          <w:sz w:val="20"/>
          <w:lang w:val="en-GB"/>
        </w:rPr>
        <w:t xml:space="preserve">published in BioScientific Review (BSR) 2022;4(2): ISSN(P): 2663-4198  </w:t>
      </w:r>
      <w:r w:rsidR="00D326AC" w:rsidRPr="003D4FA6">
        <w:rPr>
          <w:bCs/>
          <w:noProof/>
          <w:color w:val="000000"/>
          <w:sz w:val="20"/>
          <w:szCs w:val="22"/>
        </w:rPr>
        <w:t>Vol 4 No 2 (2022)  June 2022.</w:t>
      </w:r>
    </w:p>
    <w:p w:rsidR="00D326AC" w:rsidRPr="00F345C4" w:rsidRDefault="005C292F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hyperlink r:id="rId32" w:history="1">
        <w:r w:rsidR="00D326AC" w:rsidRPr="00F345C4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Deep Insight into IoT-Enabled Agriculture and Network Protocols</w:t>
        </w:r>
      </w:hyperlink>
      <w:r w:rsidR="00D326AC" w:rsidRPr="00405B5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," </w:t>
      </w:r>
      <w:r w:rsidR="00D326AC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published in </w:t>
      </w:r>
      <w:r w:rsidR="00D326AC" w:rsidRPr="00405B5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Wireless Communications and Mobile Computin</w:t>
      </w:r>
      <w:r w:rsidR="00D326AC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g, vol. 2022</w:t>
      </w:r>
      <w:r w:rsidR="00D326AC" w:rsidRPr="00405B5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, 16 pages, 2022. </w:t>
      </w:r>
      <w:hyperlink r:id="rId33" w:history="1">
        <w:r w:rsidR="00D326AC" w:rsidRPr="00005796">
          <w:rPr>
            <w:rStyle w:val="Hyperlink"/>
            <w:rFonts w:eastAsia="Times New Roman"/>
            <w:bCs/>
            <w:noProof/>
            <w:kern w:val="0"/>
            <w:sz w:val="20"/>
            <w:szCs w:val="22"/>
            <w:lang w:eastAsia="en-US"/>
          </w:rPr>
          <w:t>https://doi.org/10.1155/2022/5617903</w:t>
        </w:r>
      </w:hyperlink>
      <w:r w:rsidR="00D326AC" w:rsidRPr="00405B56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.</w:t>
      </w:r>
      <w:r w:rsidR="00D326AC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="00D326AC" w:rsidRPr="00F345C4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2.18</w:t>
      </w:r>
    </w:p>
    <w:p w:rsidR="00D326AC" w:rsidRPr="00CB4072" w:rsidRDefault="005C292F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hyperlink r:id="rId34" w:history="1">
        <w:r w:rsidR="00D326AC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Improved Hybrid Deep Collaborative Filtering Approach for True Recommendations</w:t>
        </w:r>
      </w:hyperlink>
      <w:r w:rsidR="00D326AC" w:rsidRPr="00F345C4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", published in CMC-computers materials &amp; continua </w:t>
      </w:r>
      <w:r w:rsidR="00354B0B">
        <w:rPr>
          <w:rFonts w:ascii="Helvetica" w:hAnsi="Helvetica" w:cs="Helvetica"/>
          <w:color w:val="606060"/>
          <w:sz w:val="21"/>
          <w:szCs w:val="21"/>
          <w:shd w:val="clear" w:color="auto" w:fill="FFFFFF"/>
        </w:rPr>
        <w:t xml:space="preserve">vol. 74, no.3, pp. 5301–5317, 2023 </w:t>
      </w:r>
      <w:hyperlink r:id="rId35" w:history="1">
        <w:r w:rsidR="00354B0B" w:rsidRPr="00FE7FE9">
          <w:rPr>
            <w:rFonts w:ascii="Helvetica" w:hAnsi="Helvetica" w:cs="Helvetica"/>
            <w:color w:val="0F7497"/>
            <w:sz w:val="21"/>
            <w:szCs w:val="21"/>
            <w:shd w:val="clear" w:color="auto" w:fill="FFFFFF"/>
          </w:rPr>
          <w:t>https://doi.org/10.32604/cmc.2023.032856</w:t>
        </w:r>
      </w:hyperlink>
      <w:r w:rsidR="00354B0B">
        <w:t xml:space="preserve"> </w:t>
      </w:r>
      <w:r w:rsidR="00354B0B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</w:t>
      </w:r>
      <w:r w:rsidR="00354B0B" w:rsidRPr="00F345C4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mpact factor: 3.86</w:t>
      </w:r>
    </w:p>
    <w:p w:rsidR="00D326AC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CB4072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"</w:t>
      </w:r>
      <w:hyperlink r:id="rId36" w:history="1">
        <w:r w:rsidRPr="00CB4072">
          <w:rPr>
            <w:rStyle w:val="Hyperlink"/>
            <w:rFonts w:eastAsia="Times New Roman"/>
            <w:bCs/>
            <w:noProof/>
            <w:kern w:val="0"/>
            <w:sz w:val="20"/>
            <w:szCs w:val="22"/>
            <w:lang w:eastAsia="en-US"/>
          </w:rPr>
          <w:t>TOPIC MODELING USING DOCUMENT PIVOT APPROACH WITH FIXED WINDOW</w:t>
        </w:r>
      </w:hyperlink>
      <w:r w:rsidRPr="00CB4072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" published in Journal of Tianjin University Science and Technology Vol: 56 Issue: 02: 2023 dated 10-02-2023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Pr="00CB4072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DOI10.17605/OSF.IO/S6N58  ISSN (Online):0493-2137</w:t>
      </w:r>
    </w:p>
    <w:p w:rsidR="00354B0B" w:rsidRPr="00E973E0" w:rsidRDefault="00354B0B" w:rsidP="00354B0B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>
        <w:rPr>
          <w:rFonts w:ascii="Arial" w:hAnsi="Arial" w:cs="Arial"/>
          <w:color w:val="333333"/>
          <w:sz w:val="20"/>
          <w:shd w:val="clear" w:color="auto" w:fill="FFFFFF"/>
        </w:rPr>
        <w:t>M. Ibrahim, I. S. Bajwa, N. Sarwar, F. Hajjej and H. A. Sakr, "</w:t>
      </w:r>
      <w:hyperlink r:id="rId37" w:history="1">
        <w:r w:rsidRPr="00FE7FE9">
          <w:rPr>
            <w:rStyle w:val="Hyperlink"/>
            <w:rFonts w:ascii="Arial" w:hAnsi="Arial" w:cs="Arial"/>
            <w:sz w:val="20"/>
            <w:shd w:val="clear" w:color="auto" w:fill="FFFFFF"/>
          </w:rPr>
          <w:t>An Intelligent Hybrid Neural Collaborative Filtering Approach for True Recommendations</w:t>
        </w:r>
      </w:hyperlink>
      <w:r>
        <w:rPr>
          <w:rFonts w:ascii="Arial" w:hAnsi="Arial" w:cs="Arial"/>
          <w:color w:val="333333"/>
          <w:sz w:val="20"/>
          <w:shd w:val="clear" w:color="auto" w:fill="FFFFFF"/>
        </w:rPr>
        <w:t>," in </w:t>
      </w:r>
      <w:r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IEEE Access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, vol. 11, pp. 64831-64849, 2023, doi: 10.1109/ACCESS.2023.3289751. </w:t>
      </w:r>
      <w:r w:rsidRPr="00E973E0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3.9</w:t>
      </w:r>
    </w:p>
    <w:p w:rsidR="00560BFC" w:rsidRDefault="005C292F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hyperlink r:id="rId38" w:history="1">
        <w:r w:rsidR="00560BFC" w:rsidRPr="00560BFC">
          <w:rPr>
            <w:rStyle w:val="Hyperlink"/>
            <w:b/>
            <w:sz w:val="22"/>
            <w:szCs w:val="22"/>
            <w:shd w:val="clear" w:color="auto" w:fill="FFFFFF"/>
          </w:rPr>
          <w:t>Isolation of Novel Mutations in BCL-2 gene from normal and diseased dog (Canis famiriaris) and cat (Feline catus)</w:t>
        </w:r>
      </w:hyperlink>
      <w:r w:rsidR="00560BFC"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="00560BFC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published in </w:t>
      </w:r>
      <w:r w:rsidR="00560BF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MEDICAL AND LIFE SCIENCES </w:t>
      </w:r>
      <w:hyperlink r:id="rId39" w:history="1">
        <w:r w:rsidR="00560BFC">
          <w:rPr>
            <w:rStyle w:val="Hyperlink"/>
            <w:rFonts w:ascii="Segoe UI" w:hAnsi="Segoe UI" w:cs="Segoe UI"/>
            <w:color w:val="4B7D92"/>
            <w:sz w:val="21"/>
            <w:szCs w:val="21"/>
          </w:rPr>
          <w:t>Vol. 1 No. 1 (2022): MLS</w:t>
        </w:r>
      </w:hyperlink>
    </w:p>
    <w:p w:rsidR="00D326AC" w:rsidRPr="00E973E0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“</w:t>
      </w:r>
      <w:hyperlink r:id="rId40" w:history="1">
        <w:r w:rsidRPr="00861A57">
          <w:rPr>
            <w:rStyle w:val="Hyperlink"/>
            <w:rFonts w:eastAsia="Times New Roman"/>
            <w:b/>
            <w:bCs/>
            <w:noProof/>
            <w:kern w:val="0"/>
            <w:sz w:val="20"/>
            <w:szCs w:val="22"/>
            <w:lang w:eastAsia="en-US"/>
          </w:rPr>
          <w:t>Recognizing Breast Cancer Using Edge Weighted Texture Features of Histopathology Images</w:t>
        </w:r>
      </w:hyperlink>
      <w:r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” </w:t>
      </w:r>
      <w:r w:rsidR="00861A57">
        <w:rPr>
          <w:rFonts w:ascii="Helvetica" w:hAnsi="Helvetica" w:cs="Helvetica"/>
          <w:i/>
          <w:iCs/>
          <w:color w:val="606060"/>
          <w:sz w:val="21"/>
          <w:szCs w:val="21"/>
          <w:shd w:val="clear" w:color="auto" w:fill="FFFFFF"/>
        </w:rPr>
        <w:t>Computers, Materials &amp; Continua</w:t>
      </w:r>
      <w:r w:rsidR="00861A57">
        <w:rPr>
          <w:rFonts w:ascii="Helvetica" w:hAnsi="Helvetica" w:cs="Helvetica"/>
          <w:color w:val="606060"/>
          <w:sz w:val="21"/>
          <w:szCs w:val="21"/>
          <w:shd w:val="clear" w:color="auto" w:fill="FFFFFF"/>
        </w:rPr>
        <w:t> </w:t>
      </w:r>
      <w:r w:rsidR="00861A57">
        <w:rPr>
          <w:rFonts w:ascii="Helvetica" w:hAnsi="Helvetica" w:cs="Helvetica"/>
          <w:b/>
          <w:bCs/>
          <w:color w:val="606060"/>
          <w:sz w:val="21"/>
          <w:szCs w:val="21"/>
          <w:shd w:val="clear" w:color="auto" w:fill="FFFFFF"/>
        </w:rPr>
        <w:t>2023</w:t>
      </w:r>
      <w:r w:rsidR="00861A57">
        <w:rPr>
          <w:rFonts w:ascii="Helvetica" w:hAnsi="Helvetica" w:cs="Helvetica"/>
          <w:color w:val="606060"/>
          <w:sz w:val="21"/>
          <w:szCs w:val="21"/>
          <w:shd w:val="clear" w:color="auto" w:fill="FFFFFF"/>
        </w:rPr>
        <w:t>, </w:t>
      </w:r>
      <w:r w:rsidR="00861A57">
        <w:rPr>
          <w:rFonts w:ascii="Helvetica" w:hAnsi="Helvetica" w:cs="Helvetica"/>
          <w:i/>
          <w:iCs/>
          <w:color w:val="606060"/>
          <w:sz w:val="21"/>
          <w:szCs w:val="21"/>
          <w:shd w:val="clear" w:color="auto" w:fill="FFFFFF"/>
        </w:rPr>
        <w:t>77</w:t>
      </w:r>
      <w:r w:rsidR="00861A57">
        <w:rPr>
          <w:rFonts w:ascii="Helvetica" w:hAnsi="Helvetica" w:cs="Helvetica"/>
          <w:color w:val="606060"/>
          <w:sz w:val="21"/>
          <w:szCs w:val="21"/>
          <w:shd w:val="clear" w:color="auto" w:fill="FFFFFF"/>
        </w:rPr>
        <w:t>(1), 1081-1101. </w:t>
      </w:r>
      <w:hyperlink r:id="rId41" w:history="1">
        <w:r w:rsidR="00861A57">
          <w:rPr>
            <w:rStyle w:val="Hyperlink"/>
            <w:rFonts w:ascii="Helvetica" w:hAnsi="Helvetica" w:cs="Helvetica"/>
            <w:color w:val="0F7497"/>
            <w:sz w:val="21"/>
            <w:szCs w:val="21"/>
            <w:shd w:val="clear" w:color="auto" w:fill="FFFFFF"/>
          </w:rPr>
          <w:t>https://doi.org/10.32604/cmc.2023.041558</w:t>
        </w:r>
      </w:hyperlink>
      <w:r w:rsidR="00861A57">
        <w:t xml:space="preserve"> </w:t>
      </w:r>
      <w:r w:rsidRPr="00E973E0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3.1</w:t>
      </w:r>
    </w:p>
    <w:p w:rsidR="00861A57" w:rsidRDefault="00861A57" w:rsidP="00861A57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Maryam Munawar, Iram Noreen, Raed S. Alharthi, Nadeem Sarwar, "</w:t>
      </w:r>
      <w:hyperlink r:id="rId42" w:history="1">
        <w:r w:rsidRPr="00FE7FE9">
          <w:rPr>
            <w:rStyle w:val="Hyperlink"/>
            <w:rFonts w:ascii="Arial" w:hAnsi="Arial" w:cs="Arial"/>
            <w:sz w:val="21"/>
            <w:szCs w:val="21"/>
            <w:shd w:val="clear" w:color="auto" w:fill="F5F5F5"/>
          </w:rPr>
          <w:t>Forged Video Detection Using Deep Learning: A SLR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", </w:t>
      </w:r>
      <w:r>
        <w:rPr>
          <w:rFonts w:ascii="Arial" w:hAnsi="Arial" w:cs="Arial"/>
          <w:i/>
          <w:iCs/>
          <w:color w:val="000000"/>
          <w:sz w:val="21"/>
          <w:szCs w:val="21"/>
        </w:rPr>
        <w:t>Applied Computational Intelligence and Soft Computing</w:t>
      </w: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, vol. 2023, Article ID 6661192, 21 pages, 2023. https://doi.org/10.1155/2023/6661192</w:t>
      </w:r>
      <w:r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2.9</w:t>
      </w:r>
    </w:p>
    <w:p w:rsidR="00861A57" w:rsidRDefault="00861A57" w:rsidP="00861A57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>
        <w:rPr>
          <w:rFonts w:ascii="Arial" w:hAnsi="Arial" w:cs="Arial"/>
          <w:color w:val="333333"/>
          <w:sz w:val="20"/>
          <w:shd w:val="clear" w:color="auto" w:fill="FFFFFF"/>
        </w:rPr>
        <w:t>N. Sarwar, I. S. Bajwa, M. Z. Hussain, M. Ibrahim and K. Saleem, "</w:t>
      </w:r>
      <w:hyperlink r:id="rId43" w:history="1">
        <w:r w:rsidRPr="00FE7FE9">
          <w:rPr>
            <w:rStyle w:val="Hyperlink"/>
            <w:rFonts w:ascii="Arial" w:hAnsi="Arial" w:cs="Arial"/>
            <w:sz w:val="20"/>
            <w:shd w:val="clear" w:color="auto" w:fill="FFFFFF"/>
          </w:rPr>
          <w:t>IoT Network Anomaly Detection in Smart Homes Using Machine Learning</w:t>
        </w:r>
      </w:hyperlink>
      <w:r>
        <w:rPr>
          <w:rFonts w:ascii="Arial" w:hAnsi="Arial" w:cs="Arial"/>
          <w:color w:val="333333"/>
          <w:sz w:val="20"/>
          <w:shd w:val="clear" w:color="auto" w:fill="FFFFFF"/>
        </w:rPr>
        <w:t>," in </w:t>
      </w:r>
      <w:r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IEEE Access</w:t>
      </w:r>
      <w:r>
        <w:rPr>
          <w:rFonts w:ascii="Arial" w:hAnsi="Arial" w:cs="Arial"/>
          <w:color w:val="333333"/>
          <w:sz w:val="20"/>
          <w:shd w:val="clear" w:color="auto" w:fill="FFFFFF"/>
        </w:rPr>
        <w:t>, vol. 11, pp. 119462-119480, 2023, doi: 10.1109/ACCESS.2023.3325929.</w:t>
      </w:r>
      <w:r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3.9</w:t>
      </w:r>
    </w:p>
    <w:p w:rsidR="00D326AC" w:rsidRPr="00D326AC" w:rsidRDefault="00861A57" w:rsidP="00861A57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  <w:r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 </w:t>
      </w:r>
      <w:r w:rsidR="00D326AC"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“</w:t>
      </w:r>
      <w:r w:rsidR="00D326AC" w:rsidRPr="00E973E0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Weber Law-based Approach for Multi-Class Image Forgery Detection</w:t>
      </w:r>
      <w:r w:rsidR="00D326AC"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” published in CMC-computers materials &amp; continua, </w:t>
      </w:r>
      <w:r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>Dec</w:t>
      </w:r>
      <w:r w:rsidR="00D326AC" w:rsidRPr="00E973E0"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  <w:t xml:space="preserve">, 2023 </w:t>
      </w:r>
      <w:r w:rsidR="00D326AC" w:rsidRPr="00E973E0">
        <w:rPr>
          <w:rFonts w:eastAsia="Times New Roman"/>
          <w:b/>
          <w:bCs/>
          <w:noProof/>
          <w:color w:val="000000"/>
          <w:kern w:val="0"/>
          <w:sz w:val="20"/>
          <w:szCs w:val="22"/>
          <w:lang w:eastAsia="en-US"/>
        </w:rPr>
        <w:t>Impact factor: 3.1</w:t>
      </w:r>
    </w:p>
    <w:p w:rsidR="00D326AC" w:rsidRPr="00E973E0" w:rsidRDefault="00D326AC" w:rsidP="00D326AC">
      <w:pPr>
        <w:pStyle w:val="ListParagraph"/>
        <w:widowControl/>
        <w:numPr>
          <w:ilvl w:val="0"/>
          <w:numId w:val="28"/>
        </w:numPr>
        <w:spacing w:after="200" w:line="288" w:lineRule="auto"/>
        <w:ind w:left="426" w:hanging="426"/>
        <w:jc w:val="both"/>
        <w:rPr>
          <w:rFonts w:eastAsia="Times New Roman"/>
          <w:bCs/>
          <w:noProof/>
          <w:color w:val="000000"/>
          <w:kern w:val="0"/>
          <w:sz w:val="20"/>
          <w:szCs w:val="22"/>
          <w:lang w:eastAsia="en-US"/>
        </w:rPr>
      </w:pPr>
    </w:p>
    <w:p w:rsidR="000B2F3C" w:rsidRPr="00EE18FE" w:rsidRDefault="000B2F3C" w:rsidP="000B2F3C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0B2F3C">
        <w:rPr>
          <w:b/>
          <w:szCs w:val="28"/>
        </w:rPr>
        <w:t>Conference Publication</w:t>
      </w:r>
      <w:r w:rsidR="006469AF">
        <w:rPr>
          <w:b/>
          <w:szCs w:val="28"/>
        </w:rPr>
        <w:t>s</w:t>
      </w:r>
      <w:r w:rsidRPr="00EE18FE">
        <w:rPr>
          <w:b/>
          <w:szCs w:val="28"/>
        </w:rPr>
        <w:t>:</w:t>
      </w:r>
    </w:p>
    <w:p w:rsidR="000B2F3C" w:rsidRPr="00EE18FE" w:rsidRDefault="000B2F3C" w:rsidP="000B2F3C">
      <w:pPr>
        <w:rPr>
          <w:sz w:val="18"/>
          <w:szCs w:val="24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jc w:val="both"/>
        <w:rPr>
          <w:sz w:val="20"/>
        </w:rPr>
      </w:pPr>
      <w:bookmarkStart w:id="100" w:name="OLE_LINK26"/>
      <w:bookmarkStart w:id="101" w:name="OLE_LINK27"/>
      <w:bookmarkStart w:id="102" w:name="OLE_LINK74"/>
      <w:bookmarkStart w:id="103" w:name="OLE_LINK90"/>
      <w:bookmarkStart w:id="104" w:name="OLE_LINK99"/>
      <w:bookmarkStart w:id="105" w:name="OLE_LINK210"/>
      <w:bookmarkStart w:id="106" w:name="OLE_LINK211"/>
      <w:r w:rsidRPr="000B2F3C">
        <w:rPr>
          <w:b/>
          <w:sz w:val="20"/>
        </w:rPr>
        <w:t>NLP Based Verification of a UML Class Model</w:t>
      </w:r>
      <w:bookmarkEnd w:id="100"/>
      <w:bookmarkEnd w:id="101"/>
      <w:bookmarkEnd w:id="102"/>
      <w:bookmarkEnd w:id="103"/>
      <w:bookmarkEnd w:id="104"/>
      <w:r w:rsidRPr="000B2F3C">
        <w:rPr>
          <w:sz w:val="20"/>
        </w:rPr>
        <w:t xml:space="preserve">. </w:t>
      </w:r>
      <w:bookmarkStart w:id="107" w:name="OLE_LINK34"/>
      <w:bookmarkStart w:id="108" w:name="OLE_LINK35"/>
      <w:r w:rsidRPr="000B2F3C">
        <w:rPr>
          <w:sz w:val="20"/>
        </w:rPr>
        <w:t xml:space="preserve">Proceedings of the </w:t>
      </w:r>
      <w:bookmarkStart w:id="109" w:name="OLE_LINK93"/>
      <w:bookmarkStart w:id="110" w:name="OLE_LINK94"/>
      <w:bookmarkStart w:id="111" w:name="OLE_LINK103"/>
      <w:bookmarkStart w:id="112" w:name="OLE_LINK101"/>
      <w:bookmarkStart w:id="113" w:name="OLE_LINK102"/>
      <w:r w:rsidRPr="000B2F3C">
        <w:rPr>
          <w:sz w:val="20"/>
        </w:rPr>
        <w:t>6th International Conference on Innovative Computing Technology (INTEC 2016</w:t>
      </w:r>
      <w:bookmarkEnd w:id="109"/>
      <w:bookmarkEnd w:id="110"/>
      <w:bookmarkEnd w:id="111"/>
      <w:r w:rsidRPr="000B2F3C">
        <w:rPr>
          <w:sz w:val="20"/>
        </w:rPr>
        <w:t xml:space="preserve">) </w:t>
      </w:r>
      <w:bookmarkEnd w:id="112"/>
      <w:bookmarkEnd w:id="113"/>
      <w:r w:rsidRPr="000B2F3C">
        <w:rPr>
          <w:sz w:val="20"/>
        </w:rPr>
        <w:t>Dublin, Ireland</w:t>
      </w:r>
      <w:r w:rsidRPr="000B2F3C">
        <w:rPr>
          <w:rFonts w:eastAsia="Calibri"/>
          <w:kern w:val="0"/>
          <w:sz w:val="20"/>
          <w:lang w:eastAsia="en-US"/>
        </w:rPr>
        <w:t>,</w:t>
      </w:r>
      <w:r w:rsidRPr="000B2F3C">
        <w:rPr>
          <w:sz w:val="20"/>
        </w:rPr>
        <w:t xml:space="preserve"> (pp. 24-29).</w:t>
      </w:r>
      <w:bookmarkEnd w:id="107"/>
      <w:bookmarkEnd w:id="108"/>
      <w:r w:rsidRPr="000B2F3C">
        <w:rPr>
          <w:sz w:val="20"/>
        </w:rPr>
        <w:t xml:space="preserve"> </w:t>
      </w:r>
      <w:r w:rsidRPr="000B2F3C">
        <w:rPr>
          <w:b/>
          <w:sz w:val="20"/>
        </w:rPr>
        <w:t>IEEE DOI:</w:t>
      </w:r>
      <w:r w:rsidRPr="000B2F3C">
        <w:rPr>
          <w:sz w:val="20"/>
        </w:rPr>
        <w:t xml:space="preserve"> 10.1109/INTECH.2016.7845070 </w:t>
      </w:r>
      <w:r w:rsidRPr="000B2F3C">
        <w:rPr>
          <w:b/>
          <w:sz w:val="20"/>
        </w:rPr>
        <w:t>Electronic ISBN:</w:t>
      </w:r>
      <w:r w:rsidRPr="000B2F3C">
        <w:rPr>
          <w:sz w:val="20"/>
        </w:rPr>
        <w:t xml:space="preserve"> 978-1-5090-2000-3</w:t>
      </w:r>
    </w:p>
    <w:p w:rsidR="000B2F3C" w:rsidRPr="00BA07B6" w:rsidRDefault="000B2F3C" w:rsidP="000B2F3C">
      <w:pPr>
        <w:ind w:left="360"/>
        <w:jc w:val="both"/>
        <w:rPr>
          <w:rFonts w:ascii="Courier New" w:eastAsia="Calibri" w:hAnsi="Courier New" w:cs="Courier New"/>
          <w:kern w:val="0"/>
          <w:sz w:val="20"/>
          <w:lang w:eastAsia="en-US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jc w:val="both"/>
        <w:rPr>
          <w:sz w:val="20"/>
        </w:rPr>
      </w:pPr>
      <w:bookmarkStart w:id="114" w:name="OLE_LINK75"/>
      <w:bookmarkStart w:id="115" w:name="OLE_LINK76"/>
      <w:bookmarkStart w:id="116" w:name="OLE_LINK28"/>
      <w:bookmarkStart w:id="117" w:name="OLE_LINK29"/>
      <w:bookmarkStart w:id="118" w:name="OLE_LINK298"/>
      <w:r w:rsidRPr="000B2F3C">
        <w:rPr>
          <w:b/>
          <w:sz w:val="20"/>
        </w:rPr>
        <w:t>Contrastive Analysis of Bubble &amp; Merge Sort Proposing Hybrid Approach</w:t>
      </w:r>
      <w:bookmarkEnd w:id="114"/>
      <w:bookmarkEnd w:id="115"/>
      <w:r w:rsidRPr="000B2F3C">
        <w:rPr>
          <w:sz w:val="20"/>
        </w:rPr>
        <w:t xml:space="preserve">. </w:t>
      </w:r>
      <w:bookmarkStart w:id="119" w:name="OLE_LINK32"/>
      <w:bookmarkStart w:id="120" w:name="OLE_LINK33"/>
      <w:bookmarkEnd w:id="116"/>
      <w:bookmarkEnd w:id="117"/>
      <w:bookmarkEnd w:id="118"/>
      <w:r w:rsidRPr="000B2F3C">
        <w:rPr>
          <w:sz w:val="20"/>
        </w:rPr>
        <w:t xml:space="preserve">Proceedings of </w:t>
      </w:r>
      <w:bookmarkStart w:id="121" w:name="OLE_LINK30"/>
      <w:bookmarkStart w:id="122" w:name="OLE_LINK31"/>
      <w:r w:rsidRPr="000B2F3C">
        <w:rPr>
          <w:sz w:val="20"/>
        </w:rPr>
        <w:t>the 6th International Conference on Innovative Computing Technology (INTEC 2016) Dublin, Ireland</w:t>
      </w:r>
      <w:r w:rsidRPr="000B2F3C">
        <w:rPr>
          <w:rFonts w:eastAsia="Calibri"/>
          <w:kern w:val="0"/>
          <w:sz w:val="20"/>
          <w:lang w:eastAsia="en-US"/>
        </w:rPr>
        <w:t>,</w:t>
      </w:r>
      <w:bookmarkEnd w:id="121"/>
      <w:bookmarkEnd w:id="122"/>
      <w:r w:rsidRPr="000B2F3C">
        <w:rPr>
          <w:sz w:val="20"/>
        </w:rPr>
        <w:t xml:space="preserve">, </w:t>
      </w:r>
      <w:bookmarkStart w:id="123" w:name="OLE_LINK299"/>
      <w:bookmarkStart w:id="124" w:name="OLE_LINK300"/>
      <w:r w:rsidRPr="000B2F3C">
        <w:rPr>
          <w:sz w:val="20"/>
        </w:rPr>
        <w:t>(pp. 340-344).</w:t>
      </w:r>
      <w:bookmarkEnd w:id="119"/>
      <w:bookmarkEnd w:id="120"/>
      <w:r w:rsidRPr="000B2F3C">
        <w:rPr>
          <w:sz w:val="20"/>
        </w:rPr>
        <w:t xml:space="preserve">  </w:t>
      </w:r>
      <w:r w:rsidRPr="000B2F3C">
        <w:rPr>
          <w:b/>
          <w:sz w:val="20"/>
        </w:rPr>
        <w:t>IEEE DOI:</w:t>
      </w:r>
      <w:r w:rsidRPr="000B2F3C">
        <w:rPr>
          <w:sz w:val="20"/>
        </w:rPr>
        <w:t xml:space="preserve"> 10.1109/INTECH.2016.7845075</w:t>
      </w:r>
      <w:bookmarkEnd w:id="123"/>
      <w:bookmarkEnd w:id="124"/>
      <w:r w:rsidRPr="000B2F3C">
        <w:rPr>
          <w:sz w:val="20"/>
        </w:rPr>
        <w:t xml:space="preserve">  </w:t>
      </w:r>
      <w:r w:rsidRPr="000B2F3C">
        <w:rPr>
          <w:b/>
          <w:sz w:val="20"/>
        </w:rPr>
        <w:t>Electronic ISBN:</w:t>
      </w:r>
      <w:r w:rsidRPr="000B2F3C">
        <w:rPr>
          <w:sz w:val="20"/>
        </w:rPr>
        <w:t xml:space="preserve"> 978-1-5090-2000-3</w:t>
      </w:r>
    </w:p>
    <w:p w:rsidR="000B2F3C" w:rsidRPr="00BA07B6" w:rsidRDefault="000B2F3C" w:rsidP="000B2F3C">
      <w:pPr>
        <w:ind w:left="360"/>
        <w:jc w:val="both"/>
        <w:rPr>
          <w:sz w:val="20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jc w:val="both"/>
        <w:rPr>
          <w:sz w:val="20"/>
        </w:rPr>
      </w:pPr>
      <w:bookmarkStart w:id="125" w:name="OLE_LINK36"/>
      <w:bookmarkStart w:id="126" w:name="OLE_LINK37"/>
      <w:bookmarkStart w:id="127" w:name="OLE_LINK38"/>
      <w:bookmarkStart w:id="128" w:name="OLE_LINK77"/>
      <w:bookmarkStart w:id="129" w:name="OLE_LINK104"/>
      <w:bookmarkStart w:id="130" w:name="OLE_LINK303"/>
      <w:bookmarkStart w:id="131" w:name="OLE_LINK304"/>
      <w:r w:rsidRPr="000B2F3C">
        <w:rPr>
          <w:b/>
          <w:sz w:val="20"/>
        </w:rPr>
        <w:t>NOSQL Database Generation Using SAT Solver</w:t>
      </w:r>
      <w:bookmarkEnd w:id="125"/>
      <w:bookmarkEnd w:id="126"/>
      <w:bookmarkEnd w:id="127"/>
      <w:bookmarkEnd w:id="128"/>
      <w:bookmarkEnd w:id="129"/>
      <w:r w:rsidRPr="000B2F3C">
        <w:rPr>
          <w:sz w:val="20"/>
        </w:rPr>
        <w:t xml:space="preserve">. </w:t>
      </w:r>
      <w:bookmarkStart w:id="132" w:name="OLE_LINK39"/>
      <w:bookmarkStart w:id="133" w:name="OLE_LINK40"/>
      <w:bookmarkEnd w:id="130"/>
      <w:bookmarkEnd w:id="131"/>
      <w:r w:rsidRPr="000B2F3C">
        <w:rPr>
          <w:sz w:val="20"/>
        </w:rPr>
        <w:t xml:space="preserve">Proceedings of the </w:t>
      </w:r>
      <w:bookmarkStart w:id="134" w:name="OLE_LINK224"/>
      <w:bookmarkStart w:id="135" w:name="OLE_LINK226"/>
      <w:r w:rsidRPr="000B2F3C">
        <w:rPr>
          <w:sz w:val="20"/>
        </w:rPr>
        <w:t>6th International Conference on Innovative Computing Technology (INTEC 2016) Dublin, Ireland</w:t>
      </w:r>
      <w:bookmarkEnd w:id="134"/>
      <w:bookmarkEnd w:id="135"/>
      <w:r w:rsidRPr="000B2F3C">
        <w:rPr>
          <w:rFonts w:eastAsia="Calibri"/>
          <w:kern w:val="0"/>
          <w:sz w:val="20"/>
          <w:lang w:eastAsia="en-US"/>
        </w:rPr>
        <w:t>,</w:t>
      </w:r>
      <w:r w:rsidRPr="000B2F3C">
        <w:rPr>
          <w:sz w:val="20"/>
        </w:rPr>
        <w:t xml:space="preserve">, </w:t>
      </w:r>
      <w:bookmarkStart w:id="136" w:name="OLE_LINK301"/>
      <w:bookmarkStart w:id="137" w:name="OLE_LINK302"/>
      <w:r w:rsidRPr="000B2F3C">
        <w:rPr>
          <w:sz w:val="20"/>
        </w:rPr>
        <w:t>(pp. 590-594).</w:t>
      </w:r>
      <w:bookmarkEnd w:id="132"/>
      <w:bookmarkEnd w:id="133"/>
      <w:r w:rsidRPr="000B2F3C">
        <w:rPr>
          <w:sz w:val="20"/>
        </w:rPr>
        <w:t xml:space="preserve"> </w:t>
      </w:r>
      <w:r w:rsidRPr="000B2F3C">
        <w:rPr>
          <w:b/>
          <w:sz w:val="20"/>
        </w:rPr>
        <w:t>IEEE DOI:</w:t>
      </w:r>
      <w:r w:rsidRPr="000B2F3C">
        <w:rPr>
          <w:sz w:val="20"/>
        </w:rPr>
        <w:t xml:space="preserve"> 10.1109/INTECH.2016.7845072</w:t>
      </w:r>
      <w:bookmarkEnd w:id="136"/>
      <w:bookmarkEnd w:id="137"/>
      <w:r w:rsidRPr="000B2F3C">
        <w:rPr>
          <w:sz w:val="20"/>
        </w:rPr>
        <w:t xml:space="preserve">  </w:t>
      </w:r>
      <w:r w:rsidRPr="000B2F3C">
        <w:rPr>
          <w:b/>
          <w:sz w:val="20"/>
        </w:rPr>
        <w:t>Electronic ISBN:</w:t>
      </w:r>
      <w:r w:rsidRPr="000B2F3C">
        <w:rPr>
          <w:sz w:val="20"/>
        </w:rPr>
        <w:t xml:space="preserve"> 978-1-5090-2000-3</w:t>
      </w:r>
    </w:p>
    <w:p w:rsidR="000B2F3C" w:rsidRPr="00BA07B6" w:rsidRDefault="000B2F3C" w:rsidP="000B2F3C">
      <w:pPr>
        <w:ind w:left="360"/>
        <w:jc w:val="both"/>
        <w:rPr>
          <w:sz w:val="20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jc w:val="both"/>
        <w:rPr>
          <w:sz w:val="20"/>
        </w:rPr>
      </w:pPr>
      <w:bookmarkStart w:id="138" w:name="OLE_LINK41"/>
      <w:bookmarkStart w:id="139" w:name="OLE_LINK42"/>
      <w:bookmarkStart w:id="140" w:name="OLE_LINK78"/>
      <w:bookmarkStart w:id="141" w:name="OLE_LINK107"/>
      <w:bookmarkStart w:id="142" w:name="OLE_LINK305"/>
      <w:bookmarkStart w:id="143" w:name="OLE_LINK306"/>
      <w:r w:rsidRPr="000B2F3C">
        <w:rPr>
          <w:b/>
          <w:sz w:val="20"/>
        </w:rPr>
        <w:t>A Hybrid Test Case Model for Medium Scale Web Based Applications</w:t>
      </w:r>
      <w:bookmarkStart w:id="144" w:name="OLE_LINK43"/>
      <w:bookmarkStart w:id="145" w:name="OLE_LINK44"/>
      <w:bookmarkEnd w:id="138"/>
      <w:bookmarkEnd w:id="139"/>
      <w:bookmarkEnd w:id="140"/>
      <w:bookmarkEnd w:id="141"/>
      <w:r w:rsidRPr="000B2F3C">
        <w:rPr>
          <w:sz w:val="20"/>
        </w:rPr>
        <w:t xml:space="preserve">. </w:t>
      </w:r>
      <w:bookmarkEnd w:id="142"/>
      <w:bookmarkEnd w:id="143"/>
      <w:r w:rsidRPr="000B2F3C">
        <w:rPr>
          <w:sz w:val="20"/>
        </w:rPr>
        <w:t>Proceedings of the 6th International Conference on Innovative Computing Technology (INTEC 2016) Dublin, Ireland</w:t>
      </w:r>
      <w:r w:rsidRPr="000B2F3C">
        <w:rPr>
          <w:rFonts w:eastAsia="Calibri"/>
          <w:kern w:val="0"/>
          <w:sz w:val="20"/>
          <w:lang w:eastAsia="en-US"/>
        </w:rPr>
        <w:t>,</w:t>
      </w:r>
      <w:r w:rsidRPr="000B2F3C">
        <w:rPr>
          <w:sz w:val="20"/>
        </w:rPr>
        <w:t xml:space="preserve"> </w:t>
      </w:r>
      <w:bookmarkStart w:id="146" w:name="OLE_LINK307"/>
      <w:bookmarkStart w:id="147" w:name="OLE_LINK308"/>
      <w:r w:rsidRPr="000B2F3C">
        <w:rPr>
          <w:sz w:val="20"/>
        </w:rPr>
        <w:t>(pp. 595-600).</w:t>
      </w:r>
      <w:bookmarkEnd w:id="144"/>
      <w:bookmarkEnd w:id="145"/>
      <w:r w:rsidRPr="000B2F3C">
        <w:rPr>
          <w:sz w:val="20"/>
        </w:rPr>
        <w:t xml:space="preserve"> </w:t>
      </w:r>
      <w:r w:rsidRPr="000B2F3C">
        <w:rPr>
          <w:b/>
          <w:sz w:val="20"/>
        </w:rPr>
        <w:t xml:space="preserve">IEEE DOI: </w:t>
      </w:r>
      <w:r w:rsidRPr="000B2F3C">
        <w:rPr>
          <w:sz w:val="20"/>
        </w:rPr>
        <w:t>10.1109/INTECH.2016.7845115</w:t>
      </w:r>
      <w:bookmarkEnd w:id="146"/>
      <w:bookmarkEnd w:id="147"/>
    </w:p>
    <w:p w:rsidR="000B2F3C" w:rsidRPr="00BA07B6" w:rsidRDefault="000B2F3C" w:rsidP="000B2F3C">
      <w:pPr>
        <w:ind w:left="360"/>
        <w:jc w:val="both"/>
        <w:rPr>
          <w:sz w:val="20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jc w:val="both"/>
        <w:rPr>
          <w:sz w:val="20"/>
        </w:rPr>
      </w:pPr>
      <w:bookmarkStart w:id="148" w:name="OLE_LINK45"/>
      <w:bookmarkStart w:id="149" w:name="OLE_LINK46"/>
      <w:bookmarkStart w:id="150" w:name="OLE_LINK311"/>
      <w:bookmarkStart w:id="151" w:name="OLE_LINK79"/>
      <w:bookmarkStart w:id="152" w:name="OLE_LINK80"/>
      <w:r w:rsidRPr="000B2F3C">
        <w:rPr>
          <w:b/>
          <w:sz w:val="20"/>
        </w:rPr>
        <w:t>Efficient Requirement Engineering for Small Scale Project by Using UML</w:t>
      </w:r>
      <w:bookmarkEnd w:id="148"/>
      <w:bookmarkEnd w:id="149"/>
      <w:bookmarkEnd w:id="150"/>
      <w:r w:rsidRPr="000B2F3C">
        <w:rPr>
          <w:sz w:val="20"/>
        </w:rPr>
        <w:t>.</w:t>
      </w:r>
      <w:bookmarkStart w:id="153" w:name="OLE_LINK47"/>
      <w:bookmarkStart w:id="154" w:name="OLE_LINK48"/>
      <w:r w:rsidRPr="000B2F3C">
        <w:rPr>
          <w:sz w:val="20"/>
        </w:rPr>
        <w:t xml:space="preserve"> </w:t>
      </w:r>
      <w:bookmarkEnd w:id="151"/>
      <w:bookmarkEnd w:id="152"/>
      <w:r w:rsidRPr="000B2F3C">
        <w:rPr>
          <w:sz w:val="20"/>
        </w:rPr>
        <w:t xml:space="preserve">Proceedings of the 6th International Conference on Innovative Computing Technology (INTEC 2016), </w:t>
      </w:r>
      <w:bookmarkStart w:id="155" w:name="OLE_LINK208"/>
      <w:bookmarkStart w:id="156" w:name="OLE_LINK209"/>
      <w:r w:rsidRPr="000B2F3C">
        <w:rPr>
          <w:sz w:val="20"/>
        </w:rPr>
        <w:t xml:space="preserve">Dublin, Ireland, </w:t>
      </w:r>
      <w:bookmarkStart w:id="157" w:name="OLE_LINK309"/>
      <w:bookmarkStart w:id="158" w:name="OLE_LINK310"/>
      <w:bookmarkEnd w:id="155"/>
      <w:bookmarkEnd w:id="156"/>
      <w:r w:rsidRPr="000B2F3C">
        <w:rPr>
          <w:sz w:val="20"/>
        </w:rPr>
        <w:t>(pp. 625-629).</w:t>
      </w:r>
      <w:bookmarkEnd w:id="153"/>
      <w:bookmarkEnd w:id="154"/>
      <w:r w:rsidRPr="000B2F3C">
        <w:rPr>
          <w:sz w:val="20"/>
        </w:rPr>
        <w:t xml:space="preserve"> </w:t>
      </w:r>
      <w:r w:rsidRPr="000B2F3C">
        <w:rPr>
          <w:b/>
          <w:sz w:val="20"/>
        </w:rPr>
        <w:t>IEEE</w:t>
      </w:r>
      <w:r w:rsidRPr="000B2F3C">
        <w:rPr>
          <w:sz w:val="20"/>
        </w:rPr>
        <w:t xml:space="preserve"> </w:t>
      </w:r>
      <w:r w:rsidRPr="000B2F3C">
        <w:rPr>
          <w:b/>
          <w:bCs/>
          <w:sz w:val="20"/>
        </w:rPr>
        <w:t>DOI: </w:t>
      </w:r>
      <w:hyperlink r:id="rId44" w:tgtFrame="_blank" w:history="1">
        <w:r w:rsidRPr="000B2F3C">
          <w:rPr>
            <w:sz w:val="20"/>
          </w:rPr>
          <w:t>10.1109/INTECH.2016.7845116</w:t>
        </w:r>
      </w:hyperlink>
      <w:bookmarkEnd w:id="157"/>
      <w:bookmarkEnd w:id="158"/>
    </w:p>
    <w:p w:rsidR="000B2F3C" w:rsidRDefault="000B2F3C" w:rsidP="000B2F3C">
      <w:pPr>
        <w:pStyle w:val="papertitle"/>
        <w:spacing w:after="0"/>
        <w:ind w:left="360"/>
        <w:jc w:val="both"/>
        <w:rPr>
          <w:b/>
          <w:sz w:val="20"/>
          <w:szCs w:val="20"/>
        </w:rPr>
      </w:pPr>
      <w:bookmarkStart w:id="159" w:name="OLE_LINK312"/>
      <w:bookmarkStart w:id="160" w:name="OLE_LINK313"/>
      <w:bookmarkStart w:id="161" w:name="OLE_LINK212"/>
      <w:bookmarkStart w:id="162" w:name="OLE_LINK213"/>
      <w:bookmarkEnd w:id="105"/>
      <w:bookmarkEnd w:id="106"/>
    </w:p>
    <w:bookmarkEnd w:id="159"/>
    <w:bookmarkEnd w:id="160"/>
    <w:bookmarkEnd w:id="161"/>
    <w:bookmarkEnd w:id="162"/>
    <w:p w:rsidR="000B2F3C" w:rsidRPr="00BA07B6" w:rsidRDefault="000B2F3C" w:rsidP="000B2F3C">
      <w:pPr>
        <w:pStyle w:val="Els-Title"/>
        <w:numPr>
          <w:ilvl w:val="0"/>
          <w:numId w:val="27"/>
        </w:numPr>
        <w:ind w:left="360"/>
        <w:rPr>
          <w:sz w:val="20"/>
        </w:rPr>
      </w:pPr>
      <w:r w:rsidRPr="00BA07B6">
        <w:rPr>
          <w:sz w:val="20"/>
        </w:rPr>
        <w:t xml:space="preserve">“Repairing Broken Links Using Naive Bayes Classifier” </w:t>
      </w:r>
      <w:r w:rsidRPr="00BA07B6">
        <w:rPr>
          <w:b w:val="0"/>
          <w:sz w:val="20"/>
        </w:rPr>
        <w:t>Proceedings</w:t>
      </w:r>
      <w:r w:rsidRPr="00BA07B6">
        <w:rPr>
          <w:rFonts w:eastAsia="Times New Roman"/>
          <w:b w:val="0"/>
          <w:bCs/>
          <w:noProof/>
          <w:sz w:val="20"/>
        </w:rPr>
        <w:t xml:space="preserve"> of Intelligent Technologies and Applications. INTAP 2018. Communications in Computer and Information Science, vol 932. Springer, Singapore pp 461-472, </w:t>
      </w:r>
      <w:r w:rsidRPr="00BA07B6">
        <w:rPr>
          <w:rFonts w:eastAsia="Times New Roman"/>
          <w:bCs/>
          <w:noProof/>
          <w:sz w:val="20"/>
        </w:rPr>
        <w:t>Springer</w:t>
      </w:r>
      <w:r w:rsidRPr="00BA07B6">
        <w:rPr>
          <w:rFonts w:eastAsia="Times New Roman"/>
          <w:b w:val="0"/>
          <w:bCs/>
          <w:noProof/>
          <w:sz w:val="20"/>
        </w:rPr>
        <w:t xml:space="preserve"> DOI: </w:t>
      </w:r>
      <w:hyperlink r:id="rId45" w:history="1">
        <w:r w:rsidRPr="00BA07B6">
          <w:rPr>
            <w:rStyle w:val="Hyperlink"/>
            <w:rFonts w:eastAsia="Times New Roman"/>
            <w:b w:val="0"/>
            <w:bCs/>
            <w:noProof/>
            <w:sz w:val="20"/>
          </w:rPr>
          <w:t>https://doi.org/10.1007/978-981-13-6052-7_40</w:t>
        </w:r>
      </w:hyperlink>
      <w:r w:rsidRPr="00BA07B6">
        <w:rPr>
          <w:rFonts w:eastAsia="Times New Roman"/>
          <w:b w:val="0"/>
          <w:bCs/>
          <w:noProof/>
          <w:sz w:val="20"/>
        </w:rPr>
        <w:t xml:space="preserve"> </w:t>
      </w:r>
      <w:r w:rsidRPr="00BA07B6">
        <w:rPr>
          <w:sz w:val="20"/>
        </w:rPr>
        <w:t xml:space="preserve">Online ISBN: </w:t>
      </w:r>
      <w:r w:rsidRPr="00BA07B6">
        <w:rPr>
          <w:b w:val="0"/>
          <w:sz w:val="20"/>
        </w:rPr>
        <w:t>978-981-13-6052-7</w:t>
      </w:r>
    </w:p>
    <w:p w:rsidR="000B2F3C" w:rsidRPr="00BA07B6" w:rsidRDefault="000B2F3C" w:rsidP="000B2F3C">
      <w:pPr>
        <w:pStyle w:val="NoSpacing"/>
        <w:ind w:left="360"/>
        <w:rPr>
          <w:b/>
        </w:rPr>
      </w:pPr>
    </w:p>
    <w:p w:rsidR="000B2F3C" w:rsidRPr="00BA07B6" w:rsidRDefault="000B2F3C" w:rsidP="000B2F3C">
      <w:pPr>
        <w:pStyle w:val="NoSpacing"/>
        <w:numPr>
          <w:ilvl w:val="0"/>
          <w:numId w:val="27"/>
        </w:numPr>
        <w:ind w:left="360"/>
        <w:rPr>
          <w:b/>
        </w:rPr>
      </w:pPr>
      <w:r w:rsidRPr="00BA07B6">
        <w:rPr>
          <w:b/>
        </w:rPr>
        <w:t xml:space="preserve">“Connection Time for Routing Decisions in Vehicular Delay Tolerant Network” </w:t>
      </w:r>
      <w:r w:rsidRPr="00BA07B6">
        <w:t>Proceedings</w:t>
      </w:r>
      <w:r w:rsidRPr="00BA07B6">
        <w:rPr>
          <w:rFonts w:eastAsia="Times New Roman"/>
          <w:bCs/>
          <w:noProof/>
        </w:rPr>
        <w:t xml:space="preserve"> of Intelligent Technologies and Applications. INTAP 2018. Communications in Computer and Information Science, vol 932. Springer, </w:t>
      </w:r>
      <w:r w:rsidRPr="00BA07B6">
        <w:rPr>
          <w:rFonts w:eastAsia="Times New Roman"/>
          <w:bCs/>
          <w:noProof/>
        </w:rPr>
        <w:lastRenderedPageBreak/>
        <w:t xml:space="preserve">Singapore pp </w:t>
      </w:r>
      <w:r w:rsidRPr="00BA07B6">
        <w:t xml:space="preserve">679-690, </w:t>
      </w:r>
      <w:r w:rsidRPr="00BA07B6">
        <w:rPr>
          <w:rFonts w:eastAsia="Times New Roman"/>
          <w:b/>
          <w:bCs/>
          <w:noProof/>
        </w:rPr>
        <w:t xml:space="preserve">Springer </w:t>
      </w:r>
      <w:r w:rsidRPr="00BA07B6">
        <w:rPr>
          <w:rFonts w:eastAsia="Times New Roman"/>
          <w:bCs/>
          <w:noProof/>
        </w:rPr>
        <w:t>DOI</w:t>
      </w:r>
      <w:r w:rsidRPr="00BA07B6">
        <w:rPr>
          <w:rFonts w:eastAsia="Times New Roman"/>
          <w:b/>
          <w:bCs/>
          <w:noProof/>
        </w:rPr>
        <w:t xml:space="preserve">: </w:t>
      </w:r>
      <w:hyperlink r:id="rId46" w:history="1">
        <w:r w:rsidRPr="00BA07B6">
          <w:rPr>
            <w:rStyle w:val="Hyperlink"/>
            <w:rFonts w:eastAsia="Times New Roman"/>
            <w:bCs/>
            <w:noProof/>
          </w:rPr>
          <w:t>https://doi.org/10.1007/978-981-13-6052-7_58</w:t>
        </w:r>
      </w:hyperlink>
      <w:r w:rsidRPr="00BA07B6">
        <w:rPr>
          <w:rFonts w:eastAsia="Times New Roman"/>
          <w:bCs/>
          <w:noProof/>
        </w:rPr>
        <w:t xml:space="preserve">  </w:t>
      </w:r>
      <w:r w:rsidRPr="00BA07B6">
        <w:rPr>
          <w:b/>
        </w:rPr>
        <w:t>Online ISBN:</w:t>
      </w:r>
      <w:r w:rsidRPr="00BA07B6">
        <w:t xml:space="preserve"> 978-981-13-6052-7</w:t>
      </w:r>
    </w:p>
    <w:p w:rsidR="000B2F3C" w:rsidRPr="00BA07B6" w:rsidRDefault="000B2F3C" w:rsidP="000B2F3C">
      <w:pPr>
        <w:ind w:left="360"/>
        <w:rPr>
          <w:rFonts w:eastAsia="Times New Roman"/>
          <w:bCs/>
          <w:noProof/>
          <w:kern w:val="0"/>
          <w:sz w:val="20"/>
          <w:lang w:eastAsia="en-US"/>
        </w:rPr>
      </w:pPr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rPr>
          <w:b/>
          <w:sz w:val="20"/>
        </w:rPr>
      </w:pPr>
      <w:r w:rsidRPr="000B2F3C">
        <w:rPr>
          <w:b/>
          <w:sz w:val="20"/>
        </w:rPr>
        <w:t>“</w:t>
      </w:r>
      <w:r w:rsidRPr="000B2F3C">
        <w:rPr>
          <w:b/>
          <w:kern w:val="0"/>
          <w:sz w:val="20"/>
          <w:lang w:val="en-GB" w:eastAsia="en-US"/>
        </w:rPr>
        <w:t>Microchip with Advance Human Monitoring technique And RFTS</w:t>
      </w:r>
      <w:r w:rsidRPr="000B2F3C">
        <w:rPr>
          <w:b/>
          <w:sz w:val="20"/>
        </w:rPr>
        <w:t xml:space="preserve">” </w:t>
      </w:r>
      <w:r w:rsidRPr="000B2F3C">
        <w:rPr>
          <w:sz w:val="20"/>
        </w:rPr>
        <w:t>Proceedings</w:t>
      </w:r>
      <w:r w:rsidRPr="000B2F3C">
        <w:rPr>
          <w:rFonts w:eastAsia="Times New Roman"/>
          <w:bCs/>
          <w:noProof/>
          <w:sz w:val="20"/>
        </w:rPr>
        <w:t xml:space="preserve"> of Intelligent Technologies and Applications. INTAP 2018. Communications in Computer and Information Science, vol 932. Springer, Singapore pp </w:t>
      </w:r>
      <w:r w:rsidRPr="000B2F3C">
        <w:rPr>
          <w:sz w:val="20"/>
        </w:rPr>
        <w:t xml:space="preserve">560-570, </w:t>
      </w:r>
      <w:r w:rsidRPr="000B2F3C">
        <w:rPr>
          <w:rFonts w:eastAsia="Times New Roman"/>
          <w:b/>
          <w:bCs/>
          <w:noProof/>
          <w:sz w:val="20"/>
        </w:rPr>
        <w:t xml:space="preserve">Springer </w:t>
      </w:r>
      <w:r w:rsidRPr="000B2F3C">
        <w:rPr>
          <w:rFonts w:eastAsia="Times New Roman"/>
          <w:bCs/>
          <w:noProof/>
          <w:sz w:val="20"/>
        </w:rPr>
        <w:t>DOI</w:t>
      </w:r>
      <w:r w:rsidRPr="000B2F3C">
        <w:rPr>
          <w:rFonts w:eastAsia="Times New Roman"/>
          <w:b/>
          <w:bCs/>
          <w:noProof/>
          <w:sz w:val="20"/>
        </w:rPr>
        <w:t xml:space="preserve">: </w:t>
      </w:r>
      <w:hyperlink r:id="rId47" w:history="1">
        <w:r w:rsidRPr="000B2F3C">
          <w:rPr>
            <w:rStyle w:val="Hyperlink"/>
            <w:rFonts w:eastAsia="Times New Roman"/>
            <w:bCs/>
            <w:noProof/>
            <w:sz w:val="20"/>
          </w:rPr>
          <w:t>https://doi.org/10.1007/978-981-13-6052-7_48</w:t>
        </w:r>
      </w:hyperlink>
      <w:r w:rsidRPr="000B2F3C">
        <w:rPr>
          <w:rFonts w:eastAsia="Times New Roman"/>
          <w:bCs/>
          <w:noProof/>
          <w:sz w:val="20"/>
        </w:rPr>
        <w:t xml:space="preserve">  </w:t>
      </w:r>
      <w:r w:rsidRPr="000B2F3C">
        <w:rPr>
          <w:b/>
          <w:sz w:val="20"/>
        </w:rPr>
        <w:t>Online ISBN:</w:t>
      </w:r>
      <w:r w:rsidRPr="000B2F3C">
        <w:rPr>
          <w:sz w:val="20"/>
        </w:rPr>
        <w:t xml:space="preserve"> 978-981-13-6052-7</w:t>
      </w:r>
    </w:p>
    <w:p w:rsidR="000B2F3C" w:rsidRPr="00BA07B6" w:rsidRDefault="000B2F3C" w:rsidP="000B2F3C">
      <w:pPr>
        <w:ind w:left="360"/>
        <w:rPr>
          <w:b/>
          <w:sz w:val="20"/>
        </w:rPr>
      </w:pPr>
      <w:bookmarkStart w:id="163" w:name="OLE_LINK203"/>
      <w:bookmarkStart w:id="164" w:name="OLE_LINK204"/>
    </w:p>
    <w:p w:rsidR="000B2F3C" w:rsidRPr="000B2F3C" w:rsidRDefault="000B2F3C" w:rsidP="000B2F3C">
      <w:pPr>
        <w:pStyle w:val="ListParagraph"/>
        <w:numPr>
          <w:ilvl w:val="0"/>
          <w:numId w:val="27"/>
        </w:numPr>
        <w:ind w:left="360"/>
        <w:rPr>
          <w:sz w:val="20"/>
        </w:rPr>
      </w:pPr>
      <w:r w:rsidRPr="000B2F3C">
        <w:rPr>
          <w:b/>
          <w:sz w:val="20"/>
        </w:rPr>
        <w:t>“</w:t>
      </w:r>
      <w:r w:rsidRPr="000B2F3C">
        <w:rPr>
          <w:b/>
          <w:kern w:val="0"/>
          <w:sz w:val="20"/>
          <w:lang w:val="en-GB" w:eastAsia="en-US"/>
        </w:rPr>
        <w:t xml:space="preserve">Plant Irrigation &amp; Recommender </w:t>
      </w:r>
      <w:bookmarkStart w:id="165" w:name="OLE_LINK19"/>
      <w:bookmarkStart w:id="166" w:name="OLE_LINK24"/>
      <w:r w:rsidRPr="000B2F3C">
        <w:rPr>
          <w:b/>
          <w:kern w:val="0"/>
          <w:sz w:val="20"/>
          <w:lang w:val="en-GB" w:eastAsia="en-US"/>
        </w:rPr>
        <w:t>System–</w:t>
      </w:r>
      <w:bookmarkEnd w:id="165"/>
      <w:bookmarkEnd w:id="166"/>
      <w:r w:rsidRPr="000B2F3C">
        <w:rPr>
          <w:b/>
          <w:kern w:val="0"/>
          <w:sz w:val="20"/>
          <w:lang w:val="en-GB" w:eastAsia="en-US"/>
        </w:rPr>
        <w:t>IoT based digital solution for home Garden</w:t>
      </w:r>
      <w:r w:rsidRPr="000B2F3C">
        <w:rPr>
          <w:b/>
          <w:sz w:val="20"/>
        </w:rPr>
        <w:t xml:space="preserve">” </w:t>
      </w:r>
      <w:r w:rsidRPr="000B2F3C">
        <w:rPr>
          <w:sz w:val="20"/>
        </w:rPr>
        <w:t>Proceedings</w:t>
      </w:r>
      <w:r w:rsidRPr="000B2F3C">
        <w:rPr>
          <w:rFonts w:eastAsia="Times New Roman"/>
          <w:bCs/>
          <w:noProof/>
          <w:sz w:val="20"/>
        </w:rPr>
        <w:t xml:space="preserve"> of Intelligent Technologies and Applications. INTAP 2018. Communications in Computer and Information Science, vol 932. Springer, Singapore pp </w:t>
      </w:r>
      <w:r w:rsidRPr="000B2F3C">
        <w:rPr>
          <w:sz w:val="20"/>
        </w:rPr>
        <w:t xml:space="preserve">513-525, </w:t>
      </w:r>
      <w:r w:rsidRPr="000B2F3C">
        <w:rPr>
          <w:rFonts w:eastAsia="Times New Roman"/>
          <w:b/>
          <w:bCs/>
          <w:noProof/>
          <w:sz w:val="20"/>
        </w:rPr>
        <w:t xml:space="preserve">Springer </w:t>
      </w:r>
      <w:r w:rsidRPr="000B2F3C">
        <w:rPr>
          <w:rFonts w:eastAsia="Times New Roman"/>
          <w:bCs/>
          <w:noProof/>
          <w:sz w:val="20"/>
        </w:rPr>
        <w:t>DOI</w:t>
      </w:r>
      <w:r w:rsidRPr="000B2F3C">
        <w:rPr>
          <w:rFonts w:eastAsia="Times New Roman"/>
          <w:b/>
          <w:bCs/>
          <w:noProof/>
          <w:sz w:val="20"/>
        </w:rPr>
        <w:t xml:space="preserve">: </w:t>
      </w:r>
      <w:hyperlink r:id="rId48" w:history="1">
        <w:r w:rsidRPr="000B2F3C">
          <w:rPr>
            <w:rStyle w:val="Hyperlink"/>
            <w:rFonts w:eastAsia="Times New Roman"/>
            <w:bCs/>
            <w:noProof/>
            <w:sz w:val="20"/>
          </w:rPr>
          <w:t>https://doi.org/10.1007/978-981-13-6052-7_44</w:t>
        </w:r>
      </w:hyperlink>
      <w:r w:rsidRPr="000B2F3C">
        <w:rPr>
          <w:rFonts w:eastAsia="Times New Roman"/>
          <w:bCs/>
          <w:noProof/>
          <w:sz w:val="20"/>
        </w:rPr>
        <w:t xml:space="preserve"> </w:t>
      </w:r>
      <w:r w:rsidRPr="000B2F3C">
        <w:rPr>
          <w:b/>
          <w:sz w:val="20"/>
        </w:rPr>
        <w:t>Online ISBN:</w:t>
      </w:r>
      <w:r w:rsidRPr="000B2F3C">
        <w:rPr>
          <w:sz w:val="20"/>
        </w:rPr>
        <w:t xml:space="preserve"> 978-981-13-6052-7</w:t>
      </w:r>
    </w:p>
    <w:bookmarkEnd w:id="163"/>
    <w:bookmarkEnd w:id="164"/>
    <w:p w:rsidR="000B2F3C" w:rsidRPr="00BA07B6" w:rsidRDefault="000B2F3C" w:rsidP="000B2F3C">
      <w:pPr>
        <w:pStyle w:val="papertitle"/>
        <w:spacing w:after="0"/>
        <w:ind w:left="360"/>
        <w:jc w:val="both"/>
        <w:rPr>
          <w:b/>
          <w:sz w:val="20"/>
          <w:szCs w:val="20"/>
        </w:rPr>
      </w:pPr>
    </w:p>
    <w:p w:rsidR="000B2F3C" w:rsidRDefault="000B2F3C" w:rsidP="000B2F3C">
      <w:pPr>
        <w:pStyle w:val="ListParagraph"/>
        <w:widowControl/>
        <w:numPr>
          <w:ilvl w:val="0"/>
          <w:numId w:val="27"/>
        </w:numPr>
        <w:shd w:val="clear" w:color="auto" w:fill="FCFCFC"/>
        <w:ind w:left="360"/>
        <w:textAlignment w:val="top"/>
        <w:rPr>
          <w:sz w:val="20"/>
        </w:rPr>
      </w:pPr>
      <w:r w:rsidRPr="000B2F3C">
        <w:rPr>
          <w:b/>
          <w:sz w:val="20"/>
        </w:rPr>
        <w:t>“</w:t>
      </w:r>
      <w:r w:rsidRPr="000B2F3C">
        <w:rPr>
          <w:b/>
          <w:kern w:val="0"/>
          <w:sz w:val="20"/>
          <w:lang w:val="en-GB" w:eastAsia="en-US"/>
        </w:rPr>
        <w:t>A Graph Theory based Method to Extract Social Structure in the Society</w:t>
      </w:r>
      <w:r w:rsidRPr="000B2F3C">
        <w:rPr>
          <w:b/>
          <w:sz w:val="20"/>
        </w:rPr>
        <w:t xml:space="preserve">” </w:t>
      </w:r>
      <w:r w:rsidRPr="000B2F3C">
        <w:rPr>
          <w:sz w:val="20"/>
        </w:rPr>
        <w:t>Proceedings</w:t>
      </w:r>
      <w:r w:rsidRPr="000B2F3C">
        <w:rPr>
          <w:rFonts w:eastAsia="Times New Roman"/>
          <w:bCs/>
          <w:noProof/>
          <w:sz w:val="20"/>
        </w:rPr>
        <w:t xml:space="preserve"> of Intelligent Technologies and Applications. INTAP 2018. Communications in Computer and Information Science, vol 932. Springer, Singapore (pp </w:t>
      </w:r>
      <w:r w:rsidRPr="000B2F3C">
        <w:rPr>
          <w:sz w:val="20"/>
        </w:rPr>
        <w:t xml:space="preserve">437-448) </w:t>
      </w:r>
      <w:r w:rsidRPr="000B2F3C">
        <w:rPr>
          <w:rFonts w:eastAsia="Times New Roman"/>
          <w:b/>
          <w:bCs/>
          <w:noProof/>
          <w:sz w:val="20"/>
        </w:rPr>
        <w:t xml:space="preserve">Springer </w:t>
      </w:r>
      <w:r w:rsidRPr="000B2F3C">
        <w:rPr>
          <w:rFonts w:eastAsia="Times New Roman"/>
          <w:bCs/>
          <w:noProof/>
          <w:sz w:val="20"/>
        </w:rPr>
        <w:t xml:space="preserve">DOI: </w:t>
      </w:r>
      <w:hyperlink r:id="rId49" w:history="1">
        <w:r w:rsidRPr="000B2F3C">
          <w:rPr>
            <w:rStyle w:val="Hyperlink"/>
            <w:rFonts w:eastAsia="Times New Roman"/>
            <w:bCs/>
            <w:noProof/>
            <w:sz w:val="20"/>
          </w:rPr>
          <w:t>https://doi.org/10.1007/978-981-13-6052-7_38</w:t>
        </w:r>
      </w:hyperlink>
      <w:r w:rsidRPr="000B2F3C">
        <w:rPr>
          <w:rFonts w:eastAsia="Times New Roman"/>
          <w:bCs/>
          <w:noProof/>
          <w:sz w:val="20"/>
        </w:rPr>
        <w:t xml:space="preserve">  </w:t>
      </w:r>
      <w:r w:rsidRPr="000B2F3C">
        <w:rPr>
          <w:b/>
          <w:sz w:val="20"/>
        </w:rPr>
        <w:t>Online ISBN:</w:t>
      </w:r>
      <w:r w:rsidRPr="000B2F3C">
        <w:rPr>
          <w:sz w:val="20"/>
        </w:rPr>
        <w:t xml:space="preserve"> 978-981-13-6052-7</w:t>
      </w:r>
    </w:p>
    <w:p w:rsidR="00AA588C" w:rsidRPr="00AA588C" w:rsidRDefault="00AA588C" w:rsidP="00AA588C">
      <w:pPr>
        <w:pStyle w:val="ListParagraph"/>
        <w:rPr>
          <w:sz w:val="20"/>
        </w:rPr>
      </w:pPr>
    </w:p>
    <w:p w:rsidR="00AA588C" w:rsidRPr="000B2F3C" w:rsidRDefault="00AA588C" w:rsidP="00AA588C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r w:rsidRPr="000B2F3C">
        <w:rPr>
          <w:b/>
          <w:i/>
          <w:sz w:val="20"/>
        </w:rPr>
        <w:t xml:space="preserve">A Security Framework to Protect Edge Supported Software Defined Internet of Things Infrastructure”. </w:t>
      </w:r>
      <w:r w:rsidRPr="000B2F3C">
        <w:rPr>
          <w:sz w:val="20"/>
        </w:rPr>
        <w:t xml:space="preserve">Proceedings of International Conference on Collaborative Computing: Networking, Applications and Worksharing, August, 2019 (Page: 1-9) Lecture Notes of the Institute for Computer Sciences, Social Informatics and Telecommunications Engineering book series (LNICST, volume 292) </w:t>
      </w:r>
      <w:r w:rsidRPr="000B2F3C">
        <w:rPr>
          <w:b/>
          <w:sz w:val="20"/>
        </w:rPr>
        <w:t>Springer</w:t>
      </w:r>
      <w:r w:rsidRPr="000B2F3C">
        <w:rPr>
          <w:sz w:val="20"/>
        </w:rPr>
        <w:t xml:space="preserve"> DOI: </w:t>
      </w:r>
      <w:hyperlink r:id="rId50" w:history="1">
        <w:r w:rsidRPr="000B2F3C">
          <w:rPr>
            <w:rStyle w:val="Hyperlink"/>
            <w:sz w:val="20"/>
          </w:rPr>
          <w:t>https://doi.org/10.1007/978-3-030-30146-0_6</w:t>
        </w:r>
      </w:hyperlink>
      <w:r w:rsidRPr="000B2F3C">
        <w:rPr>
          <w:sz w:val="20"/>
        </w:rPr>
        <w:t xml:space="preserve"> </w:t>
      </w:r>
      <w:r w:rsidRPr="000B2F3C">
        <w:rPr>
          <w:b/>
          <w:sz w:val="20"/>
        </w:rPr>
        <w:t>Online ISBN:</w:t>
      </w:r>
      <w:r w:rsidRPr="000B2F3C">
        <w:rPr>
          <w:sz w:val="20"/>
        </w:rPr>
        <w:t xml:space="preserve"> 978-3-030-30146-0</w:t>
      </w:r>
    </w:p>
    <w:p w:rsidR="000B2F3C" w:rsidRPr="00BA07B6" w:rsidRDefault="000B2F3C" w:rsidP="000B2F3C">
      <w:pPr>
        <w:widowControl/>
        <w:shd w:val="clear" w:color="auto" w:fill="FCFCFC"/>
        <w:ind w:left="360"/>
        <w:textAlignment w:val="top"/>
        <w:rPr>
          <w:rFonts w:ascii="Helvetica" w:eastAsia="Times New Roman" w:hAnsi="Helvetica" w:cs="Helvetica"/>
          <w:color w:val="333333"/>
          <w:spacing w:val="4"/>
          <w:kern w:val="0"/>
          <w:sz w:val="20"/>
          <w:lang w:eastAsia="en-US"/>
        </w:rPr>
      </w:pPr>
    </w:p>
    <w:p w:rsidR="000B2F3C" w:rsidRPr="000B2F3C" w:rsidRDefault="000B2F3C" w:rsidP="000B2F3C">
      <w:pPr>
        <w:pStyle w:val="ListParagraph"/>
        <w:widowControl/>
        <w:numPr>
          <w:ilvl w:val="0"/>
          <w:numId w:val="27"/>
        </w:numPr>
        <w:shd w:val="clear" w:color="auto" w:fill="FFFFFF"/>
        <w:ind w:left="360"/>
        <w:rPr>
          <w:sz w:val="20"/>
          <w:lang w:val="en-GB" w:eastAsia="en-US"/>
        </w:rPr>
      </w:pPr>
      <w:r w:rsidRPr="000B2F3C">
        <w:rPr>
          <w:b/>
          <w:kern w:val="0"/>
          <w:sz w:val="20"/>
          <w:lang w:val="en-GB" w:eastAsia="en-US"/>
        </w:rPr>
        <w:t>A Blockchain-Based Framework for Information Security in Intelligent Transportation Systems.</w:t>
      </w:r>
      <w:r w:rsidRPr="000B2F3C">
        <w:rPr>
          <w:sz w:val="20"/>
        </w:rPr>
        <w:t xml:space="preserve"> Published in proceeding of International Springer Conference Intelligent Technologies and Applications. INTAP 2019 </w:t>
      </w:r>
      <w:hyperlink r:id="rId51" w:history="1">
        <w:r w:rsidRPr="000B2F3C">
          <w:rPr>
            <w:rStyle w:val="Hyperlink"/>
            <w:sz w:val="20"/>
          </w:rPr>
          <w:t>https://doi.org/10.1007/978-981-15-5232-8_6</w:t>
        </w:r>
      </w:hyperlink>
      <w:r w:rsidRPr="000B2F3C">
        <w:rPr>
          <w:sz w:val="20"/>
        </w:rPr>
        <w:t xml:space="preserve"> </w:t>
      </w:r>
    </w:p>
    <w:p w:rsidR="000B2F3C" w:rsidRPr="00BA07B6" w:rsidRDefault="000B2F3C" w:rsidP="000B2F3C">
      <w:pPr>
        <w:widowControl/>
        <w:shd w:val="clear" w:color="auto" w:fill="FFFFFF"/>
        <w:ind w:left="360"/>
        <w:rPr>
          <w:b/>
          <w:kern w:val="0"/>
          <w:sz w:val="20"/>
          <w:lang w:val="en-GB" w:eastAsia="en-US"/>
        </w:rPr>
      </w:pPr>
    </w:p>
    <w:p w:rsidR="000B2F3C" w:rsidRPr="00BA07B6" w:rsidRDefault="000B2F3C" w:rsidP="000B2F3C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r w:rsidRPr="00BA07B6">
        <w:rPr>
          <w:b/>
          <w:sz w:val="20"/>
          <w:szCs w:val="20"/>
        </w:rPr>
        <w:t xml:space="preserve">A Review of Star schema and Snowflakes Schema, </w:t>
      </w:r>
      <w:r>
        <w:rPr>
          <w:sz w:val="20"/>
        </w:rPr>
        <w:t>Published in proceeding of</w:t>
      </w:r>
      <w:r w:rsidRPr="00BA07B6">
        <w:rPr>
          <w:sz w:val="20"/>
        </w:rPr>
        <w:t xml:space="preserve"> </w:t>
      </w:r>
      <w:r w:rsidRPr="00BA07B6">
        <w:rPr>
          <w:sz w:val="20"/>
          <w:szCs w:val="20"/>
        </w:rPr>
        <w:t>International Springer Conference Intelligent Technologies and Applications. INTAP 2019.</w:t>
      </w:r>
      <w:r>
        <w:rPr>
          <w:sz w:val="20"/>
          <w:szCs w:val="20"/>
        </w:rPr>
        <w:t xml:space="preserve"> </w:t>
      </w:r>
      <w:hyperlink r:id="rId52" w:history="1">
        <w:r w:rsidRPr="00E0570B">
          <w:rPr>
            <w:rStyle w:val="Hyperlink"/>
            <w:sz w:val="20"/>
            <w:szCs w:val="20"/>
          </w:rPr>
          <w:t>https://doi.org/10.1007/978-981-15-5232-8_12</w:t>
        </w:r>
      </w:hyperlink>
      <w:r>
        <w:rPr>
          <w:sz w:val="20"/>
          <w:szCs w:val="20"/>
        </w:rPr>
        <w:t xml:space="preserve"> </w:t>
      </w:r>
    </w:p>
    <w:p w:rsidR="000B2F3C" w:rsidRPr="00BA07B6" w:rsidRDefault="000B2F3C" w:rsidP="000B2F3C">
      <w:pPr>
        <w:pStyle w:val="papertitle"/>
        <w:spacing w:after="0"/>
        <w:ind w:left="360"/>
        <w:jc w:val="both"/>
        <w:rPr>
          <w:b/>
          <w:sz w:val="20"/>
          <w:szCs w:val="20"/>
        </w:rPr>
      </w:pPr>
    </w:p>
    <w:p w:rsidR="000B2F3C" w:rsidRPr="00BA07B6" w:rsidRDefault="000B2F3C" w:rsidP="000B2F3C">
      <w:pPr>
        <w:pStyle w:val="papertitle"/>
        <w:numPr>
          <w:ilvl w:val="0"/>
          <w:numId w:val="27"/>
        </w:numPr>
        <w:spacing w:after="0"/>
        <w:ind w:left="360"/>
        <w:jc w:val="both"/>
        <w:rPr>
          <w:sz w:val="20"/>
          <w:szCs w:val="20"/>
        </w:rPr>
      </w:pPr>
      <w:r w:rsidRPr="00BA07B6">
        <w:rPr>
          <w:b/>
          <w:sz w:val="20"/>
          <w:szCs w:val="20"/>
        </w:rPr>
        <w:t xml:space="preserve">A Review of E-Commerce Optimization Techniques, </w:t>
      </w:r>
      <w:r>
        <w:rPr>
          <w:sz w:val="20"/>
        </w:rPr>
        <w:t>Published in proceeding of</w:t>
      </w:r>
      <w:r w:rsidRPr="00BA07B6">
        <w:rPr>
          <w:sz w:val="20"/>
        </w:rPr>
        <w:t xml:space="preserve"> </w:t>
      </w:r>
      <w:r w:rsidRPr="00BA07B6">
        <w:rPr>
          <w:sz w:val="20"/>
          <w:szCs w:val="20"/>
        </w:rPr>
        <w:t>International Springer Conference Intelligent Technologies and Applications. INTAP 2019.</w:t>
      </w:r>
    </w:p>
    <w:p w:rsidR="000B2F3C" w:rsidRPr="00BA07B6" w:rsidRDefault="000B2F3C" w:rsidP="000B2F3C">
      <w:pPr>
        <w:pStyle w:val="papertitle"/>
        <w:spacing w:after="0"/>
        <w:ind w:left="360"/>
        <w:jc w:val="both"/>
        <w:rPr>
          <w:sz w:val="20"/>
          <w:szCs w:val="20"/>
        </w:rPr>
      </w:pPr>
    </w:p>
    <w:p w:rsidR="000B2F3C" w:rsidRPr="00BA07B6" w:rsidRDefault="000B2F3C" w:rsidP="000B2F3C">
      <w:pPr>
        <w:pStyle w:val="papertitle"/>
        <w:numPr>
          <w:ilvl w:val="0"/>
          <w:numId w:val="27"/>
        </w:numPr>
        <w:spacing w:after="0"/>
        <w:ind w:left="360"/>
        <w:jc w:val="both"/>
        <w:rPr>
          <w:sz w:val="20"/>
          <w:szCs w:val="20"/>
        </w:rPr>
      </w:pPr>
      <w:r w:rsidRPr="00BA07B6">
        <w:rPr>
          <w:b/>
          <w:sz w:val="20"/>
          <w:szCs w:val="20"/>
        </w:rPr>
        <w:t xml:space="preserve">Classification and Prediction Analysis of Diseases and other Datasets using Machine Learning, </w:t>
      </w:r>
      <w:r>
        <w:rPr>
          <w:sz w:val="20"/>
        </w:rPr>
        <w:t>Published in proceeding of</w:t>
      </w:r>
      <w:r w:rsidRPr="00BA07B6">
        <w:rPr>
          <w:sz w:val="20"/>
        </w:rPr>
        <w:t xml:space="preserve"> </w:t>
      </w:r>
      <w:r w:rsidRPr="00BA07B6">
        <w:rPr>
          <w:sz w:val="20"/>
          <w:szCs w:val="20"/>
        </w:rPr>
        <w:t>International Springer Conference Intelligent Technologies and Applications. INTAP 2019.</w:t>
      </w:r>
      <w:r>
        <w:rPr>
          <w:sz w:val="20"/>
          <w:szCs w:val="20"/>
        </w:rPr>
        <w:t xml:space="preserve"> </w:t>
      </w:r>
      <w:hyperlink r:id="rId53" w:history="1">
        <w:r w:rsidRPr="00E0570B">
          <w:rPr>
            <w:rStyle w:val="Hyperlink"/>
            <w:sz w:val="20"/>
            <w:szCs w:val="20"/>
          </w:rPr>
          <w:t>https://doi.org/10.1007/978-981-15-5232-8_37</w:t>
        </w:r>
      </w:hyperlink>
      <w:r>
        <w:rPr>
          <w:sz w:val="20"/>
          <w:szCs w:val="20"/>
        </w:rPr>
        <w:t xml:space="preserve"> </w:t>
      </w:r>
    </w:p>
    <w:p w:rsidR="000B2F3C" w:rsidRPr="00BA07B6" w:rsidRDefault="000B2F3C" w:rsidP="000B2F3C">
      <w:pPr>
        <w:pStyle w:val="papertitle"/>
        <w:spacing w:after="0"/>
        <w:ind w:left="360"/>
        <w:jc w:val="both"/>
        <w:rPr>
          <w:sz w:val="20"/>
          <w:szCs w:val="20"/>
        </w:rPr>
      </w:pPr>
    </w:p>
    <w:p w:rsidR="000B2F3C" w:rsidRDefault="000B2F3C" w:rsidP="000B2F3C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r w:rsidRPr="00BA07B6">
        <w:rPr>
          <w:b/>
          <w:sz w:val="20"/>
          <w:szCs w:val="20"/>
        </w:rPr>
        <w:t xml:space="preserve">Prediction and Analysis of SUN SHOWER using Machine Learning, </w:t>
      </w:r>
      <w:r>
        <w:rPr>
          <w:sz w:val="20"/>
        </w:rPr>
        <w:t>Published in proceeding of</w:t>
      </w:r>
      <w:r w:rsidRPr="00BA07B6">
        <w:rPr>
          <w:sz w:val="20"/>
        </w:rPr>
        <w:t xml:space="preserve"> </w:t>
      </w:r>
      <w:r w:rsidRPr="00BA07B6">
        <w:rPr>
          <w:sz w:val="20"/>
          <w:szCs w:val="20"/>
        </w:rPr>
        <w:t>International Springer Conference Intelligent Technologies and Applications. INTAP 2019.</w:t>
      </w:r>
      <w:r w:rsidRPr="00BA07B6">
        <w:rPr>
          <w:b/>
          <w:sz w:val="20"/>
          <w:szCs w:val="20"/>
        </w:rPr>
        <w:t xml:space="preserve"> </w:t>
      </w:r>
      <w:hyperlink r:id="rId54" w:history="1">
        <w:r w:rsidRPr="00E0570B">
          <w:rPr>
            <w:rStyle w:val="Hyperlink"/>
            <w:b/>
            <w:sz w:val="20"/>
            <w:szCs w:val="20"/>
          </w:rPr>
          <w:t>https://doi.org/10.1007/978-981-15-5232-8_16</w:t>
        </w:r>
      </w:hyperlink>
      <w:r>
        <w:rPr>
          <w:b/>
          <w:sz w:val="20"/>
          <w:szCs w:val="20"/>
        </w:rPr>
        <w:t xml:space="preserve"> </w:t>
      </w:r>
    </w:p>
    <w:p w:rsidR="00FC5FA0" w:rsidRDefault="00FC5FA0" w:rsidP="00FC5FA0">
      <w:pPr>
        <w:pStyle w:val="ListParagraph"/>
        <w:rPr>
          <w:b/>
          <w:sz w:val="20"/>
        </w:rPr>
      </w:pPr>
    </w:p>
    <w:p w:rsidR="00FC5FA0" w:rsidRPr="003D4FA6" w:rsidRDefault="005C292F" w:rsidP="000B2F3C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hyperlink r:id="rId55" w:history="1">
        <w:r w:rsidR="00FC5FA0" w:rsidRPr="00C864B8">
          <w:rPr>
            <w:rStyle w:val="Hyperlink"/>
            <w:b/>
            <w:sz w:val="20"/>
            <w:szCs w:val="20"/>
          </w:rPr>
          <w:t>XSHM: Proposed Hybrid Process Modeling Technique from Scrum and XP for PSP and Medium Projects</w:t>
        </w:r>
      </w:hyperlink>
      <w:r w:rsidR="00FC5FA0" w:rsidRPr="003D4FA6">
        <w:rPr>
          <w:sz w:val="20"/>
          <w:szCs w:val="20"/>
        </w:rPr>
        <w:t xml:space="preserve"> accepted in International conference on Engineering Software for the Modern Challenges (ESMOC2021) organized by Universiti Teknologi Malaysia (UTM), Malaysia on 28 August 2021.</w:t>
      </w:r>
    </w:p>
    <w:p w:rsidR="00FC5FA0" w:rsidRPr="003D4FA6" w:rsidRDefault="00FC5FA0" w:rsidP="00FC5FA0">
      <w:pPr>
        <w:pStyle w:val="ListParagraph"/>
        <w:rPr>
          <w:b/>
          <w:sz w:val="20"/>
        </w:rPr>
      </w:pPr>
    </w:p>
    <w:p w:rsidR="00C864B8" w:rsidRDefault="005C292F" w:rsidP="00C864B8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hyperlink r:id="rId56" w:history="1">
        <w:r w:rsidR="00FC5FA0" w:rsidRPr="00C835B6">
          <w:rPr>
            <w:rStyle w:val="Hyperlink"/>
            <w:b/>
            <w:sz w:val="20"/>
            <w:szCs w:val="20"/>
          </w:rPr>
          <w:t>A Survey on Measurement Based Shadow Fading Model for Vehicular Communications</w:t>
        </w:r>
      </w:hyperlink>
      <w:r w:rsidR="00FC5FA0" w:rsidRPr="003D4FA6">
        <w:rPr>
          <w:rFonts w:ascii="Cambria" w:hAnsi="Cambria"/>
          <w:bCs w:val="0"/>
          <w:color w:val="000000"/>
          <w:sz w:val="20"/>
          <w:szCs w:val="20"/>
          <w:lang w:eastAsia="ja-JP"/>
        </w:rPr>
        <w:t xml:space="preserve"> </w:t>
      </w:r>
      <w:r w:rsidR="00FC5FA0" w:rsidRPr="003D4FA6">
        <w:rPr>
          <w:sz w:val="20"/>
          <w:szCs w:val="20"/>
        </w:rPr>
        <w:t>accepted in International conference on Engineering Software for the Modern Challenges (ESMOC2021) organized by Universiti Teknologi Malaysia (UTM), Malaysia on 28 August 2021.</w:t>
      </w:r>
    </w:p>
    <w:p w:rsidR="00C864B8" w:rsidRDefault="00C864B8" w:rsidP="00C864B8">
      <w:pPr>
        <w:pStyle w:val="ListParagraph"/>
        <w:rPr>
          <w:b/>
          <w:color w:val="365F91" w:themeColor="accent1" w:themeShade="BF"/>
          <w:sz w:val="20"/>
        </w:rPr>
      </w:pPr>
    </w:p>
    <w:p w:rsidR="003D4FA6" w:rsidRPr="00C864B8" w:rsidRDefault="005C292F" w:rsidP="00C864B8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hyperlink r:id="rId57" w:history="1">
        <w:r w:rsidR="00C864B8" w:rsidRPr="00C864B8">
          <w:rPr>
            <w:rStyle w:val="Hyperlink"/>
            <w:b/>
            <w:sz w:val="20"/>
            <w:szCs w:val="20"/>
          </w:rPr>
          <w:t>Analysis of Web Monitoring Servers and Tools for Cloud Computing Services</w:t>
        </w:r>
      </w:hyperlink>
      <w:r w:rsidR="003D4FA6" w:rsidRPr="00C864B8">
        <w:rPr>
          <w:rFonts w:ascii="Cambria" w:hAnsi="Cambria"/>
          <w:bCs w:val="0"/>
          <w:color w:val="000000"/>
          <w:sz w:val="20"/>
          <w:szCs w:val="20"/>
          <w:lang w:eastAsia="ja-JP"/>
        </w:rPr>
        <w:t xml:space="preserve"> </w:t>
      </w:r>
      <w:r w:rsidR="003D4FA6" w:rsidRPr="00C864B8">
        <w:rPr>
          <w:sz w:val="20"/>
          <w:szCs w:val="20"/>
        </w:rPr>
        <w:t>accepted in International conference on Engineering Software for the Modern Challenges (ESMOC2021) organized by Universiti Teknologi Malaysia (UTM), Malaysia on 28 August 2021.</w:t>
      </w:r>
    </w:p>
    <w:p w:rsidR="003D4FA6" w:rsidRPr="003D4FA6" w:rsidRDefault="003D4FA6" w:rsidP="003D4FA6">
      <w:pPr>
        <w:pStyle w:val="ListParagraph"/>
        <w:rPr>
          <w:b/>
          <w:sz w:val="20"/>
        </w:rPr>
      </w:pPr>
    </w:p>
    <w:p w:rsidR="003D4FA6" w:rsidRPr="003D4FA6" w:rsidRDefault="003D4FA6" w:rsidP="003D4FA6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r w:rsidRPr="003D4FA6">
        <w:rPr>
          <w:color w:val="333333"/>
          <w:sz w:val="20"/>
          <w:szCs w:val="20"/>
          <w:shd w:val="clear" w:color="auto" w:fill="FFFFFF"/>
        </w:rPr>
        <w:t>"</w:t>
      </w:r>
      <w:hyperlink r:id="rId58" w:history="1">
        <w:r w:rsidRPr="003D4FA6">
          <w:rPr>
            <w:rStyle w:val="Hyperlink"/>
            <w:sz w:val="20"/>
            <w:szCs w:val="20"/>
            <w:shd w:val="clear" w:color="auto" w:fill="FFFFFF"/>
          </w:rPr>
          <w:t>E-Challan System Implemented in Lahore Using Digital Image Processing," </w:t>
        </w:r>
      </w:hyperlink>
      <w:r w:rsidRPr="003D4FA6">
        <w:rPr>
          <w:rStyle w:val="Emphasis"/>
          <w:color w:val="333333"/>
          <w:sz w:val="20"/>
          <w:szCs w:val="20"/>
          <w:shd w:val="clear" w:color="auto" w:fill="FFFFFF"/>
        </w:rPr>
        <w:t>2021 International Conference on Innovative Computing (ICIC)</w:t>
      </w:r>
      <w:r w:rsidRPr="003D4FA6">
        <w:rPr>
          <w:color w:val="333333"/>
          <w:sz w:val="20"/>
          <w:szCs w:val="20"/>
          <w:shd w:val="clear" w:color="auto" w:fill="FFFFFF"/>
        </w:rPr>
        <w:t>, 2021, pp. 1-6, doi: 10.1109/ICIC53490.2021.9692964.</w:t>
      </w:r>
    </w:p>
    <w:p w:rsidR="003D4FA6" w:rsidRPr="003D4FA6" w:rsidRDefault="003D4FA6" w:rsidP="003D4FA6">
      <w:pPr>
        <w:pStyle w:val="ListParagraph"/>
        <w:rPr>
          <w:b/>
          <w:sz w:val="20"/>
        </w:rPr>
      </w:pPr>
    </w:p>
    <w:p w:rsidR="003D4FA6" w:rsidRPr="003D4FA6" w:rsidRDefault="005C292F" w:rsidP="003D4FA6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hyperlink r:id="rId59" w:history="1">
        <w:r w:rsidR="003D4FA6" w:rsidRPr="003D4FA6">
          <w:rPr>
            <w:rStyle w:val="Hyperlink"/>
            <w:sz w:val="20"/>
            <w:szCs w:val="20"/>
            <w:shd w:val="clear" w:color="auto" w:fill="FFFFFF"/>
          </w:rPr>
          <w:t>"Cloud application importance and challenges: A Systematic Review," </w:t>
        </w:r>
      </w:hyperlink>
      <w:r w:rsidR="003D4FA6" w:rsidRPr="003D4FA6">
        <w:rPr>
          <w:rStyle w:val="Emphasis"/>
          <w:color w:val="333333"/>
          <w:sz w:val="20"/>
          <w:szCs w:val="20"/>
          <w:shd w:val="clear" w:color="auto" w:fill="FFFFFF"/>
        </w:rPr>
        <w:t>2021 International Conference on Innovative Computing (ICIC)</w:t>
      </w:r>
      <w:r w:rsidR="003D4FA6" w:rsidRPr="003D4FA6">
        <w:rPr>
          <w:color w:val="333333"/>
          <w:sz w:val="20"/>
          <w:szCs w:val="20"/>
          <w:shd w:val="clear" w:color="auto" w:fill="FFFFFF"/>
        </w:rPr>
        <w:t>, 2021, pp. 1-6, doi: 10.1109/ICIC53490.2021.9692995.</w:t>
      </w:r>
    </w:p>
    <w:p w:rsidR="003D4FA6" w:rsidRPr="003D4FA6" w:rsidRDefault="003D4FA6" w:rsidP="003D4FA6">
      <w:pPr>
        <w:pStyle w:val="ListParagraph"/>
        <w:rPr>
          <w:b/>
          <w:sz w:val="20"/>
        </w:rPr>
      </w:pPr>
    </w:p>
    <w:p w:rsidR="003D4FA6" w:rsidRPr="00092E1F" w:rsidRDefault="003D4FA6" w:rsidP="003D4FA6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  <w:r w:rsidRPr="003D4FA6">
        <w:rPr>
          <w:color w:val="333333"/>
          <w:sz w:val="20"/>
          <w:szCs w:val="20"/>
          <w:shd w:val="clear" w:color="auto" w:fill="FFFFFF"/>
        </w:rPr>
        <w:t>"</w:t>
      </w:r>
      <w:hyperlink r:id="rId60" w:history="1">
        <w:r w:rsidRPr="003D4FA6">
          <w:rPr>
            <w:rStyle w:val="Hyperlink"/>
            <w:sz w:val="20"/>
            <w:szCs w:val="20"/>
            <w:shd w:val="clear" w:color="auto" w:fill="FFFFFF"/>
          </w:rPr>
          <w:t>Code Vision: Learning Mobile Application," </w:t>
        </w:r>
      </w:hyperlink>
      <w:r w:rsidRPr="003D4FA6">
        <w:rPr>
          <w:rStyle w:val="Emphasis"/>
          <w:color w:val="333333"/>
          <w:sz w:val="20"/>
          <w:szCs w:val="20"/>
          <w:shd w:val="clear" w:color="auto" w:fill="FFFFFF"/>
        </w:rPr>
        <w:t>2021 International Conference on Innovative Computing (ICIC)</w:t>
      </w:r>
      <w:r w:rsidRPr="003D4FA6">
        <w:rPr>
          <w:color w:val="333333"/>
          <w:sz w:val="20"/>
          <w:szCs w:val="20"/>
          <w:shd w:val="clear" w:color="auto" w:fill="FFFFFF"/>
        </w:rPr>
        <w:t>, 2021, pp. 1-7, doi: 10.1109/ICIC53490.2021.9692918.</w:t>
      </w:r>
    </w:p>
    <w:p w:rsidR="00092E1F" w:rsidRDefault="00092E1F" w:rsidP="00092E1F">
      <w:pPr>
        <w:pStyle w:val="ListParagraph"/>
        <w:rPr>
          <w:b/>
          <w:sz w:val="20"/>
        </w:rPr>
      </w:pPr>
    </w:p>
    <w:p w:rsidR="00092E1F" w:rsidRPr="00702A09" w:rsidRDefault="00092E1F" w:rsidP="00092E1F">
      <w:pPr>
        <w:pStyle w:val="ListParagraph"/>
        <w:widowControl/>
        <w:numPr>
          <w:ilvl w:val="0"/>
          <w:numId w:val="27"/>
        </w:numPr>
        <w:spacing w:line="259" w:lineRule="auto"/>
        <w:ind w:left="360"/>
        <w:contextualSpacing/>
        <w:jc w:val="both"/>
        <w:rPr>
          <w:kern w:val="0"/>
          <w:sz w:val="20"/>
          <w:lang w:val="en-GB" w:eastAsia="en-US"/>
        </w:rPr>
      </w:pPr>
      <w:r w:rsidRPr="00702A09">
        <w:rPr>
          <w:kern w:val="0"/>
          <w:sz w:val="20"/>
          <w:lang w:val="en-GB" w:eastAsia="en-US"/>
        </w:rPr>
        <w:t>Muhammad Zulkifl Hasan, Muhammad Zunnurain Hussain, Nadeem Sarwar, Zaka Ullah, Intakhab Alam and Asma Irshad "</w:t>
      </w:r>
      <w:hyperlink r:id="rId61" w:history="1">
        <w:r w:rsidRPr="00CF3BAC">
          <w:rPr>
            <w:rStyle w:val="Hyperlink"/>
            <w:b/>
            <w:kern w:val="0"/>
            <w:sz w:val="20"/>
            <w:lang w:val="en-GB" w:eastAsia="en-US"/>
          </w:rPr>
          <w:t>Trust delegation-based secure mobile cloud computing framework</w:t>
        </w:r>
      </w:hyperlink>
      <w:r w:rsidRPr="00702A09">
        <w:rPr>
          <w:kern w:val="0"/>
          <w:sz w:val="20"/>
          <w:lang w:val="en-GB" w:eastAsia="en-US"/>
        </w:rPr>
        <w:t>"  Published in 2023 IEEE International Conference on Emerging Trends in Engineering, Sciences and Technology (ICES&amp;T)</w:t>
      </w:r>
    </w:p>
    <w:p w:rsidR="00092E1F" w:rsidRPr="00702A09" w:rsidRDefault="00092E1F" w:rsidP="00092E1F">
      <w:pPr>
        <w:widowControl/>
        <w:spacing w:line="259" w:lineRule="auto"/>
        <w:ind w:left="360"/>
        <w:contextualSpacing/>
        <w:jc w:val="both"/>
        <w:rPr>
          <w:kern w:val="0"/>
          <w:sz w:val="20"/>
          <w:lang w:val="en-GB" w:eastAsia="en-US"/>
        </w:rPr>
      </w:pPr>
    </w:p>
    <w:p w:rsidR="00092E1F" w:rsidRPr="00702A09" w:rsidRDefault="00092E1F" w:rsidP="00092E1F">
      <w:pPr>
        <w:pStyle w:val="ListParagraph"/>
        <w:widowControl/>
        <w:numPr>
          <w:ilvl w:val="0"/>
          <w:numId w:val="27"/>
        </w:numPr>
        <w:spacing w:line="259" w:lineRule="auto"/>
        <w:ind w:left="360"/>
        <w:contextualSpacing/>
        <w:jc w:val="both"/>
        <w:rPr>
          <w:kern w:val="0"/>
          <w:sz w:val="20"/>
          <w:lang w:val="en-GB" w:eastAsia="en-US"/>
        </w:rPr>
      </w:pPr>
      <w:r w:rsidRPr="00702A09">
        <w:rPr>
          <w:kern w:val="0"/>
          <w:sz w:val="20"/>
          <w:lang w:val="en-GB" w:eastAsia="en-US"/>
        </w:rPr>
        <w:lastRenderedPageBreak/>
        <w:t>Muhammad Zulkifl Hasan, Muhammad Zunnurain Hussain, Nadeem Sarwar, Adeel Ahmad siddiqui, Intakhab Alam and Asma Irshad "</w:t>
      </w:r>
      <w:hyperlink r:id="rId62" w:history="1">
        <w:r w:rsidRPr="00CF3BAC">
          <w:rPr>
            <w:rStyle w:val="Hyperlink"/>
            <w:b/>
            <w:kern w:val="0"/>
            <w:sz w:val="20"/>
            <w:lang w:val="en-GB" w:eastAsia="en-US"/>
          </w:rPr>
          <w:t>Data Recovery and Backup management: A Cloud Computing Impact</w:t>
        </w:r>
      </w:hyperlink>
      <w:r w:rsidRPr="00702A09">
        <w:rPr>
          <w:kern w:val="0"/>
          <w:sz w:val="20"/>
          <w:lang w:val="en-GB" w:eastAsia="en-US"/>
        </w:rPr>
        <w:t>" Published in 2023 IEEE International Conference on Emerging Trends in Engineering, Sciences and Technology (ICES&amp;T)</w:t>
      </w:r>
    </w:p>
    <w:p w:rsidR="00092E1F" w:rsidRPr="00702A09" w:rsidRDefault="00092E1F" w:rsidP="00092E1F">
      <w:pPr>
        <w:pStyle w:val="ListParagraph"/>
        <w:widowControl/>
        <w:spacing w:line="259" w:lineRule="auto"/>
        <w:ind w:left="360"/>
        <w:contextualSpacing/>
        <w:jc w:val="both"/>
        <w:rPr>
          <w:kern w:val="0"/>
          <w:sz w:val="20"/>
          <w:lang w:val="en-GB" w:eastAsia="en-US"/>
        </w:rPr>
      </w:pPr>
    </w:p>
    <w:p w:rsidR="00092E1F" w:rsidRPr="001D577B" w:rsidRDefault="00092E1F" w:rsidP="00092E1F">
      <w:pPr>
        <w:pStyle w:val="ListParagraph"/>
        <w:widowControl/>
        <w:numPr>
          <w:ilvl w:val="0"/>
          <w:numId w:val="27"/>
        </w:numPr>
        <w:spacing w:line="259" w:lineRule="auto"/>
        <w:ind w:left="360"/>
        <w:contextualSpacing/>
        <w:jc w:val="both"/>
        <w:rPr>
          <w:kern w:val="0"/>
          <w:sz w:val="20"/>
          <w:lang w:val="en-GB" w:eastAsia="en-US"/>
        </w:rPr>
      </w:pPr>
      <w:r w:rsidRPr="00702A09">
        <w:rPr>
          <w:kern w:val="0"/>
          <w:sz w:val="20"/>
          <w:lang w:val="en-GB" w:eastAsia="en-US"/>
        </w:rPr>
        <w:t>Muhammad Zulkifl Hasan, Muhammad Zunnurain Hussain, Nadeem Sarwar, Ali Moiz Qureshi, Intakhab  Alam and Asma Irshad "</w:t>
      </w:r>
      <w:hyperlink r:id="rId63" w:history="1">
        <w:r w:rsidRPr="00CF3BAC">
          <w:rPr>
            <w:rStyle w:val="Hyperlink"/>
            <w:b/>
            <w:kern w:val="0"/>
            <w:sz w:val="20"/>
            <w:lang w:val="en-GB" w:eastAsia="en-US"/>
          </w:rPr>
          <w:t>Impact of Cybercrime on Enterprises in Cloud Computing Environment: An overview</w:t>
        </w:r>
      </w:hyperlink>
      <w:r w:rsidRPr="00702A09">
        <w:rPr>
          <w:b/>
          <w:kern w:val="0"/>
          <w:sz w:val="20"/>
          <w:lang w:val="en-GB" w:eastAsia="en-US"/>
        </w:rPr>
        <w:t>"</w:t>
      </w:r>
      <w:r w:rsidRPr="00702A09">
        <w:rPr>
          <w:kern w:val="0"/>
          <w:sz w:val="20"/>
          <w:lang w:val="en-GB" w:eastAsia="en-US"/>
        </w:rPr>
        <w:t xml:space="preserve"> Published in 2023 IEEE International Conference on Emerging Trends in Engineering, Sciences and Technology (ICES&amp;T)</w:t>
      </w:r>
    </w:p>
    <w:p w:rsidR="00092E1F" w:rsidRPr="003D4FA6" w:rsidRDefault="00092E1F" w:rsidP="003D4FA6">
      <w:pPr>
        <w:pStyle w:val="papertitle"/>
        <w:numPr>
          <w:ilvl w:val="0"/>
          <w:numId w:val="27"/>
        </w:numPr>
        <w:spacing w:after="0"/>
        <w:ind w:left="360"/>
        <w:jc w:val="both"/>
        <w:rPr>
          <w:b/>
          <w:sz w:val="20"/>
          <w:szCs w:val="20"/>
        </w:rPr>
      </w:pPr>
    </w:p>
    <w:p w:rsidR="003D4FA6" w:rsidRPr="00333ECA" w:rsidRDefault="003D4FA6" w:rsidP="003D4FA6">
      <w:pPr>
        <w:pStyle w:val="papertitle"/>
        <w:spacing w:after="0"/>
        <w:ind w:left="360"/>
        <w:jc w:val="both"/>
        <w:rPr>
          <w:b/>
          <w:sz w:val="20"/>
          <w:szCs w:val="20"/>
        </w:rPr>
      </w:pPr>
    </w:p>
    <w:p w:rsidR="007D02A1" w:rsidRPr="00EE18FE" w:rsidRDefault="007D02A1" w:rsidP="007D02A1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EE18FE">
        <w:rPr>
          <w:b/>
          <w:szCs w:val="28"/>
        </w:rPr>
        <w:t>Symposiums/Workshops/Conferences</w:t>
      </w:r>
      <w:r w:rsidR="008E53D4">
        <w:rPr>
          <w:b/>
          <w:szCs w:val="28"/>
        </w:rPr>
        <w:t>/Trainings</w:t>
      </w:r>
      <w:r w:rsidRPr="00EE18FE">
        <w:rPr>
          <w:b/>
          <w:szCs w:val="28"/>
        </w:rPr>
        <w:t xml:space="preserve"> Attended:</w:t>
      </w:r>
    </w:p>
    <w:p w:rsidR="007D02A1" w:rsidRDefault="007D02A1" w:rsidP="006A1497">
      <w:pPr>
        <w:rPr>
          <w:b/>
          <w:sz w:val="16"/>
          <w:szCs w:val="28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1638"/>
        <w:gridCol w:w="8550"/>
      </w:tblGrid>
      <w:tr w:rsidR="007D02A1" w:rsidRPr="006C7CBC" w:rsidTr="009119AF">
        <w:tc>
          <w:tcPr>
            <w:tcW w:w="1638" w:type="dxa"/>
          </w:tcPr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1997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2010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2016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2016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2016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4C60A2" w:rsidRDefault="004C60A2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2016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67" w:name="OLE_LINK69"/>
            <w:bookmarkStart w:id="168" w:name="OLE_LINK70"/>
            <w:r w:rsidRPr="00BA07B6">
              <w:rPr>
                <w:b/>
                <w:sz w:val="20"/>
              </w:rPr>
              <w:t>2016</w:t>
            </w:r>
            <w:bookmarkEnd w:id="167"/>
            <w:bookmarkEnd w:id="168"/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2017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2017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2018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2018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2018</w:t>
            </w:r>
          </w:p>
          <w:p w:rsidR="008E53D4" w:rsidRPr="00BA07B6" w:rsidRDefault="008E53D4" w:rsidP="009119AF">
            <w:pPr>
              <w:rPr>
                <w:b/>
                <w:sz w:val="20"/>
              </w:rPr>
            </w:pPr>
          </w:p>
          <w:p w:rsidR="008E53D4" w:rsidRPr="00BA07B6" w:rsidRDefault="008E53D4" w:rsidP="009119AF">
            <w:pPr>
              <w:rPr>
                <w:b/>
                <w:sz w:val="20"/>
              </w:rPr>
            </w:pPr>
          </w:p>
          <w:p w:rsidR="005B311E" w:rsidRDefault="005B311E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2018</w:t>
            </w:r>
          </w:p>
          <w:p w:rsidR="005B311E" w:rsidRDefault="005B311E" w:rsidP="009119AF">
            <w:pPr>
              <w:rPr>
                <w:b/>
                <w:sz w:val="20"/>
              </w:rPr>
            </w:pPr>
          </w:p>
          <w:p w:rsidR="005B311E" w:rsidRDefault="005B311E" w:rsidP="009119AF">
            <w:pPr>
              <w:rPr>
                <w:b/>
                <w:sz w:val="20"/>
              </w:rPr>
            </w:pPr>
          </w:p>
          <w:p w:rsidR="005B311E" w:rsidRDefault="005B311E" w:rsidP="009119AF">
            <w:pPr>
              <w:rPr>
                <w:b/>
                <w:sz w:val="20"/>
              </w:rPr>
            </w:pPr>
          </w:p>
          <w:p w:rsidR="008E53D4" w:rsidRPr="00BA07B6" w:rsidRDefault="008E53D4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2019</w:t>
            </w: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2019</w:t>
            </w: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2019</w:t>
            </w: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lastRenderedPageBreak/>
              <w:t>2019</w:t>
            </w: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Pr="00BA07B6" w:rsidRDefault="00AC6680" w:rsidP="009119AF">
            <w:pPr>
              <w:rPr>
                <w:b/>
                <w:sz w:val="20"/>
              </w:rPr>
            </w:pPr>
          </w:p>
          <w:p w:rsidR="00AC6680" w:rsidRDefault="00AC6680" w:rsidP="009119AF">
            <w:pPr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>2019</w:t>
            </w:r>
          </w:p>
          <w:p w:rsidR="005B311E" w:rsidRDefault="005B311E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5B311E" w:rsidRDefault="005B311E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  <w:p w:rsidR="00A30809" w:rsidRDefault="00A30809" w:rsidP="009119AF">
            <w:pPr>
              <w:rPr>
                <w:b/>
                <w:sz w:val="20"/>
              </w:rPr>
            </w:pPr>
          </w:p>
          <w:p w:rsidR="00A30809" w:rsidRDefault="00A30809" w:rsidP="009119AF">
            <w:pPr>
              <w:rPr>
                <w:b/>
                <w:sz w:val="20"/>
              </w:rPr>
            </w:pPr>
          </w:p>
          <w:p w:rsidR="00A30809" w:rsidRDefault="00A30809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A30809" w:rsidRDefault="00A30809" w:rsidP="009119AF">
            <w:pPr>
              <w:rPr>
                <w:b/>
                <w:sz w:val="20"/>
              </w:rPr>
            </w:pPr>
          </w:p>
          <w:p w:rsidR="00A30809" w:rsidRDefault="00A30809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</w:p>
          <w:p w:rsidR="004809E5" w:rsidRDefault="004809E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041475" w:rsidRDefault="00041475" w:rsidP="009119AF">
            <w:pPr>
              <w:rPr>
                <w:b/>
                <w:sz w:val="20"/>
              </w:rPr>
            </w:pPr>
          </w:p>
          <w:p w:rsidR="00041475" w:rsidRDefault="00041475" w:rsidP="009119AF">
            <w:pPr>
              <w:rPr>
                <w:b/>
                <w:sz w:val="20"/>
              </w:rPr>
            </w:pPr>
          </w:p>
          <w:p w:rsidR="00041475" w:rsidRDefault="0004147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041475" w:rsidRDefault="00041475" w:rsidP="009119AF">
            <w:pPr>
              <w:rPr>
                <w:b/>
                <w:sz w:val="20"/>
              </w:rPr>
            </w:pPr>
          </w:p>
          <w:p w:rsidR="00041475" w:rsidRDefault="00041475" w:rsidP="009119AF">
            <w:pPr>
              <w:rPr>
                <w:b/>
                <w:sz w:val="20"/>
              </w:rPr>
            </w:pPr>
          </w:p>
          <w:p w:rsidR="00A30809" w:rsidRDefault="00041475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A0341" w:rsidRDefault="001A0341" w:rsidP="009119AF">
            <w:pPr>
              <w:rPr>
                <w:b/>
                <w:sz w:val="20"/>
              </w:rPr>
            </w:pPr>
          </w:p>
          <w:p w:rsidR="001A0341" w:rsidRDefault="001A0341" w:rsidP="009119AF">
            <w:pPr>
              <w:rPr>
                <w:b/>
                <w:sz w:val="20"/>
              </w:rPr>
            </w:pPr>
          </w:p>
          <w:p w:rsidR="001A0341" w:rsidRDefault="001A0341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C5081E" w:rsidRDefault="00C5081E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C5081E" w:rsidRDefault="00C5081E" w:rsidP="009119AF">
            <w:pPr>
              <w:rPr>
                <w:b/>
                <w:sz w:val="20"/>
              </w:rPr>
            </w:pPr>
          </w:p>
          <w:p w:rsidR="00CD75E9" w:rsidRDefault="00CD75E9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</w:p>
          <w:p w:rsidR="007C7AA4" w:rsidRDefault="007C7AA4" w:rsidP="009119AF">
            <w:pPr>
              <w:rPr>
                <w:b/>
                <w:sz w:val="20"/>
              </w:rPr>
            </w:pPr>
          </w:p>
          <w:p w:rsidR="00162B64" w:rsidRDefault="00162B64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520C2A" w:rsidRDefault="00520C2A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D75E9" w:rsidRDefault="00CD75E9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5081E" w:rsidRDefault="00C5081E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6312A4" w:rsidRDefault="006312A4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6312A4" w:rsidRDefault="006312A4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6312A4" w:rsidRDefault="006312A4" w:rsidP="009119AF">
            <w:pPr>
              <w:rPr>
                <w:b/>
                <w:sz w:val="20"/>
              </w:rPr>
            </w:pPr>
          </w:p>
          <w:p w:rsidR="00CB7503" w:rsidRDefault="00CB7503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1E547A" w:rsidRDefault="001E547A" w:rsidP="009119AF">
            <w:pPr>
              <w:rPr>
                <w:b/>
                <w:sz w:val="20"/>
              </w:rPr>
            </w:pPr>
          </w:p>
          <w:p w:rsidR="001E547A" w:rsidRDefault="001E547A" w:rsidP="009119AF">
            <w:pPr>
              <w:rPr>
                <w:b/>
                <w:sz w:val="20"/>
              </w:rPr>
            </w:pPr>
          </w:p>
          <w:p w:rsidR="001E547A" w:rsidRDefault="001E547A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85305D" w:rsidRDefault="0085305D" w:rsidP="009119AF">
            <w:pPr>
              <w:rPr>
                <w:b/>
                <w:sz w:val="20"/>
              </w:rPr>
            </w:pPr>
          </w:p>
          <w:p w:rsidR="00CB7503" w:rsidRDefault="0085305D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 w:rsidR="00CB7503" w:rsidRDefault="00CB7503" w:rsidP="009119AF">
            <w:pPr>
              <w:rPr>
                <w:b/>
                <w:sz w:val="20"/>
              </w:rPr>
            </w:pPr>
          </w:p>
          <w:p w:rsidR="00154FC7" w:rsidRDefault="00154FC7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154FC7" w:rsidRDefault="00154FC7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  <w:p w:rsidR="005D733F" w:rsidRDefault="005D733F" w:rsidP="009119AF">
            <w:pPr>
              <w:rPr>
                <w:b/>
                <w:sz w:val="20"/>
              </w:rPr>
            </w:pPr>
          </w:p>
          <w:p w:rsidR="005D733F" w:rsidRPr="00BA07B6" w:rsidRDefault="005D733F" w:rsidP="0091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8550" w:type="dxa"/>
          </w:tcPr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69" w:name="OLE_LINK174"/>
            <w:bookmarkStart w:id="170" w:name="OLE_LINK175"/>
            <w:bookmarkStart w:id="171" w:name="OLE_LINK278"/>
            <w:bookmarkStart w:id="172" w:name="OLE_LINK182"/>
            <w:bookmarkStart w:id="173" w:name="OLE_LINK183"/>
            <w:bookmarkStart w:id="174" w:name="OLE_LINK225"/>
            <w:r w:rsidRPr="00BA07B6">
              <w:rPr>
                <w:b/>
                <w:sz w:val="20"/>
              </w:rPr>
              <w:lastRenderedPageBreak/>
              <w:t>Training Camp on “</w:t>
            </w:r>
            <w:bookmarkStart w:id="175" w:name="OLE_LINK114"/>
            <w:bookmarkStart w:id="176" w:name="OLE_LINK115"/>
            <w:r w:rsidRPr="00BA07B6">
              <w:rPr>
                <w:b/>
                <w:sz w:val="20"/>
              </w:rPr>
              <w:t>Punjab Golden Jubilee Rover Scouts Moot Bahawalpur</w:t>
            </w:r>
            <w:bookmarkEnd w:id="175"/>
            <w:bookmarkEnd w:id="176"/>
            <w:r w:rsidRPr="00BA07B6">
              <w:rPr>
                <w:b/>
                <w:sz w:val="20"/>
              </w:rPr>
              <w:t>”</w:t>
            </w:r>
          </w:p>
          <w:bookmarkEnd w:id="169"/>
          <w:bookmarkEnd w:id="170"/>
          <w:bookmarkEnd w:id="171"/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 xml:space="preserve">At </w:t>
            </w:r>
            <w:bookmarkStart w:id="177" w:name="OLE_LINK279"/>
            <w:bookmarkStart w:id="178" w:name="OLE_LINK280"/>
            <w:r w:rsidRPr="00BA07B6">
              <w:rPr>
                <w:sz w:val="20"/>
              </w:rPr>
              <w:t>Government S.E College, Bahawalpur, Pakistan</w:t>
            </w:r>
            <w:bookmarkEnd w:id="177"/>
            <w:bookmarkEnd w:id="178"/>
          </w:p>
          <w:p w:rsidR="00591C93" w:rsidRPr="00BA07B6" w:rsidRDefault="00591C93" w:rsidP="009119AF">
            <w:pPr>
              <w:rPr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79" w:name="OLE_LINK176"/>
            <w:bookmarkStart w:id="180" w:name="OLE_LINK177"/>
            <w:bookmarkStart w:id="181" w:name="OLE_LINK277"/>
            <w:r w:rsidRPr="00BA07B6">
              <w:rPr>
                <w:b/>
                <w:sz w:val="20"/>
              </w:rPr>
              <w:t>Punjab level Workshop on “NGO’s Convention &amp; Training Program”</w:t>
            </w:r>
          </w:p>
          <w:bookmarkEnd w:id="179"/>
          <w:bookmarkEnd w:id="180"/>
          <w:bookmarkEnd w:id="181"/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 xml:space="preserve">At Bahawalpur board auditorium organized by </w:t>
            </w:r>
            <w:bookmarkStart w:id="182" w:name="OLE_LINK281"/>
            <w:bookmarkStart w:id="183" w:name="OLE_LINK282"/>
            <w:r w:rsidRPr="00BA07B6">
              <w:rPr>
                <w:sz w:val="20"/>
              </w:rPr>
              <w:t>Punjab Social Services Board, Pakistan</w:t>
            </w:r>
          </w:p>
          <w:bookmarkEnd w:id="182"/>
          <w:bookmarkEnd w:id="183"/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84" w:name="OLE_LINK178"/>
            <w:bookmarkStart w:id="185" w:name="OLE_LINK179"/>
            <w:bookmarkStart w:id="186" w:name="OLE_LINK273"/>
            <w:bookmarkStart w:id="187" w:name="OLE_LINK274"/>
            <w:r w:rsidRPr="00BA07B6">
              <w:rPr>
                <w:b/>
                <w:sz w:val="20"/>
              </w:rPr>
              <w:t>Hands-on Training Workshop on “</w:t>
            </w:r>
            <w:bookmarkStart w:id="188" w:name="OLE_LINK116"/>
            <w:bookmarkStart w:id="189" w:name="OLE_LINK117"/>
            <w:r w:rsidRPr="00BA07B6">
              <w:rPr>
                <w:b/>
                <w:sz w:val="20"/>
              </w:rPr>
              <w:t>Publish Your Research in High Impact Factor Journals</w:t>
            </w:r>
            <w:bookmarkEnd w:id="184"/>
            <w:bookmarkEnd w:id="185"/>
            <w:bookmarkEnd w:id="188"/>
            <w:bookmarkEnd w:id="189"/>
            <w:r w:rsidRPr="00BA07B6">
              <w:rPr>
                <w:b/>
                <w:sz w:val="20"/>
              </w:rPr>
              <w:t xml:space="preserve">” </w:t>
            </w:r>
            <w:bookmarkEnd w:id="186"/>
            <w:bookmarkEnd w:id="187"/>
            <w:r w:rsidRPr="00BA07B6">
              <w:rPr>
                <w:sz w:val="20"/>
              </w:rPr>
              <w:t>Held at University of Gujrat, Sialkot Sub Campus, Sialkot, Pakistan</w:t>
            </w:r>
          </w:p>
          <w:p w:rsidR="007D02A1" w:rsidRPr="00BA07B6" w:rsidRDefault="007D02A1" w:rsidP="009119AF">
            <w:pPr>
              <w:rPr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90" w:name="OLE_LINK180"/>
            <w:bookmarkStart w:id="191" w:name="OLE_LINK181"/>
            <w:bookmarkStart w:id="192" w:name="OLE_LINK270"/>
            <w:bookmarkStart w:id="193" w:name="OLE_LINK135"/>
            <w:bookmarkStart w:id="194" w:name="OLE_LINK136"/>
            <w:r w:rsidRPr="00BA07B6">
              <w:rPr>
                <w:b/>
                <w:sz w:val="20"/>
              </w:rPr>
              <w:t>QEC Training Workshop on “Capacity Building Training Program for Faculty”</w:t>
            </w:r>
          </w:p>
          <w:bookmarkEnd w:id="190"/>
          <w:bookmarkEnd w:id="191"/>
          <w:bookmarkEnd w:id="192"/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>Held at University of Gujrat, Sialkot Sub Campus, Sialkot, Pakistan</w:t>
            </w:r>
          </w:p>
          <w:bookmarkEnd w:id="193"/>
          <w:bookmarkEnd w:id="194"/>
          <w:p w:rsidR="007D02A1" w:rsidRPr="00BA07B6" w:rsidRDefault="007D02A1" w:rsidP="009119AF">
            <w:pPr>
              <w:rPr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195" w:name="OLE_LINK190"/>
            <w:bookmarkStart w:id="196" w:name="OLE_LINK191"/>
            <w:bookmarkStart w:id="197" w:name="OLE_LINK267"/>
            <w:r w:rsidRPr="00BA07B6">
              <w:rPr>
                <w:b/>
                <w:sz w:val="20"/>
              </w:rPr>
              <w:t>IEEE COMSOC Summer School 2016</w:t>
            </w:r>
          </w:p>
          <w:bookmarkEnd w:id="195"/>
          <w:bookmarkEnd w:id="196"/>
          <w:bookmarkEnd w:id="197"/>
          <w:p w:rsidR="007D02A1" w:rsidRPr="00BA07B6" w:rsidRDefault="007D02A1" w:rsidP="009119AF">
            <w:pPr>
              <w:widowControl/>
              <w:autoSpaceDE w:val="0"/>
              <w:autoSpaceDN w:val="0"/>
              <w:adjustRightInd w:val="0"/>
              <w:rPr>
                <w:sz w:val="20"/>
              </w:rPr>
            </w:pPr>
            <w:r w:rsidRPr="00BA07B6">
              <w:rPr>
                <w:sz w:val="20"/>
              </w:rPr>
              <w:t>Held at 26</w:t>
            </w:r>
            <w:r w:rsidRPr="00BA07B6">
              <w:rPr>
                <w:sz w:val="20"/>
                <w:vertAlign w:val="superscript"/>
              </w:rPr>
              <w:t>th</w:t>
            </w:r>
            <w:r w:rsidRPr="00BA07B6">
              <w:rPr>
                <w:sz w:val="20"/>
              </w:rPr>
              <w:t xml:space="preserve"> – 29</w:t>
            </w:r>
            <w:r w:rsidRPr="00BA07B6">
              <w:rPr>
                <w:sz w:val="20"/>
                <w:vertAlign w:val="superscript"/>
              </w:rPr>
              <w:t>th</w:t>
            </w:r>
            <w:r w:rsidRPr="00BA07B6">
              <w:rPr>
                <w:sz w:val="20"/>
              </w:rPr>
              <w:t xml:space="preserve"> </w:t>
            </w:r>
            <w:r w:rsidRPr="00BA07B6">
              <w:rPr>
                <w:rFonts w:eastAsia="Calibri"/>
                <w:color w:val="000000"/>
                <w:kern w:val="0"/>
                <w:sz w:val="20"/>
                <w:lang w:eastAsia="en-US"/>
              </w:rPr>
              <w:t xml:space="preserve">July, 2016 in Punjab University Lahore and </w:t>
            </w:r>
            <w:bookmarkStart w:id="198" w:name="OLE_LINK268"/>
            <w:bookmarkStart w:id="199" w:name="OLE_LINK269"/>
            <w:r w:rsidRPr="00BA07B6">
              <w:rPr>
                <w:rFonts w:eastAsia="Calibri"/>
                <w:color w:val="000000"/>
                <w:kern w:val="0"/>
                <w:sz w:val="20"/>
                <w:lang w:eastAsia="en-US"/>
              </w:rPr>
              <w:t>University of Engineering and Technology, Lahore</w:t>
            </w:r>
            <w:bookmarkEnd w:id="198"/>
            <w:bookmarkEnd w:id="199"/>
            <w:r w:rsidRPr="00BA07B6">
              <w:rPr>
                <w:rFonts w:eastAsia="Calibri"/>
                <w:color w:val="000000"/>
                <w:kern w:val="0"/>
                <w:sz w:val="20"/>
                <w:lang w:eastAsia="en-US"/>
              </w:rPr>
              <w:t>,</w:t>
            </w:r>
            <w:r w:rsidRPr="00BA07B6">
              <w:rPr>
                <w:sz w:val="20"/>
              </w:rPr>
              <w:t xml:space="preserve"> Pakistan</w:t>
            </w:r>
          </w:p>
          <w:p w:rsidR="00F275F5" w:rsidRPr="00BA07B6" w:rsidRDefault="00F275F5" w:rsidP="009119AF">
            <w:pPr>
              <w:widowControl/>
              <w:autoSpaceDE w:val="0"/>
              <w:autoSpaceDN w:val="0"/>
              <w:adjustRightInd w:val="0"/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200" w:name="OLE_LINK192"/>
            <w:bookmarkStart w:id="201" w:name="OLE_LINK193"/>
            <w:bookmarkStart w:id="202" w:name="OLE_LINK263"/>
            <w:bookmarkStart w:id="203" w:name="OLE_LINK264"/>
            <w:r w:rsidRPr="00BA07B6">
              <w:rPr>
                <w:b/>
                <w:sz w:val="20"/>
              </w:rPr>
              <w:t>IEEE National Workshop on “Robotics and Industrial Automation</w:t>
            </w:r>
            <w:bookmarkEnd w:id="200"/>
            <w:bookmarkEnd w:id="201"/>
            <w:r w:rsidRPr="00BA07B6">
              <w:rPr>
                <w:b/>
                <w:sz w:val="20"/>
              </w:rPr>
              <w:t>”</w:t>
            </w:r>
          </w:p>
          <w:bookmarkEnd w:id="202"/>
          <w:bookmarkEnd w:id="203"/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>Held on 24</w:t>
            </w:r>
            <w:r w:rsidRPr="00BA07B6">
              <w:rPr>
                <w:sz w:val="20"/>
                <w:vertAlign w:val="superscript"/>
              </w:rPr>
              <w:t>th</w:t>
            </w:r>
            <w:r w:rsidRPr="00BA07B6">
              <w:rPr>
                <w:sz w:val="20"/>
              </w:rPr>
              <w:t xml:space="preserve"> August, 2016 at </w:t>
            </w:r>
            <w:bookmarkStart w:id="204" w:name="OLE_LINK265"/>
            <w:bookmarkStart w:id="205" w:name="OLE_LINK266"/>
            <w:r w:rsidRPr="00BA07B6">
              <w:rPr>
                <w:sz w:val="20"/>
              </w:rPr>
              <w:t>University of Management and Technology, Lahore, Pakistan</w:t>
            </w:r>
          </w:p>
          <w:bookmarkEnd w:id="204"/>
          <w:bookmarkEnd w:id="205"/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b/>
                <w:sz w:val="20"/>
              </w:rPr>
            </w:pPr>
            <w:bookmarkStart w:id="206" w:name="OLE_LINK118"/>
            <w:bookmarkStart w:id="207" w:name="OLE_LINK119"/>
            <w:bookmarkStart w:id="208" w:name="OLE_LINK194"/>
            <w:bookmarkStart w:id="209" w:name="OLE_LINK262"/>
            <w:r w:rsidRPr="00BA07B6">
              <w:rPr>
                <w:b/>
                <w:sz w:val="20"/>
              </w:rPr>
              <w:t>6</w:t>
            </w:r>
            <w:r w:rsidRPr="00BA07B6">
              <w:rPr>
                <w:b/>
                <w:sz w:val="20"/>
                <w:vertAlign w:val="superscript"/>
              </w:rPr>
              <w:t>th</w:t>
            </w:r>
            <w:r w:rsidRPr="00BA07B6">
              <w:rPr>
                <w:b/>
                <w:sz w:val="20"/>
              </w:rPr>
              <w:t xml:space="preserve"> International Conference on Innovative Computing Technology 2016</w:t>
            </w:r>
          </w:p>
          <w:bookmarkEnd w:id="206"/>
          <w:bookmarkEnd w:id="207"/>
          <w:bookmarkEnd w:id="208"/>
          <w:bookmarkEnd w:id="209"/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>Organized by: The Islamia University, Bahawalpur and Held at Islamabad Marriott Hotel, Islamabad, Pakistan on September 19-21, 2016</w:t>
            </w:r>
          </w:p>
          <w:p w:rsidR="007D02A1" w:rsidRPr="00BA07B6" w:rsidRDefault="007D02A1" w:rsidP="009119AF">
            <w:pPr>
              <w:rPr>
                <w:b/>
                <w:sz w:val="20"/>
              </w:rPr>
            </w:pPr>
          </w:p>
          <w:p w:rsidR="007D02A1" w:rsidRPr="00BA07B6" w:rsidRDefault="007D02A1" w:rsidP="009119AF">
            <w:pPr>
              <w:rPr>
                <w:sz w:val="20"/>
              </w:rPr>
            </w:pPr>
            <w:bookmarkStart w:id="210" w:name="OLE_LINK195"/>
            <w:bookmarkStart w:id="211" w:name="OLE_LINK196"/>
            <w:bookmarkStart w:id="212" w:name="OLE_LINK259"/>
            <w:r w:rsidRPr="00BA07B6">
              <w:rPr>
                <w:b/>
                <w:sz w:val="20"/>
              </w:rPr>
              <w:t xml:space="preserve">ACMTechXtreme’ 17 </w:t>
            </w:r>
            <w:bookmarkEnd w:id="210"/>
            <w:bookmarkEnd w:id="211"/>
            <w:bookmarkEnd w:id="212"/>
            <w:r w:rsidRPr="00BA07B6">
              <w:rPr>
                <w:sz w:val="20"/>
              </w:rPr>
              <w:t xml:space="preserve">Held at University of Gujrat, Sialkot Sub Campus, Sialkot, Pakistan </w:t>
            </w:r>
          </w:p>
          <w:p w:rsidR="007D02A1" w:rsidRPr="00BA07B6" w:rsidRDefault="007D02A1" w:rsidP="009119AF">
            <w:pPr>
              <w:rPr>
                <w:sz w:val="20"/>
              </w:rPr>
            </w:pPr>
            <w:r w:rsidRPr="00BA07B6">
              <w:rPr>
                <w:sz w:val="20"/>
              </w:rPr>
              <w:t>25-27 January, 2017</w:t>
            </w:r>
          </w:p>
          <w:p w:rsidR="007D02A1" w:rsidRPr="00BA07B6" w:rsidRDefault="007D02A1" w:rsidP="009119AF">
            <w:pPr>
              <w:rPr>
                <w:sz w:val="20"/>
              </w:rPr>
            </w:pPr>
          </w:p>
          <w:p w:rsidR="007D02A1" w:rsidRPr="00BA07B6" w:rsidRDefault="007D02A1" w:rsidP="0085305D">
            <w:pPr>
              <w:jc w:val="both"/>
              <w:rPr>
                <w:b/>
                <w:sz w:val="20"/>
              </w:rPr>
            </w:pPr>
            <w:bookmarkStart w:id="213" w:name="OLE_LINK197"/>
            <w:bookmarkStart w:id="214" w:name="OLE_LINK198"/>
            <w:bookmarkStart w:id="215" w:name="OLE_LINK252"/>
            <w:bookmarkStart w:id="216" w:name="OLE_LINK206"/>
            <w:bookmarkStart w:id="217" w:name="OLE_LINK207"/>
            <w:r w:rsidRPr="00BA07B6">
              <w:rPr>
                <w:b/>
                <w:sz w:val="20"/>
              </w:rPr>
              <w:t>QEC Training Workshop on “Capacity Building Training Program for Faculty”</w:t>
            </w:r>
          </w:p>
          <w:bookmarkEnd w:id="213"/>
          <w:bookmarkEnd w:id="214"/>
          <w:bookmarkEnd w:id="215"/>
          <w:p w:rsidR="007D02A1" w:rsidRPr="00BA07B6" w:rsidRDefault="007D02A1" w:rsidP="0085305D">
            <w:pPr>
              <w:jc w:val="both"/>
              <w:rPr>
                <w:sz w:val="20"/>
              </w:rPr>
            </w:pPr>
            <w:r w:rsidRPr="00BA07B6">
              <w:rPr>
                <w:sz w:val="20"/>
              </w:rPr>
              <w:t xml:space="preserve">Held at </w:t>
            </w:r>
            <w:bookmarkStart w:id="218" w:name="OLE_LINK253"/>
            <w:bookmarkStart w:id="219" w:name="OLE_LINK254"/>
            <w:r w:rsidRPr="00BA07B6">
              <w:rPr>
                <w:sz w:val="20"/>
              </w:rPr>
              <w:t>University of Gujrat, Sialkot Sub Campus, Sialkot, Pakistan</w:t>
            </w:r>
            <w:bookmarkEnd w:id="172"/>
            <w:bookmarkEnd w:id="173"/>
            <w:bookmarkEnd w:id="174"/>
            <w:bookmarkEnd w:id="216"/>
            <w:bookmarkEnd w:id="217"/>
            <w:bookmarkEnd w:id="218"/>
            <w:bookmarkEnd w:id="219"/>
          </w:p>
          <w:p w:rsidR="007D02A1" w:rsidRPr="00BA07B6" w:rsidRDefault="007D02A1" w:rsidP="0085305D">
            <w:pPr>
              <w:jc w:val="both"/>
              <w:rPr>
                <w:sz w:val="20"/>
              </w:rPr>
            </w:pPr>
          </w:p>
          <w:p w:rsidR="007D02A1" w:rsidRPr="00BA07B6" w:rsidRDefault="007D02A1" w:rsidP="0085305D">
            <w:pPr>
              <w:jc w:val="both"/>
              <w:rPr>
                <w:b/>
                <w:sz w:val="20"/>
              </w:rPr>
            </w:pPr>
            <w:bookmarkStart w:id="220" w:name="OLE_LINK255"/>
            <w:bookmarkStart w:id="221" w:name="OLE_LINK256"/>
            <w:r w:rsidRPr="00BA07B6">
              <w:rPr>
                <w:b/>
                <w:sz w:val="20"/>
              </w:rPr>
              <w:t>Second National Conference on Emerging Trends in Bioinformatics and Biosciences”</w:t>
            </w:r>
            <w:bookmarkEnd w:id="220"/>
            <w:bookmarkEnd w:id="221"/>
          </w:p>
          <w:p w:rsidR="007D02A1" w:rsidRPr="00BA07B6" w:rsidRDefault="007D02A1" w:rsidP="0085305D">
            <w:pPr>
              <w:jc w:val="both"/>
              <w:rPr>
                <w:sz w:val="20"/>
              </w:rPr>
            </w:pPr>
            <w:r w:rsidRPr="00BA07B6">
              <w:rPr>
                <w:sz w:val="20"/>
              </w:rPr>
              <w:t xml:space="preserve">Held at </w:t>
            </w:r>
            <w:bookmarkStart w:id="222" w:name="OLE_LINK257"/>
            <w:bookmarkStart w:id="223" w:name="OLE_LINK258"/>
            <w:r w:rsidRPr="00BA07B6">
              <w:rPr>
                <w:sz w:val="20"/>
              </w:rPr>
              <w:t>HAZARA UNIVERSITY MANSEHRA, KP, PAKISTAN</w:t>
            </w:r>
            <w:bookmarkEnd w:id="222"/>
            <w:bookmarkEnd w:id="223"/>
            <w:r w:rsidRPr="00BA07B6">
              <w:rPr>
                <w:sz w:val="20"/>
              </w:rPr>
              <w:t>. AUGUST 09–11 2018</w:t>
            </w:r>
          </w:p>
          <w:p w:rsidR="007D02A1" w:rsidRPr="00BA07B6" w:rsidRDefault="007D02A1" w:rsidP="0085305D">
            <w:pPr>
              <w:jc w:val="both"/>
              <w:rPr>
                <w:sz w:val="20"/>
              </w:rPr>
            </w:pPr>
          </w:p>
          <w:p w:rsidR="007D02A1" w:rsidRPr="00BA07B6" w:rsidRDefault="007D02A1" w:rsidP="0085305D">
            <w:pPr>
              <w:jc w:val="both"/>
              <w:rPr>
                <w:b/>
                <w:sz w:val="20"/>
              </w:rPr>
            </w:pPr>
            <w:r w:rsidRPr="00BA07B6">
              <w:rPr>
                <w:b/>
                <w:sz w:val="20"/>
              </w:rPr>
              <w:t xml:space="preserve">New </w:t>
            </w:r>
            <w:bookmarkStart w:id="224" w:name="OLE_LINK250"/>
            <w:bookmarkStart w:id="225" w:name="OLE_LINK251"/>
            <w:r w:rsidRPr="00BA07B6">
              <w:rPr>
                <w:b/>
                <w:sz w:val="20"/>
              </w:rPr>
              <w:t>Faculty Orientation and Training Program (FOTP) and Micro Teaching</w:t>
            </w:r>
            <w:bookmarkEnd w:id="224"/>
            <w:bookmarkEnd w:id="225"/>
          </w:p>
          <w:p w:rsidR="007D02A1" w:rsidRPr="00BA07B6" w:rsidRDefault="007D02A1" w:rsidP="0085305D">
            <w:pPr>
              <w:jc w:val="both"/>
              <w:rPr>
                <w:sz w:val="20"/>
              </w:rPr>
            </w:pPr>
            <w:r w:rsidRPr="00BA07B6">
              <w:rPr>
                <w:sz w:val="20"/>
              </w:rPr>
              <w:t>Held at Bahria University, Lahore Campus, Lahore, Pakistan, 03-07 Sep, 2018</w:t>
            </w:r>
          </w:p>
          <w:p w:rsidR="00F275F5" w:rsidRPr="00BA07B6" w:rsidRDefault="00F275F5" w:rsidP="0085305D">
            <w:pPr>
              <w:jc w:val="both"/>
              <w:rPr>
                <w:sz w:val="20"/>
              </w:rPr>
            </w:pPr>
          </w:p>
          <w:p w:rsidR="007D02A1" w:rsidRPr="00BA07B6" w:rsidRDefault="007D02A1" w:rsidP="0085305D">
            <w:pPr>
              <w:jc w:val="both"/>
              <w:rPr>
                <w:b/>
                <w:sz w:val="20"/>
              </w:rPr>
            </w:pPr>
            <w:bookmarkStart w:id="226" w:name="OLE_LINK246"/>
            <w:bookmarkStart w:id="227" w:name="OLE_LINK247"/>
            <w:r w:rsidRPr="00BA07B6">
              <w:rPr>
                <w:b/>
                <w:sz w:val="20"/>
              </w:rPr>
              <w:t>3 Days Training Workshop on “Strategic Time Management”</w:t>
            </w:r>
          </w:p>
          <w:bookmarkEnd w:id="226"/>
          <w:bookmarkEnd w:id="227"/>
          <w:p w:rsidR="007D02A1" w:rsidRPr="00BA07B6" w:rsidRDefault="007D02A1" w:rsidP="0085305D">
            <w:pPr>
              <w:jc w:val="both"/>
              <w:rPr>
                <w:sz w:val="20"/>
              </w:rPr>
            </w:pPr>
            <w:r w:rsidRPr="00BA07B6">
              <w:rPr>
                <w:sz w:val="20"/>
              </w:rPr>
              <w:t xml:space="preserve">Held at </w:t>
            </w:r>
            <w:bookmarkStart w:id="228" w:name="OLE_LINK248"/>
            <w:bookmarkStart w:id="229" w:name="OLE_LINK249"/>
            <w:r w:rsidRPr="00BA07B6">
              <w:rPr>
                <w:sz w:val="20"/>
              </w:rPr>
              <w:t>Bahria University, Lahore Campus, Lahore, Pakistan</w:t>
            </w:r>
            <w:bookmarkEnd w:id="228"/>
            <w:bookmarkEnd w:id="229"/>
            <w:r w:rsidRPr="00BA07B6">
              <w:rPr>
                <w:sz w:val="20"/>
              </w:rPr>
              <w:t>, 11-13 Sep, 2018</w:t>
            </w:r>
          </w:p>
          <w:p w:rsidR="007D02A1" w:rsidRPr="00BA07B6" w:rsidRDefault="007D02A1" w:rsidP="0085305D">
            <w:pPr>
              <w:jc w:val="both"/>
              <w:rPr>
                <w:sz w:val="20"/>
              </w:rPr>
            </w:pP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b/>
                <w:sz w:val="20"/>
              </w:rPr>
              <w:t>1st International Springer Conference Intelligent Technologies and Applications</w:t>
            </w:r>
            <w:r w:rsidRPr="008E07E5">
              <w:rPr>
                <w:sz w:val="20"/>
              </w:rPr>
              <w:t>. Sep, 2019, held at Islamia University, Bahawalpur, Pakistan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b/>
                <w:sz w:val="20"/>
              </w:rPr>
              <w:t>Training on Dressing for success by Mr.Hamid Saeed</w:t>
            </w:r>
            <w:r w:rsidRPr="008E07E5">
              <w:rPr>
                <w:sz w:val="20"/>
              </w:rPr>
              <w:t xml:space="preserve"> Held at Bahria University, Lahore Campus, Lahore, Pakistan, 22 Aug, 2019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sz w:val="20"/>
              </w:rPr>
              <w:t>2 Days Training on “</w:t>
            </w:r>
            <w:r w:rsidRPr="008E07E5">
              <w:rPr>
                <w:b/>
                <w:sz w:val="20"/>
              </w:rPr>
              <w:t>Faculty Development Program</w:t>
            </w:r>
            <w:r w:rsidRPr="008E07E5">
              <w:rPr>
                <w:sz w:val="20"/>
              </w:rPr>
              <w:t>” by cdre Naveed Ahmad, Brig Rehan Uddin, Dr Urooj Sadiq Held at Bahria University, Lahore Campus, Lahore, Pakistan, 01-02 Sep, 2019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sz w:val="20"/>
              </w:rPr>
              <w:t>5 Days Lectures for Faculty Development on “</w:t>
            </w:r>
            <w:r w:rsidRPr="008E07E5">
              <w:rPr>
                <w:b/>
                <w:sz w:val="20"/>
              </w:rPr>
              <w:t>Hazrat Muhammad PBUH Ideal Teacher</w:t>
            </w:r>
            <w:r w:rsidRPr="008E07E5">
              <w:rPr>
                <w:sz w:val="20"/>
              </w:rPr>
              <w:t xml:space="preserve">”, 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sz w:val="20"/>
              </w:rPr>
              <w:t>“</w:t>
            </w:r>
            <w:r w:rsidRPr="008E07E5">
              <w:rPr>
                <w:b/>
                <w:sz w:val="20"/>
              </w:rPr>
              <w:t>Everlasting Message Allama Iqbal</w:t>
            </w:r>
            <w:r w:rsidRPr="008E07E5">
              <w:rPr>
                <w:sz w:val="20"/>
              </w:rPr>
              <w:t xml:space="preserve">” </w:t>
            </w:r>
            <w:r>
              <w:rPr>
                <w:sz w:val="20"/>
              </w:rPr>
              <w:t xml:space="preserve"> </w:t>
            </w:r>
            <w:r w:rsidRPr="008E07E5">
              <w:rPr>
                <w:sz w:val="20"/>
              </w:rPr>
              <w:t>“</w:t>
            </w:r>
            <w:r w:rsidRPr="008E07E5">
              <w:rPr>
                <w:b/>
                <w:sz w:val="20"/>
              </w:rPr>
              <w:t>Who is Successful</w:t>
            </w:r>
            <w:r w:rsidRPr="008E07E5">
              <w:rPr>
                <w:sz w:val="20"/>
              </w:rPr>
              <w:t xml:space="preserve">” and </w:t>
            </w:r>
            <w:r>
              <w:rPr>
                <w:sz w:val="20"/>
              </w:rPr>
              <w:t xml:space="preserve"> </w:t>
            </w:r>
            <w:r w:rsidRPr="008E07E5">
              <w:rPr>
                <w:sz w:val="20"/>
              </w:rPr>
              <w:t>“</w:t>
            </w:r>
            <w:r w:rsidRPr="008E07E5">
              <w:rPr>
                <w:b/>
                <w:sz w:val="20"/>
              </w:rPr>
              <w:t>Pakistan University Teacher and their Obligations</w:t>
            </w:r>
            <w:r w:rsidRPr="008E07E5">
              <w:rPr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  <w:r w:rsidRPr="008E07E5">
              <w:rPr>
                <w:sz w:val="20"/>
              </w:rPr>
              <w:t>Held at Bahria University, Lahore Campus, Lahore, Pakistan, 29 Aug-01 Sep, 2019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</w:p>
          <w:p w:rsidR="008E07E5" w:rsidRPr="008E07E5" w:rsidRDefault="00935ED7" w:rsidP="0085305D">
            <w:pPr>
              <w:jc w:val="both"/>
              <w:rPr>
                <w:sz w:val="20"/>
              </w:rPr>
            </w:pPr>
            <w:r w:rsidRPr="00C51D92">
              <w:rPr>
                <w:b/>
                <w:sz w:val="20"/>
              </w:rPr>
              <w:lastRenderedPageBreak/>
              <w:t>Training on Leaders</w:t>
            </w:r>
            <w:r w:rsidR="008E07E5" w:rsidRPr="00C51D92">
              <w:rPr>
                <w:b/>
                <w:sz w:val="20"/>
              </w:rPr>
              <w:t>hip Development Program</w:t>
            </w:r>
            <w:r w:rsidR="008E07E5" w:rsidRPr="008E07E5">
              <w:rPr>
                <w:sz w:val="20"/>
              </w:rPr>
              <w:t xml:space="preserve"> by Director Khalid Mumtaz BUIC  Held at Bahria University, Lahore Campus, Lahore, Pakistan, 26-27 ,Aug, 28 Sep, 2019</w:t>
            </w: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</w:p>
          <w:p w:rsidR="008E07E5" w:rsidRPr="008E07E5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sz w:val="20"/>
              </w:rPr>
              <w:t>Workshop and Training on Research Methodologies by Dr Caven S.Mcloughlin USA</w:t>
            </w:r>
          </w:p>
          <w:p w:rsidR="008E53D4" w:rsidRDefault="008E07E5" w:rsidP="0085305D">
            <w:pPr>
              <w:jc w:val="both"/>
              <w:rPr>
                <w:sz w:val="20"/>
              </w:rPr>
            </w:pPr>
            <w:r w:rsidRPr="008E07E5">
              <w:rPr>
                <w:sz w:val="20"/>
              </w:rPr>
              <w:t>Held at Bahria University, Lahore Campus, Lahore, Pakistan, 16 and 19 Sep, 2019</w:t>
            </w:r>
          </w:p>
          <w:p w:rsidR="008E07E5" w:rsidRDefault="008E07E5" w:rsidP="0085305D">
            <w:pPr>
              <w:jc w:val="both"/>
              <w:rPr>
                <w:sz w:val="20"/>
              </w:rPr>
            </w:pPr>
          </w:p>
          <w:p w:rsidR="005B311E" w:rsidRDefault="005B311E" w:rsidP="0085305D">
            <w:pPr>
              <w:jc w:val="both"/>
              <w:rPr>
                <w:sz w:val="20"/>
              </w:rPr>
            </w:pPr>
            <w:r w:rsidRPr="00A30809">
              <w:rPr>
                <w:b/>
                <w:sz w:val="20"/>
              </w:rPr>
              <w:t>2</w:t>
            </w:r>
            <w:r w:rsidRPr="00A30809">
              <w:rPr>
                <w:b/>
                <w:sz w:val="20"/>
                <w:vertAlign w:val="superscript"/>
              </w:rPr>
              <w:t>nd</w:t>
            </w:r>
            <w:r w:rsidRPr="00A30809">
              <w:rPr>
                <w:b/>
                <w:sz w:val="20"/>
              </w:rPr>
              <w:t xml:space="preserve"> International Springer Conference Intelligent Technologies and Applications</w:t>
            </w:r>
            <w:r w:rsidRPr="00BA07B6">
              <w:rPr>
                <w:sz w:val="20"/>
              </w:rPr>
              <w:t xml:space="preserve">. </w:t>
            </w:r>
            <w:r>
              <w:rPr>
                <w:sz w:val="20"/>
              </w:rPr>
              <w:t>Oct,</w:t>
            </w:r>
            <w:r w:rsidRPr="00BA07B6">
              <w:rPr>
                <w:sz w:val="20"/>
              </w:rPr>
              <w:t xml:space="preserve"> 2019</w:t>
            </w:r>
            <w:r>
              <w:rPr>
                <w:sz w:val="20"/>
              </w:rPr>
              <w:t>, held at Islamia University, Bahawalpur, Pakistan</w:t>
            </w:r>
          </w:p>
          <w:p w:rsidR="005B311E" w:rsidRDefault="005B311E" w:rsidP="0085305D">
            <w:pPr>
              <w:jc w:val="both"/>
              <w:rPr>
                <w:sz w:val="20"/>
              </w:rPr>
            </w:pPr>
          </w:p>
          <w:p w:rsidR="004809E5" w:rsidRDefault="004809E5" w:rsidP="0085305D">
            <w:pPr>
              <w:jc w:val="both"/>
              <w:rPr>
                <w:sz w:val="20"/>
              </w:rPr>
            </w:pPr>
            <w:r w:rsidRPr="004809E5">
              <w:rPr>
                <w:b/>
                <w:sz w:val="20"/>
              </w:rPr>
              <w:t>IEEE Virtual Tech Talk: IEEE 802 Networking Standards – Connecting the World</w:t>
            </w:r>
            <w:r>
              <w:rPr>
                <w:sz w:val="20"/>
              </w:rPr>
              <w:t xml:space="preserve">  held online at</w:t>
            </w:r>
            <w:r w:rsidRPr="00A30809">
              <w:rPr>
                <w:sz w:val="20"/>
              </w:rPr>
              <w:t xml:space="preserve"> June 17, 2020</w:t>
            </w:r>
            <w:r>
              <w:rPr>
                <w:sz w:val="20"/>
              </w:rPr>
              <w:t xml:space="preserve"> </w:t>
            </w:r>
            <w:r w:rsidRPr="004809E5">
              <w:rPr>
                <w:sz w:val="20"/>
              </w:rPr>
              <w:t>sponsored by Huawei Technologies</w:t>
            </w:r>
            <w:r>
              <w:rPr>
                <w:sz w:val="20"/>
              </w:rPr>
              <w:t>.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41475" w:rsidRPr="00041475" w:rsidRDefault="00041475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041475">
              <w:rPr>
                <w:sz w:val="20"/>
              </w:rPr>
              <w:t>Online webinar “</w:t>
            </w:r>
            <w:r w:rsidRPr="00041475">
              <w:rPr>
                <w:b/>
                <w:sz w:val="20"/>
              </w:rPr>
              <w:t>Effectual Entrepreneurship</w:t>
            </w:r>
            <w:r w:rsidRPr="00041475">
              <w:rPr>
                <w:sz w:val="20"/>
              </w:rPr>
              <w:t>” held by UMT with collaboration of Asian Institute of Technology, Thailand on 15 June, 2020</w:t>
            </w:r>
          </w:p>
          <w:p w:rsidR="00041475" w:rsidRDefault="00041475" w:rsidP="0085305D">
            <w:pPr>
              <w:jc w:val="both"/>
              <w:rPr>
                <w:sz w:val="20"/>
              </w:rPr>
            </w:pPr>
          </w:p>
          <w:p w:rsidR="00041475" w:rsidRPr="00041475" w:rsidRDefault="00041475" w:rsidP="0085305D">
            <w:pPr>
              <w:jc w:val="both"/>
              <w:rPr>
                <w:sz w:val="20"/>
              </w:rPr>
            </w:pPr>
            <w:r w:rsidRPr="00041475">
              <w:rPr>
                <w:sz w:val="20"/>
              </w:rPr>
              <w:t>International Research conference of SLTC on the topic of “</w:t>
            </w:r>
            <w:r w:rsidRPr="00041475">
              <w:rPr>
                <w:b/>
                <w:sz w:val="20"/>
              </w:rPr>
              <w:t>Innovative Education</w:t>
            </w:r>
            <w:r w:rsidRPr="00041475">
              <w:rPr>
                <w:sz w:val="20"/>
              </w:rPr>
              <w:t xml:space="preserve">” held by Faculty of Business studies, Sri Lanka Technological Campus on17th June, 2020. </w:t>
            </w:r>
          </w:p>
          <w:p w:rsidR="00041475" w:rsidRDefault="00041475" w:rsidP="0085305D">
            <w:pPr>
              <w:jc w:val="both"/>
              <w:rPr>
                <w:sz w:val="20"/>
              </w:rPr>
            </w:pPr>
          </w:p>
          <w:p w:rsidR="004809E5" w:rsidRDefault="004809E5" w:rsidP="0085305D">
            <w:pPr>
              <w:jc w:val="both"/>
              <w:rPr>
                <w:sz w:val="20"/>
              </w:rPr>
            </w:pPr>
            <w:r w:rsidRPr="00A30809">
              <w:rPr>
                <w:sz w:val="20"/>
              </w:rPr>
              <w:t>Online Webinar "</w:t>
            </w:r>
            <w:r w:rsidRPr="00A30809">
              <w:rPr>
                <w:b/>
                <w:sz w:val="20"/>
              </w:rPr>
              <w:t>DevOps for Machine Learning and other Half-Truths: Processes and Tools for the ML Lifecycle</w:t>
            </w:r>
            <w:r>
              <w:rPr>
                <w:sz w:val="20"/>
              </w:rPr>
              <w:t>" held by SEMLA 2020 on Jun 17</w:t>
            </w:r>
            <w:r w:rsidRPr="00A30809">
              <w:rPr>
                <w:sz w:val="20"/>
              </w:rPr>
              <w:t>, 2020</w:t>
            </w:r>
            <w:r>
              <w:rPr>
                <w:sz w:val="20"/>
              </w:rPr>
              <w:t xml:space="preserve"> </w:t>
            </w:r>
            <w:r w:rsidRPr="00A30809">
              <w:rPr>
                <w:sz w:val="20"/>
              </w:rPr>
              <w:t>Montreal</w:t>
            </w:r>
            <w:r>
              <w:rPr>
                <w:sz w:val="20"/>
              </w:rPr>
              <w:t xml:space="preserve"> 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</w:p>
          <w:p w:rsidR="00A30809" w:rsidRDefault="00A30809" w:rsidP="0085305D">
            <w:pPr>
              <w:jc w:val="both"/>
              <w:rPr>
                <w:sz w:val="20"/>
              </w:rPr>
            </w:pPr>
            <w:r w:rsidRPr="00A30809">
              <w:rPr>
                <w:sz w:val="20"/>
              </w:rPr>
              <w:t>Online Webinar "</w:t>
            </w:r>
            <w:r w:rsidRPr="00A30809">
              <w:rPr>
                <w:b/>
                <w:sz w:val="20"/>
              </w:rPr>
              <w:t>Engineering AI-Enabled Systems with Interdisciplinary Teams</w:t>
            </w:r>
            <w:r w:rsidRPr="00A30809">
              <w:rPr>
                <w:sz w:val="20"/>
              </w:rPr>
              <w:t>" held by SEMLA 2020 on Jun 18, 2020</w:t>
            </w:r>
            <w:r>
              <w:rPr>
                <w:sz w:val="20"/>
              </w:rPr>
              <w:t xml:space="preserve"> </w:t>
            </w:r>
            <w:r w:rsidRPr="00A30809">
              <w:rPr>
                <w:sz w:val="20"/>
              </w:rPr>
              <w:t>Montreal</w:t>
            </w:r>
          </w:p>
          <w:p w:rsidR="00A30809" w:rsidRDefault="00A30809" w:rsidP="0085305D">
            <w:pPr>
              <w:jc w:val="both"/>
              <w:rPr>
                <w:sz w:val="20"/>
              </w:rPr>
            </w:pPr>
          </w:p>
          <w:p w:rsidR="004809E5" w:rsidRDefault="004809E5" w:rsidP="0085305D">
            <w:pPr>
              <w:jc w:val="both"/>
              <w:rPr>
                <w:sz w:val="20"/>
              </w:rPr>
            </w:pPr>
            <w:r w:rsidRPr="00A30809">
              <w:rPr>
                <w:sz w:val="20"/>
              </w:rPr>
              <w:t xml:space="preserve">Online Webinar </w:t>
            </w:r>
            <w:r w:rsidRPr="004809E5">
              <w:rPr>
                <w:b/>
                <w:sz w:val="20"/>
              </w:rPr>
              <w:t>"Methodological Blind Spots in Machine Learning Fairness: Lessons from the Philosophy of Science and Computer Science"</w:t>
            </w:r>
            <w:r w:rsidRPr="00A30809">
              <w:rPr>
                <w:sz w:val="20"/>
              </w:rPr>
              <w:t xml:space="preserve"> held by SEMLA 2020 on Jun </w:t>
            </w:r>
            <w:r>
              <w:rPr>
                <w:sz w:val="20"/>
              </w:rPr>
              <w:t>22</w:t>
            </w:r>
            <w:r w:rsidRPr="00A30809">
              <w:rPr>
                <w:sz w:val="20"/>
              </w:rPr>
              <w:t>, 2020</w:t>
            </w:r>
            <w:r>
              <w:rPr>
                <w:sz w:val="20"/>
              </w:rPr>
              <w:t xml:space="preserve"> </w:t>
            </w:r>
            <w:r w:rsidRPr="00A30809">
              <w:rPr>
                <w:sz w:val="20"/>
              </w:rPr>
              <w:t>Montreal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  <w:r w:rsidRPr="00A30809">
              <w:rPr>
                <w:sz w:val="20"/>
              </w:rPr>
              <w:t xml:space="preserve">Online Webinar </w:t>
            </w:r>
            <w:r w:rsidRPr="004809E5">
              <w:rPr>
                <w:b/>
                <w:sz w:val="20"/>
              </w:rPr>
              <w:t>"Software Methodology and Lifecycle In AI"</w:t>
            </w:r>
            <w:r w:rsidRPr="00A30809">
              <w:rPr>
                <w:sz w:val="20"/>
              </w:rPr>
              <w:t xml:space="preserve"> held by SEMLA 2020 on Jun </w:t>
            </w:r>
            <w:r>
              <w:rPr>
                <w:sz w:val="20"/>
              </w:rPr>
              <w:t>23</w:t>
            </w:r>
            <w:r w:rsidRPr="00A30809">
              <w:rPr>
                <w:sz w:val="20"/>
              </w:rPr>
              <w:t>, 2020</w:t>
            </w:r>
            <w:r>
              <w:rPr>
                <w:sz w:val="20"/>
              </w:rPr>
              <w:t xml:space="preserve"> </w:t>
            </w:r>
            <w:r w:rsidRPr="00A30809">
              <w:rPr>
                <w:sz w:val="20"/>
              </w:rPr>
              <w:t>Montreal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809E5" w:rsidRDefault="004809E5" w:rsidP="0085305D">
            <w:pPr>
              <w:jc w:val="both"/>
              <w:rPr>
                <w:sz w:val="20"/>
              </w:rPr>
            </w:pPr>
            <w:r w:rsidRPr="00A30809">
              <w:rPr>
                <w:sz w:val="20"/>
              </w:rPr>
              <w:t xml:space="preserve">Online Webinar </w:t>
            </w:r>
            <w:r w:rsidRPr="004809E5">
              <w:rPr>
                <w:sz w:val="20"/>
              </w:rPr>
              <w:t>"</w:t>
            </w:r>
            <w:r w:rsidRPr="004809E5">
              <w:rPr>
                <w:b/>
                <w:sz w:val="20"/>
              </w:rPr>
              <w:t>A Hidden, Bot-only Platform to Learn About Trolls and Scammers (tentative)"</w:t>
            </w:r>
            <w:r>
              <w:rPr>
                <w:sz w:val="20"/>
              </w:rPr>
              <w:t xml:space="preserve"> held by SEMLA 2020 on Jun 30</w:t>
            </w:r>
            <w:r w:rsidRPr="00A30809">
              <w:rPr>
                <w:sz w:val="20"/>
              </w:rPr>
              <w:t>, 2020</w:t>
            </w:r>
            <w:r>
              <w:rPr>
                <w:sz w:val="20"/>
              </w:rPr>
              <w:t xml:space="preserve"> </w:t>
            </w:r>
            <w:r w:rsidRPr="00A30809">
              <w:rPr>
                <w:sz w:val="20"/>
              </w:rPr>
              <w:t>Montreal</w:t>
            </w:r>
            <w:r>
              <w:rPr>
                <w:sz w:val="20"/>
              </w:rPr>
              <w:t xml:space="preserve"> </w:t>
            </w:r>
          </w:p>
          <w:p w:rsidR="001A0341" w:rsidRDefault="001A0341" w:rsidP="0085305D">
            <w:pPr>
              <w:jc w:val="both"/>
              <w:rPr>
                <w:sz w:val="20"/>
              </w:rPr>
            </w:pPr>
          </w:p>
          <w:p w:rsidR="001A0341" w:rsidRDefault="001A0341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8E07E5">
              <w:rPr>
                <w:sz w:val="20"/>
              </w:rPr>
              <w:t>Online Webinar “</w:t>
            </w:r>
            <w:r w:rsidRPr="008E07E5">
              <w:rPr>
                <w:b/>
                <w:sz w:val="20"/>
              </w:rPr>
              <w:t>True Lies: Misinformation, Censorship and the open Internet</w:t>
            </w:r>
            <w:r w:rsidRPr="008E07E5">
              <w:rPr>
                <w:sz w:val="20"/>
              </w:rPr>
              <w:t xml:space="preserve">” Organized by Internet Society on 30 June, 2020. </w:t>
            </w:r>
          </w:p>
          <w:p w:rsidR="0050605F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Hitchhiker’s Guide to VMware Cloud – Unpacking VMware Cloud on AWS</w:t>
            </w:r>
            <w:r w:rsidRPr="00C5081E">
              <w:rPr>
                <w:sz w:val="20"/>
              </w:rPr>
              <w:t xml:space="preserve">" organized by VMware Cloud Foundation held on 07 July 2020. </w:t>
            </w:r>
          </w:p>
          <w:p w:rsidR="0050605F" w:rsidRPr="00C5081E" w:rsidRDefault="0050605F" w:rsidP="0050605F">
            <w:pPr>
              <w:widowControl/>
              <w:spacing w:after="160"/>
              <w:contextualSpacing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How VMware IT Supports a Distributed Workforce with Workspace ONE Webinar</w:t>
            </w:r>
            <w:r w:rsidRPr="00C5081E">
              <w:rPr>
                <w:sz w:val="20"/>
              </w:rPr>
              <w:t xml:space="preserve">" organized by VMware Cloud Foundation held on 11 July 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"</w:t>
            </w:r>
            <w:r w:rsidRPr="00C5081E">
              <w:rPr>
                <w:b/>
                <w:sz w:val="20"/>
              </w:rPr>
              <w:t>Productivity Improvement Through 5S and 5T</w:t>
            </w:r>
            <w:r w:rsidRPr="00C5081E">
              <w:rPr>
                <w:sz w:val="20"/>
              </w:rPr>
              <w:t>" organized by SMEDA Pakistan held on 14 July, 2020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Two days training </w:t>
            </w:r>
            <w:r w:rsidRPr="00C5081E">
              <w:rPr>
                <w:b/>
                <w:sz w:val="20"/>
              </w:rPr>
              <w:t>"Free Training on Data Science- TechTrunk"</w:t>
            </w:r>
            <w:r w:rsidRPr="00C5081E">
              <w:rPr>
                <w:sz w:val="20"/>
              </w:rPr>
              <w:t xml:space="preserve"> held on Jul 16 &amp; 17, 2020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From Zero to Hero – Making the Hybrid Cloud Work for You with VMware Cloud Foundation</w:t>
            </w:r>
            <w:r w:rsidRPr="00C5081E">
              <w:rPr>
                <w:sz w:val="20"/>
              </w:rPr>
              <w:t xml:space="preserve">" organized by VMware Cloud Foundation held on 21 July 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</w:t>
            </w:r>
            <w:r w:rsidRPr="00C5081E">
              <w:rPr>
                <w:b/>
                <w:sz w:val="20"/>
              </w:rPr>
              <w:t>“The Holy Grail of Multi-Clouds: Delivering a New Cloud Infrastructure Stack for Modern Applications”</w:t>
            </w:r>
            <w:r w:rsidRPr="00C5081E">
              <w:rPr>
                <w:sz w:val="20"/>
              </w:rPr>
              <w:t xml:space="preserve"> organized by VMware Cloud Foundation held on 21 July 2020.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Cs w:val="24"/>
              </w:rPr>
            </w:pPr>
            <w:r w:rsidRPr="00C5081E">
              <w:rPr>
                <w:sz w:val="20"/>
              </w:rPr>
              <w:t>Online webinar “</w:t>
            </w:r>
            <w:r w:rsidRPr="00C5081E">
              <w:rPr>
                <w:b/>
                <w:sz w:val="20"/>
              </w:rPr>
              <w:t>Deep Learning for 3D Computer Vision</w:t>
            </w:r>
            <w:r w:rsidRPr="00C5081E">
              <w:rPr>
                <w:sz w:val="20"/>
              </w:rPr>
              <w:t>” held by National Incubation Center Pakistan with the collaboration of Queen's University, Kingston, Canada</w:t>
            </w:r>
            <w:r w:rsidRPr="00C5081E">
              <w:rPr>
                <w:color w:val="1D2228"/>
                <w:sz w:val="27"/>
                <w:szCs w:val="27"/>
                <w:shd w:val="clear" w:color="auto" w:fill="FFFFFF"/>
              </w:rPr>
              <w:t xml:space="preserve"> </w:t>
            </w:r>
            <w:r w:rsidRPr="00C5081E">
              <w:rPr>
                <w:sz w:val="20"/>
              </w:rPr>
              <w:t>on 25 July,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IEEE Virtual Events </w:t>
            </w:r>
            <w:r w:rsidRPr="00C5081E">
              <w:rPr>
                <w:b/>
                <w:sz w:val="20"/>
              </w:rPr>
              <w:t>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Ditching the Traditional College Lecture in Remote Instruction"</w:t>
            </w:r>
            <w:r w:rsidRPr="00C5081E">
              <w:rPr>
                <w:sz w:val="20"/>
              </w:rPr>
              <w:t xml:space="preserve"> Organized by IEEE society held on July 27,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IEEE Virtual Events </w:t>
            </w:r>
            <w:r w:rsidRPr="00C5081E">
              <w:rPr>
                <w:b/>
                <w:sz w:val="20"/>
              </w:rPr>
              <w:t>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Making Labs Effective with Remote Learning"</w:t>
            </w:r>
            <w:r w:rsidRPr="00C5081E">
              <w:rPr>
                <w:sz w:val="20"/>
              </w:rPr>
              <w:t xml:space="preserve"> Organized by IEEE society held on July 28,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lastRenderedPageBreak/>
              <w:t xml:space="preserve">IEEE Virtual Events </w:t>
            </w:r>
            <w:r w:rsidRPr="00C5081E">
              <w:rPr>
                <w:b/>
                <w:sz w:val="20"/>
              </w:rPr>
              <w:t>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Managing Remote Student Teams"</w:t>
            </w:r>
            <w:r w:rsidRPr="00C5081E">
              <w:rPr>
                <w:sz w:val="20"/>
              </w:rPr>
              <w:t xml:space="preserve"> Organized by IEEE society held on July 29,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IEEE Virtual Events </w:t>
            </w:r>
            <w:r w:rsidRPr="00C5081E">
              <w:rPr>
                <w:b/>
                <w:sz w:val="20"/>
              </w:rPr>
              <w:t>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Student Assessments for Remote Delivery."</w:t>
            </w:r>
            <w:r w:rsidRPr="00C5081E">
              <w:rPr>
                <w:sz w:val="20"/>
              </w:rPr>
              <w:t xml:space="preserve"> Organized by IEEE society held on July 30,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IEEE Virtual Events </w:t>
            </w:r>
            <w:r w:rsidRPr="00C5081E">
              <w:rPr>
                <w:b/>
                <w:sz w:val="20"/>
              </w:rPr>
              <w:t>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Student and Data Privacy when Offering Remote Instruction."</w:t>
            </w:r>
            <w:r w:rsidRPr="00C5081E">
              <w:rPr>
                <w:sz w:val="20"/>
              </w:rPr>
              <w:t xml:space="preserve"> Organized by IEEE society held on July 31, 2020</w:t>
            </w: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IEEE Virtual Events </w:t>
            </w:r>
            <w:r w:rsidRPr="00C5081E">
              <w:rPr>
                <w:b/>
                <w:sz w:val="20"/>
              </w:rPr>
              <w:t>"Coffee Break: Self-Assessing Your Remote Teaching Methods"</w:t>
            </w:r>
            <w:r w:rsidRPr="00C5081E">
              <w:rPr>
                <w:sz w:val="20"/>
              </w:rPr>
              <w:t xml:space="preserve"> Organized by IEEE society held on July 31, 2020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Fighting AI-powered Cyberattacks with AI enabled Cyber Defense</w:t>
            </w:r>
            <w:r w:rsidRPr="00C5081E">
              <w:rPr>
                <w:sz w:val="20"/>
              </w:rPr>
              <w:t xml:space="preserve">" organized by Sangfor Technologies held on Aug 18, 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HUAWEI Global Intelligent Education Summit</w:t>
            </w:r>
            <w:r w:rsidRPr="00C5081E">
              <w:rPr>
                <w:sz w:val="20"/>
              </w:rPr>
              <w:t xml:space="preserve">" organized by HUAWEI held on Aug-27-2020.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Canadian Certification for Teachers Hows and Why to Apply</w:t>
            </w:r>
            <w:r w:rsidRPr="00C5081E">
              <w:rPr>
                <w:sz w:val="20"/>
              </w:rPr>
              <w:t xml:space="preserve">" organized by Institute of Peace and Diplomatic Studies, Pakistan held on Aug-26-2020.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IoT Security Foundation Webinar</w:t>
            </w:r>
            <w:r w:rsidRPr="00C5081E">
              <w:rPr>
                <w:sz w:val="20"/>
              </w:rPr>
              <w:t xml:space="preserve">" organized by IoT Security foundation held on Aug-25-2020. 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NBDP - SMEDA Online Training Program on "Import Export Documentation and Procedure</w:t>
            </w:r>
            <w:r w:rsidRPr="00C5081E">
              <w:rPr>
                <w:sz w:val="20"/>
              </w:rPr>
              <w:t>" organized by SMEDA held on Aug 20, 2020</w:t>
            </w: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 xml:space="preserve">Next Generation Firewall Buyers Guide: 5 Selection Criteria to Purchase Your Next NGFW </w:t>
            </w:r>
            <w:r w:rsidRPr="00C5081E">
              <w:rPr>
                <w:sz w:val="20"/>
              </w:rPr>
              <w:t xml:space="preserve">" organized by Sangfor Technologies held on Aug 25, 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A Journey Towards Mobile Convergence with VMware and Samsung</w:t>
            </w:r>
            <w:r w:rsidR="00162B64" w:rsidRPr="00C5081E">
              <w:rPr>
                <w:sz w:val="20"/>
              </w:rPr>
              <w:t>" organized by VMware</w:t>
            </w:r>
            <w:r w:rsidRPr="00C5081E">
              <w:rPr>
                <w:sz w:val="20"/>
              </w:rPr>
              <w:t xml:space="preserve"> held on Aug-13-2020.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Maintaining Cyber Security</w:t>
            </w:r>
            <w:r w:rsidRPr="00C5081E">
              <w:rPr>
                <w:sz w:val="20"/>
              </w:rPr>
              <w:t xml:space="preserve">" organized by SMEDA held on Aug-26-2020.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Freelancing through Fiverr</w:t>
            </w:r>
            <w:r w:rsidRPr="00C5081E">
              <w:rPr>
                <w:sz w:val="20"/>
              </w:rPr>
              <w:t xml:space="preserve">" organized by SMEDA held on Aug-19-2020.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Industrial Safety and Emergency Preparedness</w:t>
            </w:r>
            <w:r w:rsidRPr="00C5081E">
              <w:rPr>
                <w:sz w:val="20"/>
              </w:rPr>
              <w:t xml:space="preserve">" organized by SMEDA held on Aug-26-2020. </w:t>
            </w:r>
          </w:p>
          <w:p w:rsidR="00162B64" w:rsidRPr="00C5081E" w:rsidRDefault="00162B64" w:rsidP="00162B64">
            <w:pPr>
              <w:widowControl/>
              <w:spacing w:after="160"/>
              <w:contextualSpacing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Production Planning and Control for Auto Sector</w:t>
            </w:r>
            <w:r w:rsidRPr="00C5081E">
              <w:rPr>
                <w:sz w:val="20"/>
              </w:rPr>
              <w:t xml:space="preserve">" organized by SMEDA held on Aug-20-2020.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rPr>
                <w:b/>
                <w:sz w:val="20"/>
              </w:rPr>
              <w:t>Role of Artificial Intelligence in Environment Monitoring</w:t>
            </w:r>
            <w:r w:rsidRPr="00C5081E">
              <w:rPr>
                <w:sz w:val="20"/>
              </w:rPr>
              <w:t xml:space="preserve">" organized by Prof. Dr. Faisal Shafait, NUST, Pakistan held on Aug-24-2020.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IEEE Virtual Tech Talk: IEEE 802 Networking Standards – 2020 Ethernet Bandwidth Assessment</w:t>
            </w:r>
            <w:r w:rsidRPr="00C5081E">
              <w:rPr>
                <w:sz w:val="20"/>
              </w:rPr>
              <w:t xml:space="preserve">" organized by IEEE held on Aug-05-2020.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IEEE Virtual Tech Talk: Privacy's Increasing Role in Technology - A View from the IAPP</w:t>
            </w:r>
            <w:r w:rsidRPr="00C5081E">
              <w:rPr>
                <w:sz w:val="20"/>
              </w:rPr>
              <w:t xml:space="preserve">" organized by IEEE held on Aug-12-2020. </w:t>
            </w:r>
          </w:p>
          <w:p w:rsidR="00162B64" w:rsidRPr="00C5081E" w:rsidRDefault="00162B6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>The Customer Speaks: Learn How Sangfor HCI &amp; VDI Enable Better Healthcare Solutions</w:t>
            </w:r>
            <w:r w:rsidRPr="00C5081E">
              <w:rPr>
                <w:sz w:val="20"/>
              </w:rPr>
              <w:t xml:space="preserve">" organized by Sangfor Technologies held on Aug-27-2020. </w:t>
            </w:r>
          </w:p>
          <w:p w:rsidR="007C7AA4" w:rsidRDefault="007C7AA4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</w:p>
          <w:p w:rsidR="0050605F" w:rsidRPr="00C5081E" w:rsidRDefault="0050605F" w:rsidP="0085305D">
            <w:pPr>
              <w:widowControl/>
              <w:spacing w:after="16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"</w:t>
            </w:r>
            <w:r w:rsidRPr="00C5081E">
              <w:t xml:space="preserve"> </w:t>
            </w:r>
            <w:r w:rsidRPr="00C5081E">
              <w:rPr>
                <w:b/>
                <w:sz w:val="20"/>
              </w:rPr>
              <w:t xml:space="preserve">Masterclass: What is Artificial Intelligence? </w:t>
            </w:r>
            <w:r w:rsidRPr="00C5081E">
              <w:rPr>
                <w:sz w:val="20"/>
              </w:rPr>
              <w:t xml:space="preserve">" organized by Macquarie University, Australia held on Aug-28-2020. </w:t>
            </w: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bookmarkStart w:id="230" w:name="OLE_LINK66"/>
            <w:bookmarkStart w:id="231" w:name="OLE_LINK92"/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Building trust in and through the peer review process”</w:t>
            </w:r>
            <w:r w:rsidRPr="00C5081E">
              <w:rPr>
                <w:sz w:val="20"/>
              </w:rPr>
              <w:t xml:space="preserve"> held on September 25th 2020 organized by Cactus Communications</w:t>
            </w: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Dry run: Building trust in and through the peer review process”</w:t>
            </w:r>
            <w:r w:rsidRPr="00C5081E">
              <w:rPr>
                <w:sz w:val="20"/>
              </w:rPr>
              <w:t xml:space="preserve"> held on September 24th 2020 organized by Cactus Communications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My peer review story – A live discussion among researchers and reviewers”</w:t>
            </w:r>
            <w:r w:rsidRPr="00C5081E">
              <w:rPr>
                <w:sz w:val="20"/>
              </w:rPr>
              <w:t xml:space="preserve"> held on September 25th 2020 organized by Cactus Communications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 “</w:t>
            </w:r>
            <w:r w:rsidRPr="00C5081E">
              <w:rPr>
                <w:b/>
                <w:sz w:val="20"/>
              </w:rPr>
              <w:t>Trust and excellence in peer review: How to become an effective peer reviewer”</w:t>
            </w:r>
            <w:r w:rsidRPr="00C5081E">
              <w:rPr>
                <w:sz w:val="20"/>
              </w:rPr>
              <w:t xml:space="preserve"> held on September 24th 2020 organized by Cactus Communications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Summit on “</w:t>
            </w:r>
            <w:r w:rsidRPr="00C5081E">
              <w:rPr>
                <w:b/>
                <w:sz w:val="20"/>
              </w:rPr>
              <w:t>AWS Summit Online ASEAN re:Cap 2020”</w:t>
            </w:r>
            <w:r w:rsidRPr="00C5081E">
              <w:rPr>
                <w:sz w:val="20"/>
              </w:rPr>
              <w:t xml:space="preserve">  Held on September 29th 2020 organized by Amazon Web Services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"How to Effectively Detect &amp; Prevent Insider Threats"</w:t>
            </w:r>
            <w:r w:rsidRPr="00C5081E">
              <w:rPr>
                <w:sz w:val="20"/>
              </w:rPr>
              <w:t xml:space="preserve"> Organized by SANGFOR TECHNOLOGIES on September 2,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The Economic Times and upGrad are organizing a learning (virtual) summit”</w:t>
            </w:r>
            <w:r w:rsidRPr="00C5081E">
              <w:rPr>
                <w:sz w:val="20"/>
              </w:rPr>
              <w:t xml:space="preserve"> organized by Economic Times on September 22,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Container: The Future of Application Development”</w:t>
            </w:r>
            <w:r w:rsidRPr="00C5081E">
              <w:rPr>
                <w:sz w:val="20"/>
              </w:rPr>
              <w:t xml:space="preserve"> Organized by SANGFOR TECHNOLOGIES on September 24,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IEEE Panel discussion on </w:t>
            </w:r>
            <w:r w:rsidRPr="00C5081E">
              <w:rPr>
                <w:b/>
                <w:sz w:val="20"/>
              </w:rPr>
              <w:t>"Engineering for the Future: IEEE Panel Discussion"</w:t>
            </w:r>
            <w:r w:rsidRPr="00C5081E">
              <w:rPr>
                <w:sz w:val="20"/>
              </w:rPr>
              <w:t xml:space="preserve"> Topic: </w:t>
            </w:r>
            <w:r w:rsidRPr="00C5081E">
              <w:rPr>
                <w:b/>
                <w:sz w:val="20"/>
              </w:rPr>
              <w:t xml:space="preserve">Engineering for the Future: from Undergraduate Study to Professional Development </w:t>
            </w:r>
            <w:r w:rsidRPr="00C5081E">
              <w:rPr>
                <w:sz w:val="20"/>
              </w:rPr>
              <w:t>Organized by IEEE held on September 21-23,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>Online Webinar on “</w:t>
            </w:r>
            <w:r w:rsidRPr="00C5081E">
              <w:rPr>
                <w:b/>
                <w:sz w:val="20"/>
              </w:rPr>
              <w:t>Entrepreneurial opportunities in Pakistan”</w:t>
            </w:r>
            <w:r w:rsidRPr="00C5081E">
              <w:rPr>
                <w:sz w:val="20"/>
              </w:rPr>
              <w:t xml:space="preserve"> Organized by Lincoln Corners Sindh on September 14, 2020</w:t>
            </w:r>
          </w:p>
          <w:p w:rsidR="00CD75E9" w:rsidRDefault="00CD75E9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virtual Summit </w:t>
            </w:r>
            <w:r w:rsidRPr="00C5081E">
              <w:rPr>
                <w:b/>
                <w:sz w:val="20"/>
              </w:rPr>
              <w:t>“ETtech Virtual Summit: Accelerating Innovation &amp; Design of Consumer Appliances"</w:t>
            </w:r>
            <w:r w:rsidRPr="00C5081E">
              <w:rPr>
                <w:sz w:val="20"/>
              </w:rPr>
              <w:t xml:space="preserve"> organized by Economic Times on Sep 25, 2020.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“Health Innovation By All, For All</w:t>
            </w:r>
            <w:r w:rsidRPr="00C5081E">
              <w:rPr>
                <w:sz w:val="20"/>
              </w:rPr>
              <w:t>” organized by National Incubation Center Pakistan on Sep 18,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b/>
                <w:sz w:val="20"/>
              </w:rPr>
              <w:t>Live Panel Discussion: Unlocking the Black Box of AI</w:t>
            </w:r>
            <w:r w:rsidRPr="00C5081E">
              <w:rPr>
                <w:sz w:val="20"/>
              </w:rPr>
              <w:t xml:space="preserve"> Organized by ETCIO on Sep 8,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“Consumer IoT Security Guidance</w:t>
            </w:r>
            <w:r w:rsidRPr="00C5081E">
              <w:rPr>
                <w:sz w:val="20"/>
              </w:rPr>
              <w:t xml:space="preserve">”  organized by IoT Security Foundation 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 xml:space="preserve">"Online Congress: Bulk Fill – Past, Present &amp; Future" </w:t>
            </w:r>
            <w:r w:rsidRPr="00C5081E">
              <w:rPr>
                <w:sz w:val="20"/>
              </w:rPr>
              <w:t>organized by Fabian Langenbach on Sep 16,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event: </w:t>
            </w:r>
            <w:r w:rsidRPr="00C5081E">
              <w:rPr>
                <w:b/>
                <w:sz w:val="20"/>
              </w:rPr>
              <w:t>ProQuest Ebook Central Advanced Training</w:t>
            </w:r>
            <w:r w:rsidRPr="00C5081E">
              <w:rPr>
                <w:sz w:val="20"/>
              </w:rPr>
              <w:t xml:space="preserve"> September 23 and 30,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"Digital Media Marketing through Facebook"</w:t>
            </w:r>
            <w:r w:rsidRPr="00C5081E">
              <w:rPr>
                <w:sz w:val="20"/>
              </w:rPr>
              <w:t xml:space="preserve"> Organized by SMEDA raining Department on 10 September, 2020</w:t>
            </w:r>
          </w:p>
          <w:p w:rsidR="00815BBB" w:rsidRPr="00C5081E" w:rsidRDefault="00815BBB" w:rsidP="00815BBB">
            <w:pPr>
              <w:pStyle w:val="ListParagraph"/>
              <w:ind w:left="0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"Process Excellence using Seven QC Tools"</w:t>
            </w:r>
            <w:r w:rsidRPr="00C5081E">
              <w:rPr>
                <w:sz w:val="20"/>
              </w:rPr>
              <w:t xml:space="preserve"> Organized by SMEDA raining Department on 01 September,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"Rise of Cloud Data Centre: Shift to decentralized &amp; disaggregated DC infrastructure"</w:t>
            </w:r>
            <w:r w:rsidRPr="00C5081E">
              <w:rPr>
                <w:sz w:val="20"/>
              </w:rPr>
              <w:t xml:space="preserve"> Organized by Economic Times Verticals on Sep 24,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Online Webinar on </w:t>
            </w:r>
            <w:r w:rsidRPr="00C5081E">
              <w:rPr>
                <w:b/>
                <w:sz w:val="20"/>
              </w:rPr>
              <w:t>"Stop Panicking and Love SSL  Decryption with Augmenting Audit"</w:t>
            </w:r>
            <w:r w:rsidRPr="00C5081E">
              <w:rPr>
                <w:sz w:val="20"/>
              </w:rPr>
              <w:t xml:space="preserve"> Organized by SANGFOR TECHNOLOGIES on September 29,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"IEEE Xplore Webinar: </w:t>
            </w:r>
            <w:r w:rsidRPr="00C5081E">
              <w:rPr>
                <w:b/>
                <w:sz w:val="20"/>
              </w:rPr>
              <w:t>Search Strategies to Optimize Your Research Time"</w:t>
            </w:r>
            <w:r w:rsidRPr="00C5081E">
              <w:rPr>
                <w:sz w:val="20"/>
              </w:rPr>
              <w:t xml:space="preserve"> Organized by IEEE on September 17,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b/>
                <w:sz w:val="20"/>
              </w:rPr>
              <w:t>BootCamp - Azure Cloud Compung by Microso Student Partners Community University of Lahore</w:t>
            </w:r>
            <w:r w:rsidRPr="00C5081E">
              <w:rPr>
                <w:sz w:val="20"/>
              </w:rPr>
              <w:t>" Organized by University of Lahore on September 06-10, 2020</w:t>
            </w:r>
          </w:p>
          <w:p w:rsidR="00815BBB" w:rsidRPr="00C5081E" w:rsidRDefault="00815BBB" w:rsidP="0085305D">
            <w:pPr>
              <w:pStyle w:val="ListParagraph"/>
              <w:ind w:left="0"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t xml:space="preserve">2 Weeks Online IEEE Virtual Congress </w:t>
            </w:r>
            <w:r w:rsidRPr="00C5081E">
              <w:rPr>
                <w:b/>
                <w:sz w:val="20"/>
              </w:rPr>
              <w:t>"IEEE Region 8 Virtual SYP Congress"</w:t>
            </w:r>
            <w:r w:rsidRPr="00C5081E">
              <w:rPr>
                <w:sz w:val="20"/>
              </w:rPr>
              <w:t xml:space="preserve"> Organized by IEEE on 14 Sep, 2020</w:t>
            </w:r>
          </w:p>
          <w:p w:rsidR="006312A4" w:rsidRDefault="006312A4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</w:p>
          <w:p w:rsidR="00815BBB" w:rsidRPr="00C5081E" w:rsidRDefault="00815BBB" w:rsidP="0085305D">
            <w:pPr>
              <w:pStyle w:val="ListParagraph"/>
              <w:widowControl/>
              <w:ind w:left="0"/>
              <w:contextualSpacing/>
              <w:jc w:val="both"/>
              <w:rPr>
                <w:sz w:val="20"/>
              </w:rPr>
            </w:pPr>
            <w:r w:rsidRPr="00C5081E">
              <w:rPr>
                <w:sz w:val="20"/>
              </w:rPr>
              <w:lastRenderedPageBreak/>
              <w:t xml:space="preserve">Online Webinar on </w:t>
            </w:r>
            <w:r w:rsidRPr="00C5081E">
              <w:rPr>
                <w:b/>
                <w:sz w:val="20"/>
              </w:rPr>
              <w:t>"Earth observation and geospatial information services for disaster risk reduction – Examples from the HKH"</w:t>
            </w:r>
            <w:r w:rsidRPr="00C5081E">
              <w:rPr>
                <w:sz w:val="20"/>
              </w:rPr>
              <w:t xml:space="preserve"> Organized by ICIMOD on 24 September 2020.</w:t>
            </w:r>
          </w:p>
          <w:p w:rsidR="00815BBB" w:rsidRPr="00C5081E" w:rsidRDefault="00815BBB" w:rsidP="008E07E5">
            <w:pPr>
              <w:widowControl/>
              <w:spacing w:after="160"/>
              <w:contextualSpacing/>
              <w:rPr>
                <w:szCs w:val="24"/>
              </w:rPr>
            </w:pPr>
          </w:p>
          <w:p w:rsidR="00CB7503" w:rsidRDefault="00CB7503" w:rsidP="0085305D">
            <w:pPr>
              <w:widowControl/>
              <w:spacing w:after="160"/>
              <w:contextualSpacing/>
              <w:jc w:val="both"/>
              <w:rPr>
                <w:sz w:val="20"/>
                <w:szCs w:val="24"/>
              </w:rPr>
            </w:pPr>
            <w:r w:rsidRPr="00C5081E">
              <w:rPr>
                <w:sz w:val="20"/>
                <w:szCs w:val="24"/>
              </w:rPr>
              <w:t xml:space="preserve">Attended International conference </w:t>
            </w:r>
            <w:r w:rsidRPr="00C5081E">
              <w:rPr>
                <w:b/>
                <w:sz w:val="20"/>
                <w:szCs w:val="24"/>
              </w:rPr>
              <w:t>ECSA 2020, 14th European Conference on Software Architecture</w:t>
            </w:r>
            <w:r w:rsidRPr="00C5081E">
              <w:rPr>
                <w:sz w:val="20"/>
                <w:szCs w:val="24"/>
              </w:rPr>
              <w:t xml:space="preserve"> held on 8-10 Sep, 2020 Organized by Department of Information Engineering, Computer Science and Mathematics, University of L'Aquila, Italy</w:t>
            </w:r>
          </w:p>
          <w:p w:rsidR="0085305D" w:rsidRDefault="0085305D" w:rsidP="0085305D">
            <w:pPr>
              <w:widowControl/>
              <w:spacing w:after="160"/>
              <w:contextualSpacing/>
              <w:jc w:val="both"/>
              <w:rPr>
                <w:sz w:val="20"/>
                <w:szCs w:val="24"/>
              </w:rPr>
            </w:pPr>
          </w:p>
          <w:p w:rsidR="0085305D" w:rsidRPr="0085305D" w:rsidRDefault="0085305D" w:rsidP="0085305D">
            <w:pPr>
              <w:widowControl/>
              <w:jc w:val="both"/>
              <w:rPr>
                <w:sz w:val="20"/>
                <w:szCs w:val="28"/>
              </w:rPr>
            </w:pPr>
            <w:r w:rsidRPr="0085305D">
              <w:rPr>
                <w:sz w:val="20"/>
                <w:szCs w:val="28"/>
              </w:rPr>
              <w:t>One Day Training on</w:t>
            </w:r>
            <w:r w:rsidRPr="0085305D">
              <w:rPr>
                <w:b/>
                <w:sz w:val="20"/>
                <w:szCs w:val="28"/>
              </w:rPr>
              <w:t xml:space="preserve"> "ProQuest Ebook Central Advanced Training" </w:t>
            </w:r>
            <w:r w:rsidRPr="0085305D">
              <w:rPr>
                <w:sz w:val="20"/>
                <w:szCs w:val="28"/>
              </w:rPr>
              <w:t>conducted by ProQuest Education in partnership with Higher Education Commission on September 23, 2020</w:t>
            </w:r>
            <w:r w:rsidRPr="0085305D">
              <w:rPr>
                <w:b/>
                <w:sz w:val="20"/>
                <w:szCs w:val="28"/>
              </w:rPr>
              <w:t>.</w:t>
            </w:r>
          </w:p>
          <w:p w:rsidR="0085305D" w:rsidRPr="0085305D" w:rsidRDefault="0085305D" w:rsidP="0085305D">
            <w:pPr>
              <w:widowControl/>
              <w:jc w:val="both"/>
              <w:rPr>
                <w:b/>
                <w:sz w:val="20"/>
                <w:szCs w:val="28"/>
              </w:rPr>
            </w:pPr>
          </w:p>
          <w:p w:rsidR="0085305D" w:rsidRPr="0085305D" w:rsidRDefault="0085305D" w:rsidP="0085305D">
            <w:pPr>
              <w:widowControl/>
              <w:jc w:val="both"/>
              <w:rPr>
                <w:b/>
                <w:sz w:val="20"/>
                <w:szCs w:val="28"/>
              </w:rPr>
            </w:pPr>
            <w:r w:rsidRPr="0085305D">
              <w:rPr>
                <w:sz w:val="20"/>
                <w:szCs w:val="28"/>
              </w:rPr>
              <w:t>One Day Training on</w:t>
            </w:r>
            <w:r w:rsidRPr="0085305D">
              <w:rPr>
                <w:b/>
                <w:sz w:val="20"/>
                <w:szCs w:val="28"/>
              </w:rPr>
              <w:t xml:space="preserve"> "HEC Digital Library collections for your next scholarly research " </w:t>
            </w:r>
            <w:r w:rsidRPr="0085305D">
              <w:rPr>
                <w:sz w:val="20"/>
                <w:szCs w:val="28"/>
              </w:rPr>
              <w:t>conducted by ProQuest Education in partnership with Higher Education Commission on October 14, 2020</w:t>
            </w:r>
            <w:r w:rsidRPr="0085305D">
              <w:rPr>
                <w:b/>
                <w:sz w:val="20"/>
                <w:szCs w:val="28"/>
              </w:rPr>
              <w:t>.</w:t>
            </w:r>
          </w:p>
          <w:p w:rsidR="0085305D" w:rsidRPr="0085305D" w:rsidRDefault="0085305D" w:rsidP="0085305D">
            <w:pPr>
              <w:pStyle w:val="ListParagraph"/>
              <w:widowControl/>
              <w:jc w:val="both"/>
              <w:rPr>
                <w:b/>
                <w:sz w:val="20"/>
                <w:szCs w:val="28"/>
              </w:rPr>
            </w:pPr>
          </w:p>
          <w:p w:rsidR="0085305D" w:rsidRPr="0085305D" w:rsidRDefault="0085305D" w:rsidP="0085305D">
            <w:pPr>
              <w:widowControl/>
              <w:jc w:val="both"/>
              <w:rPr>
                <w:b/>
                <w:sz w:val="20"/>
                <w:szCs w:val="28"/>
              </w:rPr>
            </w:pPr>
            <w:r w:rsidRPr="0085305D">
              <w:rPr>
                <w:sz w:val="20"/>
                <w:szCs w:val="28"/>
              </w:rPr>
              <w:t>One Day Training on</w:t>
            </w:r>
            <w:r w:rsidRPr="0085305D">
              <w:rPr>
                <w:b/>
                <w:sz w:val="20"/>
                <w:szCs w:val="28"/>
              </w:rPr>
              <w:t xml:space="preserve"> "How to utilize ProQuest Journal Dissertation and Varied content types in Teaching and Research" </w:t>
            </w:r>
            <w:r w:rsidRPr="0085305D">
              <w:rPr>
                <w:sz w:val="20"/>
                <w:szCs w:val="28"/>
              </w:rPr>
              <w:t>conducted by ProQuest Education in partnership with Higher Education Commission on October 19, 2020</w:t>
            </w:r>
            <w:r w:rsidRPr="0085305D">
              <w:rPr>
                <w:b/>
                <w:sz w:val="20"/>
                <w:szCs w:val="28"/>
              </w:rPr>
              <w:t>.</w:t>
            </w:r>
          </w:p>
          <w:p w:rsidR="0085305D" w:rsidRPr="0085305D" w:rsidRDefault="0085305D" w:rsidP="0085305D">
            <w:pPr>
              <w:pStyle w:val="ListParagraph"/>
              <w:widowControl/>
              <w:jc w:val="both"/>
              <w:rPr>
                <w:b/>
                <w:sz w:val="20"/>
                <w:szCs w:val="28"/>
              </w:rPr>
            </w:pPr>
          </w:p>
          <w:p w:rsidR="0085305D" w:rsidRPr="0085305D" w:rsidRDefault="0085305D" w:rsidP="0085305D">
            <w:pPr>
              <w:widowControl/>
              <w:jc w:val="both"/>
              <w:rPr>
                <w:b/>
                <w:sz w:val="20"/>
                <w:szCs w:val="28"/>
              </w:rPr>
            </w:pPr>
            <w:r w:rsidRPr="0085305D">
              <w:rPr>
                <w:sz w:val="20"/>
                <w:szCs w:val="28"/>
              </w:rPr>
              <w:t>One Day Training on</w:t>
            </w:r>
            <w:r w:rsidRPr="0085305D">
              <w:rPr>
                <w:b/>
                <w:sz w:val="20"/>
                <w:szCs w:val="28"/>
              </w:rPr>
              <w:t xml:space="preserve"> "How to utilize ProQuest Ebook Collection in Teaching and Research" </w:t>
            </w:r>
            <w:r w:rsidRPr="0085305D">
              <w:rPr>
                <w:sz w:val="20"/>
                <w:szCs w:val="28"/>
              </w:rPr>
              <w:t>conducted by ProQuest Education in partnership with Higher Education Commission on October 20, 2020</w:t>
            </w:r>
            <w:r w:rsidRPr="0085305D">
              <w:rPr>
                <w:b/>
                <w:sz w:val="20"/>
                <w:szCs w:val="28"/>
              </w:rPr>
              <w:t>.</w:t>
            </w:r>
          </w:p>
          <w:p w:rsidR="0085305D" w:rsidRPr="0085305D" w:rsidRDefault="0085305D" w:rsidP="0085305D">
            <w:pPr>
              <w:pStyle w:val="ListParagraph"/>
              <w:jc w:val="both"/>
              <w:rPr>
                <w:b/>
                <w:sz w:val="20"/>
                <w:szCs w:val="28"/>
              </w:rPr>
            </w:pPr>
          </w:p>
          <w:p w:rsidR="00CD75E9" w:rsidRDefault="0085305D" w:rsidP="0085305D">
            <w:pPr>
              <w:widowControl/>
              <w:jc w:val="both"/>
              <w:rPr>
                <w:b/>
                <w:sz w:val="20"/>
                <w:szCs w:val="28"/>
              </w:rPr>
            </w:pPr>
            <w:r w:rsidRPr="0085305D">
              <w:rPr>
                <w:sz w:val="20"/>
                <w:szCs w:val="28"/>
              </w:rPr>
              <w:t>One Day Training on</w:t>
            </w:r>
            <w:r w:rsidRPr="0085305D">
              <w:rPr>
                <w:b/>
                <w:sz w:val="20"/>
                <w:szCs w:val="28"/>
              </w:rPr>
              <w:t xml:space="preserve"> "Five tips of getting published: Maximize your chance to get your paper accepted in Academic Journals" </w:t>
            </w:r>
            <w:r w:rsidRPr="0085305D">
              <w:rPr>
                <w:sz w:val="20"/>
                <w:szCs w:val="28"/>
              </w:rPr>
              <w:t>conducted by ProQuest Education in partnership with Higher Education Commission on October 27, 2020</w:t>
            </w:r>
            <w:r w:rsidRPr="0085305D">
              <w:rPr>
                <w:b/>
                <w:sz w:val="20"/>
                <w:szCs w:val="28"/>
              </w:rPr>
              <w:t>.</w:t>
            </w:r>
            <w:bookmarkEnd w:id="230"/>
            <w:bookmarkEnd w:id="231"/>
          </w:p>
          <w:p w:rsidR="00154FC7" w:rsidRDefault="00154FC7" w:rsidP="00154FC7">
            <w:pPr>
              <w:widowControl/>
              <w:rPr>
                <w:rStyle w:val="Hyperlink"/>
                <w:rFonts w:ascii="Segoe UI" w:hAnsi="Segoe UI" w:cs="Segoe UI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"https://www.linkedin.com/feed/update/urn:li:activity:6963379413895766016?updateEntityUrn=urn%3Ali%3Afs_updateV2%3A%28urn%3Ali%3Aactivity%3A6963379413895766016%2CFEED_DETAIL%2CEMPTY%2CDEFAULT%2Cfalse%29" </w:instrText>
            </w:r>
            <w:r>
              <w:fldChar w:fldCharType="separate"/>
            </w:r>
          </w:p>
          <w:p w:rsidR="00154FC7" w:rsidRDefault="00154FC7" w:rsidP="005D733F">
            <w:r w:rsidRPr="00154FC7">
              <w:rPr>
                <w:sz w:val="20"/>
                <w:szCs w:val="28"/>
              </w:rPr>
              <w:t xml:space="preserve">Attended </w:t>
            </w:r>
            <w:r>
              <w:rPr>
                <w:sz w:val="20"/>
                <w:szCs w:val="28"/>
              </w:rPr>
              <w:t>“</w:t>
            </w:r>
            <w:r w:rsidRPr="00154FC7">
              <w:rPr>
                <w:b/>
                <w:sz w:val="20"/>
                <w:szCs w:val="28"/>
              </w:rPr>
              <w:t>Reviewer workshop: How to get the most out of being a reviewer of scientific articles</w:t>
            </w:r>
            <w:r>
              <w:rPr>
                <w:b/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 xml:space="preserve"> organized by Elsevier Researchers Academy 22 August, 2022</w:t>
            </w:r>
            <w:r w:rsidR="005D733F">
              <w:rPr>
                <w:sz w:val="20"/>
                <w:szCs w:val="28"/>
              </w:rPr>
              <w:t xml:space="preserve"> </w:t>
            </w:r>
            <w:r>
              <w:fldChar w:fldCharType="end"/>
            </w:r>
          </w:p>
          <w:p w:rsidR="005D733F" w:rsidRDefault="005D733F" w:rsidP="005D733F"/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"Becoming a peer reviewer"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to promote your research for maximum impact" </w:t>
            </w:r>
            <w:r w:rsidRPr="005D733F">
              <w:rPr>
                <w:sz w:val="20"/>
                <w:szCs w:val="28"/>
              </w:rPr>
              <w:t>organized by Elsevier Researchers Academyin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to promote yourself and your research as an Early Career Researcher"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to turn your thesis into an article"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"Research metrics"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"Reviewer workshop: How to get the most out of being a reviewer of scientific articles"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"Seven strategies for scientists to communicate their research and create a brand" </w:t>
            </w:r>
            <w:r w:rsidRPr="005D733F">
              <w:rPr>
                <w:sz w:val="20"/>
                <w:szCs w:val="28"/>
              </w:rPr>
              <w:t>organized by Elsevier Researchers Academy in Aug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"Automation for a successful future with ZOAU combined with Node.js and Python" </w:t>
            </w:r>
            <w:r w:rsidRPr="005D733F">
              <w:rPr>
                <w:sz w:val="20"/>
                <w:szCs w:val="28"/>
              </w:rPr>
              <w:t>organized by IBM in Jul 2022·</w:t>
            </w:r>
            <w:r w:rsidRPr="005D733F">
              <w:rPr>
                <w:b/>
                <w:sz w:val="20"/>
                <w:szCs w:val="28"/>
              </w:rPr>
              <w:t xml:space="preserve"> 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"Communicative Writing for the ELT Classroom" </w:t>
            </w:r>
            <w:r w:rsidRPr="005D733F">
              <w:rPr>
                <w:sz w:val="20"/>
                <w:szCs w:val="28"/>
              </w:rPr>
              <w:t>organized by British Council in Jul 2022·</w:t>
            </w:r>
            <w:r w:rsidRPr="005D733F">
              <w:rPr>
                <w:b/>
                <w:sz w:val="20"/>
                <w:szCs w:val="28"/>
              </w:rPr>
              <w:t xml:space="preserve"> 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"Conducting Effective research" </w:t>
            </w:r>
            <w:r w:rsidRPr="005D733F">
              <w:rPr>
                <w:sz w:val="20"/>
                <w:szCs w:val="28"/>
              </w:rPr>
              <w:t>organized by Virtual University of Pakistan in Jul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"CyberThursday Webinar EP17 - CIAM (Customer Identity Access Management)" </w:t>
            </w:r>
            <w:r w:rsidRPr="005D733F">
              <w:rPr>
                <w:sz w:val="20"/>
                <w:szCs w:val="28"/>
              </w:rPr>
              <w:t>organized by Escom Events in Jul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To Detect Silent Failures in ML Models" </w:t>
            </w:r>
            <w:r w:rsidRPr="005D733F">
              <w:rPr>
                <w:sz w:val="20"/>
                <w:szCs w:val="28"/>
              </w:rPr>
              <w:t xml:space="preserve">organized by London Data Science, ML, AI Platform in Jul 2022 · 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to Successfully Communicate with Journal Editors" </w:t>
            </w:r>
            <w:r w:rsidRPr="005D733F">
              <w:rPr>
                <w:sz w:val="20"/>
                <w:szCs w:val="28"/>
              </w:rPr>
              <w:t>organized by Peeref in Jul 2022·</w:t>
            </w:r>
            <w:r w:rsidRPr="005D733F">
              <w:rPr>
                <w:b/>
                <w:sz w:val="20"/>
                <w:szCs w:val="28"/>
              </w:rPr>
              <w:t xml:space="preserve"> 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"The AI and data science clinic: A free workshop for decision makers" </w:t>
            </w:r>
            <w:r w:rsidRPr="005D733F">
              <w:rPr>
                <w:sz w:val="20"/>
                <w:szCs w:val="28"/>
              </w:rPr>
              <w:t xml:space="preserve">organized by Meetup in Jul </w:t>
            </w:r>
            <w:r w:rsidRPr="005D733F">
              <w:rPr>
                <w:sz w:val="20"/>
                <w:szCs w:val="28"/>
              </w:rPr>
              <w:lastRenderedPageBreak/>
              <w:t xml:space="preserve">2022· </w:t>
            </w: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sz w:val="20"/>
                <w:szCs w:val="28"/>
              </w:rPr>
              <w:t>"Which competences do teacher educators need in supporting teachers online?" organized by British Council in Jul 2022.</w:t>
            </w: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sz w:val="20"/>
                <w:szCs w:val="28"/>
              </w:rPr>
              <w:t>"Build a Computer Vision Application With NVIDIA AI on Google Cloud Vertex AI" organized by NVIDIA in Jun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"Empowering knowledge on ethical publishing: Mastering the art of identifying predatory, fake and cloned journals" </w:t>
            </w:r>
            <w:r w:rsidRPr="005D733F">
              <w:rPr>
                <w:sz w:val="20"/>
                <w:szCs w:val="28"/>
              </w:rPr>
              <w:t>organized by Elsevier in Jun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"IEEE Standards: What, Why &amp; How?" </w:t>
            </w:r>
            <w:r w:rsidRPr="005D733F">
              <w:rPr>
                <w:sz w:val="20"/>
                <w:szCs w:val="28"/>
              </w:rPr>
              <w:t>organized by IEEE in Jun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"IEEE Tech Talk Coexistence of IEEE 802.11 and 5G: Wi-Fi™ and other technologies in 5/6 GHz unlicensed spectrum" </w:t>
            </w:r>
            <w:r w:rsidRPr="005D733F">
              <w:rPr>
                <w:sz w:val="20"/>
                <w:szCs w:val="28"/>
              </w:rPr>
              <w:t>organized by IEEE in Jun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"Incorporating IEEE Xplore resources into your teaching: A dedicated session for lectures" </w:t>
            </w:r>
            <w:r w:rsidRPr="005D733F">
              <w:rPr>
                <w:sz w:val="20"/>
                <w:szCs w:val="28"/>
              </w:rPr>
              <w:t>organized by IEEE in Jun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Symposium on "Emerging Challenges in Academia-Industry Linkages" </w:t>
            </w:r>
            <w:r w:rsidRPr="005D733F">
              <w:rPr>
                <w:sz w:val="20"/>
                <w:szCs w:val="28"/>
              </w:rPr>
              <w:t>organized by Riphah International University in Jun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"IEEE New Resources for your technical research" </w:t>
            </w:r>
            <w:r w:rsidRPr="005D733F">
              <w:rPr>
                <w:sz w:val="20"/>
                <w:szCs w:val="28"/>
              </w:rPr>
              <w:t>organized by IEEE in May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"IEEE Tech Talk: The Future of Electric Transportation: Targets, Plans and Actions" </w:t>
            </w:r>
            <w:r w:rsidRPr="005D733F">
              <w:rPr>
                <w:sz w:val="20"/>
                <w:szCs w:val="28"/>
              </w:rPr>
              <w:t>organized by IEEE in May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"Engineer Spotlight with Christopher Rose Hosted by IEEE TryEngineering and IEEE Awards" </w:t>
            </w:r>
            <w:r w:rsidRPr="005D733F">
              <w:rPr>
                <w:sz w:val="20"/>
                <w:szCs w:val="28"/>
              </w:rPr>
              <w:t>organized by IEEE in April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"How Technical Standards Shape My Career" </w:t>
            </w:r>
            <w:r w:rsidRPr="005D733F">
              <w:rPr>
                <w:sz w:val="20"/>
                <w:szCs w:val="28"/>
              </w:rPr>
              <w:t>organized by IEEE in April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"IEEE TryEngineering Tuesday: Extended Reality and 5G" </w:t>
            </w:r>
            <w:r w:rsidRPr="005D733F">
              <w:rPr>
                <w:sz w:val="20"/>
                <w:szCs w:val="28"/>
              </w:rPr>
              <w:t>organized by IEEE in April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>Pathways to Academia: Publishing your Research - Advice from IEEE Editors"</w:t>
            </w:r>
            <w:r>
              <w:rPr>
                <w:b/>
                <w:sz w:val="20"/>
                <w:szCs w:val="28"/>
              </w:rPr>
              <w:t xml:space="preserve"> </w:t>
            </w:r>
            <w:r w:rsidRPr="005D733F">
              <w:rPr>
                <w:sz w:val="20"/>
                <w:szCs w:val="28"/>
              </w:rPr>
              <w:t>organized by IEEE in April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"The Internet of Things: Use Cases, Applications, and Key Elements" </w:t>
            </w:r>
            <w:r w:rsidRPr="005D733F">
              <w:rPr>
                <w:sz w:val="20"/>
                <w:szCs w:val="28"/>
              </w:rPr>
              <w:t>organized by IEEE in April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"Agile Recruitment Workshop - Embrace Agile in your Recruitment &amp; Talent Acquisition Function" </w:t>
            </w:r>
            <w:r>
              <w:rPr>
                <w:b/>
                <w:sz w:val="20"/>
                <w:szCs w:val="28"/>
              </w:rPr>
              <w:t>o</w:t>
            </w:r>
            <w:r w:rsidRPr="005D733F">
              <w:rPr>
                <w:sz w:val="20"/>
                <w:szCs w:val="28"/>
              </w:rPr>
              <w:t>rganized by Prudential Solutions in Mar 2022.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"Power User in Locating Technical Resources: An in-depth dive with IEEE Xplore" </w:t>
            </w:r>
            <w:r w:rsidRPr="005D733F">
              <w:rPr>
                <w:sz w:val="20"/>
                <w:szCs w:val="28"/>
              </w:rPr>
              <w:t>organized by IEEE in March 2022·</w:t>
            </w:r>
          </w:p>
          <w:p w:rsidR="005D733F" w:rsidRPr="005D733F" w:rsidRDefault="005D733F" w:rsidP="005D733F">
            <w:pPr>
              <w:rPr>
                <w:b/>
                <w:sz w:val="20"/>
                <w:szCs w:val="28"/>
              </w:rPr>
            </w:pPr>
          </w:p>
          <w:p w:rsidR="005D733F" w:rsidRPr="0085305D" w:rsidRDefault="005D733F" w:rsidP="005D733F">
            <w:pPr>
              <w:rPr>
                <w:b/>
                <w:sz w:val="20"/>
                <w:szCs w:val="28"/>
              </w:rPr>
            </w:pPr>
            <w:r w:rsidRPr="005D733F">
              <w:rPr>
                <w:b/>
                <w:sz w:val="20"/>
                <w:szCs w:val="28"/>
              </w:rPr>
              <w:t xml:space="preserve">"UNDERGRADUATE FACULTY TRAINING "STEM" EDUCATION IN PAKISTAN" </w:t>
            </w:r>
            <w:r w:rsidRPr="005D733F">
              <w:rPr>
                <w:sz w:val="20"/>
                <w:szCs w:val="28"/>
              </w:rPr>
              <w:t>organized by Virtual University of Pakistan in Mar 2022.</w:t>
            </w:r>
          </w:p>
        </w:tc>
      </w:tr>
    </w:tbl>
    <w:p w:rsidR="00591C93" w:rsidRDefault="00591C93">
      <w:pPr>
        <w:widowControl/>
        <w:rPr>
          <w:b/>
          <w:szCs w:val="28"/>
        </w:rPr>
      </w:pPr>
    </w:p>
    <w:p w:rsidR="00AF09FB" w:rsidRPr="00EE18FE" w:rsidRDefault="00AF09FB" w:rsidP="00AF09FB">
      <w:pPr>
        <w:shd w:val="clear" w:color="auto" w:fill="C6D9F1"/>
        <w:tabs>
          <w:tab w:val="left" w:pos="300"/>
          <w:tab w:val="right" w:pos="9072"/>
        </w:tabs>
        <w:jc w:val="both"/>
        <w:rPr>
          <w:b/>
          <w:szCs w:val="28"/>
        </w:rPr>
      </w:pPr>
      <w:r w:rsidRPr="00EE18FE">
        <w:rPr>
          <w:b/>
          <w:szCs w:val="28"/>
        </w:rPr>
        <w:t>References:</w:t>
      </w:r>
    </w:p>
    <w:p w:rsidR="00AF09FB" w:rsidRPr="00EE18FE" w:rsidRDefault="00AF09FB" w:rsidP="00AF09FB">
      <w:pPr>
        <w:rPr>
          <w:sz w:val="18"/>
          <w:szCs w:val="24"/>
        </w:rPr>
      </w:pPr>
    </w:p>
    <w:p w:rsidR="00A5003F" w:rsidRDefault="00A5003F" w:rsidP="00A5003F">
      <w:pPr>
        <w:jc w:val="both"/>
        <w:rPr>
          <w:sz w:val="20"/>
          <w:szCs w:val="22"/>
        </w:rPr>
      </w:pPr>
      <w:bookmarkStart w:id="232" w:name="OLE_LINK233"/>
      <w:bookmarkStart w:id="233" w:name="OLE_LINK234"/>
      <w:bookmarkStart w:id="234" w:name="OLE_LINK63"/>
      <w:bookmarkStart w:id="235" w:name="OLE_LINK64"/>
      <w:bookmarkStart w:id="236" w:name="OLE_LINK67"/>
      <w:bookmarkStart w:id="237" w:name="OLE_LINK68"/>
      <w:bookmarkStart w:id="238" w:name="OLE_LINK163"/>
      <w:bookmarkStart w:id="239" w:name="OLE_LINK164"/>
      <w:r w:rsidRPr="00EE18FE">
        <w:rPr>
          <w:b/>
          <w:sz w:val="22"/>
          <w:szCs w:val="24"/>
        </w:rPr>
        <w:t xml:space="preserve">Dr. Imran Sarwar Bajwa, </w:t>
      </w:r>
      <w:r>
        <w:rPr>
          <w:sz w:val="22"/>
          <w:szCs w:val="24"/>
        </w:rPr>
        <w:t>Associate</w:t>
      </w:r>
      <w:r w:rsidRPr="00EE18FE">
        <w:rPr>
          <w:sz w:val="22"/>
          <w:szCs w:val="24"/>
        </w:rPr>
        <w:t xml:space="preserve"> Professor, Computer Science </w:t>
      </w:r>
      <w:r w:rsidR="00304CE0" w:rsidRPr="00EE18FE">
        <w:rPr>
          <w:sz w:val="22"/>
          <w:szCs w:val="24"/>
        </w:rPr>
        <w:t>Department</w:t>
      </w:r>
      <w:r w:rsidRPr="00EE18FE">
        <w:rPr>
          <w:sz w:val="22"/>
          <w:szCs w:val="24"/>
        </w:rPr>
        <w:t>, The Islamia University of Bahawalpur.</w:t>
      </w:r>
      <w:r>
        <w:rPr>
          <w:sz w:val="22"/>
          <w:szCs w:val="24"/>
        </w:rPr>
        <w:t xml:space="preserve"> </w:t>
      </w:r>
      <w:r w:rsidRPr="00EE18FE">
        <w:rPr>
          <w:sz w:val="22"/>
          <w:szCs w:val="24"/>
        </w:rPr>
        <w:t xml:space="preserve">Phone No. </w:t>
      </w:r>
      <w:bookmarkStart w:id="240" w:name="OLE_LINK243"/>
      <w:bookmarkStart w:id="241" w:name="OLE_LINK244"/>
      <w:bookmarkStart w:id="242" w:name="OLE_LINK61"/>
      <w:bookmarkStart w:id="243" w:name="OLE_LINK62"/>
      <w:r w:rsidRPr="00EE18FE">
        <w:rPr>
          <w:sz w:val="22"/>
          <w:szCs w:val="24"/>
        </w:rPr>
        <w:t>+92629255466</w:t>
      </w:r>
      <w:bookmarkEnd w:id="240"/>
      <w:bookmarkEnd w:id="241"/>
      <w:r w:rsidRPr="00EE18FE">
        <w:rPr>
          <w:sz w:val="22"/>
          <w:szCs w:val="24"/>
        </w:rPr>
        <w:t xml:space="preserve">, Email: </w:t>
      </w:r>
      <w:r w:rsidRPr="00A5003F">
        <w:rPr>
          <w:sz w:val="22"/>
        </w:rPr>
        <w:t>imran</w:t>
      </w:r>
      <w:hyperlink r:id="rId64" w:history="1">
        <w:r w:rsidRPr="00A5003F">
          <w:rPr>
            <w:sz w:val="22"/>
          </w:rPr>
          <w:t>.sarwar@iub.edu.pk</w:t>
        </w:r>
      </w:hyperlink>
      <w:bookmarkEnd w:id="242"/>
      <w:bookmarkEnd w:id="243"/>
    </w:p>
    <w:p w:rsidR="00A5003F" w:rsidRDefault="00A5003F" w:rsidP="0051225B">
      <w:pPr>
        <w:jc w:val="both"/>
        <w:rPr>
          <w:b/>
          <w:sz w:val="22"/>
          <w:szCs w:val="24"/>
        </w:rPr>
      </w:pPr>
    </w:p>
    <w:p w:rsidR="00304CE0" w:rsidRPr="00304CE0" w:rsidRDefault="00304CE0" w:rsidP="00304CE0">
      <w:pPr>
        <w:jc w:val="both"/>
        <w:rPr>
          <w:sz w:val="22"/>
          <w:szCs w:val="24"/>
        </w:rPr>
      </w:pPr>
      <w:bookmarkStart w:id="244" w:name="OLE_LINK235"/>
      <w:bookmarkStart w:id="245" w:name="OLE_LINK236"/>
      <w:bookmarkEnd w:id="232"/>
      <w:bookmarkEnd w:id="233"/>
      <w:bookmarkEnd w:id="234"/>
      <w:bookmarkEnd w:id="235"/>
      <w:bookmarkEnd w:id="236"/>
      <w:bookmarkEnd w:id="237"/>
      <w:r>
        <w:rPr>
          <w:b/>
          <w:sz w:val="22"/>
          <w:szCs w:val="24"/>
        </w:rPr>
        <w:t>Dr. Khuwaja Qasim M</w:t>
      </w:r>
      <w:r w:rsidR="00843149">
        <w:rPr>
          <w:b/>
          <w:sz w:val="22"/>
          <w:szCs w:val="24"/>
        </w:rPr>
        <w:t>aq</w:t>
      </w:r>
      <w:r>
        <w:rPr>
          <w:b/>
          <w:sz w:val="22"/>
          <w:szCs w:val="24"/>
        </w:rPr>
        <w:t xml:space="preserve">bool, </w:t>
      </w:r>
      <w:r>
        <w:rPr>
          <w:sz w:val="22"/>
          <w:szCs w:val="24"/>
        </w:rPr>
        <w:t xml:space="preserve">Senior Assistant Professor, Head of </w:t>
      </w:r>
      <w:r w:rsidRPr="00EE18FE">
        <w:rPr>
          <w:sz w:val="22"/>
          <w:szCs w:val="24"/>
        </w:rPr>
        <w:t>Computer Science Department</w:t>
      </w:r>
      <w:r>
        <w:rPr>
          <w:sz w:val="22"/>
          <w:szCs w:val="24"/>
        </w:rPr>
        <w:t xml:space="preserve">, Bahria </w:t>
      </w:r>
      <w:r w:rsidRPr="00EE18FE">
        <w:rPr>
          <w:sz w:val="22"/>
          <w:szCs w:val="24"/>
        </w:rPr>
        <w:t xml:space="preserve">University </w:t>
      </w:r>
      <w:r>
        <w:rPr>
          <w:sz w:val="22"/>
          <w:szCs w:val="24"/>
        </w:rPr>
        <w:t xml:space="preserve">Lahore </w:t>
      </w:r>
      <w:r w:rsidRPr="00EE18FE">
        <w:rPr>
          <w:sz w:val="22"/>
          <w:szCs w:val="24"/>
        </w:rPr>
        <w:t xml:space="preserve">Campus, </w:t>
      </w:r>
      <w:r>
        <w:rPr>
          <w:sz w:val="22"/>
          <w:szCs w:val="24"/>
        </w:rPr>
        <w:t>Lahore</w:t>
      </w:r>
      <w:r w:rsidRPr="00EE18FE">
        <w:rPr>
          <w:sz w:val="22"/>
          <w:szCs w:val="24"/>
        </w:rPr>
        <w:t>, Pakistan</w:t>
      </w: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 </w:t>
      </w:r>
      <w:r>
        <w:rPr>
          <w:sz w:val="22"/>
          <w:szCs w:val="24"/>
        </w:rPr>
        <w:t xml:space="preserve">Cell# 00923224544051, Email: </w:t>
      </w:r>
      <w:r w:rsidRPr="00304CE0">
        <w:rPr>
          <w:sz w:val="22"/>
          <w:szCs w:val="24"/>
        </w:rPr>
        <w:t>qasim@Bahria.edu.pk</w:t>
      </w:r>
    </w:p>
    <w:p w:rsidR="00304CE0" w:rsidRDefault="00304CE0" w:rsidP="00B47849">
      <w:pPr>
        <w:jc w:val="both"/>
        <w:rPr>
          <w:b/>
          <w:sz w:val="22"/>
          <w:szCs w:val="24"/>
        </w:rPr>
      </w:pPr>
    </w:p>
    <w:bookmarkEnd w:id="244"/>
    <w:bookmarkEnd w:id="245"/>
    <w:bookmarkEnd w:id="238"/>
    <w:bookmarkEnd w:id="239"/>
    <w:p w:rsidR="005801E1" w:rsidRDefault="00910B11" w:rsidP="00B47849">
      <w:pPr>
        <w:jc w:val="both"/>
        <w:rPr>
          <w:sz w:val="22"/>
          <w:szCs w:val="24"/>
        </w:rPr>
      </w:pPr>
      <w:r>
        <w:rPr>
          <w:b/>
          <w:sz w:val="22"/>
          <w:szCs w:val="24"/>
        </w:rPr>
        <w:t>Junaid Nasir</w:t>
      </w:r>
      <w:r w:rsidRPr="00EE18FE">
        <w:rPr>
          <w:b/>
          <w:sz w:val="22"/>
          <w:szCs w:val="24"/>
        </w:rPr>
        <w:t xml:space="preserve">, </w:t>
      </w:r>
      <w:r w:rsidR="007C7AA4">
        <w:rPr>
          <w:sz w:val="22"/>
          <w:szCs w:val="24"/>
        </w:rPr>
        <w:t>Assistant Professor</w:t>
      </w:r>
      <w:r w:rsidRPr="00EE18FE">
        <w:rPr>
          <w:sz w:val="22"/>
          <w:szCs w:val="24"/>
        </w:rPr>
        <w:t xml:space="preserve">, Computer Science Department, </w:t>
      </w:r>
      <w:r>
        <w:rPr>
          <w:sz w:val="22"/>
          <w:szCs w:val="24"/>
        </w:rPr>
        <w:t xml:space="preserve">Bahria </w:t>
      </w:r>
      <w:r w:rsidRPr="00EE18FE">
        <w:rPr>
          <w:sz w:val="22"/>
          <w:szCs w:val="24"/>
        </w:rPr>
        <w:t xml:space="preserve">University </w:t>
      </w:r>
      <w:r>
        <w:rPr>
          <w:sz w:val="22"/>
          <w:szCs w:val="24"/>
        </w:rPr>
        <w:t xml:space="preserve">Lahore </w:t>
      </w:r>
      <w:r w:rsidRPr="00EE18FE">
        <w:rPr>
          <w:sz w:val="22"/>
          <w:szCs w:val="24"/>
        </w:rPr>
        <w:t xml:space="preserve">Campus, </w:t>
      </w:r>
      <w:r>
        <w:rPr>
          <w:sz w:val="22"/>
          <w:szCs w:val="24"/>
        </w:rPr>
        <w:t>Lahore</w:t>
      </w:r>
      <w:r w:rsidRPr="00EE18FE">
        <w:rPr>
          <w:sz w:val="22"/>
          <w:szCs w:val="24"/>
        </w:rPr>
        <w:t xml:space="preserve">, Pakistan. </w:t>
      </w:r>
      <w:r>
        <w:rPr>
          <w:sz w:val="22"/>
          <w:szCs w:val="24"/>
        </w:rPr>
        <w:t xml:space="preserve">Cell# 00923009279910, Email: </w:t>
      </w:r>
      <w:r w:rsidR="005801E1" w:rsidRPr="00520C2A">
        <w:rPr>
          <w:sz w:val="22"/>
          <w:szCs w:val="24"/>
        </w:rPr>
        <w:t>jnqureshi.bulc@bahria.edu.pk</w:t>
      </w:r>
    </w:p>
    <w:sectPr w:rsidR="005801E1" w:rsidSect="001D34B0">
      <w:pgSz w:w="12240" w:h="15840"/>
      <w:pgMar w:top="54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F0" w:rsidRDefault="007237F0" w:rsidP="00AA282B">
      <w:r>
        <w:separator/>
      </w:r>
    </w:p>
  </w:endnote>
  <w:endnote w:type="continuationSeparator" w:id="0">
    <w:p w:rsidR="007237F0" w:rsidRDefault="007237F0" w:rsidP="00AA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F0" w:rsidRDefault="007237F0" w:rsidP="00AA282B">
      <w:r>
        <w:separator/>
      </w:r>
    </w:p>
  </w:footnote>
  <w:footnote w:type="continuationSeparator" w:id="0">
    <w:p w:rsidR="007237F0" w:rsidRDefault="007237F0" w:rsidP="00AA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44E"/>
    <w:multiLevelType w:val="hybridMultilevel"/>
    <w:tmpl w:val="8E9433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994682"/>
    <w:multiLevelType w:val="hybridMultilevel"/>
    <w:tmpl w:val="6728F008"/>
    <w:lvl w:ilvl="0" w:tplc="54C224C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>
    <w:nsid w:val="042C4B11"/>
    <w:multiLevelType w:val="multilevel"/>
    <w:tmpl w:val="423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7E5DB2"/>
    <w:multiLevelType w:val="hybridMultilevel"/>
    <w:tmpl w:val="81CC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B7125"/>
    <w:multiLevelType w:val="hybridMultilevel"/>
    <w:tmpl w:val="B45C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7088A"/>
    <w:multiLevelType w:val="multilevel"/>
    <w:tmpl w:val="B094B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0C5E294D"/>
    <w:multiLevelType w:val="hybridMultilevel"/>
    <w:tmpl w:val="66AE7958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7">
    <w:nsid w:val="0F590356"/>
    <w:multiLevelType w:val="hybridMultilevel"/>
    <w:tmpl w:val="531EFF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4EC50D5"/>
    <w:multiLevelType w:val="hybridMultilevel"/>
    <w:tmpl w:val="E8FCB348"/>
    <w:lvl w:ilvl="0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9">
    <w:nsid w:val="21D10259"/>
    <w:multiLevelType w:val="hybridMultilevel"/>
    <w:tmpl w:val="A350D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EA34A2"/>
    <w:multiLevelType w:val="hybridMultilevel"/>
    <w:tmpl w:val="B5F64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218B7"/>
    <w:multiLevelType w:val="hybridMultilevel"/>
    <w:tmpl w:val="C42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42808"/>
    <w:multiLevelType w:val="multilevel"/>
    <w:tmpl w:val="F20E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51239C"/>
    <w:multiLevelType w:val="hybridMultilevel"/>
    <w:tmpl w:val="8A6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80F74"/>
    <w:multiLevelType w:val="hybridMultilevel"/>
    <w:tmpl w:val="06A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17ABF"/>
    <w:multiLevelType w:val="hybridMultilevel"/>
    <w:tmpl w:val="F8CC65BE"/>
    <w:lvl w:ilvl="0" w:tplc="B3600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B7106"/>
    <w:multiLevelType w:val="hybridMultilevel"/>
    <w:tmpl w:val="1452DC46"/>
    <w:lvl w:ilvl="0" w:tplc="EB22138A">
      <w:start w:val="1"/>
      <w:numFmt w:val="decimal"/>
      <w:lvlText w:val="%1."/>
      <w:lvlJc w:val="left"/>
      <w:pPr>
        <w:ind w:left="21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C15C54"/>
    <w:multiLevelType w:val="multilevel"/>
    <w:tmpl w:val="A4F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A5A59"/>
    <w:multiLevelType w:val="hybridMultilevel"/>
    <w:tmpl w:val="9F18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058FA"/>
    <w:multiLevelType w:val="hybridMultilevel"/>
    <w:tmpl w:val="81CC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E618F"/>
    <w:multiLevelType w:val="hybridMultilevel"/>
    <w:tmpl w:val="DF60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21836"/>
    <w:multiLevelType w:val="hybridMultilevel"/>
    <w:tmpl w:val="F294A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002117"/>
    <w:multiLevelType w:val="hybridMultilevel"/>
    <w:tmpl w:val="4AA87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E36E4B"/>
    <w:multiLevelType w:val="hybridMultilevel"/>
    <w:tmpl w:val="F97C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F42D2"/>
    <w:multiLevelType w:val="hybridMultilevel"/>
    <w:tmpl w:val="8F24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E08ED"/>
    <w:multiLevelType w:val="multilevel"/>
    <w:tmpl w:val="4A4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6A871865"/>
    <w:multiLevelType w:val="hybridMultilevel"/>
    <w:tmpl w:val="23D0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72352"/>
    <w:multiLevelType w:val="hybridMultilevel"/>
    <w:tmpl w:val="67768130"/>
    <w:lvl w:ilvl="0" w:tplc="04090001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27"/>
        </w:tabs>
        <w:ind w:left="39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367"/>
        </w:tabs>
        <w:ind w:left="53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087"/>
        </w:tabs>
        <w:ind w:left="608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27"/>
        </w:tabs>
        <w:ind w:left="75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47"/>
        </w:tabs>
        <w:ind w:left="824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967"/>
        </w:tabs>
        <w:ind w:left="8967" w:hanging="360"/>
      </w:pPr>
      <w:rPr>
        <w:rFonts w:ascii="Wingdings" w:hAnsi="Wingdings" w:hint="default"/>
      </w:rPr>
    </w:lvl>
  </w:abstractNum>
  <w:abstractNum w:abstractNumId="29">
    <w:nsid w:val="734273D7"/>
    <w:multiLevelType w:val="hybridMultilevel"/>
    <w:tmpl w:val="93244E70"/>
    <w:lvl w:ilvl="0" w:tplc="82404C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F1F04"/>
    <w:multiLevelType w:val="hybridMultilevel"/>
    <w:tmpl w:val="94169FF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1">
    <w:nsid w:val="796F6F7F"/>
    <w:multiLevelType w:val="hybridMultilevel"/>
    <w:tmpl w:val="433CC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AA7C47"/>
    <w:multiLevelType w:val="hybridMultilevel"/>
    <w:tmpl w:val="E33E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A505C"/>
    <w:multiLevelType w:val="hybridMultilevel"/>
    <w:tmpl w:val="531EFF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E1255F8"/>
    <w:multiLevelType w:val="hybridMultilevel"/>
    <w:tmpl w:val="FDA0A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C23601"/>
    <w:multiLevelType w:val="hybridMultilevel"/>
    <w:tmpl w:val="20A0E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4"/>
  </w:num>
  <w:num w:numId="4">
    <w:abstractNumId w:val="28"/>
  </w:num>
  <w:num w:numId="5">
    <w:abstractNumId w:val="35"/>
  </w:num>
  <w:num w:numId="6">
    <w:abstractNumId w:val="22"/>
  </w:num>
  <w:num w:numId="7">
    <w:abstractNumId w:val="24"/>
  </w:num>
  <w:num w:numId="8">
    <w:abstractNumId w:val="0"/>
  </w:num>
  <w:num w:numId="9">
    <w:abstractNumId w:val="14"/>
  </w:num>
  <w:num w:numId="10">
    <w:abstractNumId w:val="8"/>
  </w:num>
  <w:num w:numId="11">
    <w:abstractNumId w:val="21"/>
  </w:num>
  <w:num w:numId="12">
    <w:abstractNumId w:val="5"/>
  </w:num>
  <w:num w:numId="13">
    <w:abstractNumId w:val="9"/>
  </w:num>
  <w:num w:numId="14">
    <w:abstractNumId w:val="31"/>
  </w:num>
  <w:num w:numId="15">
    <w:abstractNumId w:val="2"/>
  </w:num>
  <w:num w:numId="16">
    <w:abstractNumId w:val="13"/>
  </w:num>
  <w:num w:numId="17">
    <w:abstractNumId w:val="10"/>
  </w:num>
  <w:num w:numId="18">
    <w:abstractNumId w:val="4"/>
  </w:num>
  <w:num w:numId="19">
    <w:abstractNumId w:val="1"/>
  </w:num>
  <w:num w:numId="20">
    <w:abstractNumId w:val="26"/>
  </w:num>
  <w:num w:numId="21">
    <w:abstractNumId w:val="12"/>
  </w:num>
  <w:num w:numId="22">
    <w:abstractNumId w:val="25"/>
  </w:num>
  <w:num w:numId="23">
    <w:abstractNumId w:val="17"/>
  </w:num>
  <w:num w:numId="24">
    <w:abstractNumId w:val="6"/>
  </w:num>
  <w:num w:numId="25">
    <w:abstractNumId w:val="7"/>
  </w:num>
  <w:num w:numId="26">
    <w:abstractNumId w:val="27"/>
  </w:num>
  <w:num w:numId="27">
    <w:abstractNumId w:val="29"/>
  </w:num>
  <w:num w:numId="28">
    <w:abstractNumId w:val="3"/>
  </w:num>
  <w:num w:numId="29">
    <w:abstractNumId w:val="23"/>
  </w:num>
  <w:num w:numId="30">
    <w:abstractNumId w:val="16"/>
  </w:num>
  <w:num w:numId="31">
    <w:abstractNumId w:val="11"/>
  </w:num>
  <w:num w:numId="32">
    <w:abstractNumId w:val="33"/>
  </w:num>
  <w:num w:numId="33">
    <w:abstractNumId w:val="19"/>
  </w:num>
  <w:num w:numId="34">
    <w:abstractNumId w:val="15"/>
  </w:num>
  <w:num w:numId="35">
    <w:abstractNumId w:val="18"/>
  </w:num>
  <w:num w:numId="36">
    <w:abstractNumId w:val="20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SwMDE3MTE0NDAzNDBR0lEKTi0uzszPAykwNakFAC1cVkwtAAAA"/>
  </w:docVars>
  <w:rsids>
    <w:rsidRoot w:val="0071522D"/>
    <w:rsid w:val="00000B91"/>
    <w:rsid w:val="000028C0"/>
    <w:rsid w:val="00010C3A"/>
    <w:rsid w:val="00011FF1"/>
    <w:rsid w:val="00014916"/>
    <w:rsid w:val="00015EC9"/>
    <w:rsid w:val="0001766F"/>
    <w:rsid w:val="00020E39"/>
    <w:rsid w:val="0002170D"/>
    <w:rsid w:val="00023CEE"/>
    <w:rsid w:val="00026A11"/>
    <w:rsid w:val="00026EE4"/>
    <w:rsid w:val="00032D13"/>
    <w:rsid w:val="00037550"/>
    <w:rsid w:val="00041475"/>
    <w:rsid w:val="000419F6"/>
    <w:rsid w:val="00044ACC"/>
    <w:rsid w:val="000500CB"/>
    <w:rsid w:val="000521BA"/>
    <w:rsid w:val="00052532"/>
    <w:rsid w:val="00055AF9"/>
    <w:rsid w:val="00056E99"/>
    <w:rsid w:val="00057D64"/>
    <w:rsid w:val="00057DA4"/>
    <w:rsid w:val="00061100"/>
    <w:rsid w:val="00070D3B"/>
    <w:rsid w:val="00071BE6"/>
    <w:rsid w:val="000731D2"/>
    <w:rsid w:val="00077888"/>
    <w:rsid w:val="000826EC"/>
    <w:rsid w:val="00082FA1"/>
    <w:rsid w:val="00085FE4"/>
    <w:rsid w:val="00090265"/>
    <w:rsid w:val="00092E1F"/>
    <w:rsid w:val="00093B11"/>
    <w:rsid w:val="0009499F"/>
    <w:rsid w:val="00095ADA"/>
    <w:rsid w:val="000969AA"/>
    <w:rsid w:val="00096A99"/>
    <w:rsid w:val="000A084B"/>
    <w:rsid w:val="000A1C15"/>
    <w:rsid w:val="000A2625"/>
    <w:rsid w:val="000A6EF4"/>
    <w:rsid w:val="000A7A85"/>
    <w:rsid w:val="000B2F3C"/>
    <w:rsid w:val="000B3A99"/>
    <w:rsid w:val="000B5C9E"/>
    <w:rsid w:val="000B69D2"/>
    <w:rsid w:val="000B6A98"/>
    <w:rsid w:val="000C18ED"/>
    <w:rsid w:val="000C2290"/>
    <w:rsid w:val="000C2784"/>
    <w:rsid w:val="000C27A3"/>
    <w:rsid w:val="000C2833"/>
    <w:rsid w:val="000C2CE8"/>
    <w:rsid w:val="000C31FC"/>
    <w:rsid w:val="000C664A"/>
    <w:rsid w:val="000D1326"/>
    <w:rsid w:val="000D307A"/>
    <w:rsid w:val="000D3231"/>
    <w:rsid w:val="000D38CF"/>
    <w:rsid w:val="000D4BC0"/>
    <w:rsid w:val="000D69BB"/>
    <w:rsid w:val="000D6F1E"/>
    <w:rsid w:val="000D777D"/>
    <w:rsid w:val="000E03CB"/>
    <w:rsid w:val="000E17FB"/>
    <w:rsid w:val="000E2248"/>
    <w:rsid w:val="000E3160"/>
    <w:rsid w:val="000F5A91"/>
    <w:rsid w:val="000F72D1"/>
    <w:rsid w:val="000F75A7"/>
    <w:rsid w:val="000F75D8"/>
    <w:rsid w:val="0010006E"/>
    <w:rsid w:val="001000F8"/>
    <w:rsid w:val="0010639D"/>
    <w:rsid w:val="00110410"/>
    <w:rsid w:val="00113A1A"/>
    <w:rsid w:val="00116008"/>
    <w:rsid w:val="00121C23"/>
    <w:rsid w:val="00122578"/>
    <w:rsid w:val="0012426D"/>
    <w:rsid w:val="00124506"/>
    <w:rsid w:val="0012714E"/>
    <w:rsid w:val="00127D6E"/>
    <w:rsid w:val="00131605"/>
    <w:rsid w:val="001362AC"/>
    <w:rsid w:val="00136E39"/>
    <w:rsid w:val="00141660"/>
    <w:rsid w:val="00142C17"/>
    <w:rsid w:val="00143888"/>
    <w:rsid w:val="00145229"/>
    <w:rsid w:val="00145C4C"/>
    <w:rsid w:val="00146995"/>
    <w:rsid w:val="00150DBF"/>
    <w:rsid w:val="00153C0A"/>
    <w:rsid w:val="00154FC7"/>
    <w:rsid w:val="00156C7F"/>
    <w:rsid w:val="001609DB"/>
    <w:rsid w:val="00162B64"/>
    <w:rsid w:val="00164B4C"/>
    <w:rsid w:val="00167296"/>
    <w:rsid w:val="00167E5D"/>
    <w:rsid w:val="00171F83"/>
    <w:rsid w:val="00172AFD"/>
    <w:rsid w:val="001735B7"/>
    <w:rsid w:val="00176314"/>
    <w:rsid w:val="00176B5E"/>
    <w:rsid w:val="00176D9A"/>
    <w:rsid w:val="00184DFF"/>
    <w:rsid w:val="0019042E"/>
    <w:rsid w:val="00190676"/>
    <w:rsid w:val="0019332D"/>
    <w:rsid w:val="00196664"/>
    <w:rsid w:val="001A0341"/>
    <w:rsid w:val="001A07ED"/>
    <w:rsid w:val="001A1B71"/>
    <w:rsid w:val="001A1BF0"/>
    <w:rsid w:val="001A3E12"/>
    <w:rsid w:val="001B3991"/>
    <w:rsid w:val="001B3F88"/>
    <w:rsid w:val="001B4EFE"/>
    <w:rsid w:val="001B52EF"/>
    <w:rsid w:val="001B65F0"/>
    <w:rsid w:val="001B7E00"/>
    <w:rsid w:val="001C06C4"/>
    <w:rsid w:val="001C1E61"/>
    <w:rsid w:val="001C1F40"/>
    <w:rsid w:val="001C215E"/>
    <w:rsid w:val="001D05B9"/>
    <w:rsid w:val="001D1E9B"/>
    <w:rsid w:val="001D26E0"/>
    <w:rsid w:val="001D28E4"/>
    <w:rsid w:val="001D333E"/>
    <w:rsid w:val="001D34B0"/>
    <w:rsid w:val="001D36FC"/>
    <w:rsid w:val="001E0679"/>
    <w:rsid w:val="001E2844"/>
    <w:rsid w:val="001E547A"/>
    <w:rsid w:val="001E61DB"/>
    <w:rsid w:val="001E639E"/>
    <w:rsid w:val="001E6B4D"/>
    <w:rsid w:val="001E7676"/>
    <w:rsid w:val="001F1318"/>
    <w:rsid w:val="001F1407"/>
    <w:rsid w:val="001F2056"/>
    <w:rsid w:val="001F359F"/>
    <w:rsid w:val="001F7611"/>
    <w:rsid w:val="001F7D67"/>
    <w:rsid w:val="0020178A"/>
    <w:rsid w:val="0020617C"/>
    <w:rsid w:val="0021485E"/>
    <w:rsid w:val="00221B4A"/>
    <w:rsid w:val="00230D8F"/>
    <w:rsid w:val="00230E39"/>
    <w:rsid w:val="00234719"/>
    <w:rsid w:val="002356B1"/>
    <w:rsid w:val="002365FA"/>
    <w:rsid w:val="0023757A"/>
    <w:rsid w:val="002467D2"/>
    <w:rsid w:val="00251247"/>
    <w:rsid w:val="002522A4"/>
    <w:rsid w:val="00254C57"/>
    <w:rsid w:val="00261371"/>
    <w:rsid w:val="00264439"/>
    <w:rsid w:val="00270657"/>
    <w:rsid w:val="00271500"/>
    <w:rsid w:val="00271C35"/>
    <w:rsid w:val="00276368"/>
    <w:rsid w:val="00276D08"/>
    <w:rsid w:val="00281AF7"/>
    <w:rsid w:val="00283ECA"/>
    <w:rsid w:val="00285A2B"/>
    <w:rsid w:val="002873CB"/>
    <w:rsid w:val="00294083"/>
    <w:rsid w:val="002966C5"/>
    <w:rsid w:val="002A0275"/>
    <w:rsid w:val="002A0EB0"/>
    <w:rsid w:val="002A2C2D"/>
    <w:rsid w:val="002A4DDD"/>
    <w:rsid w:val="002A5020"/>
    <w:rsid w:val="002A6F98"/>
    <w:rsid w:val="002A7E2D"/>
    <w:rsid w:val="002B0BD6"/>
    <w:rsid w:val="002B3425"/>
    <w:rsid w:val="002B416E"/>
    <w:rsid w:val="002B4233"/>
    <w:rsid w:val="002B53AD"/>
    <w:rsid w:val="002B661F"/>
    <w:rsid w:val="002C1115"/>
    <w:rsid w:val="002C2544"/>
    <w:rsid w:val="002C278E"/>
    <w:rsid w:val="002D1A25"/>
    <w:rsid w:val="002D5A9F"/>
    <w:rsid w:val="002D5B95"/>
    <w:rsid w:val="002E0B47"/>
    <w:rsid w:val="002E21B8"/>
    <w:rsid w:val="002E3876"/>
    <w:rsid w:val="002E44C8"/>
    <w:rsid w:val="002E4988"/>
    <w:rsid w:val="002E4BBE"/>
    <w:rsid w:val="002E4D12"/>
    <w:rsid w:val="002E7DF1"/>
    <w:rsid w:val="002F0167"/>
    <w:rsid w:val="002F05DD"/>
    <w:rsid w:val="002F18F6"/>
    <w:rsid w:val="002F2669"/>
    <w:rsid w:val="002F53FC"/>
    <w:rsid w:val="002F5ABD"/>
    <w:rsid w:val="002F5C41"/>
    <w:rsid w:val="003019F1"/>
    <w:rsid w:val="00301C51"/>
    <w:rsid w:val="00302654"/>
    <w:rsid w:val="00302A0C"/>
    <w:rsid w:val="00304CE0"/>
    <w:rsid w:val="00305651"/>
    <w:rsid w:val="003064BD"/>
    <w:rsid w:val="00314D22"/>
    <w:rsid w:val="00314F39"/>
    <w:rsid w:val="00321E2F"/>
    <w:rsid w:val="00322B3F"/>
    <w:rsid w:val="00332CC7"/>
    <w:rsid w:val="00333ECA"/>
    <w:rsid w:val="0033501C"/>
    <w:rsid w:val="003364F8"/>
    <w:rsid w:val="00354B0B"/>
    <w:rsid w:val="003638AF"/>
    <w:rsid w:val="003648BE"/>
    <w:rsid w:val="00372B59"/>
    <w:rsid w:val="00375E12"/>
    <w:rsid w:val="00377929"/>
    <w:rsid w:val="003859F6"/>
    <w:rsid w:val="003871F3"/>
    <w:rsid w:val="0038753D"/>
    <w:rsid w:val="00390F72"/>
    <w:rsid w:val="00391BCC"/>
    <w:rsid w:val="003A21D0"/>
    <w:rsid w:val="003A316B"/>
    <w:rsid w:val="003A45C8"/>
    <w:rsid w:val="003A55A0"/>
    <w:rsid w:val="003A6AB9"/>
    <w:rsid w:val="003B0771"/>
    <w:rsid w:val="003B3140"/>
    <w:rsid w:val="003B3FD5"/>
    <w:rsid w:val="003B53DC"/>
    <w:rsid w:val="003B59F5"/>
    <w:rsid w:val="003B65C5"/>
    <w:rsid w:val="003B6D4C"/>
    <w:rsid w:val="003C19D6"/>
    <w:rsid w:val="003C2C82"/>
    <w:rsid w:val="003C6FCA"/>
    <w:rsid w:val="003D000C"/>
    <w:rsid w:val="003D4FA6"/>
    <w:rsid w:val="003E0422"/>
    <w:rsid w:val="003E08F0"/>
    <w:rsid w:val="003E31F7"/>
    <w:rsid w:val="003E3E3E"/>
    <w:rsid w:val="003F04F7"/>
    <w:rsid w:val="003F12DC"/>
    <w:rsid w:val="003F2877"/>
    <w:rsid w:val="003F5090"/>
    <w:rsid w:val="003F5177"/>
    <w:rsid w:val="003F5E7E"/>
    <w:rsid w:val="00401F5A"/>
    <w:rsid w:val="0040453C"/>
    <w:rsid w:val="00404E4E"/>
    <w:rsid w:val="00405B56"/>
    <w:rsid w:val="0041317F"/>
    <w:rsid w:val="004145A5"/>
    <w:rsid w:val="00415E6D"/>
    <w:rsid w:val="0041763E"/>
    <w:rsid w:val="00420D9E"/>
    <w:rsid w:val="00420ECC"/>
    <w:rsid w:val="00424B1D"/>
    <w:rsid w:val="004250C0"/>
    <w:rsid w:val="00425808"/>
    <w:rsid w:val="004322CB"/>
    <w:rsid w:val="00442510"/>
    <w:rsid w:val="0045050E"/>
    <w:rsid w:val="0045219B"/>
    <w:rsid w:val="00454BF8"/>
    <w:rsid w:val="00457C5A"/>
    <w:rsid w:val="00460C9C"/>
    <w:rsid w:val="00462836"/>
    <w:rsid w:val="00463AAC"/>
    <w:rsid w:val="00465769"/>
    <w:rsid w:val="004662DD"/>
    <w:rsid w:val="0047536A"/>
    <w:rsid w:val="004809E5"/>
    <w:rsid w:val="004869D0"/>
    <w:rsid w:val="00490A28"/>
    <w:rsid w:val="0049559B"/>
    <w:rsid w:val="00495D9A"/>
    <w:rsid w:val="00497F3E"/>
    <w:rsid w:val="004A0418"/>
    <w:rsid w:val="004A3135"/>
    <w:rsid w:val="004A4168"/>
    <w:rsid w:val="004A527E"/>
    <w:rsid w:val="004A6579"/>
    <w:rsid w:val="004B07A8"/>
    <w:rsid w:val="004B1723"/>
    <w:rsid w:val="004B6A3B"/>
    <w:rsid w:val="004C116F"/>
    <w:rsid w:val="004C319A"/>
    <w:rsid w:val="004C431A"/>
    <w:rsid w:val="004C5D34"/>
    <w:rsid w:val="004C60A2"/>
    <w:rsid w:val="004C7E52"/>
    <w:rsid w:val="004D12B7"/>
    <w:rsid w:val="004D52A5"/>
    <w:rsid w:val="004D5BE4"/>
    <w:rsid w:val="004D72D9"/>
    <w:rsid w:val="004E1240"/>
    <w:rsid w:val="004E1416"/>
    <w:rsid w:val="004E1B60"/>
    <w:rsid w:val="004E1F22"/>
    <w:rsid w:val="004E203A"/>
    <w:rsid w:val="004E25EF"/>
    <w:rsid w:val="004E2987"/>
    <w:rsid w:val="004E311C"/>
    <w:rsid w:val="004E4663"/>
    <w:rsid w:val="004E5E20"/>
    <w:rsid w:val="004E6999"/>
    <w:rsid w:val="004F2328"/>
    <w:rsid w:val="004F36D9"/>
    <w:rsid w:val="004F3B25"/>
    <w:rsid w:val="004F3D19"/>
    <w:rsid w:val="00503383"/>
    <w:rsid w:val="0050605F"/>
    <w:rsid w:val="00506CD7"/>
    <w:rsid w:val="00510A15"/>
    <w:rsid w:val="00511B9A"/>
    <w:rsid w:val="0051225B"/>
    <w:rsid w:val="00514B73"/>
    <w:rsid w:val="005153AF"/>
    <w:rsid w:val="00520315"/>
    <w:rsid w:val="00520C2A"/>
    <w:rsid w:val="00521C1E"/>
    <w:rsid w:val="005221A1"/>
    <w:rsid w:val="005239A5"/>
    <w:rsid w:val="0052742E"/>
    <w:rsid w:val="00533C65"/>
    <w:rsid w:val="00535020"/>
    <w:rsid w:val="005352F3"/>
    <w:rsid w:val="005367ED"/>
    <w:rsid w:val="00537B79"/>
    <w:rsid w:val="00537D3C"/>
    <w:rsid w:val="00545F09"/>
    <w:rsid w:val="005540DF"/>
    <w:rsid w:val="00556F68"/>
    <w:rsid w:val="00557509"/>
    <w:rsid w:val="00560BFC"/>
    <w:rsid w:val="00560F78"/>
    <w:rsid w:val="00561A36"/>
    <w:rsid w:val="00564AAD"/>
    <w:rsid w:val="005661C8"/>
    <w:rsid w:val="00567469"/>
    <w:rsid w:val="00567AF2"/>
    <w:rsid w:val="00567E65"/>
    <w:rsid w:val="00571F2E"/>
    <w:rsid w:val="005801E1"/>
    <w:rsid w:val="00580D9C"/>
    <w:rsid w:val="00581547"/>
    <w:rsid w:val="00581DDB"/>
    <w:rsid w:val="0058452D"/>
    <w:rsid w:val="005851F4"/>
    <w:rsid w:val="005860AA"/>
    <w:rsid w:val="00586261"/>
    <w:rsid w:val="005905F9"/>
    <w:rsid w:val="00591717"/>
    <w:rsid w:val="00591C93"/>
    <w:rsid w:val="00594DAE"/>
    <w:rsid w:val="00595F08"/>
    <w:rsid w:val="005A1336"/>
    <w:rsid w:val="005A1C5C"/>
    <w:rsid w:val="005A5402"/>
    <w:rsid w:val="005B1CF2"/>
    <w:rsid w:val="005B2332"/>
    <w:rsid w:val="005B311E"/>
    <w:rsid w:val="005B36F7"/>
    <w:rsid w:val="005B4802"/>
    <w:rsid w:val="005B692C"/>
    <w:rsid w:val="005C1374"/>
    <w:rsid w:val="005C1FA5"/>
    <w:rsid w:val="005C21C9"/>
    <w:rsid w:val="005C292F"/>
    <w:rsid w:val="005C3182"/>
    <w:rsid w:val="005C4B0A"/>
    <w:rsid w:val="005C637E"/>
    <w:rsid w:val="005D1BB5"/>
    <w:rsid w:val="005D1E94"/>
    <w:rsid w:val="005D30E4"/>
    <w:rsid w:val="005D32EC"/>
    <w:rsid w:val="005D4E38"/>
    <w:rsid w:val="005D59B5"/>
    <w:rsid w:val="005D5FEA"/>
    <w:rsid w:val="005D6B25"/>
    <w:rsid w:val="005D733F"/>
    <w:rsid w:val="005E16AD"/>
    <w:rsid w:val="005E2AB8"/>
    <w:rsid w:val="005E2C0A"/>
    <w:rsid w:val="005E2C48"/>
    <w:rsid w:val="005E3BE9"/>
    <w:rsid w:val="005F31C0"/>
    <w:rsid w:val="005F3A70"/>
    <w:rsid w:val="005F72A2"/>
    <w:rsid w:val="006010F3"/>
    <w:rsid w:val="00602487"/>
    <w:rsid w:val="00602724"/>
    <w:rsid w:val="00604584"/>
    <w:rsid w:val="0060554E"/>
    <w:rsid w:val="00611E67"/>
    <w:rsid w:val="00613FC8"/>
    <w:rsid w:val="00616F7E"/>
    <w:rsid w:val="00620010"/>
    <w:rsid w:val="00624DAD"/>
    <w:rsid w:val="00627586"/>
    <w:rsid w:val="00627B67"/>
    <w:rsid w:val="00627B8B"/>
    <w:rsid w:val="006312A4"/>
    <w:rsid w:val="00640498"/>
    <w:rsid w:val="00641944"/>
    <w:rsid w:val="006469AF"/>
    <w:rsid w:val="00650255"/>
    <w:rsid w:val="00651239"/>
    <w:rsid w:val="00661F16"/>
    <w:rsid w:val="0066355A"/>
    <w:rsid w:val="0066565D"/>
    <w:rsid w:val="0066580F"/>
    <w:rsid w:val="00665BF5"/>
    <w:rsid w:val="006672A9"/>
    <w:rsid w:val="0067004F"/>
    <w:rsid w:val="00670941"/>
    <w:rsid w:val="0067162E"/>
    <w:rsid w:val="006749EC"/>
    <w:rsid w:val="006753F1"/>
    <w:rsid w:val="00676451"/>
    <w:rsid w:val="00682D0F"/>
    <w:rsid w:val="00684608"/>
    <w:rsid w:val="0068479E"/>
    <w:rsid w:val="00685B61"/>
    <w:rsid w:val="00685EED"/>
    <w:rsid w:val="00687C58"/>
    <w:rsid w:val="0069626F"/>
    <w:rsid w:val="00696D25"/>
    <w:rsid w:val="00696E35"/>
    <w:rsid w:val="00696EA5"/>
    <w:rsid w:val="006A1497"/>
    <w:rsid w:val="006A3342"/>
    <w:rsid w:val="006A37D2"/>
    <w:rsid w:val="006A4F95"/>
    <w:rsid w:val="006A52EF"/>
    <w:rsid w:val="006A76D4"/>
    <w:rsid w:val="006B0EDF"/>
    <w:rsid w:val="006B2656"/>
    <w:rsid w:val="006B30D2"/>
    <w:rsid w:val="006C1521"/>
    <w:rsid w:val="006C170D"/>
    <w:rsid w:val="006C4476"/>
    <w:rsid w:val="006C7CBC"/>
    <w:rsid w:val="006D1F24"/>
    <w:rsid w:val="006D5349"/>
    <w:rsid w:val="006D53FC"/>
    <w:rsid w:val="006D62A2"/>
    <w:rsid w:val="006E1D12"/>
    <w:rsid w:val="006E268A"/>
    <w:rsid w:val="006E5532"/>
    <w:rsid w:val="006E5FB5"/>
    <w:rsid w:val="006E708D"/>
    <w:rsid w:val="006F1F71"/>
    <w:rsid w:val="006F4B3A"/>
    <w:rsid w:val="006F5415"/>
    <w:rsid w:val="006F63B3"/>
    <w:rsid w:val="006F64DA"/>
    <w:rsid w:val="006F6C75"/>
    <w:rsid w:val="0070118B"/>
    <w:rsid w:val="00701E4A"/>
    <w:rsid w:val="0070250F"/>
    <w:rsid w:val="007038ED"/>
    <w:rsid w:val="00705D32"/>
    <w:rsid w:val="00705F90"/>
    <w:rsid w:val="00710854"/>
    <w:rsid w:val="00711DC0"/>
    <w:rsid w:val="00712BBA"/>
    <w:rsid w:val="0071522D"/>
    <w:rsid w:val="00716E07"/>
    <w:rsid w:val="0072235B"/>
    <w:rsid w:val="00722EA6"/>
    <w:rsid w:val="007237F0"/>
    <w:rsid w:val="0072655F"/>
    <w:rsid w:val="0072665F"/>
    <w:rsid w:val="00732605"/>
    <w:rsid w:val="00732CEB"/>
    <w:rsid w:val="007367A2"/>
    <w:rsid w:val="00752612"/>
    <w:rsid w:val="00752D03"/>
    <w:rsid w:val="007549C9"/>
    <w:rsid w:val="00755581"/>
    <w:rsid w:val="00755E38"/>
    <w:rsid w:val="007562E1"/>
    <w:rsid w:val="0076125D"/>
    <w:rsid w:val="00761A55"/>
    <w:rsid w:val="00763CF3"/>
    <w:rsid w:val="00766211"/>
    <w:rsid w:val="0076709F"/>
    <w:rsid w:val="00767933"/>
    <w:rsid w:val="00772A26"/>
    <w:rsid w:val="00772DCF"/>
    <w:rsid w:val="007778CB"/>
    <w:rsid w:val="00777EAF"/>
    <w:rsid w:val="00782AE5"/>
    <w:rsid w:val="00782B95"/>
    <w:rsid w:val="00792CE7"/>
    <w:rsid w:val="0079410E"/>
    <w:rsid w:val="007951B4"/>
    <w:rsid w:val="00796DC6"/>
    <w:rsid w:val="007A32C0"/>
    <w:rsid w:val="007A459A"/>
    <w:rsid w:val="007A5D45"/>
    <w:rsid w:val="007B5992"/>
    <w:rsid w:val="007B5B88"/>
    <w:rsid w:val="007B6AC3"/>
    <w:rsid w:val="007B72F8"/>
    <w:rsid w:val="007C00B4"/>
    <w:rsid w:val="007C2783"/>
    <w:rsid w:val="007C3362"/>
    <w:rsid w:val="007C4F05"/>
    <w:rsid w:val="007C7AA4"/>
    <w:rsid w:val="007D02A1"/>
    <w:rsid w:val="007D26D7"/>
    <w:rsid w:val="007D309A"/>
    <w:rsid w:val="007E3FFA"/>
    <w:rsid w:val="007E70F4"/>
    <w:rsid w:val="007F0223"/>
    <w:rsid w:val="007F3363"/>
    <w:rsid w:val="007F4C18"/>
    <w:rsid w:val="007F60DF"/>
    <w:rsid w:val="007F6220"/>
    <w:rsid w:val="00800A10"/>
    <w:rsid w:val="00800C64"/>
    <w:rsid w:val="008015CA"/>
    <w:rsid w:val="00802D44"/>
    <w:rsid w:val="00803734"/>
    <w:rsid w:val="00804879"/>
    <w:rsid w:val="00805FAD"/>
    <w:rsid w:val="008115DF"/>
    <w:rsid w:val="008118BA"/>
    <w:rsid w:val="00812E8C"/>
    <w:rsid w:val="00813879"/>
    <w:rsid w:val="00815BBB"/>
    <w:rsid w:val="00816584"/>
    <w:rsid w:val="008210A7"/>
    <w:rsid w:val="0082198A"/>
    <w:rsid w:val="0082407B"/>
    <w:rsid w:val="0082558F"/>
    <w:rsid w:val="00825AF3"/>
    <w:rsid w:val="00826946"/>
    <w:rsid w:val="00832532"/>
    <w:rsid w:val="00832B4A"/>
    <w:rsid w:val="00843149"/>
    <w:rsid w:val="00847A21"/>
    <w:rsid w:val="0085305D"/>
    <w:rsid w:val="00855599"/>
    <w:rsid w:val="00860394"/>
    <w:rsid w:val="00861A57"/>
    <w:rsid w:val="00861F5E"/>
    <w:rsid w:val="0086209C"/>
    <w:rsid w:val="0086451F"/>
    <w:rsid w:val="0086594B"/>
    <w:rsid w:val="008668F3"/>
    <w:rsid w:val="00867AB0"/>
    <w:rsid w:val="00867F3F"/>
    <w:rsid w:val="00873A71"/>
    <w:rsid w:val="00873EA5"/>
    <w:rsid w:val="00874CD9"/>
    <w:rsid w:val="00876AF7"/>
    <w:rsid w:val="00881155"/>
    <w:rsid w:val="00882296"/>
    <w:rsid w:val="00887002"/>
    <w:rsid w:val="008913D9"/>
    <w:rsid w:val="00891A36"/>
    <w:rsid w:val="008A1F9D"/>
    <w:rsid w:val="008A7166"/>
    <w:rsid w:val="008B0EC6"/>
    <w:rsid w:val="008B1409"/>
    <w:rsid w:val="008B280F"/>
    <w:rsid w:val="008B7CA0"/>
    <w:rsid w:val="008C266D"/>
    <w:rsid w:val="008C34B6"/>
    <w:rsid w:val="008C40B4"/>
    <w:rsid w:val="008C4C46"/>
    <w:rsid w:val="008C5870"/>
    <w:rsid w:val="008D1730"/>
    <w:rsid w:val="008D3EA5"/>
    <w:rsid w:val="008E0441"/>
    <w:rsid w:val="008E07E5"/>
    <w:rsid w:val="008E2196"/>
    <w:rsid w:val="008E2695"/>
    <w:rsid w:val="008E4A7A"/>
    <w:rsid w:val="008E53D4"/>
    <w:rsid w:val="008E7559"/>
    <w:rsid w:val="008F2710"/>
    <w:rsid w:val="008F3B96"/>
    <w:rsid w:val="008F47DE"/>
    <w:rsid w:val="008F4A85"/>
    <w:rsid w:val="008F63C1"/>
    <w:rsid w:val="008F7383"/>
    <w:rsid w:val="00900CAC"/>
    <w:rsid w:val="00903763"/>
    <w:rsid w:val="0090685B"/>
    <w:rsid w:val="0090697F"/>
    <w:rsid w:val="00910B11"/>
    <w:rsid w:val="00911942"/>
    <w:rsid w:val="009119AF"/>
    <w:rsid w:val="00915296"/>
    <w:rsid w:val="00920D8B"/>
    <w:rsid w:val="00922777"/>
    <w:rsid w:val="009266C1"/>
    <w:rsid w:val="00927608"/>
    <w:rsid w:val="00931480"/>
    <w:rsid w:val="0093223A"/>
    <w:rsid w:val="00935ED7"/>
    <w:rsid w:val="009405D0"/>
    <w:rsid w:val="00941E5D"/>
    <w:rsid w:val="00942740"/>
    <w:rsid w:val="00942DFD"/>
    <w:rsid w:val="0094318C"/>
    <w:rsid w:val="00944685"/>
    <w:rsid w:val="00944BE9"/>
    <w:rsid w:val="00944C30"/>
    <w:rsid w:val="009501F8"/>
    <w:rsid w:val="009517AD"/>
    <w:rsid w:val="00951D13"/>
    <w:rsid w:val="00952215"/>
    <w:rsid w:val="009577B4"/>
    <w:rsid w:val="0096585E"/>
    <w:rsid w:val="0097322E"/>
    <w:rsid w:val="00981D6B"/>
    <w:rsid w:val="00982B1F"/>
    <w:rsid w:val="009863A1"/>
    <w:rsid w:val="00987FF5"/>
    <w:rsid w:val="00991DA4"/>
    <w:rsid w:val="0099557C"/>
    <w:rsid w:val="0099645E"/>
    <w:rsid w:val="009A4009"/>
    <w:rsid w:val="009A4E64"/>
    <w:rsid w:val="009A7B73"/>
    <w:rsid w:val="009B01C9"/>
    <w:rsid w:val="009B11EF"/>
    <w:rsid w:val="009B29C9"/>
    <w:rsid w:val="009B2CB0"/>
    <w:rsid w:val="009B35BA"/>
    <w:rsid w:val="009B41DB"/>
    <w:rsid w:val="009B4736"/>
    <w:rsid w:val="009B5310"/>
    <w:rsid w:val="009B5A63"/>
    <w:rsid w:val="009B6703"/>
    <w:rsid w:val="009B6B83"/>
    <w:rsid w:val="009C15E8"/>
    <w:rsid w:val="009C296F"/>
    <w:rsid w:val="009C39E9"/>
    <w:rsid w:val="009C77B7"/>
    <w:rsid w:val="009D1146"/>
    <w:rsid w:val="009D1A7C"/>
    <w:rsid w:val="009D3898"/>
    <w:rsid w:val="009D5A68"/>
    <w:rsid w:val="009E0CCE"/>
    <w:rsid w:val="009E151A"/>
    <w:rsid w:val="009E1860"/>
    <w:rsid w:val="009E5B66"/>
    <w:rsid w:val="009E7C7F"/>
    <w:rsid w:val="009F00E0"/>
    <w:rsid w:val="009F022D"/>
    <w:rsid w:val="009F0E04"/>
    <w:rsid w:val="009F16A4"/>
    <w:rsid w:val="009F68A5"/>
    <w:rsid w:val="009F7A05"/>
    <w:rsid w:val="00A03AB1"/>
    <w:rsid w:val="00A06A08"/>
    <w:rsid w:val="00A102B8"/>
    <w:rsid w:val="00A12BF3"/>
    <w:rsid w:val="00A14ADF"/>
    <w:rsid w:val="00A15631"/>
    <w:rsid w:val="00A15DD9"/>
    <w:rsid w:val="00A178DB"/>
    <w:rsid w:val="00A2276A"/>
    <w:rsid w:val="00A22D14"/>
    <w:rsid w:val="00A23127"/>
    <w:rsid w:val="00A26665"/>
    <w:rsid w:val="00A27BFD"/>
    <w:rsid w:val="00A30346"/>
    <w:rsid w:val="00A30809"/>
    <w:rsid w:val="00A32A3B"/>
    <w:rsid w:val="00A36565"/>
    <w:rsid w:val="00A40E5F"/>
    <w:rsid w:val="00A411C5"/>
    <w:rsid w:val="00A42282"/>
    <w:rsid w:val="00A47901"/>
    <w:rsid w:val="00A5003D"/>
    <w:rsid w:val="00A5003F"/>
    <w:rsid w:val="00A538B3"/>
    <w:rsid w:val="00A54151"/>
    <w:rsid w:val="00A55B27"/>
    <w:rsid w:val="00A60F83"/>
    <w:rsid w:val="00A63526"/>
    <w:rsid w:val="00A7012C"/>
    <w:rsid w:val="00A71268"/>
    <w:rsid w:val="00A71A85"/>
    <w:rsid w:val="00A7257B"/>
    <w:rsid w:val="00A74292"/>
    <w:rsid w:val="00A7573F"/>
    <w:rsid w:val="00A75EC6"/>
    <w:rsid w:val="00A76BD8"/>
    <w:rsid w:val="00A772D2"/>
    <w:rsid w:val="00A8147B"/>
    <w:rsid w:val="00A82E12"/>
    <w:rsid w:val="00A85A36"/>
    <w:rsid w:val="00A86B87"/>
    <w:rsid w:val="00A947EB"/>
    <w:rsid w:val="00A94E0B"/>
    <w:rsid w:val="00AA282B"/>
    <w:rsid w:val="00AA2B22"/>
    <w:rsid w:val="00AA43C0"/>
    <w:rsid w:val="00AA4EAE"/>
    <w:rsid w:val="00AA588C"/>
    <w:rsid w:val="00AA6BFB"/>
    <w:rsid w:val="00AB2AD7"/>
    <w:rsid w:val="00AB3051"/>
    <w:rsid w:val="00AB3332"/>
    <w:rsid w:val="00AB3930"/>
    <w:rsid w:val="00AB71CD"/>
    <w:rsid w:val="00AB72C3"/>
    <w:rsid w:val="00AC25D4"/>
    <w:rsid w:val="00AC2D6A"/>
    <w:rsid w:val="00AC6680"/>
    <w:rsid w:val="00AD233E"/>
    <w:rsid w:val="00AD3B9E"/>
    <w:rsid w:val="00AD4908"/>
    <w:rsid w:val="00AD5BAD"/>
    <w:rsid w:val="00AD7FBA"/>
    <w:rsid w:val="00AE031B"/>
    <w:rsid w:val="00AE0709"/>
    <w:rsid w:val="00AE131A"/>
    <w:rsid w:val="00AE6D84"/>
    <w:rsid w:val="00AF03F8"/>
    <w:rsid w:val="00AF09FB"/>
    <w:rsid w:val="00AF1799"/>
    <w:rsid w:val="00AF2AEC"/>
    <w:rsid w:val="00AF2CB5"/>
    <w:rsid w:val="00B047AB"/>
    <w:rsid w:val="00B04D6F"/>
    <w:rsid w:val="00B05711"/>
    <w:rsid w:val="00B10ABD"/>
    <w:rsid w:val="00B123AC"/>
    <w:rsid w:val="00B13379"/>
    <w:rsid w:val="00B1367E"/>
    <w:rsid w:val="00B16987"/>
    <w:rsid w:val="00B2102A"/>
    <w:rsid w:val="00B22DF8"/>
    <w:rsid w:val="00B23000"/>
    <w:rsid w:val="00B24CD6"/>
    <w:rsid w:val="00B306F2"/>
    <w:rsid w:val="00B4216D"/>
    <w:rsid w:val="00B47849"/>
    <w:rsid w:val="00B62978"/>
    <w:rsid w:val="00B63C73"/>
    <w:rsid w:val="00B643B3"/>
    <w:rsid w:val="00B71F2C"/>
    <w:rsid w:val="00B72CEC"/>
    <w:rsid w:val="00B730E4"/>
    <w:rsid w:val="00B73E10"/>
    <w:rsid w:val="00B76732"/>
    <w:rsid w:val="00B76DFE"/>
    <w:rsid w:val="00B8074E"/>
    <w:rsid w:val="00B868F1"/>
    <w:rsid w:val="00B87639"/>
    <w:rsid w:val="00B9015D"/>
    <w:rsid w:val="00B91748"/>
    <w:rsid w:val="00B949A3"/>
    <w:rsid w:val="00B97FC8"/>
    <w:rsid w:val="00BA07B6"/>
    <w:rsid w:val="00BA0EB3"/>
    <w:rsid w:val="00BA1AB9"/>
    <w:rsid w:val="00BA1F9F"/>
    <w:rsid w:val="00BB1591"/>
    <w:rsid w:val="00BB2594"/>
    <w:rsid w:val="00BB35BD"/>
    <w:rsid w:val="00BC0054"/>
    <w:rsid w:val="00BC19D6"/>
    <w:rsid w:val="00BC3BC3"/>
    <w:rsid w:val="00BC5BBC"/>
    <w:rsid w:val="00BC5FD9"/>
    <w:rsid w:val="00BD3FE4"/>
    <w:rsid w:val="00BD6AA9"/>
    <w:rsid w:val="00BE511F"/>
    <w:rsid w:val="00BE73E3"/>
    <w:rsid w:val="00BF1EE3"/>
    <w:rsid w:val="00BF3605"/>
    <w:rsid w:val="00BF6291"/>
    <w:rsid w:val="00BF7AEF"/>
    <w:rsid w:val="00BF7B07"/>
    <w:rsid w:val="00BF7FD1"/>
    <w:rsid w:val="00C0127E"/>
    <w:rsid w:val="00C02EF6"/>
    <w:rsid w:val="00C0421D"/>
    <w:rsid w:val="00C05BCE"/>
    <w:rsid w:val="00C06184"/>
    <w:rsid w:val="00C064FA"/>
    <w:rsid w:val="00C073DB"/>
    <w:rsid w:val="00C10A6F"/>
    <w:rsid w:val="00C11E24"/>
    <w:rsid w:val="00C151EE"/>
    <w:rsid w:val="00C15549"/>
    <w:rsid w:val="00C16A4A"/>
    <w:rsid w:val="00C20D17"/>
    <w:rsid w:val="00C2164A"/>
    <w:rsid w:val="00C234E3"/>
    <w:rsid w:val="00C35763"/>
    <w:rsid w:val="00C364E1"/>
    <w:rsid w:val="00C36565"/>
    <w:rsid w:val="00C5081E"/>
    <w:rsid w:val="00C512EB"/>
    <w:rsid w:val="00C51D92"/>
    <w:rsid w:val="00C574F5"/>
    <w:rsid w:val="00C5768B"/>
    <w:rsid w:val="00C57E32"/>
    <w:rsid w:val="00C6225F"/>
    <w:rsid w:val="00C65E09"/>
    <w:rsid w:val="00C676DD"/>
    <w:rsid w:val="00C67D00"/>
    <w:rsid w:val="00C70595"/>
    <w:rsid w:val="00C707D7"/>
    <w:rsid w:val="00C7115F"/>
    <w:rsid w:val="00C71CBB"/>
    <w:rsid w:val="00C74C4D"/>
    <w:rsid w:val="00C77E14"/>
    <w:rsid w:val="00C80E7F"/>
    <w:rsid w:val="00C83177"/>
    <w:rsid w:val="00C835B6"/>
    <w:rsid w:val="00C83882"/>
    <w:rsid w:val="00C83BEC"/>
    <w:rsid w:val="00C84AD5"/>
    <w:rsid w:val="00C864B8"/>
    <w:rsid w:val="00C91E77"/>
    <w:rsid w:val="00C922FE"/>
    <w:rsid w:val="00CA03AB"/>
    <w:rsid w:val="00CA2126"/>
    <w:rsid w:val="00CA356B"/>
    <w:rsid w:val="00CA6615"/>
    <w:rsid w:val="00CA6729"/>
    <w:rsid w:val="00CA6A4A"/>
    <w:rsid w:val="00CB0078"/>
    <w:rsid w:val="00CB2806"/>
    <w:rsid w:val="00CB5747"/>
    <w:rsid w:val="00CB7503"/>
    <w:rsid w:val="00CC1B22"/>
    <w:rsid w:val="00CC23B6"/>
    <w:rsid w:val="00CC2D87"/>
    <w:rsid w:val="00CC4020"/>
    <w:rsid w:val="00CC467D"/>
    <w:rsid w:val="00CC4C32"/>
    <w:rsid w:val="00CC5CFA"/>
    <w:rsid w:val="00CC637C"/>
    <w:rsid w:val="00CC67AD"/>
    <w:rsid w:val="00CD16D1"/>
    <w:rsid w:val="00CD1E07"/>
    <w:rsid w:val="00CD3723"/>
    <w:rsid w:val="00CD650E"/>
    <w:rsid w:val="00CD75E9"/>
    <w:rsid w:val="00CE4C23"/>
    <w:rsid w:val="00CE6258"/>
    <w:rsid w:val="00CF34DB"/>
    <w:rsid w:val="00CF3BAC"/>
    <w:rsid w:val="00CF4842"/>
    <w:rsid w:val="00CF6B84"/>
    <w:rsid w:val="00D124CC"/>
    <w:rsid w:val="00D20C79"/>
    <w:rsid w:val="00D21551"/>
    <w:rsid w:val="00D26593"/>
    <w:rsid w:val="00D2676E"/>
    <w:rsid w:val="00D317D7"/>
    <w:rsid w:val="00D32456"/>
    <w:rsid w:val="00D326AC"/>
    <w:rsid w:val="00D34C23"/>
    <w:rsid w:val="00D42EAC"/>
    <w:rsid w:val="00D43AFC"/>
    <w:rsid w:val="00D44941"/>
    <w:rsid w:val="00D44D54"/>
    <w:rsid w:val="00D471C1"/>
    <w:rsid w:val="00D47729"/>
    <w:rsid w:val="00D52481"/>
    <w:rsid w:val="00D549E1"/>
    <w:rsid w:val="00D55E60"/>
    <w:rsid w:val="00D60516"/>
    <w:rsid w:val="00D65513"/>
    <w:rsid w:val="00D66912"/>
    <w:rsid w:val="00D66E67"/>
    <w:rsid w:val="00D7011B"/>
    <w:rsid w:val="00D706C8"/>
    <w:rsid w:val="00D716D6"/>
    <w:rsid w:val="00D72864"/>
    <w:rsid w:val="00D73D30"/>
    <w:rsid w:val="00D830E5"/>
    <w:rsid w:val="00D8538F"/>
    <w:rsid w:val="00D901C5"/>
    <w:rsid w:val="00D96669"/>
    <w:rsid w:val="00D973B4"/>
    <w:rsid w:val="00DA028E"/>
    <w:rsid w:val="00DA2091"/>
    <w:rsid w:val="00DA345E"/>
    <w:rsid w:val="00DA73BC"/>
    <w:rsid w:val="00DA7B1D"/>
    <w:rsid w:val="00DB1306"/>
    <w:rsid w:val="00DB25DF"/>
    <w:rsid w:val="00DB5729"/>
    <w:rsid w:val="00DB67DF"/>
    <w:rsid w:val="00DC1C8E"/>
    <w:rsid w:val="00DC2C22"/>
    <w:rsid w:val="00DC2FBD"/>
    <w:rsid w:val="00DC3DD0"/>
    <w:rsid w:val="00DC3E14"/>
    <w:rsid w:val="00DC433B"/>
    <w:rsid w:val="00DC4624"/>
    <w:rsid w:val="00DC5221"/>
    <w:rsid w:val="00DD0BAC"/>
    <w:rsid w:val="00DD0CBD"/>
    <w:rsid w:val="00DD1AA9"/>
    <w:rsid w:val="00DD1DDB"/>
    <w:rsid w:val="00DD2DFF"/>
    <w:rsid w:val="00DD3DCA"/>
    <w:rsid w:val="00DD4209"/>
    <w:rsid w:val="00DD5B6F"/>
    <w:rsid w:val="00DE408D"/>
    <w:rsid w:val="00DF0223"/>
    <w:rsid w:val="00DF22A9"/>
    <w:rsid w:val="00DF668F"/>
    <w:rsid w:val="00E00AFE"/>
    <w:rsid w:val="00E033F7"/>
    <w:rsid w:val="00E05A58"/>
    <w:rsid w:val="00E05C31"/>
    <w:rsid w:val="00E10D2E"/>
    <w:rsid w:val="00E1228C"/>
    <w:rsid w:val="00E14A19"/>
    <w:rsid w:val="00E1754A"/>
    <w:rsid w:val="00E17720"/>
    <w:rsid w:val="00E2087C"/>
    <w:rsid w:val="00E23A49"/>
    <w:rsid w:val="00E308CE"/>
    <w:rsid w:val="00E335C1"/>
    <w:rsid w:val="00E34600"/>
    <w:rsid w:val="00E34891"/>
    <w:rsid w:val="00E3624B"/>
    <w:rsid w:val="00E36F91"/>
    <w:rsid w:val="00E40E49"/>
    <w:rsid w:val="00E54B48"/>
    <w:rsid w:val="00E567C4"/>
    <w:rsid w:val="00E6116B"/>
    <w:rsid w:val="00E620A2"/>
    <w:rsid w:val="00E63067"/>
    <w:rsid w:val="00E65A37"/>
    <w:rsid w:val="00E66705"/>
    <w:rsid w:val="00E72A89"/>
    <w:rsid w:val="00E768E3"/>
    <w:rsid w:val="00E80CFC"/>
    <w:rsid w:val="00E80FF5"/>
    <w:rsid w:val="00E812F8"/>
    <w:rsid w:val="00E8473D"/>
    <w:rsid w:val="00E86234"/>
    <w:rsid w:val="00E86664"/>
    <w:rsid w:val="00E91B35"/>
    <w:rsid w:val="00EA18B1"/>
    <w:rsid w:val="00EA28D0"/>
    <w:rsid w:val="00EA2C35"/>
    <w:rsid w:val="00EA3650"/>
    <w:rsid w:val="00EA7089"/>
    <w:rsid w:val="00EB527C"/>
    <w:rsid w:val="00EB58F9"/>
    <w:rsid w:val="00EB7A01"/>
    <w:rsid w:val="00EC1E99"/>
    <w:rsid w:val="00EC4607"/>
    <w:rsid w:val="00EC60C2"/>
    <w:rsid w:val="00ED3F37"/>
    <w:rsid w:val="00ED4D19"/>
    <w:rsid w:val="00ED4F89"/>
    <w:rsid w:val="00EE1660"/>
    <w:rsid w:val="00EE18FE"/>
    <w:rsid w:val="00EE1C71"/>
    <w:rsid w:val="00EE60B2"/>
    <w:rsid w:val="00EF06AA"/>
    <w:rsid w:val="00EF2A90"/>
    <w:rsid w:val="00EF60A9"/>
    <w:rsid w:val="00F0350D"/>
    <w:rsid w:val="00F070DF"/>
    <w:rsid w:val="00F1475D"/>
    <w:rsid w:val="00F20117"/>
    <w:rsid w:val="00F20307"/>
    <w:rsid w:val="00F22258"/>
    <w:rsid w:val="00F22D89"/>
    <w:rsid w:val="00F238EA"/>
    <w:rsid w:val="00F24165"/>
    <w:rsid w:val="00F25D3A"/>
    <w:rsid w:val="00F25DC0"/>
    <w:rsid w:val="00F275F5"/>
    <w:rsid w:val="00F27E3E"/>
    <w:rsid w:val="00F3157C"/>
    <w:rsid w:val="00F345C4"/>
    <w:rsid w:val="00F4169A"/>
    <w:rsid w:val="00F43722"/>
    <w:rsid w:val="00F51A70"/>
    <w:rsid w:val="00F5319D"/>
    <w:rsid w:val="00F53D9B"/>
    <w:rsid w:val="00F53F57"/>
    <w:rsid w:val="00F613A5"/>
    <w:rsid w:val="00F6259E"/>
    <w:rsid w:val="00F66B87"/>
    <w:rsid w:val="00F724A5"/>
    <w:rsid w:val="00F7426B"/>
    <w:rsid w:val="00F7523A"/>
    <w:rsid w:val="00F77B74"/>
    <w:rsid w:val="00F77EF7"/>
    <w:rsid w:val="00F85E2B"/>
    <w:rsid w:val="00F8639F"/>
    <w:rsid w:val="00F8679D"/>
    <w:rsid w:val="00F869F4"/>
    <w:rsid w:val="00F9054B"/>
    <w:rsid w:val="00F93E6E"/>
    <w:rsid w:val="00F97005"/>
    <w:rsid w:val="00FA1963"/>
    <w:rsid w:val="00FA1CEA"/>
    <w:rsid w:val="00FA3616"/>
    <w:rsid w:val="00FA481C"/>
    <w:rsid w:val="00FA56DF"/>
    <w:rsid w:val="00FB774D"/>
    <w:rsid w:val="00FB78CA"/>
    <w:rsid w:val="00FB795D"/>
    <w:rsid w:val="00FC5FA0"/>
    <w:rsid w:val="00FC71CC"/>
    <w:rsid w:val="00FD08B0"/>
    <w:rsid w:val="00FD0A7D"/>
    <w:rsid w:val="00FD378E"/>
    <w:rsid w:val="00FE22B0"/>
    <w:rsid w:val="00FE262D"/>
    <w:rsid w:val="00FE6765"/>
    <w:rsid w:val="00FF1AF4"/>
    <w:rsid w:val="00FF1B4B"/>
    <w:rsid w:val="00FF3662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oNotEmbedSmartTags/>
  <w:decimalSymbol w:val="."/>
  <w:listSeparator w:val=","/>
  <w15:docId w15:val="{6972252D-6A25-4279-BB4E-1EFA47EE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2D"/>
    <w:pPr>
      <w:widowControl w:val="0"/>
    </w:pPr>
    <w:rPr>
      <w:rFonts w:ascii="Times New Roman" w:eastAsia="SimSun" w:hAnsi="Times New Roman"/>
      <w:kern w:val="2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F3157C"/>
    <w:pPr>
      <w:widowControl/>
      <w:spacing w:before="100" w:beforeAutospacing="1" w:after="100" w:afterAutospacing="1"/>
      <w:outlineLvl w:val="2"/>
    </w:pPr>
    <w:rPr>
      <w:rFonts w:eastAsia="Calibri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1522D"/>
    <w:pPr>
      <w:widowControl/>
    </w:pPr>
    <w:rPr>
      <w:rFonts w:ascii="Verdana" w:eastAsia="Calibri" w:hAnsi="Verdana"/>
      <w:kern w:val="0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locked/>
    <w:rsid w:val="0071522D"/>
    <w:rPr>
      <w:rFonts w:ascii="Verdana" w:hAnsi="Verdana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99"/>
    <w:qFormat/>
    <w:rsid w:val="007152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15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522D"/>
    <w:rPr>
      <w:rFonts w:ascii="Tahoma" w:eastAsia="SimSun" w:hAnsi="Tahoma" w:cs="Tahoma"/>
      <w:kern w:val="2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AA2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AA282B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Footer">
    <w:name w:val="footer"/>
    <w:basedOn w:val="Normal"/>
    <w:link w:val="FooterChar"/>
    <w:semiHidden/>
    <w:rsid w:val="00AA2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AA282B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535020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locked/>
    <w:rsid w:val="00F3157C"/>
    <w:rPr>
      <w:rFonts w:ascii="Times New Roman" w:hAnsi="Times New Roman" w:cs="Times New Roman"/>
      <w:b/>
      <w:bCs/>
      <w:sz w:val="27"/>
      <w:szCs w:val="27"/>
    </w:rPr>
  </w:style>
  <w:style w:type="paragraph" w:customStyle="1" w:styleId="Achievement">
    <w:name w:val="Achievement"/>
    <w:basedOn w:val="BodyText"/>
    <w:rsid w:val="00ED4F89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C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customStyle="1" w:styleId="apple-converted-space">
    <w:name w:val="apple-converted-space"/>
    <w:basedOn w:val="DefaultParagraphFont"/>
    <w:rsid w:val="004E311C"/>
  </w:style>
  <w:style w:type="character" w:styleId="Emphasis">
    <w:name w:val="Emphasis"/>
    <w:basedOn w:val="DefaultParagraphFont"/>
    <w:uiPriority w:val="20"/>
    <w:qFormat/>
    <w:rsid w:val="00CC467D"/>
    <w:rPr>
      <w:i/>
      <w:iCs/>
    </w:rPr>
  </w:style>
  <w:style w:type="paragraph" w:customStyle="1" w:styleId="papertitle">
    <w:name w:val="paper title"/>
    <w:uiPriority w:val="99"/>
    <w:rsid w:val="00082FA1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table" w:styleId="TableGrid">
    <w:name w:val="Table Grid"/>
    <w:basedOn w:val="TableNormal"/>
    <w:uiPriority w:val="59"/>
    <w:rsid w:val="00F86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335C1"/>
    <w:pPr>
      <w:widowControl w:val="0"/>
    </w:pPr>
    <w:rPr>
      <w:rFonts w:ascii="Times New Roman" w:eastAsia="SimSun" w:hAnsi="Times New Roman"/>
      <w:lang w:val="en-GB"/>
    </w:rPr>
  </w:style>
  <w:style w:type="paragraph" w:customStyle="1" w:styleId="Els-Title">
    <w:name w:val="Els-Title"/>
    <w:next w:val="Normal"/>
    <w:autoRedefine/>
    <w:rsid w:val="00EB7A01"/>
    <w:pPr>
      <w:suppressAutoHyphens/>
    </w:pPr>
    <w:rPr>
      <w:rFonts w:ascii="Times New Roman" w:eastAsia="SimSun" w:hAnsi="Times New Roman"/>
      <w:b/>
      <w:kern w:val="2"/>
      <w:sz w:val="18"/>
      <w:lang w:eastAsia="zh-CN"/>
    </w:rPr>
  </w:style>
  <w:style w:type="character" w:customStyle="1" w:styleId="58cl">
    <w:name w:val="_58cl"/>
    <w:basedOn w:val="DefaultParagraphFont"/>
    <w:rsid w:val="00CE4C23"/>
  </w:style>
  <w:style w:type="character" w:customStyle="1" w:styleId="58cm">
    <w:name w:val="_58cm"/>
    <w:basedOn w:val="DefaultParagraphFont"/>
    <w:rsid w:val="00CE4C23"/>
  </w:style>
  <w:style w:type="character" w:customStyle="1" w:styleId="textexposedshow">
    <w:name w:val="text_exposed_show"/>
    <w:basedOn w:val="DefaultParagraphFont"/>
    <w:rsid w:val="00CE4C23"/>
  </w:style>
  <w:style w:type="character" w:styleId="Strong">
    <w:name w:val="Strong"/>
    <w:basedOn w:val="DefaultParagraphFont"/>
    <w:uiPriority w:val="22"/>
    <w:qFormat/>
    <w:rsid w:val="00696EA5"/>
    <w:rPr>
      <w:b/>
      <w:bCs/>
    </w:rPr>
  </w:style>
  <w:style w:type="character" w:customStyle="1" w:styleId="bibliographic-informationtitle">
    <w:name w:val="bibliographic-information__title"/>
    <w:basedOn w:val="DefaultParagraphFont"/>
    <w:rsid w:val="00580D9C"/>
  </w:style>
  <w:style w:type="character" w:customStyle="1" w:styleId="bibliographic-informationvalue">
    <w:name w:val="bibliographic-information__value"/>
    <w:basedOn w:val="DefaultParagraphFont"/>
    <w:rsid w:val="00580D9C"/>
  </w:style>
  <w:style w:type="character" w:styleId="FollowedHyperlink">
    <w:name w:val="FollowedHyperlink"/>
    <w:basedOn w:val="DefaultParagraphFont"/>
    <w:uiPriority w:val="99"/>
    <w:semiHidden/>
    <w:unhideWhenUsed/>
    <w:rsid w:val="005D73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ompeleceng.2019.03.010" TargetMode="External"/><Relationship Id="rId18" Type="http://schemas.openxmlformats.org/officeDocument/2006/relationships/hyperlink" Target="https://doi.org/10.1016/j.ijbiomac.2019.12.089" TargetMode="External"/><Relationship Id="rId26" Type="http://schemas.openxmlformats.org/officeDocument/2006/relationships/hyperlink" Target="https://doi.org/10.1109/ACCESS.2020.3029634" TargetMode="External"/><Relationship Id="rId39" Type="http://schemas.openxmlformats.org/officeDocument/2006/relationships/hyperlink" Target="https://journals.smarcons.com/index.php/mls/issue/view/9" TargetMode="External"/><Relationship Id="rId21" Type="http://schemas.openxmlformats.org/officeDocument/2006/relationships/hyperlink" Target="https://doi.org/10.32350/BSR.0302.05" TargetMode="External"/><Relationship Id="rId34" Type="http://schemas.openxmlformats.org/officeDocument/2006/relationships/hyperlink" Target="https://dx.doi.org/10.32604/cmc.2023.032856" TargetMode="External"/><Relationship Id="rId42" Type="http://schemas.openxmlformats.org/officeDocument/2006/relationships/hyperlink" Target="https://www.hindawi.com/journals/acisc/2023/6661192/" TargetMode="External"/><Relationship Id="rId47" Type="http://schemas.openxmlformats.org/officeDocument/2006/relationships/hyperlink" Target="https://doi.org/10.1007/978-981-13-6052-7_48" TargetMode="External"/><Relationship Id="rId50" Type="http://schemas.openxmlformats.org/officeDocument/2006/relationships/hyperlink" Target="https://doi.org/10.1007/978-3-030-30146-0_6" TargetMode="External"/><Relationship Id="rId55" Type="http://schemas.openxmlformats.org/officeDocument/2006/relationships/hyperlink" Target="https://link.springer.com/chapter/10.1007/978-3-031-19968-4_5" TargetMode="External"/><Relationship Id="rId63" Type="http://schemas.openxmlformats.org/officeDocument/2006/relationships/hyperlink" Target="https://ieeexplore.ieee.org/document/10138873?denied=" TargetMode="External"/><Relationship Id="rId7" Type="http://schemas.openxmlformats.org/officeDocument/2006/relationships/hyperlink" Target="https://orcid.org/0000-0001-8681-63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3204-019-01165-4" TargetMode="External"/><Relationship Id="rId20" Type="http://schemas.openxmlformats.org/officeDocument/2006/relationships/hyperlink" Target="https://doi.org/10.1007/s13204-019-01103-4" TargetMode="External"/><Relationship Id="rId29" Type="http://schemas.openxmlformats.org/officeDocument/2006/relationships/hyperlink" Target="https://doi.org/10.1371/journal.pone.0264420" TargetMode="External"/><Relationship Id="rId41" Type="http://schemas.openxmlformats.org/officeDocument/2006/relationships/hyperlink" Target="https://doi.org/10.32604/cmc.2023.041558" TargetMode="External"/><Relationship Id="rId54" Type="http://schemas.openxmlformats.org/officeDocument/2006/relationships/hyperlink" Target="https://doi.org/10.1007/978-981-15-5232-8_16" TargetMode="External"/><Relationship Id="rId62" Type="http://schemas.openxmlformats.org/officeDocument/2006/relationships/hyperlink" Target="https://ieeexplore.ieee.org/stamp/stamp.jsp?tp=&amp;arnumber=101388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cida.net/" TargetMode="External"/><Relationship Id="rId24" Type="http://schemas.openxmlformats.org/officeDocument/2006/relationships/hyperlink" Target="https://doi.org/10.1155/2020/8882378" TargetMode="External"/><Relationship Id="rId32" Type="http://schemas.openxmlformats.org/officeDocument/2006/relationships/hyperlink" Target="https://doi.org/10.1155/2022/5617903" TargetMode="External"/><Relationship Id="rId37" Type="http://schemas.openxmlformats.org/officeDocument/2006/relationships/hyperlink" Target="https://ieeexplore.ieee.org/document/10163823" TargetMode="External"/><Relationship Id="rId40" Type="http://schemas.openxmlformats.org/officeDocument/2006/relationships/hyperlink" Target="https://www.techscience.com/cmc/v77n1/54486" TargetMode="External"/><Relationship Id="rId45" Type="http://schemas.openxmlformats.org/officeDocument/2006/relationships/hyperlink" Target="https://doi.org/10.1007/978-981-13-6052-7_40" TargetMode="External"/><Relationship Id="rId53" Type="http://schemas.openxmlformats.org/officeDocument/2006/relationships/hyperlink" Target="https://doi.org/10.1007/978-981-15-5232-8_37" TargetMode="External"/><Relationship Id="rId58" Type="http://schemas.openxmlformats.org/officeDocument/2006/relationships/hyperlink" Target="https://ieeexplore.ieee.org/document/9692964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article/10.1007/s13204-019-01165-4" TargetMode="External"/><Relationship Id="rId23" Type="http://schemas.openxmlformats.org/officeDocument/2006/relationships/hyperlink" Target="https://doi.org/10.1155/2020/8845833" TargetMode="External"/><Relationship Id="rId28" Type="http://schemas.openxmlformats.org/officeDocument/2006/relationships/hyperlink" Target="https://journals.umt.edu.pk/index.php/BSR/article/view/2102" TargetMode="External"/><Relationship Id="rId36" Type="http://schemas.openxmlformats.org/officeDocument/2006/relationships/hyperlink" Target="https://tianjindaxuexuebao.com/details.php?id=DOI:10.17605/OSF.IO/S6N58" TargetMode="External"/><Relationship Id="rId49" Type="http://schemas.openxmlformats.org/officeDocument/2006/relationships/hyperlink" Target="https://doi.org/10.1007/978-981-13-6052-7_38" TargetMode="External"/><Relationship Id="rId57" Type="http://schemas.openxmlformats.org/officeDocument/2006/relationships/hyperlink" Target="https://link.springer.com/chapter/10.1007/978-3-031-19968-4_4" TargetMode="External"/><Relationship Id="rId61" Type="http://schemas.openxmlformats.org/officeDocument/2006/relationships/hyperlink" Target="https://ieeexplore.ieee.org/stamp/stamp.jsp?tp=&amp;arnumber=10138857" TargetMode="External"/><Relationship Id="rId10" Type="http://schemas.openxmlformats.org/officeDocument/2006/relationships/hyperlink" Target="http://www.scirea.org/journal/EditorialBoard?JournalID=52000" TargetMode="External"/><Relationship Id="rId19" Type="http://schemas.openxmlformats.org/officeDocument/2006/relationships/hyperlink" Target="https://link.springer.com/article/10.1007%2Fs13204-019-01103-4" TargetMode="External"/><Relationship Id="rId31" Type="http://schemas.openxmlformats.org/officeDocument/2006/relationships/hyperlink" Target="https://journals.umt.edu.pk/index.php/BSR/article/view/2480" TargetMode="External"/><Relationship Id="rId44" Type="http://schemas.openxmlformats.org/officeDocument/2006/relationships/hyperlink" Target="https://doi.org/10.1109/INTECH.2016.7845116" TargetMode="External"/><Relationship Id="rId52" Type="http://schemas.openxmlformats.org/officeDocument/2006/relationships/hyperlink" Target="https://doi.org/10.1007/978-981-15-5232-8_12" TargetMode="External"/><Relationship Id="rId60" Type="http://schemas.openxmlformats.org/officeDocument/2006/relationships/hyperlink" Target="https://ieeexplore.ieee.org/document/9692918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hyperlink" Target="https://doi.org/10.1016/j.compeleceng.2019.03.010" TargetMode="External"/><Relationship Id="rId22" Type="http://schemas.openxmlformats.org/officeDocument/2006/relationships/hyperlink" Target="https://doi.org/10.3390/s19143150" TargetMode="External"/><Relationship Id="rId27" Type="http://schemas.openxmlformats.org/officeDocument/2006/relationships/hyperlink" Target="https://doi.org/10.1155/2021/8814364" TargetMode="External"/><Relationship Id="rId30" Type="http://schemas.openxmlformats.org/officeDocument/2006/relationships/hyperlink" Target="https://doi.org/10.1371/journal.pone.0264420" TargetMode="External"/><Relationship Id="rId35" Type="http://schemas.openxmlformats.org/officeDocument/2006/relationships/hyperlink" Target="https://doi.org/10.32604/cmc.2023.032856" TargetMode="External"/><Relationship Id="rId43" Type="http://schemas.openxmlformats.org/officeDocument/2006/relationships/hyperlink" Target="https://ieeexplore.ieee.org/document/10287977" TargetMode="External"/><Relationship Id="rId48" Type="http://schemas.openxmlformats.org/officeDocument/2006/relationships/hyperlink" Target="https://doi.org/10.1007/978-981-13-6052-7_44" TargetMode="External"/><Relationship Id="rId56" Type="http://schemas.openxmlformats.org/officeDocument/2006/relationships/hyperlink" Target="https://link.springer.com/chapter/10.1007/978-3-031-19968-4_17" TargetMode="External"/><Relationship Id="rId64" Type="http://schemas.openxmlformats.org/officeDocument/2006/relationships/hyperlink" Target="mailto:sarwar@iub.edu.pk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doi.org/10.1007/978-981-15-5232-8_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siea.asia/" TargetMode="External"/><Relationship Id="rId17" Type="http://schemas.openxmlformats.org/officeDocument/2006/relationships/hyperlink" Target="https://doi.org/10.1016/j.ijbiomac.2019.12.089" TargetMode="External"/><Relationship Id="rId25" Type="http://schemas.openxmlformats.org/officeDocument/2006/relationships/hyperlink" Target="https://doi.org/10.1155/2020/8882378" TargetMode="External"/><Relationship Id="rId33" Type="http://schemas.openxmlformats.org/officeDocument/2006/relationships/hyperlink" Target="https://doi.org/10.1155/2022/5617903" TargetMode="External"/><Relationship Id="rId38" Type="http://schemas.openxmlformats.org/officeDocument/2006/relationships/hyperlink" Target="https://journals.smarcons.com/index.php/mls/article/view/59" TargetMode="External"/><Relationship Id="rId46" Type="http://schemas.openxmlformats.org/officeDocument/2006/relationships/hyperlink" Target="https://doi.org/10.1007/978-981-13-6052-7_58" TargetMode="External"/><Relationship Id="rId59" Type="http://schemas.openxmlformats.org/officeDocument/2006/relationships/hyperlink" Target="https://ieeexplore.ieee.org/document/9692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14</Pages>
  <Words>6865</Words>
  <Characters>39137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Hashim</vt:lpstr>
    </vt:vector>
  </TitlesOfParts>
  <Company/>
  <LinksUpToDate>false</LinksUpToDate>
  <CharactersWithSpaces>45911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Hashim</dc:title>
  <dc:subject/>
  <dc:creator>shahid</dc:creator>
  <cp:keywords/>
  <dc:description/>
  <cp:lastModifiedBy>Windows User</cp:lastModifiedBy>
  <cp:revision>76</cp:revision>
  <cp:lastPrinted>2023-10-24T06:38:00Z</cp:lastPrinted>
  <dcterms:created xsi:type="dcterms:W3CDTF">2021-09-07T11:05:00Z</dcterms:created>
  <dcterms:modified xsi:type="dcterms:W3CDTF">2023-12-29T14:26:00Z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b06f9ee0e3457e01c7a22d71663a459e8c7c100fa8e1516d352998eca900de10</vt:lpwstr>
  </property>
</Properties>
</file>