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9B68" w14:textId="77777777" w:rsidR="00571E9F" w:rsidRDefault="00E7327E">
      <w:pPr>
        <w:pStyle w:val="Heading1"/>
      </w:pPr>
      <w:r>
        <w:t>Art Producer</w:t>
      </w:r>
    </w:p>
    <w:p w14:paraId="5E919B69" w14:textId="77777777" w:rsidR="00571E9F" w:rsidRDefault="00E7327E">
      <w:pPr>
        <w:pStyle w:val="Heading2"/>
      </w:pPr>
      <w:r>
        <w:t>About Couch Heroes</w:t>
      </w:r>
    </w:p>
    <w:p w14:paraId="5E919B6A" w14:textId="77777777" w:rsidR="00571E9F" w:rsidRDefault="00E7327E">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5E919B6B" w14:textId="77777777" w:rsidR="00571E9F" w:rsidRDefault="00E7327E">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5E919B6C" w14:textId="77777777" w:rsidR="00571E9F" w:rsidRDefault="00E7327E">
      <w:pPr>
        <w:pStyle w:val="Heading2"/>
      </w:pPr>
      <w:r>
        <w:t>About the Job</w:t>
      </w:r>
    </w:p>
    <w:p w14:paraId="5E919B6D" w14:textId="77777777" w:rsidR="00571E9F" w:rsidRDefault="00E7327E">
      <w:pPr>
        <w:spacing w:after="160"/>
      </w:pPr>
      <w:r>
        <w:t>An MMO’s art pipeline is one of the highest-volume production challenges in games. Environments, characters, creatures, VFX, lighting, and UI all need to move through concept, production, and integration on schedules that align with design milestones and engineering readiness. We need an Art Producer who can keep the art department running smoothly, unblock problems before they stall delivery, and give leadership honest visibility into where things stand.</w:t>
      </w:r>
    </w:p>
    <w:p w14:paraId="5E919B6E" w14:textId="77777777" w:rsidR="00571E9F" w:rsidRDefault="00E7327E">
      <w:pPr>
        <w:spacing w:after="160"/>
      </w:pPr>
      <w:r>
        <w:t>You will report to the Executive Producer (once hired) and work as an embedded production partner within the art department, coordinating closely with the Art Director, discipline leads, and the broader production team to keep art work on track and aligned with studio milestones.</w:t>
      </w:r>
    </w:p>
    <w:p w14:paraId="5E919B6F" w14:textId="77777777" w:rsidR="00571E9F" w:rsidRDefault="00E7327E">
      <w:pPr>
        <w:spacing w:after="160"/>
      </w:pPr>
      <w:r>
        <w:t>We are in early production. Art production processes, tracking systems, and cross-discipline handoff workflows are still being built. You will be defining how art work is scoped, scheduled, tracked, and delivered, not just operating within an existing system.</w:t>
      </w:r>
    </w:p>
    <w:p w14:paraId="5E919B70" w14:textId="77777777" w:rsidR="00571E9F" w:rsidRDefault="00E7327E">
      <w:pPr>
        <w:pStyle w:val="Heading2"/>
      </w:pPr>
      <w:r>
        <w:t>Your Role</w:t>
      </w:r>
    </w:p>
    <w:p w14:paraId="5E919B71" w14:textId="77777777" w:rsidR="00571E9F" w:rsidRDefault="00251FEC">
      <w:pPr>
        <w:pStyle w:val="Heading3"/>
      </w:pPr>
      <w:sdt>
        <w:sdtPr>
          <w:tag w:val="goog_rdk_8"/>
          <w:id w:val="-535117573"/>
        </w:sdtPr>
        <w:sdtEndPr/>
        <w:sdtContent/>
      </w:sdt>
      <w:sdt>
        <w:sdtPr>
          <w:tag w:val="goog_rdk_13"/>
          <w:id w:val="-1131472781"/>
        </w:sdtPr>
        <w:sdtEndPr/>
        <w:sdtContent>
          <w:commentRangeStart w:id="0"/>
        </w:sdtContent>
      </w:sdt>
      <w:r w:rsidR="00E7327E">
        <w:t>Production Planning and Tracking</w:t>
      </w:r>
      <w:commentRangeEnd w:id="0"/>
      <w:r w:rsidR="00E7327E">
        <w:rPr>
          <w:rStyle w:val="CommentReference"/>
          <w:sz w:val="24"/>
          <w:szCs w:val="24"/>
        </w:rPr>
        <w:commentReference w:id="0"/>
      </w:r>
    </w:p>
    <w:p w14:paraId="5E919B72" w14:textId="77777777" w:rsidR="00571E9F" w:rsidRDefault="00E7327E">
      <w:pPr>
        <w:pStyle w:val="ListParagraph"/>
        <w:numPr>
          <w:ilvl w:val="0"/>
          <w:numId w:val="2"/>
        </w:numPr>
        <w:spacing w:after="80"/>
      </w:pPr>
      <w:r>
        <w:t xml:space="preserve">Own the art production schedule: build and maintain task breakdowns, sprint plans, and milestone forecasts for all art disciplines including environment, character, concept, VFX, lighting, and </w:t>
      </w:r>
      <w:sdt>
        <w:sdtPr>
          <w:tag w:val="goog_rdk_0"/>
          <w:id w:val="-1595241499"/>
        </w:sdtPr>
        <w:sdtEndPr/>
        <w:sdtContent/>
      </w:sdt>
      <w:sdt>
        <w:sdtPr>
          <w:tag w:val="goog_rdk_2"/>
          <w:id w:val="577253368"/>
        </w:sdtPr>
        <w:sdtEndPr/>
        <w:sdtContent/>
      </w:sdt>
      <w:sdt>
        <w:sdtPr>
          <w:tag w:val="goog_rdk_5"/>
          <w:id w:val="-1697147199"/>
        </w:sdtPr>
        <w:sdtEndPr/>
        <w:sdtContent/>
      </w:sdt>
      <w:sdt>
        <w:sdtPr>
          <w:tag w:val="goog_rdk_10"/>
          <w:id w:val="-709190201"/>
        </w:sdtPr>
        <w:sdtEndPr/>
        <w:sdtContent/>
      </w:sdt>
      <w:sdt>
        <w:sdtPr>
          <w:tag w:val="goog_rdk_16"/>
          <w:id w:val="1132600513"/>
        </w:sdtPr>
        <w:sdtEndPr/>
        <w:sdtContent>
          <w:commentRangeStart w:id="1"/>
        </w:sdtContent>
      </w:sdt>
      <w:r>
        <w:t>technical art.</w:t>
      </w:r>
      <w:commentRangeEnd w:id="1"/>
      <w:r>
        <w:rPr>
          <w:rStyle w:val="CommentReference"/>
          <w:sz w:val="22"/>
          <w:szCs w:val="22"/>
        </w:rPr>
        <w:commentReference w:id="1"/>
      </w:r>
    </w:p>
    <w:p w14:paraId="5E919B73" w14:textId="77777777" w:rsidR="00571E9F" w:rsidRDefault="00E7327E">
      <w:pPr>
        <w:pStyle w:val="ListParagraph"/>
        <w:numPr>
          <w:ilvl w:val="0"/>
          <w:numId w:val="2"/>
        </w:numPr>
        <w:spacing w:after="80"/>
      </w:pPr>
      <w:r>
        <w:t>Track progress against plan with honest, clear reporting. Surface blockers, scope risks, and dependency issues before they become crises.</w:t>
      </w:r>
    </w:p>
    <w:p w14:paraId="5E919B74" w14:textId="77777777" w:rsidR="00571E9F" w:rsidRDefault="00E7327E">
      <w:pPr>
        <w:pStyle w:val="ListParagraph"/>
        <w:numPr>
          <w:ilvl w:val="0"/>
          <w:numId w:val="2"/>
        </w:numPr>
        <w:spacing w:after="80"/>
      </w:pPr>
      <w:r>
        <w:t>Run or support regular art production meetings: sprint planning, standups, reviews, and retrospectives. Keep meetings focused and outcome-driven.</w:t>
      </w:r>
    </w:p>
    <w:p w14:paraId="5E919B75" w14:textId="77777777" w:rsidR="00571E9F" w:rsidRDefault="00E7327E">
      <w:pPr>
        <w:pStyle w:val="ListParagraph"/>
        <w:numPr>
          <w:ilvl w:val="0"/>
          <w:numId w:val="2"/>
        </w:numPr>
        <w:spacing w:after="80"/>
      </w:pPr>
      <w:r>
        <w:t xml:space="preserve">Manage art-specific JIRA boards, backlogs, and workflows. Ensure tickets are well-scoped, correctly prioritised, and </w:t>
      </w:r>
      <w:sdt>
        <w:sdtPr>
          <w:tag w:val="goog_rdk_1"/>
          <w:id w:val="1763191047"/>
        </w:sdtPr>
        <w:sdtEndPr/>
        <w:sdtContent/>
      </w:sdt>
      <w:sdt>
        <w:sdtPr>
          <w:tag w:val="goog_rdk_4"/>
          <w:id w:val="822237765"/>
        </w:sdtPr>
        <w:sdtEndPr/>
        <w:sdtContent/>
      </w:sdt>
      <w:sdt>
        <w:sdtPr>
          <w:tag w:val="goog_rdk_9"/>
          <w:id w:val="1732418451"/>
        </w:sdtPr>
        <w:sdtEndPr/>
        <w:sdtContent/>
      </w:sdt>
      <w:sdt>
        <w:sdtPr>
          <w:tag w:val="goog_rdk_14"/>
          <w:id w:val="-1085914121"/>
        </w:sdtPr>
        <w:sdtEndPr/>
        <w:sdtContent>
          <w:commentRangeStart w:id="2"/>
        </w:sdtContent>
      </w:sdt>
      <w:r>
        <w:t>reflect the actual state of work.</w:t>
      </w:r>
      <w:commentRangeEnd w:id="2"/>
      <w:r>
        <w:rPr>
          <w:rStyle w:val="CommentReference"/>
          <w:sz w:val="22"/>
          <w:szCs w:val="22"/>
        </w:rPr>
        <w:commentReference w:id="2"/>
      </w:r>
    </w:p>
    <w:p w14:paraId="5E919B76" w14:textId="77777777" w:rsidR="00571E9F" w:rsidRDefault="00E7327E">
      <w:pPr>
        <w:pStyle w:val="Heading3"/>
      </w:pPr>
      <w:r>
        <w:t>Cross-Discipline Coordination</w:t>
      </w:r>
    </w:p>
    <w:p w14:paraId="5E919B77" w14:textId="77777777" w:rsidR="00571E9F" w:rsidRDefault="00E7327E">
      <w:pPr>
        <w:pStyle w:val="ListParagraph"/>
        <w:numPr>
          <w:ilvl w:val="0"/>
          <w:numId w:val="2"/>
        </w:numPr>
        <w:spacing w:after="80"/>
      </w:pPr>
      <w:r>
        <w:t>Coordinate handoffs between art and other departments: level design to environment art, character art to rigging, VFX to integration, and art to QA. Ensure handoff specifications are clear and timing is aligned.</w:t>
      </w:r>
    </w:p>
    <w:p w14:paraId="5E919B78" w14:textId="77777777" w:rsidR="00571E9F" w:rsidRDefault="00E7327E">
      <w:pPr>
        <w:pStyle w:val="ListParagraph"/>
        <w:numPr>
          <w:ilvl w:val="0"/>
          <w:numId w:val="2"/>
        </w:numPr>
        <w:spacing w:after="80"/>
      </w:pPr>
      <w:r>
        <w:lastRenderedPageBreak/>
        <w:t>Work with tech art and engineering to manage asset integration, performance reviews, and build stability issues that affect art delivery.</w:t>
      </w:r>
    </w:p>
    <w:p w14:paraId="5E919B79" w14:textId="77777777" w:rsidR="00571E9F" w:rsidRDefault="00E7327E">
      <w:pPr>
        <w:pStyle w:val="ListParagraph"/>
        <w:numPr>
          <w:ilvl w:val="0"/>
          <w:numId w:val="2"/>
        </w:numPr>
        <w:spacing w:after="80"/>
      </w:pPr>
      <w:r>
        <w:t>Collaborate with the broader production team to align art milestones with studio-wide production schedules and gate reviews.</w:t>
      </w:r>
    </w:p>
    <w:p w14:paraId="5E919B7A" w14:textId="77777777" w:rsidR="00571E9F" w:rsidRDefault="00E7327E">
      <w:pPr>
        <w:pStyle w:val="Heading3"/>
      </w:pPr>
      <w:r>
        <w:t>Scope and Risk Management</w:t>
      </w:r>
    </w:p>
    <w:p w14:paraId="5E919B7B" w14:textId="77777777" w:rsidR="00571E9F" w:rsidRDefault="00E7327E">
      <w:pPr>
        <w:pStyle w:val="ListParagraph"/>
        <w:numPr>
          <w:ilvl w:val="0"/>
          <w:numId w:val="2"/>
        </w:numPr>
        <w:spacing w:after="80"/>
      </w:pPr>
      <w:r>
        <w:t>Work with art leads and the Art Director to scope new work realistically. Push back on scope that exceeds capacity. Propose alternatives when the plan does not fit the timeline.</w:t>
      </w:r>
    </w:p>
    <w:p w14:paraId="5E919B7C" w14:textId="77777777" w:rsidR="00571E9F" w:rsidRDefault="00E7327E">
      <w:pPr>
        <w:pStyle w:val="ListParagraph"/>
        <w:numPr>
          <w:ilvl w:val="0"/>
          <w:numId w:val="2"/>
        </w:numPr>
        <w:spacing w:after="80"/>
      </w:pPr>
      <w:r>
        <w:t>Identify and escalate risks early: dependency chains, resource gaps, pipeline bottlenecks, and quality concerns that could affect delivery.</w:t>
      </w:r>
    </w:p>
    <w:p w14:paraId="5E919B7D" w14:textId="77777777" w:rsidR="00571E9F" w:rsidRDefault="00E7327E">
      <w:pPr>
        <w:pStyle w:val="ListParagraph"/>
        <w:numPr>
          <w:ilvl w:val="0"/>
          <w:numId w:val="2"/>
        </w:numPr>
        <w:spacing w:after="80"/>
      </w:pPr>
      <w:r>
        <w:t>Support capacity planning and headcount forecasting for the art department.</w:t>
      </w:r>
    </w:p>
    <w:p w14:paraId="5E919B7E" w14:textId="77777777" w:rsidR="00571E9F" w:rsidRDefault="00E7327E">
      <w:pPr>
        <w:pStyle w:val="Heading2"/>
      </w:pPr>
      <w:r>
        <w:t>Must-Haves</w:t>
      </w:r>
    </w:p>
    <w:p w14:paraId="5E919B7F" w14:textId="77777777" w:rsidR="00571E9F" w:rsidRDefault="00E7327E">
      <w:pPr>
        <w:pStyle w:val="ListParagraph"/>
        <w:numPr>
          <w:ilvl w:val="0"/>
          <w:numId w:val="2"/>
        </w:numPr>
        <w:spacing w:after="80"/>
      </w:pPr>
      <w:r>
        <w:t>4+ years of experience in game production, with at least 2 years embedded in or closely supporting an art department.</w:t>
      </w:r>
    </w:p>
    <w:p w14:paraId="5E919B80" w14:textId="77777777" w:rsidR="00571E9F" w:rsidRDefault="00E7327E">
      <w:pPr>
        <w:pStyle w:val="ListParagraph"/>
        <w:numPr>
          <w:ilvl w:val="0"/>
          <w:numId w:val="2"/>
        </w:numPr>
        <w:spacing w:after="80"/>
      </w:pPr>
      <w:r>
        <w:t>At least one shipped title where you managed art production schedules, task breakdowns, and cross-discipline coordination.</w:t>
      </w:r>
    </w:p>
    <w:p w14:paraId="5E919B81" w14:textId="77777777" w:rsidR="00571E9F" w:rsidRDefault="00E7327E">
      <w:pPr>
        <w:pStyle w:val="ListParagraph"/>
        <w:numPr>
          <w:ilvl w:val="0"/>
          <w:numId w:val="2"/>
        </w:numPr>
        <w:spacing w:after="80"/>
      </w:pPr>
      <w:r>
        <w:t xml:space="preserve">Strong working knowledge of </w:t>
      </w:r>
      <w:sdt>
        <w:sdtPr>
          <w:tag w:val="goog_rdk_3"/>
          <w:id w:val="-2111342989"/>
        </w:sdtPr>
        <w:sdtEndPr/>
        <w:sdtContent/>
      </w:sdt>
      <w:sdt>
        <w:sdtPr>
          <w:tag w:val="goog_rdk_7"/>
          <w:id w:val="2117399566"/>
        </w:sdtPr>
        <w:sdtEndPr/>
        <w:sdtContent/>
      </w:sdt>
      <w:sdt>
        <w:sdtPr>
          <w:tag w:val="goog_rdk_12"/>
          <w:id w:val="827483095"/>
        </w:sdtPr>
        <w:sdtEndPr/>
        <w:sdtContent>
          <w:commentRangeStart w:id="3"/>
        </w:sdtContent>
      </w:sdt>
      <w:r>
        <w:t>game art pipelines:</w:t>
      </w:r>
      <w:commentRangeEnd w:id="3"/>
      <w:r>
        <w:rPr>
          <w:rStyle w:val="CommentReference"/>
          <w:sz w:val="22"/>
          <w:szCs w:val="22"/>
        </w:rPr>
        <w:commentReference w:id="3"/>
      </w:r>
      <w:r>
        <w:t xml:space="preserve"> concept, modelling, texturing, rigging, animation, VFX, lighting, and integration.</w:t>
      </w:r>
    </w:p>
    <w:p w14:paraId="5E919B82" w14:textId="77777777" w:rsidR="00571E9F" w:rsidRDefault="00E7327E">
      <w:pPr>
        <w:pStyle w:val="ListParagraph"/>
        <w:numPr>
          <w:ilvl w:val="0"/>
          <w:numId w:val="2"/>
        </w:numPr>
        <w:spacing w:after="80"/>
      </w:pPr>
      <w:r>
        <w:t>Proficiency with JIRA or equivalent project management tools for sprint planning, backlog management, and reporting.</w:t>
      </w:r>
    </w:p>
    <w:p w14:paraId="5E919B83" w14:textId="77777777" w:rsidR="00571E9F" w:rsidRDefault="00E7327E">
      <w:pPr>
        <w:pStyle w:val="ListParagraph"/>
        <w:numPr>
          <w:ilvl w:val="0"/>
          <w:numId w:val="2"/>
        </w:numPr>
        <w:spacing w:after="80"/>
      </w:pPr>
      <w:r>
        <w:t>Clear, direct communication. You can run a meeting, write a status update, and have a difficult conversation about scope with equal competence.</w:t>
      </w:r>
    </w:p>
    <w:p w14:paraId="5E919B84" w14:textId="77777777" w:rsidR="00571E9F" w:rsidRDefault="00E7327E">
      <w:pPr>
        <w:pStyle w:val="ListParagraph"/>
        <w:numPr>
          <w:ilvl w:val="0"/>
          <w:numId w:val="2"/>
        </w:numPr>
        <w:spacing w:after="80"/>
      </w:pPr>
      <w:r>
        <w:t>Experience working in agile or hybrid production methodologies.</w:t>
      </w:r>
    </w:p>
    <w:p w14:paraId="5E919B85" w14:textId="77777777" w:rsidR="00571E9F" w:rsidRDefault="00251FEC">
      <w:pPr>
        <w:pStyle w:val="Heading2"/>
      </w:pPr>
      <w:sdt>
        <w:sdtPr>
          <w:tag w:val="goog_rdk_15"/>
          <w:id w:val="-673189356"/>
        </w:sdtPr>
        <w:sdtEndPr/>
        <w:sdtContent>
          <w:commentRangeStart w:id="4"/>
        </w:sdtContent>
      </w:sdt>
      <w:r w:rsidR="00E7327E">
        <w:t>Nice-to-Haves</w:t>
      </w:r>
      <w:commentRangeEnd w:id="4"/>
      <w:r w:rsidR="00E7327E">
        <w:rPr>
          <w:rStyle w:val="CommentReference"/>
          <w:sz w:val="26"/>
          <w:szCs w:val="26"/>
        </w:rPr>
        <w:commentReference w:id="4"/>
      </w:r>
    </w:p>
    <w:p w14:paraId="5E919B86" w14:textId="77777777" w:rsidR="00571E9F" w:rsidRDefault="00251FEC">
      <w:pPr>
        <w:pStyle w:val="ListParagraph"/>
        <w:numPr>
          <w:ilvl w:val="0"/>
          <w:numId w:val="2"/>
        </w:numPr>
        <w:spacing w:after="80"/>
      </w:pPr>
      <w:sdt>
        <w:sdtPr>
          <w:tag w:val="goog_rdk_6"/>
          <w:id w:val="-1419399459"/>
        </w:sdtPr>
        <w:sdtEndPr/>
        <w:sdtContent/>
      </w:sdt>
      <w:sdt>
        <w:sdtPr>
          <w:tag w:val="goog_rdk_11"/>
          <w:id w:val="-1129009044"/>
        </w:sdtPr>
        <w:sdtEndPr/>
        <w:sdtContent/>
      </w:sdt>
      <w:sdt>
        <w:sdtPr>
          <w:tag w:val="goog_rdk_17"/>
          <w:id w:val="2106538571"/>
        </w:sdtPr>
        <w:sdtEndPr/>
        <w:sdtContent>
          <w:commentRangeStart w:id="5"/>
        </w:sdtContent>
      </w:sdt>
      <w:r w:rsidR="00E7327E">
        <w:t>Experience producing art for MMOs</w:t>
      </w:r>
      <w:commentRangeEnd w:id="5"/>
      <w:r w:rsidR="00E7327E">
        <w:rPr>
          <w:rStyle w:val="CommentReference"/>
          <w:sz w:val="22"/>
          <w:szCs w:val="22"/>
        </w:rPr>
        <w:commentReference w:id="5"/>
      </w:r>
      <w:r w:rsidR="00E7327E">
        <w:t xml:space="preserve"> or large-scale open-world games.</w:t>
      </w:r>
    </w:p>
    <w:p w14:paraId="5E919B87" w14:textId="77777777" w:rsidR="00571E9F" w:rsidRDefault="00E7327E">
      <w:pPr>
        <w:pStyle w:val="ListParagraph"/>
        <w:numPr>
          <w:ilvl w:val="0"/>
          <w:numId w:val="2"/>
        </w:numPr>
        <w:spacing w:after="80"/>
      </w:pPr>
      <w:r>
        <w:t>Experience with Unreal Engine production workflows and asset integration pipelines.</w:t>
      </w:r>
    </w:p>
    <w:p w14:paraId="5E919B88" w14:textId="77777777" w:rsidR="00571E9F" w:rsidRDefault="00E7327E">
      <w:pPr>
        <w:pStyle w:val="ListParagraph"/>
        <w:numPr>
          <w:ilvl w:val="0"/>
          <w:numId w:val="2"/>
        </w:numPr>
        <w:spacing w:after="80"/>
      </w:pPr>
      <w:r>
        <w:t>Familiarity with Agilefall or similar hybrid methodologies that combine agile sprints with milestone gates.</w:t>
      </w:r>
    </w:p>
    <w:p w14:paraId="5E919B89" w14:textId="77777777" w:rsidR="00571E9F" w:rsidRDefault="00E7327E">
      <w:pPr>
        <w:pStyle w:val="ListParagraph"/>
        <w:numPr>
          <w:ilvl w:val="0"/>
          <w:numId w:val="2"/>
        </w:numPr>
        <w:spacing w:after="80"/>
      </w:pPr>
      <w:r>
        <w:t>Experience with resource planning and headcount forecasting for creative teams.</w:t>
      </w:r>
    </w:p>
    <w:p w14:paraId="102E5451" w14:textId="77777777" w:rsidR="00FC7E5A" w:rsidRDefault="00FC7E5A">
      <w:pPr>
        <w:pStyle w:val="Heading2"/>
      </w:pPr>
    </w:p>
    <w:p w14:paraId="5E919B8A" w14:textId="5C6571D4" w:rsidR="00571E9F" w:rsidRPr="000403F7" w:rsidRDefault="00FC7E5A" w:rsidP="000403F7">
      <w:pPr>
        <w:pStyle w:val="ListParagraph"/>
      </w:pPr>
      <w:r w:rsidRPr="000403F7">
        <w:t>Experience managing external art vendor relationships, including scoping, scheduling, and quality review of outsourced work.</w:t>
      </w:r>
      <w:r w:rsidR="00E7327E" w:rsidRPr="000403F7">
        <w:t>About You</w:t>
      </w:r>
    </w:p>
    <w:p w14:paraId="5E919B8B" w14:textId="77777777" w:rsidR="00571E9F" w:rsidRDefault="00E7327E">
      <w:pPr>
        <w:pStyle w:val="ListParagraph"/>
        <w:numPr>
          <w:ilvl w:val="0"/>
          <w:numId w:val="2"/>
        </w:numPr>
        <w:spacing w:after="80"/>
      </w:pPr>
      <w:r>
        <w:t>You are organised without being rigid. You build plans that flex when reality changes, and you communicate the impact of changes clearly.</w:t>
      </w:r>
    </w:p>
    <w:p w14:paraId="5E919B8C" w14:textId="77777777" w:rsidR="00571E9F" w:rsidRDefault="00E7327E">
      <w:pPr>
        <w:pStyle w:val="ListParagraph"/>
        <w:numPr>
          <w:ilvl w:val="0"/>
          <w:numId w:val="2"/>
        </w:numPr>
        <w:spacing w:after="80"/>
      </w:pPr>
      <w:r>
        <w:t>You earn trust by being honest about status, not by telling people what they want to hear.</w:t>
      </w:r>
    </w:p>
    <w:p w14:paraId="5E919B8D" w14:textId="77777777" w:rsidR="00571E9F" w:rsidRDefault="00E7327E">
      <w:pPr>
        <w:pStyle w:val="ListParagraph"/>
        <w:numPr>
          <w:ilvl w:val="0"/>
          <w:numId w:val="2"/>
        </w:numPr>
        <w:spacing w:after="80"/>
      </w:pPr>
      <w:r>
        <w:t>You understand art production well enough to have credible conversations with artists about scope, effort, and technical constraints.</w:t>
      </w:r>
    </w:p>
    <w:p w14:paraId="5E919B8E" w14:textId="77777777" w:rsidR="00571E9F" w:rsidRDefault="00E7327E">
      <w:pPr>
        <w:pStyle w:val="ListParagraph"/>
        <w:numPr>
          <w:ilvl w:val="0"/>
          <w:numId w:val="2"/>
        </w:numPr>
        <w:spacing w:after="80"/>
      </w:pPr>
      <w:r>
        <w:t>You are comfortable working through ambiguity. Early production means processes are still being built, and you help build them.</w:t>
      </w:r>
    </w:p>
    <w:p w14:paraId="5E919B8F" w14:textId="77777777" w:rsidR="00571E9F" w:rsidRDefault="00E7327E">
      <w:pPr>
        <w:pStyle w:val="ListParagraph"/>
        <w:numPr>
          <w:ilvl w:val="0"/>
          <w:numId w:val="2"/>
        </w:numPr>
        <w:spacing w:after="80"/>
      </w:pPr>
      <w:r>
        <w:lastRenderedPageBreak/>
        <w:t>You work autonomously in a remote environment, proactively keeping stakeholders informed.</w:t>
      </w:r>
    </w:p>
    <w:p w14:paraId="5E919B90" w14:textId="77777777" w:rsidR="00571E9F" w:rsidRDefault="00571E9F">
      <w:pPr>
        <w:spacing w:before="400"/>
      </w:pPr>
    </w:p>
    <w:p w14:paraId="5E919B91" w14:textId="77777777" w:rsidR="00571E9F" w:rsidRDefault="00E7327E">
      <w:pPr>
        <w:spacing w:after="60"/>
      </w:pPr>
      <w:r>
        <w:rPr>
          <w:b/>
          <w:bCs/>
        </w:rPr>
        <w:t xml:space="preserve">Location: </w:t>
      </w:r>
      <w:r>
        <w:t>Remote-first</w:t>
      </w:r>
    </w:p>
    <w:p w14:paraId="5E919B92" w14:textId="77777777" w:rsidR="00571E9F" w:rsidRDefault="00E7327E">
      <w:pPr>
        <w:spacing w:after="60"/>
      </w:pPr>
      <w:r>
        <w:rPr>
          <w:b/>
          <w:bCs/>
        </w:rPr>
        <w:t xml:space="preserve">Type: </w:t>
      </w:r>
      <w:r>
        <w:t>Full-time</w:t>
      </w:r>
    </w:p>
    <w:p w14:paraId="5E919B93" w14:textId="77777777" w:rsidR="006C33CD" w:rsidRDefault="006C33CD">
      <w:pPr>
        <w:spacing w:after="60"/>
        <w:rPr>
          <w:b/>
          <w:bCs/>
        </w:rPr>
      </w:pPr>
      <w:r>
        <w:rPr>
          <w:b/>
          <w:bCs/>
        </w:rPr>
        <w:t>Start: ASAP</w:t>
      </w:r>
    </w:p>
    <w:p w14:paraId="5E919B94" w14:textId="77777777" w:rsidR="00571E9F" w:rsidRDefault="006C33CD">
      <w:pPr>
        <w:spacing w:after="60"/>
      </w:pPr>
      <w:r>
        <w:rPr>
          <w:b/>
          <w:bCs/>
        </w:rPr>
        <w:t>Salary: Competitive, based on experience</w:t>
      </w:r>
    </w:p>
    <w:sectPr w:rsidR="00571E9F">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fano Vietina" w:date="2026-02-25T09:26:00Z" w:initials="">
    <w:p w14:paraId="5E919B95" w14:textId="77777777" w:rsidR="00571E9F" w:rsidRDefault="00E7327E">
      <w:pPr>
        <w:pStyle w:val="CommentText"/>
      </w:pPr>
      <w:r>
        <w:rPr>
          <w:rStyle w:val="CommentReference"/>
        </w:rPr>
        <w:annotationRef/>
      </w:r>
      <w:r>
        <w:t>I would include experience and responsibility to scout and manage outsourcers</w:t>
      </w:r>
    </w:p>
  </w:comment>
  <w:comment w:id="1" w:author="Stefano Vietina" w:date="2026-02-25T09:00:00Z" w:initials="">
    <w:p w14:paraId="5E919B96" w14:textId="77777777" w:rsidR="00571E9F" w:rsidRDefault="00E7327E">
      <w:pPr>
        <w:pStyle w:val="CommentText"/>
      </w:pPr>
      <w:r>
        <w:rPr>
          <w:rStyle w:val="CommentReference"/>
        </w:rPr>
        <w:annotationRef/>
      </w:r>
      <w:r>
        <w:t>Specify at some stage that TA includes pipeline integration and tasks which are cross-depts (engineering, design)</w:t>
      </w:r>
    </w:p>
  </w:comment>
  <w:comment w:id="2" w:author="Stefano Vietina" w:date="2026-02-25T09:02:00Z" w:initials="">
    <w:p w14:paraId="5E919B97" w14:textId="77777777" w:rsidR="00571E9F" w:rsidRDefault="00E7327E">
      <w:pPr>
        <w:pStyle w:val="CommentText"/>
      </w:pPr>
      <w:r>
        <w:rPr>
          <w:rStyle w:val="CommentReference"/>
        </w:rPr>
        <w:annotationRef/>
      </w:r>
      <w:r>
        <w:t>Optimization and performance validation</w:t>
      </w:r>
    </w:p>
  </w:comment>
  <w:comment w:id="3" w:author="Stefano Vietina" w:date="2026-02-25T09:12:00Z" w:initials="">
    <w:p w14:paraId="5E919B98" w14:textId="77777777" w:rsidR="00571E9F" w:rsidRDefault="00E7327E">
      <w:pPr>
        <w:pStyle w:val="CommentText"/>
      </w:pPr>
      <w:r>
        <w:rPr>
          <w:rStyle w:val="CommentReference"/>
        </w:rPr>
        <w:annotationRef/>
      </w:r>
      <w:r>
        <w:t>and familiarity with live service content and scalability typical of a MMO</w:t>
      </w:r>
    </w:p>
  </w:comment>
  <w:comment w:id="4" w:author="Stefano Vietina" w:date="2026-02-25T09:28:00Z" w:initials="">
    <w:p w14:paraId="5E919B99" w14:textId="77777777" w:rsidR="00571E9F" w:rsidRDefault="00E7327E">
      <w:pPr>
        <w:pStyle w:val="CommentText"/>
      </w:pPr>
      <w:r>
        <w:rPr>
          <w:rStyle w:val="CommentReference"/>
        </w:rPr>
        <w:annotationRef/>
      </w:r>
      <w:r>
        <w:t>An eye for art at 360 degrees</w:t>
      </w:r>
    </w:p>
  </w:comment>
  <w:comment w:id="5" w:author="Stefano Vietina" w:date="2026-02-25T09:13:00Z" w:initials="">
    <w:p w14:paraId="5E919B9A" w14:textId="77777777" w:rsidR="00571E9F" w:rsidRDefault="00E7327E">
      <w:pPr>
        <w:pStyle w:val="CommentText"/>
      </w:pPr>
      <w:r>
        <w:rPr>
          <w:rStyle w:val="CommentReference"/>
        </w:rPr>
        <w:annotationRef/>
      </w:r>
      <w:r>
        <w:t>Decide if "Must-Have"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919B95" w15:done="0"/>
  <w15:commentEx w15:paraId="5E919B96" w15:done="0"/>
  <w15:commentEx w15:paraId="5E919B97" w15:done="0"/>
  <w15:commentEx w15:paraId="5E919B98" w15:done="0"/>
  <w15:commentEx w15:paraId="5E919B99" w15:done="0"/>
  <w15:commentEx w15:paraId="5E919B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919B95" w16cid:durableId="5E919B95"/>
  <w16cid:commentId w16cid:paraId="5E919B96" w16cid:durableId="5E919B96"/>
  <w16cid:commentId w16cid:paraId="5E919B97" w16cid:durableId="5E919B97"/>
  <w16cid:commentId w16cid:paraId="5E919B98" w16cid:durableId="5E919B98"/>
  <w16cid:commentId w16cid:paraId="5E919B99" w16cid:durableId="5E919B99"/>
  <w16cid:commentId w16cid:paraId="5E919B9A" w16cid:durableId="5E919B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6A9"/>
    <w:multiLevelType w:val="hybridMultilevel"/>
    <w:tmpl w:val="CD908C9E"/>
    <w:lvl w:ilvl="0" w:tplc="1CD0C268">
      <w:start w:val="1"/>
      <w:numFmt w:val="bullet"/>
      <w:lvlText w:val="●"/>
      <w:lvlJc w:val="left"/>
      <w:pPr>
        <w:ind w:left="720" w:hanging="360"/>
      </w:pPr>
    </w:lvl>
    <w:lvl w:ilvl="1" w:tplc="B9F8F974">
      <w:start w:val="1"/>
      <w:numFmt w:val="bullet"/>
      <w:lvlText w:val="○"/>
      <w:lvlJc w:val="left"/>
      <w:pPr>
        <w:ind w:left="1440" w:hanging="360"/>
      </w:pPr>
    </w:lvl>
    <w:lvl w:ilvl="2" w:tplc="A062474A">
      <w:start w:val="1"/>
      <w:numFmt w:val="bullet"/>
      <w:lvlText w:val="■"/>
      <w:lvlJc w:val="left"/>
      <w:pPr>
        <w:ind w:left="2160" w:hanging="360"/>
      </w:pPr>
    </w:lvl>
    <w:lvl w:ilvl="3" w:tplc="474A56BC">
      <w:start w:val="1"/>
      <w:numFmt w:val="bullet"/>
      <w:lvlText w:val="●"/>
      <w:lvlJc w:val="left"/>
      <w:pPr>
        <w:ind w:left="2880" w:hanging="360"/>
      </w:pPr>
    </w:lvl>
    <w:lvl w:ilvl="4" w:tplc="E752E38E">
      <w:start w:val="1"/>
      <w:numFmt w:val="bullet"/>
      <w:lvlText w:val="○"/>
      <w:lvlJc w:val="left"/>
      <w:pPr>
        <w:ind w:left="3600" w:hanging="360"/>
      </w:pPr>
    </w:lvl>
    <w:lvl w:ilvl="5" w:tplc="762C0858">
      <w:start w:val="1"/>
      <w:numFmt w:val="bullet"/>
      <w:lvlText w:val="■"/>
      <w:lvlJc w:val="left"/>
      <w:pPr>
        <w:ind w:left="4320" w:hanging="360"/>
      </w:pPr>
    </w:lvl>
    <w:lvl w:ilvl="6" w:tplc="9272B8EE">
      <w:start w:val="1"/>
      <w:numFmt w:val="bullet"/>
      <w:lvlText w:val="●"/>
      <w:lvlJc w:val="left"/>
      <w:pPr>
        <w:ind w:left="5040" w:hanging="360"/>
      </w:pPr>
    </w:lvl>
    <w:lvl w:ilvl="7" w:tplc="329280A4">
      <w:start w:val="1"/>
      <w:numFmt w:val="bullet"/>
      <w:lvlText w:val="●"/>
      <w:lvlJc w:val="left"/>
      <w:pPr>
        <w:ind w:left="5760" w:hanging="360"/>
      </w:pPr>
    </w:lvl>
    <w:lvl w:ilvl="8" w:tplc="A502A71A">
      <w:start w:val="1"/>
      <w:numFmt w:val="bullet"/>
      <w:lvlText w:val="●"/>
      <w:lvlJc w:val="left"/>
      <w:pPr>
        <w:ind w:left="6480" w:hanging="360"/>
      </w:pPr>
    </w:lvl>
  </w:abstractNum>
  <w:abstractNum w:abstractNumId="1" w15:restartNumberingAfterBreak="0">
    <w:nsid w:val="7E9F732B"/>
    <w:multiLevelType w:val="hybridMultilevel"/>
    <w:tmpl w:val="31E215A2"/>
    <w:lvl w:ilvl="0" w:tplc="264C8FA4">
      <w:start w:val="1"/>
      <w:numFmt w:val="bullet"/>
      <w:lvlText w:val="•"/>
      <w:lvlJc w:val="left"/>
      <w:pPr>
        <w:ind w:left="720" w:hanging="360"/>
      </w:pPr>
    </w:lvl>
    <w:lvl w:ilvl="1" w:tplc="1AC69BB0">
      <w:start w:val="1"/>
      <w:numFmt w:val="bullet"/>
      <w:lvlText w:val="–"/>
      <w:lvlJc w:val="left"/>
      <w:pPr>
        <w:ind w:left="1440" w:hanging="360"/>
      </w:pPr>
    </w:lvl>
    <w:lvl w:ilvl="2" w:tplc="1DAEE63A">
      <w:numFmt w:val="decimal"/>
      <w:lvlText w:val=""/>
      <w:lvlJc w:val="left"/>
    </w:lvl>
    <w:lvl w:ilvl="3" w:tplc="C78AB17A">
      <w:numFmt w:val="decimal"/>
      <w:lvlText w:val=""/>
      <w:lvlJc w:val="left"/>
    </w:lvl>
    <w:lvl w:ilvl="4" w:tplc="493AA302">
      <w:numFmt w:val="decimal"/>
      <w:lvlText w:val=""/>
      <w:lvlJc w:val="left"/>
    </w:lvl>
    <w:lvl w:ilvl="5" w:tplc="1DB03A4C">
      <w:numFmt w:val="decimal"/>
      <w:lvlText w:val=""/>
      <w:lvlJc w:val="left"/>
    </w:lvl>
    <w:lvl w:ilvl="6" w:tplc="E19A4C4E">
      <w:numFmt w:val="decimal"/>
      <w:lvlText w:val=""/>
      <w:lvlJc w:val="left"/>
    </w:lvl>
    <w:lvl w:ilvl="7" w:tplc="E368C7D8">
      <w:numFmt w:val="decimal"/>
      <w:lvlText w:val=""/>
      <w:lvlJc w:val="left"/>
    </w:lvl>
    <w:lvl w:ilvl="8" w:tplc="44ACFD3C">
      <w:numFmt w:val="decimal"/>
      <w:lvlText w:val=""/>
      <w:lvlJc w:val="left"/>
    </w:lvl>
  </w:abstractNum>
  <w:num w:numId="1" w16cid:durableId="1889296085">
    <w:abstractNumId w:val="0"/>
    <w:lvlOverride w:ilvl="0">
      <w:startOverride w:val="1"/>
    </w:lvlOverride>
  </w:num>
  <w:num w:numId="2" w16cid:durableId="128328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E9F"/>
    <w:rsid w:val="000403F7"/>
    <w:rsid w:val="00080796"/>
    <w:rsid w:val="004D0E38"/>
    <w:rsid w:val="00571E9F"/>
    <w:rsid w:val="006C33CD"/>
    <w:rsid w:val="00A319D7"/>
    <w:rsid w:val="00E7327E"/>
    <w:rsid w:val="00FC7E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9B68"/>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link w:val="CommentTextChar"/>
    <w:uiPriority w:val="99"/>
    <w:semiHidden/>
    <w:unhideWhenUsed/>
    <w:rPr>
      <w:sz w:val="20"/>
      <w:szCs w:val="20"/>
    </w:rPr>
  </w:style>
  <w:style w:type="character" w:customStyle="1" w:styleId="CommentTextChar">
    <w:name w:val="Comment Text Char"/>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ZhTLNB2XbaU+ytoNa4pVQ+nVfKg==">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2026-02-18T14:25:00Z</dcterms:created>
  <dcterms:modified xsi:type="dcterms:W3CDTF">2026-06-03T01:11:00Z</dcterms:modified>
</cp:coreProperties>
</file>