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E18" w:rsidRDefault="002F1E18" w:rsidP="002F1E18">
      <w:pPr>
        <w:pStyle w:val="3"/>
        <w:numPr>
          <w:ilvl w:val="0"/>
          <w:numId w:val="3"/>
        </w:numPr>
      </w:pPr>
      <w:r>
        <w:rPr>
          <w:rFonts w:hint="eastAsia"/>
        </w:rPr>
        <w:t>应用程序中的服务器错误</w:t>
      </w:r>
    </w:p>
    <w:p w:rsidR="001F7835" w:rsidRDefault="003C64FA" w:rsidP="00680351">
      <w:pPr>
        <w:pStyle w:val="a7"/>
        <w:jc w:val="left"/>
      </w:pPr>
      <w:r>
        <w:rPr>
          <w:noProof/>
        </w:rPr>
        <w:drawing>
          <wp:inline distT="0" distB="0" distL="0" distR="0">
            <wp:extent cx="5848350" cy="3532068"/>
            <wp:effectExtent l="19050" t="0" r="0" b="0"/>
            <wp:docPr id="1" name="图片 1" descr="C:\Users\Dell\AppData\Local\YNote\data\maxueyanyeah@163.com\04a49562ee3240d99f6de6710fe12df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YNote\data\maxueyanyeah@163.com\04a49562ee3240d99f6de6710fe12df0\clipboar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532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4FA" w:rsidRDefault="003C64FA" w:rsidP="003C64FA">
      <w:pPr>
        <w:pStyle w:val="a6"/>
        <w:ind w:left="360" w:firstLineChars="0" w:firstLine="0"/>
      </w:pPr>
      <w:r>
        <w:rPr>
          <w:rFonts w:hint="eastAsia"/>
        </w:rPr>
        <w:t>解决方案：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在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web.config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中加上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requestValidationMode="2.0"</w:t>
      </w:r>
    </w:p>
    <w:p w:rsidR="003C64FA" w:rsidRDefault="003C64FA" w:rsidP="003C64FA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5274310" cy="1263210"/>
            <wp:effectExtent l="19050" t="0" r="2540" b="0"/>
            <wp:docPr id="4" name="图片 4" descr="C:\Users\Dell\AppData\Local\YNote\data\maxueyanyeah@163.com\f18f0625a0654726bc2a47ea6332ce0d\w)nwoh8xj)]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YNote\data\maxueyanyeah@163.com\f18f0625a0654726bc2a47ea6332ce0d\w)nwoh8xj)]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72D" w:rsidRDefault="00C74EC0" w:rsidP="00C74EC0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 xml:space="preserve">Server Error in </w:t>
      </w:r>
      <w:r>
        <w:t>‘</w:t>
      </w:r>
      <w:r>
        <w:rPr>
          <w:rFonts w:hint="eastAsia"/>
        </w:rPr>
        <w:t>/</w:t>
      </w:r>
      <w:r>
        <w:t>’</w:t>
      </w:r>
      <w:r>
        <w:rPr>
          <w:rFonts w:hint="eastAsia"/>
        </w:rPr>
        <w:t xml:space="preserve"> Application</w:t>
      </w:r>
    </w:p>
    <w:p w:rsidR="00C74EC0" w:rsidRDefault="00743095" w:rsidP="00C74EC0">
      <w:r>
        <w:rPr>
          <w:noProof/>
        </w:rPr>
        <w:drawing>
          <wp:inline distT="0" distB="0" distL="0" distR="0">
            <wp:extent cx="5274310" cy="4202675"/>
            <wp:effectExtent l="19050" t="0" r="2540" b="0"/>
            <wp:docPr id="7" name="图片 7" descr="C:\Users\Dell\AppData\Local\YNote\data\maxueyanyeah@163.com\2e746994fed64a04945517f892f37cd9\3f]h6iw[1cf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Local\YNote\data\maxueyanyeah@163.com\2e746994fed64a04945517f892f37cd9\3f]h6iw[1cfi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E18" w:rsidRDefault="00743095" w:rsidP="002F1E18">
      <w:r>
        <w:rPr>
          <w:rFonts w:hint="eastAsia"/>
        </w:rPr>
        <w:t>解决方法：赋予“</w:t>
      </w:r>
      <w:r w:rsidRPr="00743095">
        <w:t>C:\Windows\temp</w:t>
      </w:r>
      <w:r>
        <w:rPr>
          <w:rFonts w:hint="eastAsia"/>
        </w:rPr>
        <w:t>“目录</w:t>
      </w:r>
      <w:r>
        <w:rPr>
          <w:rFonts w:hint="eastAsia"/>
        </w:rPr>
        <w:t>everyone</w:t>
      </w:r>
      <w:r>
        <w:rPr>
          <w:rFonts w:hint="eastAsia"/>
        </w:rPr>
        <w:t>完全控制权限。</w:t>
      </w:r>
    </w:p>
    <w:p w:rsidR="00D95B8F" w:rsidRDefault="00D95B8F" w:rsidP="00D95B8F">
      <w:pPr>
        <w:pStyle w:val="3"/>
        <w:numPr>
          <w:ilvl w:val="0"/>
          <w:numId w:val="3"/>
        </w:numPr>
      </w:pPr>
      <w:r>
        <w:rPr>
          <w:rFonts w:hint="eastAsia"/>
        </w:rPr>
        <w:t>不是有效的</w:t>
      </w:r>
      <w:r>
        <w:rPr>
          <w:rFonts w:hint="eastAsia"/>
        </w:rPr>
        <w:t>32</w:t>
      </w:r>
      <w:r>
        <w:rPr>
          <w:rFonts w:hint="eastAsia"/>
        </w:rPr>
        <w:t>位应用程序</w:t>
      </w:r>
    </w:p>
    <w:p w:rsidR="00D95B8F" w:rsidRDefault="00D95B8F" w:rsidP="00D95B8F">
      <w:r w:rsidRPr="00D95B8F">
        <w:rPr>
          <w:noProof/>
        </w:rPr>
        <w:drawing>
          <wp:inline distT="0" distB="0" distL="0" distR="0">
            <wp:extent cx="5685505" cy="27241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274" cy="2727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B8F" w:rsidRDefault="00D95B8F" w:rsidP="00D95B8F">
      <w:r>
        <w:rPr>
          <w:rFonts w:hint="eastAsia"/>
        </w:rPr>
        <w:t>解决方法：启动</w:t>
      </w:r>
      <w:r>
        <w:rPr>
          <w:rFonts w:hint="eastAsia"/>
        </w:rPr>
        <w:t>32</w:t>
      </w:r>
      <w:r>
        <w:rPr>
          <w:rFonts w:hint="eastAsia"/>
        </w:rPr>
        <w:t>位应用程序；应用程序池</w:t>
      </w:r>
      <w:r>
        <w:rPr>
          <w:rFonts w:hint="eastAsia"/>
        </w:rPr>
        <w:t>-</w:t>
      </w:r>
      <w:r>
        <w:rPr>
          <w:rFonts w:hint="eastAsia"/>
        </w:rPr>
        <w:t>单击应用程序池右键</w:t>
      </w:r>
      <w:r>
        <w:rPr>
          <w:rFonts w:hint="eastAsia"/>
        </w:rPr>
        <w:t>-</w:t>
      </w:r>
      <w:r>
        <w:rPr>
          <w:rFonts w:hint="eastAsia"/>
        </w:rPr>
        <w:t>高级设置</w:t>
      </w:r>
    </w:p>
    <w:p w:rsidR="00D95B8F" w:rsidRPr="00D95B8F" w:rsidRDefault="00D95B8F" w:rsidP="00D95B8F"/>
    <w:p w:rsidR="00D95B8F" w:rsidRPr="00D95B8F" w:rsidRDefault="00D95B8F" w:rsidP="00D95B8F"/>
    <w:p w:rsidR="003C64FA" w:rsidRDefault="00D95B8F" w:rsidP="003C64FA">
      <w:r>
        <w:rPr>
          <w:noProof/>
        </w:rPr>
        <w:drawing>
          <wp:inline distT="0" distB="0" distL="0" distR="0">
            <wp:extent cx="4238625" cy="52101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B8F" w:rsidRDefault="00D95B8F" w:rsidP="00D95B8F">
      <w:pPr>
        <w:pStyle w:val="3"/>
        <w:ind w:left="720"/>
      </w:pPr>
    </w:p>
    <w:p w:rsidR="004F2C0B" w:rsidRDefault="004F2C0B" w:rsidP="006A2B22">
      <w:pPr>
        <w:pStyle w:val="3"/>
        <w:rPr>
          <w:rFonts w:hint="eastAsia"/>
        </w:rPr>
      </w:pPr>
      <w:r>
        <w:rPr>
          <w:rFonts w:hint="eastAsia"/>
        </w:rPr>
        <w:t>4.</w:t>
      </w:r>
      <w:r w:rsidR="00B550B5">
        <w:rPr>
          <w:rFonts w:hint="eastAsia"/>
        </w:rPr>
        <w:t>上传</w:t>
      </w:r>
      <w:r w:rsidR="00B550B5">
        <w:t>文件大小配置</w:t>
      </w:r>
    </w:p>
    <w:p w:rsidR="00C71295" w:rsidRDefault="00C71295" w:rsidP="00C71295">
      <w:r>
        <w:rPr>
          <w:rFonts w:hint="eastAsia"/>
        </w:rPr>
        <w:t>上传</w:t>
      </w:r>
      <w:r>
        <w:t>大小如果出现</w:t>
      </w:r>
      <w:r>
        <w:rPr>
          <w:rFonts w:hint="eastAsia"/>
        </w:rPr>
        <w:t>404</w:t>
      </w:r>
      <w:r>
        <w:rPr>
          <w:rFonts w:hint="eastAsia"/>
        </w:rPr>
        <w:t>错误、</w:t>
      </w:r>
      <w:r>
        <w:t>上传没反应，</w:t>
      </w:r>
      <w:r>
        <w:rPr>
          <w:rFonts w:hint="eastAsia"/>
        </w:rPr>
        <w:t>到</w:t>
      </w:r>
      <w:r>
        <w:t>站点</w:t>
      </w:r>
      <w:r>
        <w:rPr>
          <w:rFonts w:hint="eastAsia"/>
        </w:rPr>
        <w:t>根目录下</w:t>
      </w:r>
      <w:r>
        <w:t>的</w:t>
      </w:r>
      <w:r>
        <w:rPr>
          <w:rFonts w:hint="eastAsia"/>
        </w:rPr>
        <w:t>web.con</w:t>
      </w:r>
      <w:r>
        <w:t>fig</w:t>
      </w:r>
      <w:r>
        <w:rPr>
          <w:rFonts w:hint="eastAsia"/>
        </w:rPr>
        <w:t>配置</w:t>
      </w:r>
      <w:r>
        <w:t>一下上传限制：</w:t>
      </w:r>
    </w:p>
    <w:p w:rsidR="00C71295" w:rsidRDefault="00C71295" w:rsidP="00C71295">
      <w:pPr>
        <w:rPr>
          <w:rFonts w:hint="eastAsia"/>
        </w:rPr>
      </w:pPr>
      <w:r>
        <w:rPr>
          <w:rFonts w:ascii="Courier New" w:hAnsi="Courier New" w:cs="Courier New"/>
          <w:color w:val="000000"/>
          <w:szCs w:val="21"/>
          <w:shd w:val="clear" w:color="auto" w:fill="FFFFFF"/>
        </w:rPr>
        <w:t>&lt;system.webServer&gt;</w:t>
      </w:r>
    </w:p>
    <w:p w:rsidR="00C71295" w:rsidRDefault="00C71295" w:rsidP="00C71295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Cs w:val="21"/>
          <w:shd w:val="clear" w:color="auto" w:fill="FFFFFF"/>
        </w:rPr>
        <w:t>&lt;security&gt;</w:t>
      </w:r>
      <w:r>
        <w:rPr>
          <w:rFonts w:ascii="Courier New" w:hAnsi="Courier New" w:cs="Courier New"/>
          <w:color w:val="000000"/>
          <w:szCs w:val="21"/>
        </w:rPr>
        <w:br/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      &lt;requestFiltering &gt;</w:t>
      </w:r>
      <w:r>
        <w:rPr>
          <w:rFonts w:ascii="Courier New" w:hAnsi="Courier New" w:cs="Courier New"/>
          <w:color w:val="000000"/>
          <w:szCs w:val="21"/>
        </w:rPr>
        <w:br/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        &lt;!--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上传文件限制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--&gt;</w:t>
      </w:r>
      <w:r>
        <w:rPr>
          <w:rFonts w:ascii="Courier New" w:hAnsi="Courier New" w:cs="Courier New"/>
          <w:color w:val="000000"/>
          <w:szCs w:val="21"/>
        </w:rPr>
        <w:br/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        &lt;requestLimits maxAllowedContentLength="2147483647" &gt;&lt;/requestLimits&gt;</w:t>
      </w:r>
      <w:r>
        <w:rPr>
          <w:rFonts w:ascii="Courier New" w:hAnsi="Courier New" w:cs="Courier New"/>
          <w:color w:val="000000"/>
          <w:szCs w:val="21"/>
        </w:rPr>
        <w:br/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      &lt;/requestFiltering&gt;</w:t>
      </w:r>
      <w:r>
        <w:rPr>
          <w:rFonts w:ascii="Courier New" w:hAnsi="Courier New" w:cs="Courier New"/>
          <w:color w:val="000000"/>
          <w:szCs w:val="21"/>
        </w:rPr>
        <w:br/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&lt;/security&gt;</w:t>
      </w:r>
    </w:p>
    <w:p w:rsidR="00C71295" w:rsidRDefault="00C71295" w:rsidP="00C71295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Cs w:val="21"/>
          <w:shd w:val="clear" w:color="auto" w:fill="FFFFFF"/>
        </w:rPr>
        <w:lastRenderedPageBreak/>
        <w:t>&lt;/system.webServer&gt;</w:t>
      </w:r>
    </w:p>
    <w:p w:rsidR="006A2B22" w:rsidRPr="00C71295" w:rsidRDefault="006A2B22" w:rsidP="00C71295">
      <w:pPr>
        <w:rPr>
          <w:rFonts w:hint="eastAsia"/>
        </w:rPr>
      </w:pPr>
      <w:r>
        <w:rPr>
          <w:rFonts w:ascii="Courier New" w:hAnsi="Courier New" w:cs="Courier New"/>
          <w:color w:val="000000"/>
          <w:szCs w:val="21"/>
          <w:shd w:val="clear" w:color="auto" w:fill="FFFFFF"/>
        </w:rPr>
        <w:t>5.</w:t>
      </w:r>
      <w:bookmarkStart w:id="0" w:name="_GoBack"/>
      <w:bookmarkEnd w:id="0"/>
    </w:p>
    <w:sectPr w:rsidR="006A2B22" w:rsidRPr="00C71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38C" w:rsidRDefault="00C6138C" w:rsidP="003C64FA">
      <w:r>
        <w:separator/>
      </w:r>
    </w:p>
  </w:endnote>
  <w:endnote w:type="continuationSeparator" w:id="0">
    <w:p w:rsidR="00C6138C" w:rsidRDefault="00C6138C" w:rsidP="003C6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38C" w:rsidRDefault="00C6138C" w:rsidP="003C64FA">
      <w:r>
        <w:separator/>
      </w:r>
    </w:p>
  </w:footnote>
  <w:footnote w:type="continuationSeparator" w:id="0">
    <w:p w:rsidR="00C6138C" w:rsidRDefault="00C6138C" w:rsidP="003C6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92D7F"/>
    <w:multiLevelType w:val="hybridMultilevel"/>
    <w:tmpl w:val="FD94E178"/>
    <w:lvl w:ilvl="0" w:tplc="4CE2FA0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1716E2B"/>
    <w:multiLevelType w:val="hybridMultilevel"/>
    <w:tmpl w:val="A9A00510"/>
    <w:lvl w:ilvl="0" w:tplc="5D2606E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9C31ED"/>
    <w:multiLevelType w:val="hybridMultilevel"/>
    <w:tmpl w:val="555C2964"/>
    <w:lvl w:ilvl="0" w:tplc="500C2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C64FA"/>
    <w:rsid w:val="001F7835"/>
    <w:rsid w:val="002F1E18"/>
    <w:rsid w:val="003C64FA"/>
    <w:rsid w:val="004F2C0B"/>
    <w:rsid w:val="00680351"/>
    <w:rsid w:val="006A2B22"/>
    <w:rsid w:val="00743095"/>
    <w:rsid w:val="00B550B5"/>
    <w:rsid w:val="00BD37BB"/>
    <w:rsid w:val="00C6138C"/>
    <w:rsid w:val="00C71295"/>
    <w:rsid w:val="00C74EC0"/>
    <w:rsid w:val="00D95B8F"/>
    <w:rsid w:val="00F9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6EA003-CD8C-42A1-8F0E-3BA79B7B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1E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1E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1E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F1E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F1E1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F1E1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F1E1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6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64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6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64F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C64F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64FA"/>
    <w:rPr>
      <w:sz w:val="18"/>
      <w:szCs w:val="18"/>
    </w:rPr>
  </w:style>
  <w:style w:type="paragraph" w:styleId="a6">
    <w:name w:val="List Paragraph"/>
    <w:basedOn w:val="a"/>
    <w:uiPriority w:val="34"/>
    <w:qFormat/>
    <w:rsid w:val="003C64F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F1E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F1E18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2F1E18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2F1E1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F1E1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F1E1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F1E1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2F1E18"/>
    <w:rPr>
      <w:b/>
      <w:bCs/>
      <w:sz w:val="24"/>
      <w:szCs w:val="24"/>
    </w:rPr>
  </w:style>
  <w:style w:type="paragraph" w:styleId="a8">
    <w:name w:val="Document Map"/>
    <w:basedOn w:val="a"/>
    <w:link w:val="Char2"/>
    <w:uiPriority w:val="99"/>
    <w:semiHidden/>
    <w:unhideWhenUsed/>
    <w:rsid w:val="002F1E1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2F1E18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2015-09-18T03:04:00Z</dcterms:created>
  <dcterms:modified xsi:type="dcterms:W3CDTF">2015-10-22T10:45:00Z</dcterms:modified>
</cp:coreProperties>
</file>