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ORTEGA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BSCS4-1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202612731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111A - C S ELECTIVE 3 (INTERNET OF THINGS)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SY 2025 - 2026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ABRAU, JAMES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202302384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ALMODAL, NECOLLYNE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202304090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AQUINO, HONEY GRACE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202301066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ARBUES, VICTOR JANLI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202300688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BALANQUIT, JAY-AR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202301979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BALBA, TERRENCE JOSHUA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202303395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BONILLA, PAUL BRENAN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202301875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BONTOG, LAWRENCE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202300414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CAGBAY, RALF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202301225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CAJES, NOREEN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202301371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CLEOFAS, YHOANNE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202303216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CONTANTE, JON VIKTOR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202305108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CRUTO, RALPH LAURENCE J.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202202335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CURAY, JONEL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202302641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DILAG, REMBELLE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202301812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DOMINGUEZ, LYZETTE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202302088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EMELO, HARRY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202303828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ESTABILLO, ERICK VINCE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202305637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EUGENIO, ELSA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202306095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FERMA, BRENT SEBASTIAN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202305441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FLORES, EMMANUEL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202300189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GONZALES, MARVELOUS JACO N.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202301672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GONZALES, VERWIN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202302160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GRIMALDO, RYAN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202204007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JARANGUE, KENN N.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202303279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MARCELINO, JENNIE LIE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202300846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NATE, RYAN RENZ GABRIEL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202301981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ORACION, SAMUEL ANTONIO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202306086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PADILLO, LANCE JAY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202300734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PERMISON, MAVERICK KHIEL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202303841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REMOROZA, RONZ ARVIE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SANTIAGUEL, PATRICK MIGUEL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202301554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SOLIMAN, DANIELLA LYN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202300382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ZABAL, VIN JASPER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202301223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