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Winform_Lesson1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#region Simple Form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    Form form = new Form();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    form.Text = "Our First App";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form.ShowDialog(); // Show Elave kimi acilir,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                   // lakin ShowDialog da buttona basmamis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                       // diger pencereye kece bilmirik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#region Custom Form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class MyForm : Form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MyForm(string text)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this.Text = text;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Click += MyForm_Click;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private void MyForm_Click(object sender, EventArgs 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MessageBox.Show("Our Form Was Clicked");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MyForm form = new MyForm("Out Custom Form");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form.ShowDialog();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