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You Can Succeed with AI: A Faith-Based Creator’s Guide to Purposeful Tech Adoption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HOOK: What If AI Isn’t a Threat to Faith—But a Tool for It?</w:t>
      </w:r>
    </w:p>
    <w:p>
      <w:pPr>
        <w:pStyle w:val="BodyText"/>
      </w:pPr>
      <w:r>
        <w:rPr>
          <w:i/>
          <w:iCs/>
        </w:rPr>
        <w:t xml:space="preserve">Most people assume AI and faith don’t mix. That it’s cold tech vs. warm truth. But what if the greatest ministry multiplier of our lifetime isn’t a pulpit or podcast—but a chatbot?</w:t>
      </w:r>
    </w:p>
    <w:p>
      <w:pPr>
        <w:pStyle w:val="BlockText"/>
      </w:pPr>
      <w:r>
        <w:rPr>
          <w:i/>
          <w:iCs/>
        </w:rPr>
        <w:t xml:space="preserve">“AI isn’t replacing God’s calling. It’s revealing new ways to answer it.”</w:t>
      </w:r>
    </w:p>
    <w:bookmarkStart w:id="20" w:name="X69bb211900690b1b1c41bea87dea80d2289b767"/>
    <w:p>
      <w:pPr>
        <w:pStyle w:val="Heading1"/>
      </w:pPr>
      <w:r>
        <w:t xml:space="preserve">Visual Opportunity: Cross + circuit board design.</w:t>
      </w:r>
    </w:p>
    <w:p>
      <w:pPr>
        <w:pStyle w:val="FirstParagraph"/>
      </w:pPr>
      <w:r>
        <w:t xml:space="preserve">@ Story Prompt: Pastor who used AI to translate devotionals into 30 languages overnight.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PROBLEM DEFINITION: Creators Are Paralyzed by Misunderstanding AI</w:t>
      </w:r>
    </w:p>
    <w:p>
      <w:pPr>
        <w:pStyle w:val="BodyText"/>
      </w:pPr>
      <w:r>
        <w:t xml:space="preserve">Most faith-based creators are overwhelmed, skeptical, or even fearful of AI. They’re unsure:</w:t>
      </w:r>
      <w:r>
        <w:t xml:space="preserve"> </w:t>
      </w:r>
      <w:r>
        <w:t xml:space="preserve">- How it fits within a Biblical worldview</w:t>
      </w:r>
      <w:r>
        <w:t xml:space="preserve"> </w:t>
      </w:r>
      <w:r>
        <w:t xml:space="preserve">- Whether it’s ethical to use AI in ministry</w:t>
      </w:r>
      <w:r>
        <w:t xml:space="preserve"> </w:t>
      </w:r>
      <w:r>
        <w:t xml:space="preserve">- What tools matter, and which are hype</w:t>
      </w:r>
    </w:p>
    <w:p>
      <w:pPr>
        <w:pStyle w:val="BodyText"/>
      </w:pPr>
      <w:r>
        <w:t xml:space="preserve">So they do what most people do when unsure:</w:t>
      </w:r>
      <w:r>
        <w:t xml:space="preserve"> </w:t>
      </w:r>
      <w:r>
        <w:t xml:space="preserve">&gt; Nothing.</w:t>
      </w:r>
    </w:p>
    <w:p>
      <w:pPr>
        <w:pStyle w:val="BodyText"/>
      </w:pPr>
      <w:r>
        <w:t xml:space="preserve">And in doing nothing, they miss everything.</w:t>
      </w:r>
    </w:p>
    <w:p>
      <w:pPr>
        <w:pStyle w:val="BlockText"/>
      </w:pPr>
      <w:r>
        <w:rPr>
          <w:i/>
          <w:iCs/>
        </w:rPr>
        <w:t xml:space="preserve">“Faith without action stalls. Vision without tools fades. We need both prayer and platforms.”</w:t>
      </w:r>
    </w:p>
    <w:bookmarkEnd w:id="20"/>
    <w:bookmarkStart w:id="21" w:name="X7dc80570821e9b1680cfad663c170a04c7c2869"/>
    <w:p>
      <w:pPr>
        <w:pStyle w:val="Heading1"/>
      </w:pPr>
      <w:r>
        <w:t xml:space="preserve">Visual: Frozen creative (person staring at blank screen) vs. empowered creator (same person with AI-generated outline beside Bible).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SOLUTION FRAMEWORK: The 5 Pillars of Faith-Aligned AI Use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Clarity Over Confusion</w:t>
      </w:r>
      <w:r>
        <w:t xml:space="preserve"> </w:t>
      </w:r>
      <w:r>
        <w:t xml:space="preserve">— Know what AI is</w:t>
      </w:r>
      <w:r>
        <w:t xml:space="preserve"> </w:t>
      </w:r>
      <w:r>
        <w:rPr>
          <w:i/>
          <w:iCs/>
        </w:rPr>
        <w:t xml:space="preserve">and isn’t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Mission Before Medium</w:t>
      </w:r>
      <w:r>
        <w:t xml:space="preserve"> </w:t>
      </w:r>
      <w:r>
        <w:t xml:space="preserve">— Align tech use with spiritual calling.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with Boundaries</w:t>
      </w:r>
      <w:r>
        <w:t xml:space="preserve"> </w:t>
      </w:r>
      <w:r>
        <w:t xml:space="preserve">— Use the right AI for the right task.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Community-First Creation</w:t>
      </w:r>
      <w:r>
        <w:t xml:space="preserve"> </w:t>
      </w:r>
      <w:r>
        <w:t xml:space="preserve">— Let AI multiply connection, not just content.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Purposeful Experimentation</w:t>
      </w:r>
      <w:r>
        <w:t xml:space="preserve"> </w:t>
      </w:r>
      <w:r>
        <w:t xml:space="preserve">— Practice, review, reflect, adjust.</w:t>
      </w:r>
    </w:p>
    <w:p>
      <w:pPr>
        <w:pStyle w:val="BlockText"/>
      </w:pPr>
      <w:r>
        <w:rPr>
          <w:i/>
          <w:iCs/>
        </w:rPr>
        <w:t xml:space="preserve">“AI is a megaphone, not a message. What you feed it determines what it echoes.”</w:t>
      </w:r>
    </w:p>
    <w:bookmarkEnd w:id="21"/>
    <w:bookmarkStart w:id="22" w:name="X8f6466f476d56c5595127ec66ffceb86a588083"/>
    <w:p>
      <w:pPr>
        <w:pStyle w:val="Heading1"/>
      </w:pPr>
      <w:r>
        <w:t xml:space="preserve">Visual: A megaphone with scripture streaming out vs. noise when input is vague.</w:t>
      </w:r>
    </w:p>
    <w:p>
      <w:pPr>
        <w:pStyle w:val="FirstParagraph"/>
      </w:pPr>
      <w:r>
        <w:t xml:space="preserve">@ Story: Woman who created a prayer journal generator to help her church go deeper in daily scripture.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IMPLEMENTATION GUIDE: Walking the Walk with AI</w:t>
      </w:r>
    </w:p>
    <w:p>
      <w:pPr>
        <w:pStyle w:val="BodyText"/>
      </w:pPr>
      <w:r>
        <w:rPr>
          <w:b/>
          <w:bCs/>
        </w:rPr>
        <w:t xml:space="preserve">Step 1: Gain Biblical Perspective on Tech</w:t>
      </w:r>
      <w:r>
        <w:t xml:space="preserve"> </w:t>
      </w:r>
      <w:r>
        <w:t xml:space="preserve">- Read Genesis 1:28 (dominion = stewardship)</w:t>
      </w:r>
      <w:r>
        <w:t xml:space="preserve"> </w:t>
      </w:r>
      <w:r>
        <w:t xml:space="preserve">- Reflect on how Jesus used</w:t>
      </w:r>
      <w:r>
        <w:t xml:space="preserve"> </w:t>
      </w:r>
      <w:r>
        <w:t xml:space="preserve">“the tools of His time”</w:t>
      </w:r>
      <w:r>
        <w:t xml:space="preserve"> </w:t>
      </w:r>
      <w:r>
        <w:t xml:space="preserve">(boats, scrolls, stories)</w:t>
      </w:r>
    </w:p>
    <w:p>
      <w:pPr>
        <w:pStyle w:val="BodyText"/>
      </w:pPr>
      <w:r>
        <w:rPr>
          <w:b/>
          <w:bCs/>
        </w:rPr>
        <w:t xml:space="preserve">Step 2: Choose 1 AI Use Case</w:t>
      </w:r>
      <w:r>
        <w:t xml:space="preserve"> </w:t>
      </w:r>
      <w:r>
        <w:t xml:space="preserve">Examples:</w:t>
      </w:r>
      <w:r>
        <w:t xml:space="preserve"> </w:t>
      </w:r>
      <w:r>
        <w:t xml:space="preserve">- Outlining a sermon</w:t>
      </w:r>
      <w:r>
        <w:t xml:space="preserve"> </w:t>
      </w:r>
      <w:r>
        <w:t xml:space="preserve">- Repurposing devotionals into reels</w:t>
      </w:r>
      <w:r>
        <w:t xml:space="preserve"> </w:t>
      </w:r>
      <w:r>
        <w:t xml:space="preserve">- Brainstorming content titles</w:t>
      </w:r>
    </w:p>
    <w:p>
      <w:pPr>
        <w:pStyle w:val="BodyText"/>
      </w:pPr>
      <w:r>
        <w:rPr>
          <w:b/>
          <w:bCs/>
        </w:rPr>
        <w:t xml:space="preserve">Step 3: Set Weekly AI Practice Time (30 mins)</w:t>
      </w:r>
      <w:r>
        <w:t xml:space="preserve"> </w:t>
      </w:r>
      <w:r>
        <w:t xml:space="preserve">- Try: ChatGPT, Claude, Canva AI, Notion AI</w:t>
      </w:r>
      <w:r>
        <w:t xml:space="preserve"> </w:t>
      </w:r>
      <w:r>
        <w:t xml:space="preserve">- Journal what works, what feels weird, what serves well</w:t>
      </w:r>
    </w:p>
    <w:p>
      <w:pPr>
        <w:pStyle w:val="BodyText"/>
      </w:pPr>
      <w:r>
        <w:rPr>
          <w:b/>
          <w:bCs/>
        </w:rPr>
        <w:t xml:space="preserve">Step 4: Create One AI-Augmented Resource for Your Audience</w:t>
      </w:r>
      <w:r>
        <w:t xml:space="preserve"> </w:t>
      </w:r>
      <w:r>
        <w:t xml:space="preserve">- A 3-day devotional</w:t>
      </w:r>
      <w:r>
        <w:t xml:space="preserve"> </w:t>
      </w:r>
      <w:r>
        <w:t xml:space="preserve">- A faith Q&amp;A chatbot</w:t>
      </w:r>
      <w:r>
        <w:t xml:space="preserve"> </w:t>
      </w:r>
      <w:r>
        <w:t xml:space="preserve">- A branded visual scripture deck</w:t>
      </w:r>
    </w:p>
    <w:p>
      <w:pPr>
        <w:pStyle w:val="BodyText"/>
      </w:pPr>
      <w:r>
        <w:rPr>
          <w:b/>
          <w:bCs/>
        </w:rPr>
        <w:t xml:space="preserve">Step 5: Get Feedback from Your Community</w:t>
      </w:r>
      <w:r>
        <w:t xml:space="preserve"> </w:t>
      </w:r>
      <w:r>
        <w:t xml:space="preserve">- Ask: Did this bless you? Feel human? Deepen faith?</w:t>
      </w:r>
    </w:p>
    <w:p>
      <w:pPr>
        <w:pStyle w:val="BlockText"/>
      </w:pPr>
      <w:r>
        <w:rPr>
          <w:i/>
          <w:iCs/>
        </w:rPr>
        <w:t xml:space="preserve">“Small, spirit-led experiments become sustainable spiritual impact.”</w:t>
      </w:r>
    </w:p>
    <w:bookmarkEnd w:id="22"/>
    <w:bookmarkStart w:id="23" w:name="X1e71987ece94e81217e8e624c4041e9f19ab508"/>
    <w:p>
      <w:pPr>
        <w:pStyle w:val="Heading1"/>
      </w:pPr>
      <w:r>
        <w:t xml:space="preserve">Visual: 5-step wheel turning with prayer + practice icons.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COMMON MISTAKES TO AVOID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Copy-Paste Syndrome</w:t>
      </w:r>
      <w:r>
        <w:t xml:space="preserve"> </w:t>
      </w:r>
      <w:r>
        <w:t xml:space="preserve">— Publishing AI text without editing, praying, or personalizing it.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 Idolatry</w:t>
      </w:r>
      <w:r>
        <w:t xml:space="preserve"> </w:t>
      </w:r>
      <w:r>
        <w:t xml:space="preserve">— Thinking more tools = more fruit. It’s about stewardship, not stacking.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Silencing the Spirit</w:t>
      </w:r>
      <w:r>
        <w:t xml:space="preserve"> </w:t>
      </w:r>
      <w:r>
        <w:t xml:space="preserve">— Using AI when you should be listening.</w:t>
      </w:r>
    </w:p>
    <w:p>
      <w:pPr>
        <w:pStyle w:val="BlockText"/>
      </w:pPr>
      <w:r>
        <w:rPr>
          <w:i/>
          <w:iCs/>
        </w:rPr>
        <w:t xml:space="preserve">“AI should assist your voice—not replace your witness.”</w:t>
      </w:r>
    </w:p>
    <w:bookmarkEnd w:id="23"/>
    <w:bookmarkStart w:id="24" w:name="meme-text"/>
    <w:p>
      <w:pPr>
        <w:pStyle w:val="Heading1"/>
      </w:pPr>
      <w:r>
        <w:t xml:space="preserve">Meme Text:</w:t>
      </w:r>
    </w:p>
    <w:p>
      <w:pPr>
        <w:pStyle w:val="FirstParagraph"/>
      </w:pPr>
      <w:r>
        <w:t xml:space="preserve">Top:</w:t>
      </w:r>
      <w:r>
        <w:t xml:space="preserve"> </w:t>
      </w:r>
      <w:r>
        <w:t xml:space="preserve">“I used AI to write my sermon.”</w:t>
      </w:r>
      <w:r>
        <w:t xml:space="preserve"> </w:t>
      </w:r>
      <w:r>
        <w:t xml:space="preserve">Bottom:</w:t>
      </w:r>
      <w:r>
        <w:t xml:space="preserve"> </w:t>
      </w:r>
      <w:r>
        <w:t xml:space="preserve">“Now I’m explaining ChatGPT to Grandma.”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SUCCESS METRICS: How You Know It’s Working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Engagement Quality</w:t>
      </w:r>
      <w:r>
        <w:t xml:space="preserve"> </w:t>
      </w:r>
      <w:r>
        <w:t xml:space="preserve">— Comments like</w:t>
      </w:r>
      <w:r>
        <w:t xml:space="preserve"> </w:t>
      </w:r>
      <w:r>
        <w:t xml:space="preserve">“That really helped my walk”</w:t>
      </w:r>
      <w:r>
        <w:t xml:space="preserve"> </w:t>
      </w:r>
      <w:r>
        <w:t xml:space="preserve">vs. likes alone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Content Velocity</w:t>
      </w:r>
      <w:r>
        <w:t xml:space="preserve"> </w:t>
      </w:r>
      <w:r>
        <w:t xml:space="preserve">— How many touchpoints are you generating per week?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Message Depth</w:t>
      </w:r>
      <w:r>
        <w:t xml:space="preserve"> </w:t>
      </w:r>
      <w:r>
        <w:t xml:space="preserve">— Are you spending</w:t>
      </w:r>
      <w:r>
        <w:t xml:space="preserve"> </w:t>
      </w:r>
      <w:r>
        <w:rPr>
          <w:i/>
          <w:iCs/>
        </w:rPr>
        <w:t xml:space="preserve">more</w:t>
      </w:r>
      <w:r>
        <w:t xml:space="preserve"> </w:t>
      </w:r>
      <w:r>
        <w:t xml:space="preserve">time ministering because AI helped reduce grunt work?</w:t>
      </w:r>
    </w:p>
    <w:bookmarkEnd w:id="24"/>
    <w:bookmarkStart w:id="25" w:name="X8f4a75f47f860e085d6ac178008a30f50fffd19"/>
    <w:p>
      <w:pPr>
        <w:pStyle w:val="Heading1"/>
      </w:pPr>
      <w:r>
        <w:t xml:space="preserve">Visual: Simple dashboard with these 3 KPIs.</w:t>
      </w:r>
    </w:p>
    <w:p>
      <w:pPr>
        <w:pStyle w:val="FirstParagraph"/>
      </w:pPr>
      <w:r>
        <w:t xml:space="preserve">@ Story: Creator who used AI to repurpose old blogs into a weekly email + podcast + IG carousel without burning out.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NEXT STEPS: A Faith-Based Creator’s 10-Day AI Sprint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1:</w:t>
      </w:r>
      <w:r>
        <w:t xml:space="preserve"> </w:t>
      </w:r>
      <w:r>
        <w:t xml:space="preserve">Set intentions in prayer. Ask God how He wants you to use your gifts + tech.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2:</w:t>
      </w:r>
      <w:r>
        <w:t xml:space="preserve"> </w:t>
      </w:r>
      <w:r>
        <w:t xml:space="preserve">Choose your first AI use case.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3:</w:t>
      </w:r>
      <w:r>
        <w:t xml:space="preserve"> </w:t>
      </w:r>
      <w:r>
        <w:t xml:space="preserve">Try a new AI tool. Just one.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4:</w:t>
      </w:r>
      <w:r>
        <w:t xml:space="preserve"> </w:t>
      </w:r>
      <w:r>
        <w:t xml:space="preserve">Create a micro-project (tweet, blog outline, graphic)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5:</w:t>
      </w:r>
      <w:r>
        <w:t xml:space="preserve"> </w:t>
      </w:r>
      <w:r>
        <w:t xml:space="preserve">Reflect: Did it amplify your calling?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6-7:</w:t>
      </w:r>
      <w:r>
        <w:t xml:space="preserve"> </w:t>
      </w:r>
      <w:r>
        <w:t xml:space="preserve">Tweak and finalize your first AI-powered piece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8:</w:t>
      </w:r>
      <w:r>
        <w:t xml:space="preserve"> </w:t>
      </w:r>
      <w:r>
        <w:t xml:space="preserve">Share it. Ask for real feedback.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9:</w:t>
      </w:r>
      <w:r>
        <w:t xml:space="preserve"> </w:t>
      </w:r>
      <w:r>
        <w:t xml:space="preserve">Document what worked. Set next project.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Day 10:</w:t>
      </w:r>
      <w:r>
        <w:t xml:space="preserve"> </w:t>
      </w:r>
      <w:r>
        <w:t xml:space="preserve">Praise God. Repeat weekly.</w:t>
      </w:r>
    </w:p>
    <w:p>
      <w:pPr>
        <w:pStyle w:val="BlockText"/>
      </w:pPr>
      <w:r>
        <w:rPr>
          <w:i/>
          <w:iCs/>
        </w:rPr>
        <w:t xml:space="preserve">“Let tech serve your testimony. Let the Spirit lead the system.”</w:t>
      </w:r>
    </w:p>
    <w:bookmarkEnd w:id="25"/>
    <w:bookmarkStart w:id="26" w:name="notion-template"/>
    <w:p>
      <w:pPr>
        <w:pStyle w:val="Heading1"/>
      </w:pPr>
      <w:r>
        <w:t xml:space="preserve">Notion Template:</w:t>
      </w:r>
    </w:p>
    <w:p>
      <w:pPr>
        <w:pStyle w:val="Compact"/>
        <w:numPr>
          <w:ilvl w:val="0"/>
          <w:numId w:val="1005"/>
        </w:numPr>
      </w:pPr>
      <w:r>
        <w:t xml:space="preserve">Pages: Projects, Tools Tried, Reflections, Resources, Praise Reports</w:t>
      </w:r>
    </w:p>
    <w:p>
      <w:pPr>
        <w:pStyle w:val="Compact"/>
        <w:numPr>
          <w:ilvl w:val="0"/>
          <w:numId w:val="1005"/>
        </w:numPr>
      </w:pPr>
      <w:r>
        <w:t xml:space="preserve">Fields: Task, Tool Used, Time Spent, Faith Impact, Community Feedback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RECAP &amp; MULTIPLICATION MAP</w:t>
      </w:r>
    </w:p>
    <w:p>
      <w:pPr>
        <w:pStyle w:val="BodyText"/>
      </w:pPr>
      <w:r>
        <w:rPr>
          <w:i/>
          <w:iCs/>
        </w:rPr>
        <w:t xml:space="preserve">The full multi-platform asset bundle is being drafted in follow-up segments and will include:</w:t>
      </w:r>
      <w:r>
        <w:t xml:space="preserve"> </w:t>
      </w:r>
      <w:r>
        <w:t xml:space="preserve">- 7 daily LinkedIn post drafts</w:t>
      </w:r>
      <w:r>
        <w:t xml:space="preserve"> </w:t>
      </w:r>
      <w:r>
        <w:t xml:space="preserve">- 5 Pillar assets (carousel, webinar outline, lunch cheat-sheet)</w:t>
      </w:r>
      <w:r>
        <w:t xml:space="preserve"> </w:t>
      </w:r>
      <w:r>
        <w:t xml:space="preserve">- Mistake media kit (video script, meme, slide)</w:t>
      </w:r>
      <w:r>
        <w:t xml:space="preserve"> </w:t>
      </w:r>
      <w:r>
        <w:t xml:space="preserve">- Metrics dashboard script</w:t>
      </w:r>
      <w:r>
        <w:t xml:space="preserve"> </w:t>
      </w:r>
      <w:r>
        <w:t xml:space="preserve">- Downloadable sprint playbook + Notion system</w:t>
      </w:r>
    </w:p>
    <w:p>
      <w:pPr>
        <w:pStyle w:val="BodyText"/>
      </w:pPr>
      <w:r>
        <w:rPr>
          <w:b/>
          <w:bCs/>
        </w:rPr>
        <w:t xml:space="preserve">TL;DR:</w:t>
      </w:r>
      <w:r>
        <w:t xml:space="preserve"> </w:t>
      </w:r>
      <w:r>
        <w:t xml:space="preserve">You don’t have to fear AI. You have to</w:t>
      </w:r>
      <w:r>
        <w:t xml:space="preserve"> </w:t>
      </w:r>
      <w:r>
        <w:rPr>
          <w:i/>
          <w:iCs/>
        </w:rPr>
        <w:t xml:space="preserve">faith</w:t>
      </w:r>
      <w:r>
        <w:t xml:space="preserve"> </w:t>
      </w:r>
      <w:r>
        <w:t xml:space="preserve">it.</w:t>
      </w:r>
      <w:r>
        <w:t xml:space="preserve"> </w:t>
      </w:r>
      <w:r>
        <w:t xml:space="preserve">Use it prayerfully. Use it purposefully. But use it.</w:t>
      </w:r>
      <w:r>
        <w:t xml:space="preserve"> </w:t>
      </w:r>
      <w:r>
        <w:t xml:space="preserve">Because the world needs your voice, amplified—not replaced.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2025-07-16T21:49:57Z</dcterms:created>
  <dcterms:modified xsi:type="dcterms:W3CDTF">2025-07-16T21:49:57Z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