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384" w:rsidRPr="002D5E42" w:rsidRDefault="00D34384" w:rsidP="00D34384">
      <w:pPr>
        <w:jc w:val="both"/>
      </w:pPr>
      <w:r>
        <w:rPr>
          <w:b/>
        </w:rPr>
        <w:t>III</w:t>
      </w:r>
      <w:r w:rsidRPr="002D5E42">
        <w:rPr>
          <w:b/>
        </w:rPr>
        <w:t xml:space="preserve">. </w:t>
      </w:r>
      <w:r w:rsidRPr="002D5E42">
        <w:t xml:space="preserve">Lập trình cho giải thuật chia để trị giải các bài toán: </w:t>
      </w:r>
    </w:p>
    <w:p w:rsidR="00D34384" w:rsidRPr="002D5E42" w:rsidRDefault="00D34384" w:rsidP="00D34384">
      <w:pPr>
        <w:spacing w:before="60"/>
        <w:ind w:firstLine="567"/>
        <w:jc w:val="both"/>
      </w:pPr>
      <w:r w:rsidRPr="002D5E42">
        <w:t>- Tìm kiếm phần tử trên mảng được sắp.</w:t>
      </w:r>
    </w:p>
    <w:p w:rsidR="00D34384" w:rsidRPr="002D5E42" w:rsidRDefault="00D34384" w:rsidP="00D34384">
      <w:pPr>
        <w:spacing w:before="60"/>
        <w:ind w:firstLine="567"/>
        <w:jc w:val="both"/>
      </w:pPr>
      <w:r w:rsidRPr="002D5E42">
        <w:t>- Tìm max, min của dãy số.</w:t>
      </w:r>
    </w:p>
    <w:p w:rsidR="00D34384" w:rsidRPr="002D5E42" w:rsidRDefault="00D34384" w:rsidP="00D34384">
      <w:pPr>
        <w:spacing w:before="60"/>
        <w:ind w:firstLine="567"/>
        <w:jc w:val="both"/>
      </w:pPr>
      <w:r w:rsidRPr="002D5E42">
        <w:t>- Tìm cặp điểm gần nhất trên mặt phẳng.</w:t>
      </w:r>
    </w:p>
    <w:p w:rsidR="00D34384" w:rsidRDefault="00D34384" w:rsidP="00D34384">
      <w:pPr>
        <w:spacing w:before="120"/>
        <w:jc w:val="both"/>
        <w:rPr>
          <w:bCs/>
          <w:iCs/>
        </w:rPr>
      </w:pPr>
      <w:r w:rsidRPr="002D5E42">
        <w:rPr>
          <w:bCs/>
          <w:iCs/>
        </w:rPr>
        <w:t>Đưa ra đánh giá (có thể bằng bảng hoặc bằng biểu đồ) sự tăng trưởng của thời gian thực hiện chương trình theo kích thước dữ liệu vào.</w:t>
      </w:r>
    </w:p>
    <w:p w:rsidR="00D339F2" w:rsidRDefault="00D339F2" w:rsidP="00D34384">
      <w:pPr>
        <w:spacing w:before="120"/>
        <w:jc w:val="both"/>
        <w:rPr>
          <w:bCs/>
          <w:iCs/>
        </w:rPr>
      </w:pPr>
      <w:r>
        <w:rPr>
          <w:bCs/>
          <w:iCs/>
        </w:rPr>
        <w:t>Độ phức tạp của thuật toán về thời gian tính toán của các thuật toán:</w:t>
      </w:r>
    </w:p>
    <w:p w:rsidR="00D339F2" w:rsidRPr="002D5E42" w:rsidRDefault="00D339F2" w:rsidP="00D339F2">
      <w:pPr>
        <w:spacing w:before="60"/>
        <w:ind w:firstLine="567"/>
        <w:jc w:val="both"/>
      </w:pPr>
      <w:r w:rsidRPr="002D5E42">
        <w:t xml:space="preserve">Tìm </w:t>
      </w:r>
      <w:r>
        <w:t>kiếm phần tử trên mảng được sắp:</w:t>
      </w:r>
      <w:r w:rsidR="009302EB">
        <w:t>O(logn).</w:t>
      </w:r>
    </w:p>
    <w:p w:rsidR="00D339F2" w:rsidRPr="002D5E42" w:rsidRDefault="009302EB" w:rsidP="00D339F2">
      <w:pPr>
        <w:spacing w:before="60"/>
        <w:ind w:firstLine="567"/>
        <w:jc w:val="both"/>
      </w:pPr>
      <w:r>
        <w:t>- Tìm max, min của dãy số O(n)</w:t>
      </w:r>
    </w:p>
    <w:p w:rsidR="00D339F2" w:rsidRDefault="00D339F2" w:rsidP="00D339F2">
      <w:pPr>
        <w:spacing w:before="60"/>
        <w:ind w:firstLine="567"/>
        <w:jc w:val="both"/>
      </w:pPr>
      <w:r w:rsidRPr="002D5E42">
        <w:t>- Tìm cặp điểm gần nhất trên mặt phẳng.</w:t>
      </w:r>
      <w:r w:rsidR="009302EB">
        <w:t>O(nlogn).</w:t>
      </w:r>
    </w:p>
    <w:p w:rsidR="009302EB" w:rsidRPr="002D5E42" w:rsidRDefault="009302EB" w:rsidP="00D339F2">
      <w:pPr>
        <w:spacing w:before="60"/>
        <w:ind w:firstLine="567"/>
        <w:jc w:val="both"/>
      </w:pPr>
      <w:r>
        <w:t>Nhìn vào biểu đồ ta thấy thời gian của thuật toán tìm</w:t>
      </w:r>
      <w:r w:rsidR="005406C3">
        <w:t xml:space="preserve"> cặp điểm gần nhất trên mặt phẳng là lớn tăng rất nhanh với dữ liệu đầu vào đủ lớn</w:t>
      </w:r>
      <w:r w:rsidR="005E5972">
        <w:t xml:space="preserve"> </w:t>
      </w:r>
      <w:r>
        <w:t xml:space="preserve"> </w:t>
      </w:r>
    </w:p>
    <w:p w:rsidR="00D339F2" w:rsidRDefault="005E5972" w:rsidP="00D34384">
      <w:pPr>
        <w:spacing w:before="120"/>
        <w:jc w:val="both"/>
        <w:rPr>
          <w:bCs/>
          <w:iCs/>
        </w:rPr>
      </w:pPr>
      <w:r>
        <w:rPr>
          <w:bCs/>
          <w:iCs/>
        </w:rPr>
        <w:t>Còn thời gian tìm mảng sắp xếp với độ phức tạp về thời gian tăng chậm</w:t>
      </w:r>
    </w:p>
    <w:p w:rsidR="00D34384" w:rsidRDefault="00D34384" w:rsidP="00D34384">
      <w:pPr>
        <w:spacing w:before="120"/>
        <w:jc w:val="both"/>
        <w:rPr>
          <w:bCs/>
          <w:iCs/>
        </w:rPr>
      </w:pPr>
    </w:p>
    <w:p w:rsidR="00D34384" w:rsidRDefault="008F1E65" w:rsidP="00D34384">
      <w:pPr>
        <w:spacing w:before="120"/>
        <w:jc w:val="both"/>
        <w:rPr>
          <w:bCs/>
          <w:iCs/>
        </w:rPr>
      </w:pPr>
      <w:r>
        <w:rPr>
          <w:bCs/>
          <w:iCs/>
          <w:noProof/>
        </w:rPr>
        <w:drawing>
          <wp:inline distT="0" distB="0" distL="0" distR="0">
            <wp:extent cx="4140200" cy="4305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9F2" w:rsidRDefault="00D339F2" w:rsidP="00D34384">
      <w:pPr>
        <w:spacing w:before="120"/>
        <w:jc w:val="both"/>
        <w:rPr>
          <w:bCs/>
          <w:iCs/>
        </w:rPr>
      </w:pPr>
    </w:p>
    <w:p w:rsidR="00D34384" w:rsidRDefault="00D34384" w:rsidP="00D34384">
      <w:pPr>
        <w:spacing w:before="120"/>
        <w:jc w:val="both"/>
        <w:rPr>
          <w:bCs/>
          <w:iCs/>
        </w:rPr>
      </w:pPr>
    </w:p>
    <w:p w:rsidR="0045501B" w:rsidRPr="00D34384" w:rsidRDefault="0045501B" w:rsidP="00D34384"/>
    <w:sectPr w:rsidR="0045501B" w:rsidRPr="00D34384" w:rsidSect="0045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5229ED"/>
    <w:rsid w:val="00016042"/>
    <w:rsid w:val="00104EBB"/>
    <w:rsid w:val="00150DDA"/>
    <w:rsid w:val="001E171B"/>
    <w:rsid w:val="00375397"/>
    <w:rsid w:val="00404432"/>
    <w:rsid w:val="00424108"/>
    <w:rsid w:val="004311DE"/>
    <w:rsid w:val="0045501B"/>
    <w:rsid w:val="005229ED"/>
    <w:rsid w:val="005406C3"/>
    <w:rsid w:val="005C5330"/>
    <w:rsid w:val="005E5972"/>
    <w:rsid w:val="00740E4B"/>
    <w:rsid w:val="00841FB8"/>
    <w:rsid w:val="008C46CE"/>
    <w:rsid w:val="008F1E65"/>
    <w:rsid w:val="009302EB"/>
    <w:rsid w:val="00974654"/>
    <w:rsid w:val="009F0B9E"/>
    <w:rsid w:val="00C466D9"/>
    <w:rsid w:val="00C63245"/>
    <w:rsid w:val="00D12BC0"/>
    <w:rsid w:val="00D339F2"/>
    <w:rsid w:val="00D34384"/>
    <w:rsid w:val="00D41257"/>
    <w:rsid w:val="00DA43F1"/>
    <w:rsid w:val="00DC6B73"/>
    <w:rsid w:val="00E02041"/>
    <w:rsid w:val="00E17E9B"/>
    <w:rsid w:val="00F90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38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330"/>
    <w:rPr>
      <w:rFonts w:ascii="Tahoma" w:eastAsiaTheme="minorHAnsi" w:hAnsi="Tahoma" w:cs="Tahoma"/>
      <w:noProof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330"/>
    <w:rPr>
      <w:rFonts w:ascii="Tahoma" w:hAnsi="Tahoma" w:cs="Tahoma"/>
      <w:noProof/>
      <w:sz w:val="16"/>
      <w:szCs w:val="16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HuyPham</cp:lastModifiedBy>
  <cp:revision>4</cp:revision>
  <dcterms:created xsi:type="dcterms:W3CDTF">2012-03-12T14:17:00Z</dcterms:created>
  <dcterms:modified xsi:type="dcterms:W3CDTF">2012-03-12T16:53:00Z</dcterms:modified>
</cp:coreProperties>
</file>