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200"/>
        <w:jc w:val="center"/>
      </w:pPr>
      <w:r>
        <w:rPr>
          <w:rFonts w:ascii="Calibri" w:hAnsi="Calibri"/>
          <w:b/>
          <w:color w:val="2B6CB0"/>
          <w:sz w:val="22"/>
        </w:rPr>
        <w:t>TECHNICAL DOCUMENTATION</w:t>
      </w:r>
    </w:p>
    <w:p>
      <w:pPr>
        <w:spacing w:after="280"/>
        <w:jc w:val="center"/>
      </w:pPr>
      <w:r>
        <w:rPr>
          <w:rFonts w:ascii="Calibri" w:hAnsi="Calibri"/>
          <w:b/>
          <w:color w:val="162C52"/>
          <w:sz w:val="54"/>
        </w:rPr>
        <w:t>fairdispatch_v3_clean</w:t>
      </w:r>
    </w:p>
    <w:p>
      <w:pPr>
        <w:spacing w:after="360"/>
        <w:ind w:left="2448" w:right="2448"/>
        <w:jc w:val="center"/>
        <w:pBdr>
          <w:bottom w:val="single" w:sz="18" w:space="1" w:color="2B6CB0"/>
        </w:pBdr>
      </w:pPr>
    </w:p>
    <w:p>
      <w:pPr>
        <w:spacing w:after="1000"/>
        <w:jc w:val="center"/>
      </w:pPr>
      <w:r>
        <w:rPr>
          <w:rFonts w:ascii="Cambria" w:hAnsi="Cambria"/>
          <w:i/>
          <w:color w:val="5B6370"/>
          <w:sz w:val="25"/>
        </w:rPr>
        <w:t>Engineering &amp; Reproducibility Guide -- companion to the Research Report; this document covers implementation, not scientific claims.</w:t>
      </w:r>
    </w:p>
    <w:p>
      <w:pPr>
        <w:spacing w:after="60"/>
        <w:jc w:val="center"/>
      </w:pPr>
      <w:r>
        <w:rPr>
          <w:rFonts w:ascii="Calibri" w:hAnsi="Calibri"/>
          <w:color w:val="5B6370"/>
          <w:sz w:val="20"/>
        </w:rPr>
        <w:t>Git commit at build time: 61e67221633b</w:t>
      </w:r>
    </w:p>
    <w:p>
      <w:r>
        <w:br w:type="page"/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1. System Overview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Real end-to-end pipeline executed by this repository:</w:t>
      </w:r>
    </w:p>
    <w:p>
      <w:pPr>
        <w:spacing w:after="140"/>
      </w:pPr>
      <w:r>
        <w:rPr>
          <w:rFonts w:ascii="Cambria" w:hAnsi="Cambria"/>
          <w:b w:val="0"/>
          <w:i w:val="0"/>
          <w:color w:val="B02A2A"/>
          <w:sz w:val="21"/>
        </w:rPr>
        <w:t>[Missing figure: replication_pipeline.png]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There is no message queue, no database, no web service -- every stage is a plain Python script reading/writing local files. The simulator is a lightweight, in-process discrete-event loop (src/simulator.py), not a real-time system.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2. Repository Structure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fairdispatch_v3_clean/</w:t>
      </w:r>
      <w:r>
        <w:br/>
      </w:r>
      <w:r>
        <w:rPr>
          <w:rFonts w:ascii="Consolas" w:hAnsi="Consolas"/>
          <w:color w:val="2A2E35"/>
          <w:sz w:val="18"/>
        </w:rPr>
        <w:t>|-- src/</w:t>
      </w:r>
      <w:r>
        <w:br/>
      </w:r>
      <w:r>
        <w:rPr>
          <w:rFonts w:ascii="Consolas" w:hAnsi="Consolas"/>
          <w:color w:val="2A2E35"/>
          <w:sz w:val="18"/>
        </w:rPr>
        <w:t>|   |-- simulator.py       Driver/SimResult dataclasses, init_drivers,</w:t>
      </w:r>
      <w:r>
        <w:br/>
      </w:r>
      <w:r>
        <w:rPr>
          <w:rFonts w:ascii="Consolas" w:hAnsi="Consolas"/>
          <w:color w:val="2A2E35"/>
          <w:sz w:val="18"/>
        </w:rPr>
        <w:t>|   |                      feasible_drivers, commit_trip, run_simulation_batched,</w:t>
      </w:r>
      <w:r>
        <w:br/>
      </w:r>
      <w:r>
        <w:rPr>
          <w:rFonts w:ascii="Consolas" w:hAnsi="Consolas"/>
          <w:color w:val="2A2E35"/>
          <w:sz w:val="18"/>
        </w:rPr>
        <w:t>|   |                      run_simulation_with_horizon, run_simulation (legacy)</w:t>
      </w:r>
      <w:r>
        <w:br/>
      </w:r>
      <w:r>
        <w:rPr>
          <w:rFonts w:ascii="Consolas" w:hAnsi="Consolas"/>
          <w:color w:val="2A2E35"/>
          <w:sz w:val="18"/>
        </w:rPr>
        <w:t>|   `-- policies.py        hungarian_batch_assign + 5 policy classes (Greedy,</w:t>
      </w:r>
      <w:r>
        <w:br/>
      </w:r>
      <w:r>
        <w:rPr>
          <w:rFonts w:ascii="Consolas" w:hAnsi="Consolas"/>
          <w:color w:val="2A2E35"/>
          <w:sz w:val="18"/>
        </w:rPr>
        <w:t>|                          Nearest, LAF, ExactReassignPolicy, MOMAQLPolicy)</w:t>
      </w:r>
      <w:r>
        <w:br/>
      </w:r>
      <w:r>
        <w:rPr>
          <w:rFonts w:ascii="Consolas" w:hAnsi="Consolas"/>
          <w:color w:val="2A2E35"/>
          <w:sz w:val="18"/>
        </w:rPr>
        <w:t>|-- common_loader.py        parquet -&gt; request-dict loader; gini/variance/std/CV</w:t>
      </w:r>
      <w:r>
        <w:br/>
      </w:r>
      <w:r>
        <w:rPr>
          <w:rFonts w:ascii="Consolas" w:hAnsi="Consolas"/>
          <w:color w:val="2A2E35"/>
          <w:sz w:val="18"/>
        </w:rPr>
        <w:t>|-- train_momaql.py          trains the canonical Q(zone,hour) table (single pass)</w:t>
      </w:r>
      <w:r>
        <w:br/>
      </w:r>
      <w:r>
        <w:rPr>
          <w:rFonts w:ascii="Consolas" w:hAnsi="Consolas"/>
          <w:color w:val="2A2E35"/>
          <w:sz w:val="18"/>
        </w:rPr>
        <w:t>|-- train_momaql_multipass.py  DISCLOSED UNSTABLE -- do not use for evaluation</w:t>
      </w:r>
      <w:r>
        <w:br/>
      </w:r>
      <w:r>
        <w:rPr>
          <w:rFonts w:ascii="Consolas" w:hAnsi="Consolas"/>
          <w:color w:val="2A2E35"/>
          <w:sz w:val="18"/>
        </w:rPr>
        <w:t>|-- run_r1.py                 R1: 5-policy baseline comparison</w:t>
      </w:r>
      <w:r>
        <w:br/>
      </w:r>
      <w:r>
        <w:rPr>
          <w:rFonts w:ascii="Consolas" w:hAnsi="Consolas"/>
          <w:color w:val="2A2E35"/>
          <w:sz w:val="18"/>
        </w:rPr>
        <w:t>|-- run_r2_ablation.py        R2: Full / w/o-Forecast / w/o-Fairness</w:t>
      </w:r>
      <w:r>
        <w:br/>
      </w:r>
      <w:r>
        <w:rPr>
          <w:rFonts w:ascii="Consolas" w:hAnsi="Consolas"/>
          <w:color w:val="2A2E35"/>
          <w:sz w:val="18"/>
        </w:rPr>
        <w:t>|-- run_pareto_frontier.py    lambda sweep, 7 values</w:t>
      </w:r>
      <w:r>
        <w:br/>
      </w:r>
      <w:r>
        <w:rPr>
          <w:rFonts w:ascii="Consolas" w:hAnsi="Consolas"/>
          <w:color w:val="2A2E35"/>
          <w:sz w:val="18"/>
        </w:rPr>
        <w:t>|-- run_multi_horizon.py      multi-horizon trajectory + policy disagreement</w:t>
      </w:r>
      <w:r>
        <w:br/>
      </w:r>
      <w:r>
        <w:rPr>
          <w:rFonts w:ascii="Consolas" w:hAnsi="Consolas"/>
          <w:color w:val="2A2E35"/>
          <w:sz w:val="18"/>
        </w:rPr>
        <w:t>|-- run_complete_verifications.py   fleet-scale sweep + spatial disagreement</w:t>
      </w:r>
      <w:r>
        <w:br/>
      </w:r>
      <w:r>
        <w:rPr>
          <w:rFonts w:ascii="Consolas" w:hAnsi="Consolas"/>
          <w:color w:val="2A2E35"/>
          <w:sz w:val="18"/>
        </w:rPr>
        <w:t>|-- run_spatial_candidate_pool.py   candidate-pool depth, core vs. periphery</w:t>
      </w:r>
      <w:r>
        <w:br/>
      </w:r>
      <w:r>
        <w:rPr>
          <w:rFonts w:ascii="Consolas" w:hAnsi="Consolas"/>
          <w:color w:val="2A2E35"/>
          <w:sz w:val="18"/>
        </w:rPr>
        <w:t>|-- run_q_table_convergence.py      day-by-day Q-table convergence (37 days)</w:t>
      </w:r>
      <w:r>
        <w:br/>
      </w:r>
      <w:r>
        <w:rPr>
          <w:rFonts w:ascii="Consolas" w:hAnsi="Consolas"/>
          <w:color w:val="2A2E35"/>
          <w:sz w:val="18"/>
        </w:rPr>
        <w:t>|-- run_hypothesis1_weekly_cycle.py  weekly demand-cycle mechanism test</w:t>
      </w:r>
      <w:r>
        <w:br/>
      </w:r>
      <w:r>
        <w:rPr>
          <w:rFonts w:ascii="Consolas" w:hAnsi="Consolas"/>
          <w:color w:val="2A2E35"/>
          <w:sz w:val="18"/>
        </w:rPr>
        <w:t>|-- run_hypothesis4_fairness_balance.py  fairness/lookahead score-balance trace</w:t>
      </w:r>
      <w:r>
        <w:br/>
      </w:r>
      <w:r>
        <w:rPr>
          <w:rFonts w:ascii="Consolas" w:hAnsi="Consolas"/>
          <w:color w:val="2A2E35"/>
          <w:sz w:val="18"/>
        </w:rPr>
        <w:t>|-- train_and_eval_mlp.py     real PyTorch MLP demand forecaster vs. tabular Q</w:t>
      </w:r>
      <w:r>
        <w:br/>
      </w:r>
      <w:r>
        <w:rPr>
          <w:rFonts w:ascii="Consolas" w:hAnsi="Consolas"/>
          <w:color w:val="2A2E35"/>
          <w:sz w:val="18"/>
        </w:rPr>
        <w:t>|-- make_report_figures.py    regenerates every figure from reports/*.csv</w:t>
      </w:r>
      <w:r>
        <w:br/>
      </w:r>
      <w:r>
        <w:rPr>
          <w:rFonts w:ascii="Consolas" w:hAnsi="Consolas"/>
          <w:color w:val="2A2E35"/>
          <w:sz w:val="18"/>
        </w:rPr>
        <w:t>|-- tests/</w:t>
      </w:r>
      <w:r>
        <w:br/>
      </w:r>
      <w:r>
        <w:rPr>
          <w:rFonts w:ascii="Consolas" w:hAnsi="Consolas"/>
          <w:color w:val="2A2E35"/>
          <w:sz w:val="18"/>
        </w:rPr>
        <w:t>|   `-- test_simulator_invariants.py   20 invariant tests</w:t>
      </w:r>
      <w:r>
        <w:br/>
      </w:r>
      <w:r>
        <w:rPr>
          <w:rFonts w:ascii="Consolas" w:hAnsi="Consolas"/>
          <w:color w:val="2A2E35"/>
          <w:sz w:val="18"/>
        </w:rPr>
        <w:t>|-- data/                     train/val/test parquet splits (gitignored, see</w:t>
      </w:r>
      <w:r>
        <w:br/>
      </w:r>
      <w:r>
        <w:rPr>
          <w:rFonts w:ascii="Consolas" w:hAnsi="Consolas"/>
          <w:color w:val="2A2E35"/>
          <w:sz w:val="18"/>
        </w:rPr>
        <w:t>|                              Sec. 9 for SHA-256) + trained Q-table JSON</w:t>
      </w:r>
      <w:r>
        <w:br/>
      </w:r>
      <w:r>
        <w:rPr>
          <w:rFonts w:ascii="Consolas" w:hAnsi="Consolas"/>
          <w:color w:val="2A2E35"/>
          <w:sz w:val="18"/>
        </w:rPr>
        <w:t>|-- reports/                  every retained CSV/JSON/PNG cited by both docs</w:t>
      </w:r>
      <w:r>
        <w:br/>
      </w:r>
      <w:r>
        <w:rPr>
          <w:rFonts w:ascii="Consolas" w:hAnsi="Consolas"/>
          <w:color w:val="2A2E35"/>
          <w:sz w:val="18"/>
        </w:rPr>
        <w:t>`-- docs/</w:t>
      </w:r>
      <w:r>
        <w:br/>
      </w:r>
      <w:r>
        <w:rPr>
          <w:rFonts w:ascii="Consolas" w:hAnsi="Consolas"/>
          <w:color w:val="2A2E35"/>
          <w:sz w:val="18"/>
        </w:rPr>
        <w:t xml:space="preserve">    |-- docx_report/           Research Report (.docx) + its figures</w:t>
      </w:r>
      <w:r>
        <w:br/>
      </w:r>
      <w:r>
        <w:rPr>
          <w:rFonts w:ascii="Consolas" w:hAnsi="Consolas"/>
          <w:color w:val="2A2E35"/>
          <w:sz w:val="18"/>
        </w:rPr>
        <w:t xml:space="preserve">    |-- techdoc/                this document</w:t>
      </w:r>
      <w:r>
        <w:br/>
      </w:r>
      <w:r>
        <w:rPr>
          <w:rFonts w:ascii="Consolas" w:hAnsi="Consolas"/>
          <w:color w:val="2A2E35"/>
          <w:sz w:val="18"/>
        </w:rPr>
        <w:t xml:space="preserve">    `-- ride_hailing_fairness_report_en(vi)/   LaTeX paper + compiled PDF</w:t>
      </w: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No dependency lockfile, package-metadata file, Dockerfile, CI workflow, or central config file exists in this repository. Every run_*.py is a standalone script with its own module-level constants (N_DRIVERS, SEEDS, etc.) -- see Sec. 7.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3. Environment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Audited environment at build time (this is the machine this repository was last verified on -- NOT a claim that every historical experiment ran on identical hardware; no environment lockfile was retained from earlier runs).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OS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Windows 11 (10.0.26200)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3.12.10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CPU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Intel Core i5-10300H, 4 cores / 8 threads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RAM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15.8 GiB total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GPU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NVIDIA GeForce GTX 1650, ~4.3 GB VRAM (CUDA available)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Key packages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numpy 2.2.6, pandas 2.3.2, pyarrow 21.0.0, scipy 1.16.2, matplotlib 3.10.6, pytest 8.3.3, python-docx 1.2.0, torch 2.7.1+cu118</w:t>
            </w:r>
          </w:p>
        </w:tc>
      </w:tr>
    </w:tbl>
    <w:p>
      <w:pPr>
        <w:spacing w:after="200"/>
      </w:pP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python -m venv .venv</w:t>
      </w:r>
      <w:r>
        <w:br/>
      </w:r>
      <w:r>
        <w:rPr>
          <w:rFonts w:ascii="Consolas" w:hAnsi="Consolas"/>
          <w:color w:val="2A2E35"/>
          <w:sz w:val="18"/>
        </w:rPr>
        <w:t>.venv\Scripts\activate                 # Windows; source .venv/bin/activate on Linux/Mac</w:t>
      </w:r>
      <w:r>
        <w:br/>
      </w:r>
      <w:r>
        <w:rPr>
          <w:rFonts w:ascii="Consolas" w:hAnsi="Consolas"/>
          <w:color w:val="2A2E35"/>
          <w:sz w:val="18"/>
        </w:rPr>
        <w:t>pip install numpy pandas pyarrow scipy matplotlib pytest python-docx</w:t>
      </w:r>
      <w:r>
        <w:br/>
      </w:r>
      <w:r>
        <w:rPr>
          <w:rFonts w:ascii="Consolas" w:hAnsi="Consolas"/>
          <w:color w:val="2A2E35"/>
          <w:sz w:val="18"/>
        </w:rPr>
        <w:t>pip install torch                        # only needed for train_and_eval_mlp.py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No CI/CD, no Docker image, no requirements.txt is retained in this repo -- the package list above is the audited, working set; pin exact versions if bit-for-bit reproducibility across machines matters.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4. Data Contract</w:t>
      </w:r>
    </w:p>
    <w:p>
      <w:pPr>
        <w:spacing w:before="40" w:after="200"/>
        <w:pBdr>
          <w:bottom w:val="single" w:sz="14" w:space="1" w:color="2B6CB0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Split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train.parquet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Train Q(zone,hour) (train_momaql.py); MLP forecast sensitivity training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val.parquet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Development / analysis: build+debug the simulator, compare policies, ablation, Pareto sweep, long-horizon, mechanism probes, freeze final configuration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test.parquet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Final held-out temporal verification ONLY (Sec. 8) -- never used to select lambda/gamma/alpha, never used by the live product demo</w:t>
            </w:r>
          </w:p>
        </w:tc>
      </w:tr>
    </w:tbl>
    <w:p>
      <w:pPr>
        <w:spacing w:after="200"/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4.1 Raw parquet schema (train/val/test)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Columns read by common_loader.load_requests_fast() and train_momaql.py's own loader: pickup_ts (timestamp), pickup_latitude, pickup_longitude, dropoff_latitude, dropoff_longitude, fare_amount, duration_seconds, pickup_zone_id, dropoff_zone_id. pickup_ts is absolute epoch time -- hour-of-day is derived from it directly (NOT from a per-file-relative offset), so a given hour bucket means the same real time-of-day in train.parquet as in val/test.parquet.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4.2 Processed request dict (in-memory, per row)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{</w:t>
      </w:r>
      <w:r>
        <w:br/>
      </w:r>
      <w:r>
        <w:rPr>
          <w:rFonts w:ascii="Consolas" w:hAnsi="Consolas"/>
          <w:color w:val="2A2E35"/>
          <w:sz w:val="18"/>
        </w:rPr>
        <w:t xml:space="preserve">  "_idx": int,                    # position in the sorted request list</w:t>
      </w:r>
      <w:r>
        <w:br/>
      </w:r>
      <w:r>
        <w:rPr>
          <w:rFonts w:ascii="Consolas" w:hAnsi="Consolas"/>
          <w:color w:val="2A2E35"/>
          <w:sz w:val="18"/>
        </w:rPr>
        <w:t xml:space="preserve">  "pickup_ts": float,             # seconds, RELATIVE to this split's first row</w:t>
      </w:r>
      <w:r>
        <w:br/>
      </w:r>
      <w:r>
        <w:rPr>
          <w:rFonts w:ascii="Consolas" w:hAnsi="Consolas"/>
          <w:color w:val="2A2E35"/>
          <w:sz w:val="18"/>
        </w:rPr>
        <w:t xml:space="preserve">  "pickup_latitude": float, "pickup_longitude": float,</w:t>
      </w:r>
      <w:r>
        <w:br/>
      </w:r>
      <w:r>
        <w:rPr>
          <w:rFonts w:ascii="Consolas" w:hAnsi="Consolas"/>
          <w:color w:val="2A2E35"/>
          <w:sz w:val="18"/>
        </w:rPr>
        <w:t xml:space="preserve">  "dropoff_latitude": float, "dropoff_longitude": float,</w:t>
      </w:r>
      <w:r>
        <w:br/>
      </w:r>
      <w:r>
        <w:rPr>
          <w:rFonts w:ascii="Consolas" w:hAnsi="Consolas"/>
          <w:color w:val="2A2E35"/>
          <w:sz w:val="18"/>
        </w:rPr>
        <w:t xml:space="preserve">  "fare_amount": float,           # real USD fare</w:t>
      </w:r>
      <w:r>
        <w:br/>
      </w:r>
      <w:r>
        <w:rPr>
          <w:rFonts w:ascii="Consolas" w:hAnsi="Consolas"/>
          <w:color w:val="2A2E35"/>
          <w:sz w:val="18"/>
        </w:rPr>
        <w:t xml:space="preserve">  "duration_seconds": float,</w:t>
      </w:r>
      <w:r>
        <w:br/>
      </w:r>
      <w:r>
        <w:rPr>
          <w:rFonts w:ascii="Consolas" w:hAnsi="Consolas"/>
          <w:color w:val="2A2E35"/>
          <w:sz w:val="18"/>
        </w:rPr>
        <w:t xml:space="preserve">  "pickup_zone_id": int, "dropoff_zone_id": int,   # TLC taxi zone id</w:t>
      </w:r>
      <w:r>
        <w:br/>
      </w:r>
      <w:r>
        <w:rPr>
          <w:rFonts w:ascii="Consolas" w:hAnsi="Consolas"/>
          <w:color w:val="2A2E35"/>
          <w:sz w:val="18"/>
        </w:rPr>
        <w:t xml:space="preserve">  "pickup_hour": int,             # 0-23, derived from ABSOLUTE epoch time</w:t>
      </w:r>
      <w:r>
        <w:br/>
      </w:r>
      <w:r>
        <w:rPr>
          <w:rFonts w:ascii="Consolas" w:hAnsi="Consolas"/>
          <w:color w:val="2A2E35"/>
          <w:sz w:val="18"/>
        </w:rPr>
        <w:t xml:space="preserve">  "dropoff_hour": int,            # 0-23, = (pickup_epoch + duration) % 24h</w:t>
      </w:r>
      <w:r>
        <w:br/>
      </w:r>
      <w:r>
        <w:rPr>
          <w:rFonts w:ascii="Consolas" w:hAnsi="Consolas"/>
          <w:color w:val="2A2E35"/>
          <w:sz w:val="18"/>
        </w:rPr>
        <w:t>}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4.3 Driver state (src/simulator.py:Driver)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Driver:</w:t>
      </w:r>
      <w:r>
        <w:br/>
      </w:r>
      <w:r>
        <w:rPr>
          <w:rFonts w:ascii="Consolas" w:hAnsi="Consolas"/>
          <w:color w:val="2A2E35"/>
          <w:sz w:val="18"/>
        </w:rPr>
        <w:t xml:space="preserve">  driver_id: int</w:t>
      </w:r>
      <w:r>
        <w:br/>
      </w:r>
      <w:r>
        <w:rPr>
          <w:rFonts w:ascii="Consolas" w:hAnsi="Consolas"/>
          <w:color w:val="2A2E35"/>
          <w:sz w:val="18"/>
        </w:rPr>
        <w:t xml:space="preserve">  lat, lon: float                 # current position</w:t>
      </w:r>
      <w:r>
        <w:br/>
      </w:r>
      <w:r>
        <w:rPr>
          <w:rFonts w:ascii="Consolas" w:hAnsi="Consolas"/>
          <w:color w:val="2A2E35"/>
          <w:sz w:val="18"/>
        </w:rPr>
        <w:t xml:space="preserve">  available_at: float             # earliest time this driver can accept a new trip</w:t>
      </w:r>
      <w:r>
        <w:br/>
      </w:r>
      <w:r>
        <w:rPr>
          <w:rFonts w:ascii="Consolas" w:hAnsi="Consolas"/>
          <w:color w:val="2A2E35"/>
          <w:sz w:val="18"/>
        </w:rPr>
        <w:t xml:space="preserve">  total_income: float = 0.0       # accumulated net (fare - deadhead_cost)</w:t>
      </w:r>
      <w:r>
        <w:br/>
      </w:r>
      <w:r>
        <w:rPr>
          <w:rFonts w:ascii="Consolas" w:hAnsi="Consolas"/>
          <w:color w:val="2A2E35"/>
          <w:sz w:val="18"/>
        </w:rPr>
        <w:t xml:space="preserve">  total_deadhead_cost: float = 0.0</w:t>
      </w:r>
      <w:r>
        <w:br/>
      </w:r>
      <w:r>
        <w:rPr>
          <w:rFonts w:ascii="Consolas" w:hAnsi="Consolas"/>
          <w:color w:val="2A2E35"/>
          <w:sz w:val="18"/>
        </w:rPr>
        <w:t xml:space="preserve">  total_trips: int = 0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4.4 RL state / action / reward (MOMAQLPolicy)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State S = (pickup_zone_id, pickup_hour) of the trip a driver just took.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State S' = (dropoff_zone_id, dropoff_hour) of that same trip -- where/when the driver ends up.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Action = a joint M-to-N assignment for one 60-second window, solved once per window by the Hungarian algorithm (not per-request greedy choice).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Reward = fare_amount − eta_seconds × 0.0025 (deadhead cost coefficient, USD per second of pickup ETA).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Q-table key: (zone_id: int, hour_of_day: int) -&gt; float. JSON serialization uses string keys "zone:hour" (e.g. "137:0"); MOMAQLPolicy._parse_q_table() accepts both native tuple keys and this string format.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5. Module Specification</w:t>
      </w:r>
    </w:p>
    <w:p>
      <w:pPr>
        <w:spacing w:before="40" w:after="200"/>
        <w:pBdr>
          <w:bottom w:val="single" w:sz="14" w:space="1" w:color="2B6CB0"/>
        </w:pBdr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5.1 src/simulator.py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init_drivers(n, requests, seed)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driver count, request list, RNG seed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list[Driver], positioned at n real pickup locations sampled from the request list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feasible_drivers(drivers, req, now)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driver list, one request, current time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list of (driver, deadhead_miles, eta_seconds) for drivers free by `now` and within MAX_PICKUP_ETA_SECONDS=600s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commit_trip(d, req, dist, eta, now, result, record_trace)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chosen driver + request + timing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mutates driver state (income, position, available_at) and result totals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run_simulation_batched(requests, n_drivers, policy, seed, window_seconds=60.0)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sorted request list + policy object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SimResult (per-driver income, completion count)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run_simulation_with_horizon(..., checkpoint_days, compare_policy=None, zone_classifier=None)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same + checkpoint days + optional comparison policy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(result, checkpoints dict, disagreement_rate) -- ONE trajectory, snapshotted at each checkpoint day, not independent reruns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Deliberate simplifications (disclosed in the module docstring): driver position is real (lat, lon), not a spatial-bucket approximation; ETA is haversine distance at a constant 12 mph, not a real road-routing model; the deadhead cost coefficient (0.0025 USD/s) is reused as-is from the parent project's frozen UtilityCoefficients, not reinvented.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5.2 src/policies.py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score_fn(d, req, dist, eta)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Greedy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fare_amount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identical across candidates of one request; joint solve still maximizes served count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Nearest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(600.0 − eta) × 0.0025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re-centered so 0 = break-even at the feasibility cutoff; argmax(score) == argmin(eta)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LAF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[(mean_income − d.income) / max(mean_income,1)] × fare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argmax(score) == argmin(driver.income); fairness-only heuristic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Exact REASSIGN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fare_amount − eta×0.0025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pure net-utility maximization, real joint M-to-N solve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MOMAQL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(1−λ)·[fare − eta×0.0025 + γ·Q(D_zone,D_hour)] + λ·[(mean_income−d.income)/max(mean_income,1)]·fare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the only policy with online Q-learning (on_committed updates Q via Bellman TD(0) unless frozen=True)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All 5 policies share ONE reference frame: hungarian_batch_assign() solves a real joint assignment via scipy.optimize.linear_sum_assignment over a (n_req+n_drv)×(n_req+n_drv) dummy-padded cost matrix, so every request/driver has a real "decline"/"idle" option at cost 0 -- this is a maximum-WEIGHT matching (paper's own sum_v I_rv ≤ 1 formulation), not maximum-cardinality.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5.3 common_loader.py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load_requests_fast(path)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PyArrow-based parquet -&gt; list[dict] loader; computes pickup_hour/dropoff_hour from absolute epoch time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gini(values)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Gini coefficient of a list of driver incomes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variance(values) / std(values)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population variance / std -- the paper's own primary fairness metric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coefficient_of_variation(values)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std/mean; NaN-guarded when |mean| &lt; 1e-9 (unstable when mean utility is near zero)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6. Algorithm / Pseudocode</w:t>
      </w:r>
    </w:p>
    <w:p>
      <w:pPr>
        <w:spacing w:before="40" w:after="200"/>
        <w:pBdr>
          <w:bottom w:val="single" w:sz="14" w:space="1" w:color="2B6CB0"/>
        </w:pBdr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6.1 Batched dispatch loop (run_simulation_batched)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for each 60-second window, in real pickup_ts order:</w:t>
      </w:r>
      <w:r>
        <w:br/>
      </w:r>
      <w:r>
        <w:rPr>
          <w:rFonts w:ascii="Consolas" w:hAnsi="Consolas"/>
          <w:color w:val="2A2E35"/>
          <w:sz w:val="18"/>
        </w:rPr>
        <w:t xml:space="preserve">    window_reqs = requests with pickup_ts in [window_start, window_start+60s)</w:t>
      </w:r>
      <w:r>
        <w:br/>
      </w:r>
      <w:r>
        <w:rPr>
          <w:rFonts w:ascii="Consolas" w:hAnsi="Consolas"/>
          <w:color w:val="2A2E35"/>
          <w:sz w:val="18"/>
        </w:rPr>
        <w:t xml:space="preserve">    for req in window_reqs:</w:t>
      </w:r>
      <w:r>
        <w:br/>
      </w:r>
      <w:r>
        <w:rPr>
          <w:rFonts w:ascii="Consolas" w:hAnsi="Consolas"/>
          <w:color w:val="2A2E35"/>
          <w:sz w:val="18"/>
        </w:rPr>
        <w:t xml:space="preserve">        candidates[req] = feasible_drivers(drivers, req, window_start)</w:t>
      </w:r>
      <w:r>
        <w:br/>
      </w:r>
      <w:r>
        <w:rPr>
          <w:rFonts w:ascii="Consolas" w:hAnsi="Consolas"/>
          <w:color w:val="2A2E35"/>
          <w:sz w:val="18"/>
        </w:rPr>
        <w:t xml:space="preserve">            # free by window_start AND eta &lt;= 600s</w:t>
      </w:r>
      <w:r>
        <w:br/>
      </w:r>
      <w:r>
        <w:rPr>
          <w:rFonts w:ascii="Consolas" w:hAnsi="Consolas"/>
          <w:color w:val="2A2E35"/>
          <w:sz w:val="18"/>
        </w:rPr>
        <w:t xml:space="preserve"> </w:t>
      </w:r>
      <w:r>
        <w:br/>
      </w:r>
      <w:r>
        <w:rPr>
          <w:rFonts w:ascii="Consolas" w:hAnsi="Consolas"/>
          <w:color w:val="2A2E35"/>
          <w:sz w:val="18"/>
        </w:rPr>
        <w:t xml:space="preserve">    assignments = policy.select_batch(candidates, window_start)</w:t>
      </w:r>
      <w:r>
        <w:br/>
      </w:r>
      <w:r>
        <w:rPr>
          <w:rFonts w:ascii="Consolas" w:hAnsi="Consolas"/>
          <w:color w:val="2A2E35"/>
          <w:sz w:val="18"/>
        </w:rPr>
        <w:t xml:space="preserve">        # -&gt; real joint Hungarian solve, decline option at cost 0</w:t>
      </w:r>
      <w:r>
        <w:br/>
      </w:r>
      <w:r>
        <w:rPr>
          <w:rFonts w:ascii="Consolas" w:hAnsi="Consolas"/>
          <w:color w:val="2A2E35"/>
          <w:sz w:val="18"/>
        </w:rPr>
        <w:t xml:space="preserve"> </w:t>
      </w:r>
      <w:r>
        <w:br/>
      </w:r>
      <w:r>
        <w:rPr>
          <w:rFonts w:ascii="Consolas" w:hAnsi="Consolas"/>
          <w:color w:val="2A2E35"/>
          <w:sz w:val="18"/>
        </w:rPr>
        <w:t xml:space="preserve">    for req, (driver, dist, eta) in assignments.items():</w:t>
      </w:r>
      <w:r>
        <w:br/>
      </w:r>
      <w:r>
        <w:rPr>
          <w:rFonts w:ascii="Consolas" w:hAnsi="Consolas"/>
          <w:color w:val="2A2E35"/>
          <w:sz w:val="18"/>
        </w:rPr>
        <w:t xml:space="preserve">        if driver already used this window: skip   # policy-bug guard</w:t>
      </w:r>
      <w:r>
        <w:br/>
      </w:r>
      <w:r>
        <w:rPr>
          <w:rFonts w:ascii="Consolas" w:hAnsi="Consolas"/>
          <w:color w:val="2A2E35"/>
          <w:sz w:val="18"/>
        </w:rPr>
        <w:t xml:space="preserve">        commit_trip(driver, req, dist, eta, window_start, result)</w:t>
      </w:r>
      <w:r>
        <w:br/>
      </w:r>
      <w:r>
        <w:rPr>
          <w:rFonts w:ascii="Consolas" w:hAnsi="Consolas"/>
          <w:color w:val="2A2E35"/>
          <w:sz w:val="18"/>
        </w:rPr>
        <w:t xml:space="preserve">            # driver.income += fare - eta*0.0025</w:t>
      </w:r>
      <w:r>
        <w:br/>
      </w:r>
      <w:r>
        <w:rPr>
          <w:rFonts w:ascii="Consolas" w:hAnsi="Consolas"/>
          <w:color w:val="2A2E35"/>
          <w:sz w:val="18"/>
        </w:rPr>
        <w:t xml:space="preserve">            # driver.available_at = window_start + eta + duration_seconds</w:t>
      </w:r>
      <w:r>
        <w:br/>
      </w:r>
      <w:r>
        <w:rPr>
          <w:rFonts w:ascii="Consolas" w:hAnsi="Consolas"/>
          <w:color w:val="2A2E35"/>
          <w:sz w:val="18"/>
        </w:rPr>
        <w:t xml:space="preserve">        policy.on_committed(driver, req, dist, eta, window_start)</w:t>
      </w:r>
      <w:r>
        <w:br/>
      </w:r>
      <w:r>
        <w:rPr>
          <w:rFonts w:ascii="Consolas" w:hAnsi="Consolas"/>
          <w:color w:val="2A2E35"/>
          <w:sz w:val="18"/>
        </w:rPr>
        <w:t xml:space="preserve">            # MOMAQL only: online Bellman TD(0) update (skipped if frozen)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6.2 MOMAQL score and Q-update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score(d, req) = (1-lambda) * [fare - eta*0.0025 + gamma * Q(D_zone, D_hour)]</w:t>
      </w:r>
      <w:r>
        <w:br/>
      </w:r>
      <w:r>
        <w:rPr>
          <w:rFonts w:ascii="Consolas" w:hAnsi="Consolas"/>
          <w:color w:val="2A2E35"/>
          <w:sz w:val="18"/>
        </w:rPr>
        <w:t xml:space="preserve">              +  lambda    * [(mean_income - d.income) / max(mean_income,1)] * fare</w:t>
      </w:r>
      <w:r>
        <w:br/>
      </w:r>
      <w:r>
        <w:rPr>
          <w:rFonts w:ascii="Consolas" w:hAnsi="Consolas"/>
          <w:color w:val="2A2E35"/>
          <w:sz w:val="18"/>
        </w:rPr>
        <w:t xml:space="preserve"> </w:t>
      </w:r>
      <w:r>
        <w:br/>
      </w:r>
      <w:r>
        <w:rPr>
          <w:rFonts w:ascii="Consolas" w:hAnsi="Consolas"/>
          <w:color w:val="2A2E35"/>
          <w:sz w:val="18"/>
        </w:rPr>
        <w:t>Q-update (Bellman TD(0), on commit, only if not frozen):</w:t>
      </w:r>
      <w:r>
        <w:br/>
      </w:r>
      <w:r>
        <w:rPr>
          <w:rFonts w:ascii="Consolas" w:hAnsi="Consolas"/>
          <w:color w:val="2A2E35"/>
          <w:sz w:val="18"/>
        </w:rPr>
        <w:t xml:space="preserve">  P = (pickup_zone_id, pickup_hour)      # state driver was in</w:t>
      </w:r>
      <w:r>
        <w:br/>
      </w:r>
      <w:r>
        <w:rPr>
          <w:rFonts w:ascii="Consolas" w:hAnsi="Consolas"/>
          <w:color w:val="2A2E35"/>
          <w:sz w:val="18"/>
        </w:rPr>
        <w:t xml:space="preserve">  S = (dropoff_zone_id, dropoff_hour)    # state driver ends up in</w:t>
      </w:r>
      <w:r>
        <w:br/>
      </w:r>
      <w:r>
        <w:rPr>
          <w:rFonts w:ascii="Consolas" w:hAnsi="Consolas"/>
          <w:color w:val="2A2E35"/>
          <w:sz w:val="18"/>
        </w:rPr>
        <w:t xml:space="preserve">  reward = fare - eta*0.0025</w:t>
      </w:r>
      <w:r>
        <w:br/>
      </w:r>
      <w:r>
        <w:rPr>
          <w:rFonts w:ascii="Consolas" w:hAnsi="Consolas"/>
          <w:color w:val="2A2E35"/>
          <w:sz w:val="18"/>
        </w:rPr>
        <w:t xml:space="preserve">  Q[P] &lt;- Q[P] + alpha * (reward + gamma * Q[S] - Q[P])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lambda=0.5 (default), gamma=0.9, alpha=0.1. ablation='no_forecast' forces the gamma*Q(...) term to 0; ablation='no_fairness' forces lambda to 0. frozen=True (used for every evaluation run) disables the Q-update entirely -- the trained table from train_momaql.py is used read-only.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7. Configuration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No central config file (no YAML/JSON/.env) exists. Every constant below is a module-level Python variable, repeated per script (verified real, not assumed):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Where defined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N_DRIVERS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200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top of every run_*.py and train_momaql.py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SEEDS (main experiments)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20260721, 20260722, 20260723, 20260724, 20260725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run_r1.py, run_r2_ablation.py, run_pareto_frontier.py, run_multi_horizon.py, train_and_eval_mlp.py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SEEDS (mechanism experiments)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20260721, 20260722, 20260723 (3 seeds)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run_complete_verifications.py, run_spatial_candidate_pool.py, run_hypothesis4_fairness_balance.py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WINDOW_SECONDS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60.0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run_simulation_batched default parameter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MAX_PICKUP_ETA_SECONDS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600.0 (10 min)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src/simulator.py module constant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COST_PER_SECOND_DEADHEAD_USD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0.0025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src/simulator.py module constant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AVG_SPEED_MPH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12.0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src/simulator.py module constant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lambda (fairness weight)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0.5 default; swept {0, 0.2, 0.4, 0.5, 0.6, 0.8, 1.0} for Pareto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MOMAQLPolicy(lam=...) constructor argument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gamma (discount)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0.9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MOMAQLPolicy(gamma=...) constructor argument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alpha (Q learning rate)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0.1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MOMAQLPolicy(alpha=...) constructor argument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8. Final Test Protocol &amp; Reproducibility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Companion engineering detail for the Final Held-out Temporal Test Evaluation (Research Report Sec. 9). Everything here is read live from `final_test/` at document-build time -- no number here is hand-typed.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8.1 Frozen Protocol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Policy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MOMAQL canonical (lambda=0.5, gamma=0.9, alpha=0.1)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Drivers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200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Assignment solver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Hungarian joint assignment (scipy.optimize.linear_sum_assignment)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Q-table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data/momaql_q_table_trained.json, frozen (no further learning at eval time)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Seeds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20260721, 20260722, 20260723, 20260724, 20260725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No-tuning rule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No config/hyperparameter/policy/simulator change after any Test outcome is inspected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Full protocol text (source hashes, dataset checksums, environment): `final_test/FINAL_TEST_PROTOCOL.md`.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8.2 Data Quality Transform (evaluation-time, raw file immutable)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test.parquet on disk is NEVER modified. Two independent rules are applied only to the in-memory evaluation view, in this order, and never mixed: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A. Strict temporal-boundary hygiene: exclude rows whose pickup_ts epoch second equals val.parquet's max pickup_ts epoch second (a real row-index split artifact -- distinct genuine pickups landing in the same second at the cut point, not duplicated data) -- 3 rows excluded.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B. Minimal deterministic duration repair: if stored duration_seconds is valid (0 &lt; x &lt;= 24h), keep. Elif dropoff_ts-pickup_ts is valid, repair duration_seconds_eval from timestamps (quality_action=REPAIRED_FROM_TIMESTAMPS). Else exclude (irrecoverable) -- 32 repaired, 1 excluded in this pass.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Rows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Raw test.parquet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195510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Temporal-boundary excluded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Duration repaired from timestamps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32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Duration excluded (irrecoverable)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Final Test Evaluation View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195506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Implementation: `scripts/final_test/quality_transform.py` (`load_requests_with_quality_transform()`), covered by self-checks in `scripts/final_test/test_quality_transform.py`. Every evaluated request retains `duration_seconds_raw` and `quality_action` alongside the (possibly repaired) `duration_seconds` for full per-row auditability. Full audit trail (upstream provenance trace confirming the corruption exists in the raw source data, not in this project's own preprocessing): `final_test/DATA_QUALITY_GATE.md`.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8.3 Final Test Commands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All commands run from: D:\ProjectVSF\FairDispatch_MOMAQL_Fair_Ride_Hailing_Dispatch_Replication\03_Source_Code_Va_Ket_Qua</w:t>
      </w:r>
      <w:r>
        <w:br/>
      </w:r>
      <w:r>
        <w:rPr>
          <w:rFonts w:ascii="Consolas" w:hAnsi="Consolas"/>
          <w:color w:val="2A2E35"/>
          <w:sz w:val="18"/>
        </w:rPr>
        <w:t xml:space="preserve"> </w:t>
      </w:r>
      <w:r>
        <w:br/>
      </w:r>
      <w:r>
        <w:rPr>
          <w:rFonts w:ascii="Consolas" w:hAnsi="Consolas"/>
          <w:color w:val="2A2E35"/>
          <w:sz w:val="18"/>
        </w:rPr>
        <w:t>python scripts/final_test/audit_test_dataset.py</w:t>
      </w:r>
      <w:r>
        <w:br/>
      </w:r>
      <w:r>
        <w:rPr>
          <w:rFonts w:ascii="Consolas" w:hAnsi="Consolas"/>
          <w:color w:val="2A2E35"/>
          <w:sz w:val="18"/>
        </w:rPr>
        <w:t>python scripts/final_test/test_quality_transform.py</w:t>
      </w:r>
      <w:r>
        <w:br/>
      </w:r>
      <w:r>
        <w:rPr>
          <w:rFonts w:ascii="Consolas" w:hAnsi="Consolas"/>
          <w:color w:val="2A2E35"/>
          <w:sz w:val="18"/>
        </w:rPr>
        <w:t>python scripts/final_test/quality_transform.py</w:t>
      </w:r>
      <w:r>
        <w:br/>
      </w:r>
      <w:r>
        <w:rPr>
          <w:rFonts w:ascii="Consolas" w:hAnsi="Consolas"/>
          <w:color w:val="2A2E35"/>
          <w:sz w:val="18"/>
        </w:rPr>
        <w:t>python scripts/final_test/verify_before_run.py</w:t>
      </w:r>
      <w:r>
        <w:br/>
      </w:r>
      <w:r>
        <w:rPr>
          <w:rFonts w:ascii="Consolas" w:hAnsi="Consolas"/>
          <w:color w:val="2A2E35"/>
          <w:sz w:val="18"/>
        </w:rPr>
        <w:t>python scripts/final_test/run_final_test_baselines.py &gt; final_test/logs/baseline_run.log 2&gt;&amp;1</w:t>
      </w:r>
      <w:r>
        <w:br/>
      </w:r>
      <w:r>
        <w:rPr>
          <w:rFonts w:ascii="Consolas" w:hAnsi="Consolas"/>
          <w:color w:val="2A2E35"/>
          <w:sz w:val="18"/>
        </w:rPr>
        <w:t>python scripts/final_test/run_final_test_ablation.py &gt; final_test/logs/ablation_run.log 2&gt;&amp;1</w:t>
      </w:r>
      <w:r>
        <w:br/>
      </w:r>
      <w:r>
        <w:rPr>
          <w:rFonts w:ascii="Consolas" w:hAnsi="Consolas"/>
          <w:color w:val="2A2E35"/>
          <w:sz w:val="18"/>
        </w:rPr>
        <w:t>python scripts/final_test/run_final_test_long_horizon.py &gt; final_test/logs/long_horizon_run.log 2&gt;&amp;1</w:t>
      </w:r>
      <w:r>
        <w:br/>
      </w:r>
      <w:r>
        <w:rPr>
          <w:rFonts w:ascii="Consolas" w:hAnsi="Consolas"/>
          <w:color w:val="2A2E35"/>
          <w:sz w:val="18"/>
        </w:rPr>
        <w:t>python scripts/final_test/build_final_test_summary.py</w:t>
      </w:r>
      <w:r>
        <w:br/>
      </w:r>
      <w:r>
        <w:rPr>
          <w:rFonts w:ascii="Consolas" w:hAnsi="Consolas"/>
          <w:color w:val="2A2E35"/>
          <w:sz w:val="18"/>
        </w:rPr>
        <w:t xml:space="preserve"> </w:t>
      </w:r>
      <w:r>
        <w:br/>
      </w:r>
      <w:r>
        <w:rPr>
          <w:rFonts w:ascii="Consolas" w:hAnsi="Consolas"/>
          <w:color w:val="2A2E35"/>
          <w:sz w:val="18"/>
        </w:rPr>
        <w:t>No test-driven tuning occurred between any of these steps. Protocol</w:t>
      </w:r>
      <w:r>
        <w:br/>
      </w:r>
      <w:r>
        <w:rPr>
          <w:rFonts w:ascii="Consolas" w:hAnsi="Consolas"/>
          <w:color w:val="2A2E35"/>
          <w:sz w:val="18"/>
        </w:rPr>
        <w:t>(FINAL_TEST_PROTOCOL.md) and data-quality transform (DATA_QUALITY_GATE.md)</w:t>
      </w:r>
      <w:r>
        <w:br/>
      </w:r>
      <w:r>
        <w:rPr>
          <w:rFonts w:ascii="Consolas" w:hAnsi="Consolas"/>
          <w:color w:val="2A2E35"/>
          <w:sz w:val="18"/>
        </w:rPr>
        <w:t>were frozen before run_final_test_baselines.py was ever executed.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8.4 Artifact Map (final_test/)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FINAL_TEST_PROTOCOL.md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Frozen config/seeds/hashes, written before any policy ran on test.parquet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DATA_QUALITY_GATE.md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Full duration-anomaly audit, root-cause trace, repair rule justification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test_quality_transform_manifest.json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Machine-readable repair/exclusion counts + row IDs per split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baseline/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5 policies x 5 seeds on the Final Test Evaluation View (per-seed + summary CSV)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ablation/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Full / No Forecast / No Fairness x 5 seeds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long_horizon/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Checkpointed single-trajectory results, days 1-37 + policy disagreement rate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validation_vs_test.csv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Per-finding Validation-vs-Test direction comparison (heldout_generalization)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test_claim_assessment.csv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C1-C6 claim table: heldout_generalization + paper_replication_verdict (2 independent columns)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FINAL_TEST_MENTOR_SUMMARY.md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Human-readable summary answering the 6 core generalization questions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figures/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Baseline/ablation/long-horizon PNGs generated from the Final Test CSVs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logs/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commands.log, environment.txt, runtimes.csv</w:t>
            </w:r>
          </w:p>
        </w:tc>
      </w:tr>
    </w:tbl>
    <w:p>
      <w:pPr>
        <w:spacing w:after="200"/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8.5 Metric Definitions Addendum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Fairness is a CONCEPT, not a single metric -- Gini and Variance are the two metrics reported (see Sec. 5/6 above for their formulas); lower Gini and lower Variance both mean more equal driver income.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Paired delta: for a given seed, (metric under config A) - (metric under config B), computed per-seed then averaged -- reported alongside sign consistency (e.g. "5/5 seeds") rather than only the mean.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Directional (heldout) generalization: does a Validation-observed finding repeat in the SAME DIRECTION on Test? Computed purely from sign/comparison, no magnitude threshold.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Paper replication verdict: does the finding match arXiv:2407.17839's own qualitative claim text? An independent judgment against the paper, NOT derivable from the generalization computation -- a finding can generalize while the paper claim remains Not Reproduced (see Research Report Sec. 10 for the worked C4 example).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8.6 Reproducibility Limitations (Final Test)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Dataset is NYC TLC 2013, not the paper's original 2016 data -- Final Test inherits the same trend-replication scope as Validation (Sec. 3 of the Research Report), not exact reproduction.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5 seeds only -- effect size, mean/std, and paired seed-sign consistency are the primary evidence; no formal statistical significance test is computed or claimed.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Canonical lambda=0.5 operating point only -- no lambda sweep was run on Test (by design; Test is for verification, not for choosing a new operating point).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The product demo (05_SanPham_Demo) uses the Validation/demo slice by default, never test.parquet -- Test is reserved for this final scientific evaluation, not exposed in the live Control Room.</w:t>
      </w: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Final Test run environment (captured in final_test/logs/environment.txt):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Python: Python 3.12.10</w:t>
      </w:r>
      <w:r>
        <w:br/>
      </w:r>
      <w:r>
        <w:rPr>
          <w:rFonts w:ascii="Consolas" w:hAnsi="Consolas"/>
          <w:color w:val="2A2E35"/>
          <w:sz w:val="18"/>
        </w:rPr>
        <w:t>numpy 2.2.6</w:t>
      </w:r>
      <w:r>
        <w:br/>
      </w:r>
      <w:r>
        <w:rPr>
          <w:rFonts w:ascii="Consolas" w:hAnsi="Consolas"/>
          <w:color w:val="2A2E35"/>
          <w:sz w:val="18"/>
        </w:rPr>
        <w:t>scipy 1.16.2</w:t>
      </w:r>
      <w:r>
        <w:br/>
      </w:r>
      <w:r>
        <w:rPr>
          <w:rFonts w:ascii="Consolas" w:hAnsi="Consolas"/>
          <w:color w:val="2A2E35"/>
          <w:sz w:val="18"/>
        </w:rPr>
        <w:t>pandas 2.3.2</w:t>
      </w:r>
      <w:r>
        <w:br/>
      </w:r>
      <w:r>
        <w:rPr>
          <w:rFonts w:ascii="Consolas" w:hAnsi="Consolas"/>
          <w:color w:val="2A2E35"/>
          <w:sz w:val="18"/>
        </w:rPr>
        <w:t>pyarrow 21.0.0</w:t>
      </w:r>
      <w:r>
        <w:br/>
      </w:r>
      <w:r>
        <w:rPr>
          <w:rFonts w:ascii="Consolas" w:hAnsi="Consolas"/>
          <w:color w:val="2A2E35"/>
          <w:sz w:val="18"/>
        </w:rPr>
        <w:t>matplotlib 3.10.6</w:t>
      </w:r>
      <w:r>
        <w:br/>
      </w:r>
      <w:r>
        <w:rPr>
          <w:rFonts w:ascii="Consolas" w:hAnsi="Consolas"/>
          <w:color w:val="2A2E35"/>
          <w:sz w:val="18"/>
        </w:rPr>
        <w:t>MINGW64_NT-10.0-26200 DucCuong 3.6.9-b4195d69.x86_64 2026-06-06 17:49 UTC x86_64 Msys</w:t>
      </w:r>
      <w:r>
        <w:br/>
      </w:r>
      <w:r>
        <w:rPr>
          <w:rFonts w:ascii="Consolas" w:hAnsi="Consolas"/>
          <w:color w:val="2A2E35"/>
          <w:sz w:val="18"/>
        </w:rPr>
        <w:t>generated_at: 2026-08-21T05:51:45Z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9. Exact Reproduction Commands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Run from the repository root, in this order. Row counts are the current retained artifacts, verified live at the time this document was built.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-m pytest tests/test_simulator_invariants.py -q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(no file output)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 xml:space="preserve">            passed to a binary file/buffer, a wrapper is inserted.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train_momaql.py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data/momaql_q_table_trained.json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1,511 (zone,hour) states (do not overwrite without re-running every downstream experiment)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run_r1.py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reports/r1_validation_results.csv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25 rows (5 policies x 5 seeds)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run_r2_ablation.py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reports/r2_ablation_raw.csv + _results.csv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15 + 3 rows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run_pareto_frontier.py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reports/pareto_frontier_results.csv + _summary.csv + .png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35 + 7 rows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run_multi_horizon.py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reports/multi_horizon_results.csv + policy_disagreement.csv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165 + 5 rows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run_complete_verifications.py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reports/fleet_scale_results.csv + spatial_disagreement_by_zone.csv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18 + 9 rows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run_spatial_candidate_pool.py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reports/spatial_candidate_pool.csv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6 rows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run_q_table_convergence.py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reports/q_table_convergence_daily.csv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37 rows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run_hypothesis1_weekly_cycle.py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reports/hypothesis1_weekly_cycle.csv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37 rows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run_hypothesis4_fairness_balance.py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reports/hypothesis4_fairness_balance.csv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37 rows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train_and_eval_mlp.py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reports/mlp_vs_tabular_results.csv + _summary.csv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15 + 3 rows; requires torch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make_report_figures.py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docs/*/figures/*.png (7 figures x 3 output dirs)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regenerates every figure from the CSVs above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docs/docx_report/build_research_report.py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docs/docx_report/Bao_Cao_Nghien_Cuu_FairDispatch_MOMAQL.docx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the Research Report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docs/techdoc/build_technical_documentation.py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docs/techdoc/Technical_Documentation.docx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this document</w:t>
            </w:r>
          </w:p>
        </w:tc>
      </w:tr>
    </w:tbl>
    <w:p>
      <w:pPr>
        <w:spacing w:after="200"/>
      </w:pPr>
    </w:p>
    <w:p>
      <w:pPr>
        <w:spacing w:before="120" w:after="200"/>
        <w:ind w:left="200"/>
        <w:shd w:fill="F3F6FA"/>
        <w:pBdr>
          <w:left w:val="single" w:sz="24" w:space="6" w:color="2B6CB0"/>
        </w:pBdr>
      </w:pPr>
      <w:r>
        <w:rPr>
          <w:rFonts w:ascii="Cambria" w:hAnsi="Cambria"/>
          <w:b/>
          <w:color w:val="162C52"/>
          <w:sz w:val="21"/>
        </w:rPr>
        <w:t>DO NOT run train_momaql_multipass.py as a substitute for train_momaql.py -- it is explicitly disclosed as unstable and can write data/momaql_q_table_multipass.json, which some scripts prefer over the canonical table when present. If that file exists, quarantine it before any evaluation run.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10. Reproducibility Package</w:t>
      </w:r>
    </w:p>
    <w:p>
      <w:pPr>
        <w:spacing w:before="40" w:after="200"/>
        <w:pBdr>
          <w:bottom w:val="single" w:sz="14" w:space="1" w:color="2B6CB0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Git commit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61e67221633b1938644fbfccd1ecc57ff692d8ed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Dataset manifest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data/train.parquet (912,375 rows), data/val.parquet (195,508 rows), data/test.parquet (195,510 rows)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SHA-256 -- momaql_q_table_trained.json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9af13c33219f989e23a8ee9eca9e0cda3262996e34849bcc6dfab0cab5d64bdb  (47,419 bytes)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Configuration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N_DRIVERS=200, window=60s, MAX_PICKUP_ETA=600s, lambda=0.5 default (swept 0-1), gamma=0.9, alpha=0.1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Random seeds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20260721, 20260722, 20260723, 20260724, 20260725 (main experiments); first 3 of these for mechanism experiments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Environment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Python 3.12.10, numpy 2.2.6, pandas 2.3.2, pyarrow 21.0.0, scipy 1.16.2, torch 2.7.1+cu118 (versions at build time -- re-check with `pip show` before citing in a formal report)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CPU/GPU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Intel Core i5-10300H (CPU-only for all simulator/dispatch experiments); NVIDIA GTX 1650 via CUDA (MLP training in train_and_eval_mlp.py only)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Number of tests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 xml:space="preserve">            passed to a binary file/buffer, a wrapper is inserted.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Result artifacts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every file in reports/ (16 CSVs + 1 PNG + 1 JSON checksum manifest) -- Validation. Held-out Test artifacts: final_test/ (see Sec. 8).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reports/dataset_checksums.json is a static, previously-written snapshot; the table above is computed FRESH at document-build time and is the authoritative source if the two ever disagree.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11. Known Issues, Assumptions, and Troubleshooting</w:t>
      </w:r>
    </w:p>
    <w:p>
      <w:pPr>
        <w:spacing w:before="40" w:after="200"/>
        <w:pBdr>
          <w:bottom w:val="single" w:sz="14" w:space="1" w:color="2B6CB0"/>
        </w:pBdr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11.1 Assumptions (mirrors Research Report Sec. 11.3, engineering framing)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A1. Driver count (200) is not specified by the paper. Chosen as a plausible Manhattan fleet size; change N_DRIVERS at the top of any run_*.py to test sensitivity (see fleet_scale_results.csv for the N=100/200/400 sweep already run).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A2. Spatial representation uses 67 official TLC taxi zones, not a custom-clustered graph -- pickup_zone_id/dropoff_zone_id come directly from the parquet columns, no extra clustering step in this codebase.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A3. Pickup ETA is haversine distance at a constant 12 mph (AVG_SPEED_MPH), not road routing -- a deliberate lightweight-simulator simplification (see src/simulator.py module docstring).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A4. Q(zone,hour) is trained via a single sequential pass over train.parquet (train_momaql.py, one seed=20260721) -- not multiple epochs. train_momaql_multipass.py exists but is explicitly disclosed unstable; its diagnostic output lives in reports/momaql_convergence.csv (5 rows, annealed-alpha passes) for provenance only, not as an evaluation input.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A5. No dependency version lockfile is retained; Sec. 3's package list is the audited working set, not a pinned requirements.txt.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11.2 Known Issues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tests/test_simulator_invariants.py::test_no_double_booking_within_window and ::test_time_monotonicity call the simulator with the default record_trace=False, so their trace-based assertions currently iterate over an empty trace list. They pass, but do not exercise the trace-dependent code path they were written to check -- rerun with record_trace=True locally if you need that specific guarantee verified.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run_r2_ablation.py and run_pareto_frontier.py silently prefer data/momaql_q_table_multipass.json over the canonical trained table if that file exists on disk (see Sec. 8 warning) -- this is existing script behavior, not a bug fix made in this pass, but it is easy to trip over by accident.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No structured logging framework; every script prints plain stdout progress lines with flush=True. Capture stdout to a file if you need a persistent run log.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11.3 Troubleshooting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"FileNotFoundError: data/train.parquet" -- the parquet splits are gitignored (too large for a normal git push); they must be obtained separately from wherever this repository's data was originally prepared. Only reports/*.csv and the trained Q-table JSON are tracked.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Results differ slightly from the numbers cited in the Research Report -- check reports/dataset_checksums.json (Sec. 9) matches your local data/ files byte-for-byte first; a different parquet build will shift every downstream number.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Memory pressure on machines with limited free RAM -- every run_*.py already calls gc.collect() and del's large objects between seeds/configs; if it still OOMs, reduce SEEDS to a single value first to isolate whether it's a per-seed leak or genuinely insufficient RAM for one seed's working set.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train_and_eval_mlp.py fails to import torch -- it is the only script in this repo that needs it; every other script is pure numpy/pandas/pyarrow/scipy.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370"/>
        <w:sz w:val="17"/>
      </w:rPr>
      <w:t xml:space="preserve">FairDispatch -- Technical Documentation   |   </w:t>
    </w:r>
    <w:r>
      <w:rPr>
        <w:rFonts w:ascii="Calibri" w:hAnsi="Calibri"/>
        <w:color w:val="5B637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40"/>
    </w:pPr>
    <w:rPr>
      <w:rFonts w:ascii="Cambria" w:hAnsi="Cambria"/>
      <w:color w:val="2225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