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1419" w14:textId="77777777" w:rsidR="00205C24" w:rsidRDefault="00000000">
      <w:pPr>
        <w:jc w:val="center"/>
        <w:rPr>
          <w:rFonts w:ascii="微软雅黑" w:eastAsia="微软雅黑" w:hAnsi="微软雅黑"/>
          <w:b/>
          <w:bCs/>
          <w:sz w:val="40"/>
          <w:szCs w:val="48"/>
        </w:rPr>
      </w:pPr>
      <w:r>
        <w:rPr>
          <w:rFonts w:ascii="微软雅黑" w:eastAsia="微软雅黑" w:hAnsi="微软雅黑"/>
          <w:b/>
          <w:bCs/>
          <w:sz w:val="40"/>
          <w:szCs w:val="48"/>
        </w:rPr>
        <w:t>正确获取网络资源</w:t>
      </w:r>
      <w:r>
        <w:rPr>
          <w:rFonts w:ascii="微软雅黑" w:eastAsia="微软雅黑" w:hAnsi="微软雅黑" w:hint="eastAsia"/>
          <w:b/>
          <w:bCs/>
          <w:sz w:val="40"/>
          <w:szCs w:val="48"/>
        </w:rPr>
        <w:t>任务单</w:t>
      </w:r>
    </w:p>
    <w:tbl>
      <w:tblPr>
        <w:tblStyle w:val="a3"/>
        <w:tblW w:w="8355" w:type="dxa"/>
        <w:tblLayout w:type="fixed"/>
        <w:tblLook w:val="04A0" w:firstRow="1" w:lastRow="0" w:firstColumn="1" w:lastColumn="0" w:noHBand="0" w:noVBand="1"/>
      </w:tblPr>
      <w:tblGrid>
        <w:gridCol w:w="5792"/>
        <w:gridCol w:w="2563"/>
      </w:tblGrid>
      <w:tr w:rsidR="00205C24" w14:paraId="0A39DCC2" w14:textId="77777777">
        <w:tc>
          <w:tcPr>
            <w:tcW w:w="8355" w:type="dxa"/>
            <w:gridSpan w:val="2"/>
            <w:shd w:val="clear" w:color="auto" w:fill="5B9BD5" w:themeFill="accent1"/>
          </w:tcPr>
          <w:p w14:paraId="1A1A9E5C" w14:textId="6B538F7B" w:rsidR="00205C24" w:rsidRDefault="000000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  <w:szCs w:val="40"/>
              </w:rPr>
              <w:t>任务：保存网络信息</w:t>
            </w:r>
          </w:p>
        </w:tc>
      </w:tr>
      <w:tr w:rsidR="00205C24" w14:paraId="7FB2A976" w14:textId="77777777">
        <w:tc>
          <w:tcPr>
            <w:tcW w:w="5792" w:type="dxa"/>
          </w:tcPr>
          <w:p w14:paraId="68D6ADD4" w14:textId="77777777" w:rsidR="00205C24" w:rsidRDefault="00000000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32"/>
              </w:rPr>
              <w:t>任务要求</w:t>
            </w:r>
          </w:p>
        </w:tc>
        <w:tc>
          <w:tcPr>
            <w:tcW w:w="2563" w:type="dxa"/>
          </w:tcPr>
          <w:p w14:paraId="0ED7966E" w14:textId="77777777" w:rsidR="00205C24" w:rsidRDefault="00000000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32"/>
              </w:rPr>
              <w:t>资源存放处</w:t>
            </w:r>
          </w:p>
        </w:tc>
      </w:tr>
      <w:tr w:rsidR="00205C24" w14:paraId="70B063E9" w14:textId="77777777">
        <w:tc>
          <w:tcPr>
            <w:tcW w:w="5792" w:type="dxa"/>
          </w:tcPr>
          <w:p w14:paraId="041C1A38" w14:textId="77777777" w:rsidR="00205C24" w:rsidRDefault="000000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（1）</w:t>
            </w:r>
            <w:r>
              <w:rPr>
                <w:rFonts w:ascii="微软雅黑" w:eastAsia="微软雅黑" w:hAnsi="微软雅黑"/>
                <w:color w:val="333333"/>
                <w:sz w:val="22"/>
                <w:szCs w:val="22"/>
              </w:rPr>
              <w:t>请在网络中搜索路由器的作用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szCs w:val="22"/>
              </w:rPr>
              <w:t>，并复制网页文字到右侧栏中；</w:t>
            </w:r>
          </w:p>
        </w:tc>
        <w:tc>
          <w:tcPr>
            <w:tcW w:w="2563" w:type="dxa"/>
          </w:tcPr>
          <w:p w14:paraId="45267DAE" w14:textId="7FB45E5C" w:rsidR="00205C24" w:rsidRDefault="00205C24">
            <w:pPr>
              <w:rPr>
                <w:rFonts w:ascii="微软雅黑" w:eastAsia="微软雅黑" w:hAnsi="微软雅黑"/>
              </w:rPr>
            </w:pPr>
          </w:p>
        </w:tc>
      </w:tr>
      <w:tr w:rsidR="00205C24" w14:paraId="37B8E73D" w14:textId="77777777">
        <w:tc>
          <w:tcPr>
            <w:tcW w:w="5792" w:type="dxa"/>
          </w:tcPr>
          <w:p w14:paraId="39F5CA78" w14:textId="77777777" w:rsidR="00205C24" w:rsidRDefault="000000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（2）</w:t>
            </w:r>
            <w:r>
              <w:rPr>
                <w:rFonts w:ascii="微软雅黑" w:eastAsia="微软雅黑" w:hAnsi="微软雅黑"/>
                <w:color w:val="333333"/>
                <w:sz w:val="22"/>
                <w:szCs w:val="22"/>
              </w:rPr>
              <w:t>请在网络当中搜索路由器的图片，保存到电脑中，并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szCs w:val="22"/>
              </w:rPr>
              <w:t>插入到右侧栏</w:t>
            </w:r>
            <w:r>
              <w:rPr>
                <w:rFonts w:ascii="微软雅黑" w:eastAsia="微软雅黑" w:hAnsi="微软雅黑"/>
                <w:color w:val="333333"/>
                <w:sz w:val="22"/>
                <w:szCs w:val="22"/>
              </w:rPr>
              <w:t>中；</w:t>
            </w:r>
          </w:p>
        </w:tc>
        <w:tc>
          <w:tcPr>
            <w:tcW w:w="2563" w:type="dxa"/>
          </w:tcPr>
          <w:p w14:paraId="25653BEE" w14:textId="4594F937" w:rsidR="00205C24" w:rsidRDefault="00205C24">
            <w:pPr>
              <w:rPr>
                <w:rFonts w:ascii="微软雅黑" w:eastAsia="微软雅黑" w:hAnsi="微软雅黑"/>
              </w:rPr>
            </w:pPr>
          </w:p>
        </w:tc>
      </w:tr>
      <w:tr w:rsidR="00205C24" w14:paraId="7C56B375" w14:textId="77777777">
        <w:tc>
          <w:tcPr>
            <w:tcW w:w="5792" w:type="dxa"/>
          </w:tcPr>
          <w:p w14:paraId="4B8BD777" w14:textId="01BA690F" w:rsidR="00205C24" w:rsidRDefault="000000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（3）</w:t>
            </w:r>
            <w:r>
              <w:rPr>
                <w:rFonts w:ascii="微软雅黑" w:eastAsia="微软雅黑" w:hAnsi="微软雅黑"/>
                <w:color w:val="333333"/>
                <w:sz w:val="22"/>
                <w:szCs w:val="22"/>
              </w:rPr>
              <w:t>将我们学校的</w:t>
            </w:r>
            <w:r w:rsidR="006D46C0">
              <w:rPr>
                <w:rFonts w:ascii="微软雅黑" w:eastAsia="微软雅黑" w:hAnsi="微软雅黑" w:hint="eastAsia"/>
                <w:color w:val="333333"/>
                <w:sz w:val="22"/>
                <w:szCs w:val="22"/>
              </w:rPr>
              <w:t>任一公众号网页</w:t>
            </w:r>
            <w:r>
              <w:rPr>
                <w:rFonts w:ascii="微软雅黑" w:eastAsia="微软雅黑" w:hAnsi="微软雅黑"/>
                <w:color w:val="333333"/>
                <w:sz w:val="22"/>
                <w:szCs w:val="22"/>
              </w:rPr>
              <w:t>保存到电脑桌面上</w:t>
            </w:r>
            <w:r>
              <w:rPr>
                <w:rFonts w:ascii="微软雅黑" w:eastAsia="微软雅黑" w:hAnsi="微软雅黑" w:hint="eastAsia"/>
                <w:color w:val="333333"/>
                <w:sz w:val="22"/>
                <w:szCs w:val="22"/>
              </w:rPr>
              <w:t>，并将网址复制到右侧栏中。</w:t>
            </w:r>
          </w:p>
        </w:tc>
        <w:tc>
          <w:tcPr>
            <w:tcW w:w="2563" w:type="dxa"/>
          </w:tcPr>
          <w:p w14:paraId="4ED5D4EF" w14:textId="77777777" w:rsidR="00205C24" w:rsidRDefault="00205C24">
            <w:pPr>
              <w:rPr>
                <w:rFonts w:ascii="微软雅黑" w:eastAsia="微软雅黑" w:hAnsi="微软雅黑"/>
              </w:rPr>
            </w:pPr>
          </w:p>
        </w:tc>
      </w:tr>
      <w:tr w:rsidR="00205C24" w14:paraId="2947AB81" w14:textId="77777777">
        <w:tc>
          <w:tcPr>
            <w:tcW w:w="8355" w:type="dxa"/>
            <w:gridSpan w:val="2"/>
            <w:shd w:val="clear" w:color="auto" w:fill="5B9BD5" w:themeFill="accent1"/>
          </w:tcPr>
          <w:p w14:paraId="252F7928" w14:textId="675D0664" w:rsidR="00205C24" w:rsidRDefault="000000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  <w:szCs w:val="40"/>
              </w:rPr>
              <w:t>任务：发送邮件给小组成员</w:t>
            </w:r>
          </w:p>
        </w:tc>
      </w:tr>
      <w:tr w:rsidR="00205C24" w14:paraId="2395DACF" w14:textId="77777777">
        <w:tc>
          <w:tcPr>
            <w:tcW w:w="5792" w:type="dxa"/>
          </w:tcPr>
          <w:p w14:paraId="3D8B41A4" w14:textId="77777777" w:rsidR="00205C24" w:rsidRDefault="000000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（1）申请QQ邮箱，并填写到右侧栏中；</w:t>
            </w:r>
          </w:p>
        </w:tc>
        <w:tc>
          <w:tcPr>
            <w:tcW w:w="2563" w:type="dxa"/>
          </w:tcPr>
          <w:p w14:paraId="2261F8E3" w14:textId="77777777" w:rsidR="00205C24" w:rsidRDefault="00205C24">
            <w:pPr>
              <w:rPr>
                <w:rFonts w:ascii="微软雅黑" w:eastAsia="微软雅黑" w:hAnsi="微软雅黑"/>
              </w:rPr>
            </w:pPr>
          </w:p>
        </w:tc>
      </w:tr>
      <w:tr w:rsidR="00205C24" w14:paraId="206B00B6" w14:textId="77777777">
        <w:tc>
          <w:tcPr>
            <w:tcW w:w="5792" w:type="dxa"/>
          </w:tcPr>
          <w:p w14:paraId="46F7EF78" w14:textId="77777777" w:rsidR="00205C24" w:rsidRDefault="000000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（2）选择一个小组成员，发送邮件，并把发送的内容复制到右侧栏中。</w:t>
            </w:r>
          </w:p>
        </w:tc>
        <w:tc>
          <w:tcPr>
            <w:tcW w:w="2563" w:type="dxa"/>
          </w:tcPr>
          <w:p w14:paraId="30AAB83E" w14:textId="77777777" w:rsidR="00205C24" w:rsidRDefault="00205C24">
            <w:pPr>
              <w:rPr>
                <w:rFonts w:ascii="微软雅黑" w:eastAsia="微软雅黑" w:hAnsi="微软雅黑"/>
              </w:rPr>
            </w:pPr>
          </w:p>
        </w:tc>
      </w:tr>
    </w:tbl>
    <w:p w14:paraId="440705F5" w14:textId="77777777" w:rsidR="00205C24" w:rsidRDefault="00205C24">
      <w:pPr>
        <w:rPr>
          <w:rFonts w:ascii="微软雅黑" w:eastAsia="微软雅黑" w:hAnsi="微软雅黑"/>
        </w:rPr>
      </w:pPr>
    </w:p>
    <w:sectPr w:rsidR="00205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923771"/>
    <w:multiLevelType w:val="multilevel"/>
    <w:tmpl w:val="BE923771"/>
    <w:lvl w:ilvl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 w16cid:durableId="148847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1FC2A13"/>
    <w:rsid w:val="00205C24"/>
    <w:rsid w:val="006D46C0"/>
    <w:rsid w:val="00B438C4"/>
    <w:rsid w:val="51FC2A13"/>
    <w:rsid w:val="6E5A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DFD2E"/>
  <w15:docId w15:val="{7E76383A-7E8D-418F-B83E-92927843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</Words>
  <Characters>185</Characters>
  <Application>Microsoft Office Word</Application>
  <DocSecurity>0</DocSecurity>
  <Lines>1</Lines>
  <Paragraphs>1</Paragraphs>
  <ScaleCrop>false</ScaleCrop>
  <Company>教育系统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庄灿慧</dc:creator>
  <cp:lastModifiedBy>a</cp:lastModifiedBy>
  <cp:revision>3</cp:revision>
  <dcterms:created xsi:type="dcterms:W3CDTF">2020-09-24T14:49:00Z</dcterms:created>
  <dcterms:modified xsi:type="dcterms:W3CDTF">2022-10-24T03:27:00Z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