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B664" w14:textId="636D54E6" w:rsidR="00AF68B4" w:rsidRDefault="00DD6404" w:rsidP="00DD6404">
      <w:pPr>
        <w:pStyle w:val="1"/>
        <w:numPr>
          <w:ilvl w:val="0"/>
          <w:numId w:val="0"/>
        </w:numPr>
        <w:jc w:val="center"/>
        <w:rPr>
          <w:sz w:val="36"/>
          <w:szCs w:val="36"/>
        </w:rPr>
      </w:pPr>
      <w:bookmarkStart w:id="0" w:name="_Toc230922059"/>
      <w:r>
        <w:rPr>
          <w:sz w:val="36"/>
          <w:szCs w:val="36"/>
        </w:rPr>
        <w:t xml:space="preserve">High-Level Design Document for </w:t>
      </w:r>
      <w:r w:rsidR="00E3182F" w:rsidRPr="00E3182F">
        <w:rPr>
          <w:sz w:val="36"/>
          <w:szCs w:val="36"/>
        </w:rPr>
        <w:t>Efficient Wait-Free Resizable Hash Table</w:t>
      </w:r>
      <w:r>
        <w:rPr>
          <w:sz w:val="36"/>
          <w:szCs w:val="36"/>
        </w:rPr>
        <w:t xml:space="preserve"> project</w:t>
      </w:r>
    </w:p>
    <w:p w14:paraId="125B1DAE" w14:textId="77777777" w:rsidR="00AF68B4" w:rsidRDefault="00AF68B4" w:rsidP="00AF68B4"/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80" w:firstRow="0" w:lastRow="0" w:firstColumn="1" w:lastColumn="0" w:noHBand="0" w:noVBand="1"/>
      </w:tblPr>
      <w:tblGrid>
        <w:gridCol w:w="2337"/>
        <w:gridCol w:w="6743"/>
      </w:tblGrid>
      <w:tr w:rsidR="00DD6404" w14:paraId="159292AB" w14:textId="77777777" w:rsidTr="003E3452">
        <w:trPr>
          <w:trHeight w:val="264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4C8E5FB9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0CFB08F0" w14:textId="5F664C7F" w:rsidR="00DD6404" w:rsidRPr="0085776B" w:rsidRDefault="005B31F5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Alon </w:t>
            </w:r>
            <w:proofErr w:type="spellStart"/>
            <w:r>
              <w:rPr>
                <w:rFonts w:cs="Arial"/>
                <w:sz w:val="22"/>
                <w:szCs w:val="22"/>
              </w:rPr>
              <w:t>Libling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&amp; Tal Gelbard</w:t>
            </w:r>
          </w:p>
        </w:tc>
      </w:tr>
      <w:tr w:rsidR="00DD6404" w14:paraId="1EBCE8EC" w14:textId="77777777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311556E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B07365A" w14:textId="77777777" w:rsidR="00DD6404" w:rsidRPr="0085776B" w:rsidRDefault="00DD6404" w:rsidP="003E3452">
            <w:pPr>
              <w:rPr>
                <w:rFonts w:cs="Arial"/>
                <w:sz w:val="22"/>
                <w:szCs w:val="22"/>
              </w:rPr>
            </w:pPr>
            <w:r w:rsidRPr="0085776B">
              <w:rPr>
                <w:rFonts w:cs="Arial"/>
                <w:sz w:val="22"/>
                <w:szCs w:val="22"/>
              </w:rPr>
              <w:t>V0.1</w:t>
            </w:r>
          </w:p>
        </w:tc>
      </w:tr>
      <w:tr w:rsidR="00DD6404" w14:paraId="089F7ADA" w14:textId="77777777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5040717C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Created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534E9463" w14:textId="128D998F" w:rsidR="00DD6404" w:rsidRPr="0085776B" w:rsidRDefault="005B31F5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15/04/20</w:t>
            </w:r>
          </w:p>
        </w:tc>
      </w:tr>
      <w:tr w:rsidR="00DD6404" w14:paraId="6492E1AF" w14:textId="77777777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6938AB59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Last Updated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E127157" w14:textId="53BE38BC" w:rsidR="00DD6404" w:rsidRPr="0085776B" w:rsidRDefault="005B31F5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15/04/20</w:t>
            </w:r>
          </w:p>
        </w:tc>
      </w:tr>
    </w:tbl>
    <w:p w14:paraId="71E8D08F" w14:textId="77777777" w:rsidR="00AF68B4" w:rsidRPr="00AF68B4" w:rsidRDefault="00AF68B4" w:rsidP="00AF68B4">
      <w:pPr>
        <w:ind w:left="360"/>
      </w:pPr>
    </w:p>
    <w:p w14:paraId="0B9603ED" w14:textId="0855965B" w:rsidR="003C1809" w:rsidRDefault="00F53720" w:rsidP="00DD6404">
      <w:pPr>
        <w:pStyle w:val="1"/>
        <w:numPr>
          <w:ilvl w:val="0"/>
          <w:numId w:val="0"/>
        </w:numPr>
      </w:pPr>
      <w:bookmarkStart w:id="1" w:name="_Toc230922060"/>
      <w:bookmarkEnd w:id="0"/>
      <w:r>
        <w:t>Introduction</w:t>
      </w:r>
      <w:bookmarkEnd w:id="1"/>
    </w:p>
    <w:p w14:paraId="6DCB44F3" w14:textId="77777777" w:rsidR="009E2F89" w:rsidRDefault="009E2F89" w:rsidP="00AC7FED">
      <w:pPr>
        <w:pStyle w:val="20"/>
        <w:ind w:left="576"/>
      </w:pPr>
      <w:bookmarkStart w:id="2" w:name="_Toc89678096"/>
      <w:bookmarkStart w:id="3" w:name="_Toc220919500"/>
      <w:bookmarkStart w:id="4" w:name="_Toc230922069"/>
      <w:bookmarkEnd w:id="2"/>
      <w:r>
        <w:t>Assumptions and Design Constraints List</w:t>
      </w:r>
      <w:bookmarkEnd w:id="3"/>
      <w:bookmarkEnd w:id="4"/>
    </w:p>
    <w:p w14:paraId="0A731BC2" w14:textId="77777777" w:rsidR="007A3B09" w:rsidRDefault="007A3B09" w:rsidP="003B23FE">
      <w:pPr>
        <w:pStyle w:val="TOC1"/>
        <w:tabs>
          <w:tab w:val="right" w:leader="dot" w:pos="10214"/>
        </w:tabs>
      </w:pPr>
    </w:p>
    <w:p w14:paraId="2A2102E8" w14:textId="171E8F7B" w:rsidR="003B23FE" w:rsidRDefault="005B31F5" w:rsidP="003B23FE">
      <w:pPr>
        <w:pStyle w:val="TOC1"/>
        <w:tabs>
          <w:tab w:val="right" w:leader="dot" w:pos="10214"/>
        </w:tabs>
      </w:pPr>
      <w:r>
        <w:t xml:space="preserve">We assume the client isn’t malicious and will not try to find vulnerabilities in our </w:t>
      </w:r>
      <w:r w:rsidR="0069469F">
        <w:t>d</w:t>
      </w:r>
      <w:r>
        <w:t xml:space="preserve">ata structure. </w:t>
      </w:r>
      <w:r w:rsidR="00E3182F">
        <w:t>W</w:t>
      </w:r>
      <w:r>
        <w:t>e also assume the maximum thread count to be used in our DS is 128, but this could be easily expanded.</w:t>
      </w:r>
    </w:p>
    <w:p w14:paraId="4F795606" w14:textId="77777777" w:rsidR="003B23FE" w:rsidRDefault="003B23FE" w:rsidP="003B23FE"/>
    <w:p w14:paraId="7CE5F28D" w14:textId="77777777" w:rsidR="00E9708A" w:rsidRDefault="00E9708A" w:rsidP="00AC7FED">
      <w:pPr>
        <w:pStyle w:val="20"/>
        <w:ind w:left="576"/>
      </w:pPr>
      <w:bookmarkStart w:id="5" w:name="_Toc230922065"/>
      <w:r>
        <w:t>Dependencies</w:t>
      </w:r>
      <w:bookmarkEnd w:id="5"/>
    </w:p>
    <w:p w14:paraId="702002F6" w14:textId="77777777" w:rsidR="007A3B09" w:rsidRDefault="007A3B09" w:rsidP="005B31F5"/>
    <w:p w14:paraId="11B7C6B4" w14:textId="7AF6FB9F" w:rsidR="005B31F5" w:rsidRDefault="005B31F5" w:rsidP="005B31F5">
      <w:r>
        <w:t xml:space="preserve">Our DS will require very little dependencies in its basic form, which </w:t>
      </w:r>
      <w:r w:rsidR="00E3182F">
        <w:t xml:space="preserve">are </w:t>
      </w:r>
      <w:r w:rsidR="009B1160">
        <w:t xml:space="preserve">from the </w:t>
      </w:r>
      <w:r w:rsidRPr="009B1160">
        <w:rPr>
          <w:i/>
          <w:iCs/>
        </w:rPr>
        <w:t>std</w:t>
      </w:r>
      <w:r>
        <w:t xml:space="preserve"> and </w:t>
      </w:r>
      <w:proofErr w:type="spellStart"/>
      <w:r w:rsidRPr="009B1160">
        <w:rPr>
          <w:i/>
          <w:iCs/>
        </w:rPr>
        <w:t>pthread</w:t>
      </w:r>
      <w:proofErr w:type="spellEnd"/>
      <w:r w:rsidR="00E3182F">
        <w:t xml:space="preserve"> libraries.</w:t>
      </w:r>
      <w:r>
        <w:t xml:space="preserve"> </w:t>
      </w:r>
      <w:r w:rsidR="00E3182F">
        <w:t>W</w:t>
      </w:r>
      <w:r>
        <w:t>e also require</w:t>
      </w:r>
      <w:r w:rsidR="009B1160">
        <w:t xml:space="preserve"> that</w:t>
      </w:r>
      <w:r>
        <w:t xml:space="preserve"> the core architecture will have an atomic CAS implemented, but this should be standard in today modern CPUs.</w:t>
      </w:r>
    </w:p>
    <w:p w14:paraId="6998669A" w14:textId="66AC7ECC" w:rsidR="00E9708A" w:rsidRPr="003B23FE" w:rsidRDefault="005B31F5" w:rsidP="005B31F5">
      <w:r>
        <w:t>In the future we might add dependencies related to the hash function</w:t>
      </w:r>
      <w:r w:rsidR="003E59FA">
        <w:t xml:space="preserve"> we are using</w:t>
      </w:r>
      <w:r>
        <w:t xml:space="preserve"> </w:t>
      </w:r>
      <w:r w:rsidR="003E59FA">
        <w:t>and smart pointers (GC) for better overall performance</w:t>
      </w:r>
      <w:r>
        <w:t>.</w:t>
      </w:r>
    </w:p>
    <w:p w14:paraId="16A50A8C" w14:textId="77777777" w:rsidR="00FE072D" w:rsidRDefault="00FE072D" w:rsidP="00AC7FED">
      <w:pPr>
        <w:pStyle w:val="20"/>
        <w:ind w:left="576"/>
      </w:pPr>
      <w:bookmarkStart w:id="6" w:name="_Toc230922070"/>
      <w:r>
        <w:t>Issues List</w:t>
      </w:r>
      <w:bookmarkEnd w:id="6"/>
    </w:p>
    <w:p w14:paraId="796D8E3F" w14:textId="77777777" w:rsidR="007A3B09" w:rsidRDefault="007A3B09" w:rsidP="00E3182F">
      <w:pPr>
        <w:jc w:val="both"/>
      </w:pPr>
    </w:p>
    <w:p w14:paraId="2DCAD04F" w14:textId="5E5EE46A" w:rsidR="005B31F5" w:rsidRPr="003E2D1E" w:rsidRDefault="005B31F5" w:rsidP="00E3182F">
      <w:pPr>
        <w:jc w:val="both"/>
      </w:pPr>
      <w:r>
        <w:t xml:space="preserve">Currently there are no open issues, we are only </w:t>
      </w:r>
      <w:r w:rsidR="00E3182F">
        <w:t>at the</w:t>
      </w:r>
      <w:r>
        <w:t xml:space="preserve"> implementation stage.</w:t>
      </w:r>
    </w:p>
    <w:p w14:paraId="0F681F27" w14:textId="77777777" w:rsidR="003B23FE" w:rsidRDefault="003B23FE" w:rsidP="003B23FE">
      <w:pPr>
        <w:pStyle w:val="TOC1"/>
        <w:tabs>
          <w:tab w:val="right" w:leader="dot" w:pos="10214"/>
        </w:tabs>
      </w:pPr>
    </w:p>
    <w:p w14:paraId="287FE679" w14:textId="77777777" w:rsidR="00FE072D" w:rsidRDefault="00F11958" w:rsidP="00AC7FED">
      <w:pPr>
        <w:pStyle w:val="20"/>
        <w:ind w:left="576"/>
      </w:pPr>
      <w:r>
        <w:t xml:space="preserve"> </w:t>
      </w:r>
      <w:bookmarkStart w:id="7" w:name="_Toc230922071"/>
      <w:r w:rsidR="00FE072D">
        <w:t>To-do List</w:t>
      </w:r>
      <w:bookmarkEnd w:id="7"/>
      <w:r w:rsidR="00AF68B4">
        <w:t xml:space="preserve"> + Expected </w:t>
      </w:r>
      <w:proofErr w:type="gramStart"/>
      <w:r w:rsidR="00AF68B4">
        <w:t>time-tables</w:t>
      </w:r>
      <w:proofErr w:type="gramEnd"/>
    </w:p>
    <w:p w14:paraId="592B8BFD" w14:textId="76A64119" w:rsidR="005B31F5" w:rsidRDefault="005B31F5" w:rsidP="005B31F5"/>
    <w:p w14:paraId="631C5444" w14:textId="254B7646" w:rsidR="005B31F5" w:rsidRDefault="005B31F5" w:rsidP="005B31F5">
      <w:r>
        <w:t>Implementation of the data structure with basic required features until the end of April.</w:t>
      </w:r>
    </w:p>
    <w:p w14:paraId="5B05108D" w14:textId="4B71319D" w:rsidR="005B31F5" w:rsidRDefault="005B31F5" w:rsidP="005B31F5">
      <w:r>
        <w:t>Testing &amp; debugging – end of June.</w:t>
      </w:r>
    </w:p>
    <w:p w14:paraId="7EF09FFE" w14:textId="134498A9" w:rsidR="005B31F5" w:rsidRPr="005B31F5" w:rsidRDefault="005B31F5" w:rsidP="005B31F5">
      <w:r>
        <w:t>Extra features &amp; benchmarks – end of July.</w:t>
      </w:r>
    </w:p>
    <w:p w14:paraId="5F5026A7" w14:textId="77777777" w:rsidR="00980E39" w:rsidRDefault="00980E39" w:rsidP="007C25F2">
      <w:pPr>
        <w:pStyle w:val="a7"/>
      </w:pPr>
    </w:p>
    <w:p w14:paraId="20E7CD4E" w14:textId="77777777" w:rsidR="003B23FE" w:rsidRDefault="003B23FE">
      <w:pPr>
        <w:spacing w:after="0"/>
      </w:pPr>
      <w:r>
        <w:br w:type="page"/>
      </w:r>
    </w:p>
    <w:p w14:paraId="77BBEDBE" w14:textId="77777777" w:rsidR="00FE072D" w:rsidRDefault="000D1816" w:rsidP="00FE072D">
      <w:pPr>
        <w:pStyle w:val="1"/>
      </w:pPr>
      <w:bookmarkStart w:id="8" w:name="_Toc89678104"/>
      <w:bookmarkStart w:id="9" w:name="_Toc230922072"/>
      <w:bookmarkEnd w:id="8"/>
      <w:r>
        <w:lastRenderedPageBreak/>
        <w:t xml:space="preserve">Logical </w:t>
      </w:r>
      <w:r w:rsidR="00FE072D">
        <w:t>Architecture</w:t>
      </w:r>
      <w:bookmarkEnd w:id="9"/>
    </w:p>
    <w:p w14:paraId="33B3F77A" w14:textId="77777777" w:rsidR="006143BC" w:rsidRDefault="006143BC" w:rsidP="00F068AC"/>
    <w:p w14:paraId="1A29D991" w14:textId="0E8CC90A" w:rsidR="00665890" w:rsidRDefault="003E59FA" w:rsidP="00F068AC">
      <w:r>
        <w:t xml:space="preserve">The paper we base the DS on does a pretty good job at this abstraction: </w:t>
      </w:r>
    </w:p>
    <w:p w14:paraId="4A092D9E" w14:textId="5D27EDF3" w:rsidR="003E59FA" w:rsidRDefault="003E59FA" w:rsidP="00F068AC"/>
    <w:p w14:paraId="5FE05E2A" w14:textId="08AEB41A" w:rsidR="003E59FA" w:rsidRDefault="003E59FA" w:rsidP="00F068AC">
      <w:r>
        <w:rPr>
          <w:noProof/>
        </w:rPr>
        <w:drawing>
          <wp:inline distT="0" distB="0" distL="0" distR="0" wp14:anchorId="313FFF05" wp14:editId="6244DE5F">
            <wp:extent cx="5281575" cy="406914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54" cy="40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5C6" w14:textId="77777777" w:rsidR="00C10838" w:rsidRDefault="00C50918" w:rsidP="00665890">
      <w:r w:rsidRPr="00C50918">
        <w:t xml:space="preserve"> </w:t>
      </w:r>
    </w:p>
    <w:p w14:paraId="6A5D9C50" w14:textId="0E471720" w:rsidR="00C10838" w:rsidRDefault="003E59FA">
      <w:pPr>
        <w:spacing w:after="0"/>
      </w:pPr>
      <w:r>
        <w:t xml:space="preserve">Logical abstraction of the implementation: </w:t>
      </w:r>
    </w:p>
    <w:p w14:paraId="58A22062" w14:textId="01071507" w:rsidR="003E59FA" w:rsidRDefault="003E59FA">
      <w:pPr>
        <w:spacing w:after="0"/>
      </w:pPr>
    </w:p>
    <w:p w14:paraId="07BE5A21" w14:textId="1896816A" w:rsidR="003E59FA" w:rsidRDefault="00296235">
      <w:pPr>
        <w:spacing w:after="0"/>
      </w:pPr>
      <w:r>
        <w:rPr>
          <w:noProof/>
        </w:rPr>
        <w:drawing>
          <wp:inline distT="0" distB="0" distL="0" distR="0" wp14:anchorId="60EF8E8E" wp14:editId="439609E2">
            <wp:extent cx="5815584" cy="201133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435" cy="20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F02" w14:textId="39F0DE5F" w:rsidR="003E59FA" w:rsidRDefault="003E59FA">
      <w:pPr>
        <w:spacing w:after="0"/>
      </w:pPr>
    </w:p>
    <w:p w14:paraId="24428BAC" w14:textId="77777777" w:rsidR="00FE072D" w:rsidRDefault="00FE072D" w:rsidP="00FE072D">
      <w:pPr>
        <w:pStyle w:val="1"/>
      </w:pPr>
      <w:bookmarkStart w:id="10" w:name="_Toc230922074"/>
      <w:r>
        <w:lastRenderedPageBreak/>
        <w:t>Design</w:t>
      </w:r>
      <w:bookmarkEnd w:id="10"/>
    </w:p>
    <w:p w14:paraId="27F4FA76" w14:textId="77777777" w:rsidR="003C1809" w:rsidRDefault="003C1809" w:rsidP="00AC7FED">
      <w:pPr>
        <w:pStyle w:val="20"/>
        <w:ind w:left="576"/>
      </w:pPr>
      <w:r>
        <w:t> </w:t>
      </w:r>
      <w:bookmarkStart w:id="11" w:name="_Toc230922075"/>
      <w:r w:rsidR="00C10838">
        <w:t>Classes</w:t>
      </w:r>
      <w:bookmarkEnd w:id="11"/>
    </w:p>
    <w:p w14:paraId="7C394473" w14:textId="77777777" w:rsidR="00B836CF" w:rsidRDefault="00C10838" w:rsidP="001472BD">
      <w:pPr>
        <w:pStyle w:val="3"/>
      </w:pPr>
      <w:bookmarkStart w:id="12" w:name="_Toc230922076"/>
      <w:r>
        <w:t>Class Diagram</w:t>
      </w:r>
      <w:bookmarkEnd w:id="12"/>
    </w:p>
    <w:p w14:paraId="7D2E8C88" w14:textId="3017B3D3" w:rsidR="006504F1" w:rsidRDefault="00805358" w:rsidP="00A37AE3">
      <w:r>
        <w:rPr>
          <w:noProof/>
        </w:rPr>
        <w:drawing>
          <wp:inline distT="0" distB="0" distL="0" distR="0" wp14:anchorId="439E93D1" wp14:editId="490DE51A">
            <wp:extent cx="6492240" cy="475361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7215" w14:textId="77777777" w:rsidR="006504F1" w:rsidRDefault="006504F1">
      <w:pPr>
        <w:spacing w:after="0"/>
      </w:pPr>
      <w:r>
        <w:br w:type="page"/>
      </w:r>
    </w:p>
    <w:p w14:paraId="2E9548D4" w14:textId="77777777" w:rsidR="00F1582C" w:rsidRDefault="00F1582C" w:rsidP="00A37AE3"/>
    <w:p w14:paraId="7DD23CC8" w14:textId="77777777" w:rsidR="00A37AE3" w:rsidRDefault="00F1582C" w:rsidP="00A37AE3">
      <w:pPr>
        <w:pStyle w:val="3"/>
      </w:pPr>
      <w:bookmarkStart w:id="13" w:name="_Toc230922077"/>
      <w:r>
        <w:t>Class details</w:t>
      </w:r>
      <w:bookmarkEnd w:id="13"/>
    </w:p>
    <w:p w14:paraId="212CFEBC" w14:textId="3DF54E97" w:rsidR="00B861D0" w:rsidRDefault="00EE0903" w:rsidP="0094574F">
      <w:r>
        <w:t xml:space="preserve">The elementary types (such as Operation and Triple) are used with default constructors. The other classes were implanted in order to make implementation more modular and clearer, and since an </w:t>
      </w:r>
      <w:proofErr w:type="gramStart"/>
      <w:r w:rsidR="0094574F">
        <w:t>allocation operations</w:t>
      </w:r>
      <w:proofErr w:type="gramEnd"/>
      <w:r>
        <w:t xml:space="preserve"> were been made using new and delete at the places that require for the resizable </w:t>
      </w:r>
      <w:r w:rsidRPr="00EE0903">
        <w:t>attribut</w:t>
      </w:r>
      <w:r>
        <w:t xml:space="preserve">e. The </w:t>
      </w:r>
      <w:r w:rsidR="0094574F">
        <w:t xml:space="preserve">variables </w:t>
      </w:r>
      <w:r>
        <w:t xml:space="preserve">who needs to be </w:t>
      </w:r>
      <w:r w:rsidR="0094574F">
        <w:t>replaced using atomic CAS operations (</w:t>
      </w:r>
      <w:proofErr w:type="spellStart"/>
      <w:r w:rsidR="0094574F">
        <w:t>DState</w:t>
      </w:r>
      <w:proofErr w:type="spellEnd"/>
      <w:r w:rsidR="0094574F">
        <w:t xml:space="preserve">* &amp; </w:t>
      </w:r>
      <w:proofErr w:type="spellStart"/>
      <w:r w:rsidR="0094574F">
        <w:t>BState</w:t>
      </w:r>
      <w:proofErr w:type="spellEnd"/>
      <w:r w:rsidR="0094574F">
        <w:t>*) were declared using the std</w:t>
      </w:r>
      <w:r w:rsidR="0094574F">
        <w:rPr>
          <w:rFonts w:hint="eastAsia"/>
        </w:rPr>
        <w:t>∷</w:t>
      </w:r>
      <w:r w:rsidR="0094574F">
        <w:rPr>
          <w:rFonts w:hint="eastAsia"/>
        </w:rPr>
        <w:t>a</w:t>
      </w:r>
      <w:r w:rsidR="0094574F">
        <w:t>tomic library.</w:t>
      </w:r>
      <w:bookmarkStart w:id="14" w:name="_Toc85466002"/>
      <w:bookmarkStart w:id="15" w:name="_Toc85466281"/>
      <w:bookmarkStart w:id="16" w:name="_Toc85466428"/>
      <w:bookmarkStart w:id="17" w:name="_Toc85466003"/>
      <w:bookmarkStart w:id="18" w:name="_Toc85466282"/>
      <w:bookmarkStart w:id="19" w:name="_Toc85466429"/>
      <w:bookmarkStart w:id="20" w:name="_Toc85466005"/>
      <w:bookmarkStart w:id="21" w:name="_Toc85466284"/>
      <w:bookmarkStart w:id="22" w:name="_Toc85466431"/>
      <w:bookmarkStart w:id="23" w:name="_Toc85466006"/>
      <w:bookmarkStart w:id="24" w:name="_Toc85466285"/>
      <w:bookmarkStart w:id="25" w:name="_Toc85466432"/>
      <w:bookmarkStart w:id="26" w:name="_Toc85466007"/>
      <w:bookmarkStart w:id="27" w:name="_Toc85466286"/>
      <w:bookmarkStart w:id="28" w:name="_Toc85466433"/>
      <w:bookmarkStart w:id="29" w:name="_Toc85466008"/>
      <w:bookmarkStart w:id="30" w:name="_Toc85466287"/>
      <w:bookmarkStart w:id="31" w:name="_Toc85466434"/>
      <w:bookmarkStart w:id="32" w:name="_Toc85466010"/>
      <w:bookmarkStart w:id="33" w:name="_Toc85466289"/>
      <w:bookmarkStart w:id="34" w:name="_Toc85466436"/>
      <w:bookmarkStart w:id="35" w:name="_Toc85466012"/>
      <w:bookmarkStart w:id="36" w:name="_Toc85466291"/>
      <w:bookmarkStart w:id="37" w:name="_Toc85466438"/>
      <w:bookmarkStart w:id="38" w:name="_Toc85466014"/>
      <w:bookmarkStart w:id="39" w:name="_Toc85466293"/>
      <w:bookmarkStart w:id="40" w:name="_Toc85466440"/>
      <w:bookmarkStart w:id="41" w:name="_Toc85466015"/>
      <w:bookmarkStart w:id="42" w:name="_Toc85466294"/>
      <w:bookmarkStart w:id="43" w:name="_Toc85466441"/>
      <w:bookmarkStart w:id="44" w:name="_Toc85466016"/>
      <w:bookmarkStart w:id="45" w:name="_Toc85466295"/>
      <w:bookmarkStart w:id="46" w:name="_Toc85466442"/>
      <w:bookmarkStart w:id="47" w:name="_Toc85466018"/>
      <w:bookmarkStart w:id="48" w:name="_Toc85466297"/>
      <w:bookmarkStart w:id="49" w:name="_Toc85466444"/>
      <w:bookmarkStart w:id="50" w:name="_Toc85466019"/>
      <w:bookmarkStart w:id="51" w:name="_Toc85466298"/>
      <w:bookmarkStart w:id="52" w:name="_Toc85466445"/>
      <w:bookmarkStart w:id="53" w:name="_Toc85466020"/>
      <w:bookmarkStart w:id="54" w:name="_Toc85466299"/>
      <w:bookmarkStart w:id="55" w:name="_Toc85466446"/>
      <w:bookmarkStart w:id="56" w:name="_Toc85466021"/>
      <w:bookmarkStart w:id="57" w:name="_Toc85466300"/>
      <w:bookmarkStart w:id="58" w:name="_Toc85466447"/>
      <w:bookmarkStart w:id="59" w:name="_Toc85466022"/>
      <w:bookmarkStart w:id="60" w:name="_Toc85466301"/>
      <w:bookmarkStart w:id="61" w:name="_Toc85466448"/>
      <w:bookmarkStart w:id="62" w:name="_Toc85466023"/>
      <w:bookmarkStart w:id="63" w:name="_Toc85466302"/>
      <w:bookmarkStart w:id="64" w:name="_Toc85466449"/>
      <w:bookmarkStart w:id="65" w:name="_Toc85466024"/>
      <w:bookmarkStart w:id="66" w:name="_Toc85466303"/>
      <w:bookmarkStart w:id="67" w:name="_Toc85466450"/>
      <w:bookmarkStart w:id="68" w:name="_Toc85466025"/>
      <w:bookmarkStart w:id="69" w:name="_Toc85466304"/>
      <w:bookmarkStart w:id="70" w:name="_Toc85466451"/>
      <w:bookmarkStart w:id="71" w:name="_Toc85466026"/>
      <w:bookmarkStart w:id="72" w:name="_Toc85466305"/>
      <w:bookmarkStart w:id="73" w:name="_Toc85466452"/>
      <w:bookmarkStart w:id="74" w:name="_Toc85466027"/>
      <w:bookmarkStart w:id="75" w:name="_Toc85466306"/>
      <w:bookmarkStart w:id="76" w:name="_Toc85466453"/>
      <w:bookmarkStart w:id="77" w:name="_Toc85466028"/>
      <w:bookmarkStart w:id="78" w:name="_Toc85466307"/>
      <w:bookmarkStart w:id="79" w:name="_Toc85466454"/>
      <w:bookmarkStart w:id="80" w:name="_Toc48329383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="006504F1">
        <w:t xml:space="preserve"> </w:t>
      </w:r>
      <w:r w:rsidR="003A6F5C">
        <w:t>In addition, a</w:t>
      </w:r>
      <w:r w:rsidR="006504F1">
        <w:t>s detailed within the paper, some of the arrays are at the size of the thread number, and each thread will use only it’s suitable cell</w:t>
      </w:r>
      <w:r w:rsidR="003A6F5C">
        <w:t>.</w:t>
      </w:r>
    </w:p>
    <w:p w14:paraId="3CFDCD3C" w14:textId="47CB7F84" w:rsidR="006504F1" w:rsidRDefault="006504F1">
      <w:pPr>
        <w:spacing w:after="0"/>
      </w:pPr>
    </w:p>
    <w:p w14:paraId="1434FC30" w14:textId="6A4A974D" w:rsidR="000863D8" w:rsidRDefault="001C60D2" w:rsidP="000863D8">
      <w:proofErr w:type="spellStart"/>
      <w:r w:rsidRPr="003A6F5C">
        <w:rPr>
          <w:u w:val="single"/>
        </w:rPr>
        <w:t>h</w:t>
      </w:r>
      <w:r w:rsidR="0094574F" w:rsidRPr="003A6F5C">
        <w:rPr>
          <w:u w:val="single"/>
        </w:rPr>
        <w:t>ashmap</w:t>
      </w:r>
      <w:proofErr w:type="spellEnd"/>
      <w:r w:rsidR="0094574F">
        <w:t>:</w:t>
      </w:r>
    </w:p>
    <w:p w14:paraId="0C41995E" w14:textId="77777777" w:rsidR="006504F1" w:rsidRDefault="000863D8" w:rsidP="000863D8">
      <w:pPr>
        <w:pStyle w:val="ae"/>
        <w:numPr>
          <w:ilvl w:val="0"/>
          <w:numId w:val="43"/>
        </w:numPr>
        <w:rPr>
          <w:lang w:bidi="ar-SA"/>
        </w:rPr>
      </w:pPr>
      <w:r>
        <w:rPr>
          <w:lang w:bidi="ar-SA"/>
        </w:rPr>
        <w:t xml:space="preserve">All the user operations are being made on the </w:t>
      </w:r>
      <w:proofErr w:type="spellStart"/>
      <w:r>
        <w:rPr>
          <w:lang w:bidi="ar-SA"/>
        </w:rPr>
        <w:t>hashmap’s</w:t>
      </w:r>
      <w:proofErr w:type="spellEnd"/>
      <w:r>
        <w:rPr>
          <w:lang w:bidi="ar-SA"/>
        </w:rPr>
        <w:t xml:space="preserve"> instance</w:t>
      </w:r>
      <w:r w:rsidR="006504F1">
        <w:rPr>
          <w:lang w:bidi="ar-SA"/>
        </w:rPr>
        <w:t>.</w:t>
      </w:r>
    </w:p>
    <w:p w14:paraId="1F58C7DC" w14:textId="56C820DF" w:rsidR="000863D8" w:rsidRDefault="006504F1" w:rsidP="006504F1">
      <w:pPr>
        <w:pStyle w:val="ae"/>
        <w:numPr>
          <w:ilvl w:val="1"/>
          <w:numId w:val="43"/>
        </w:numPr>
        <w:rPr>
          <w:lang w:bidi="ar-SA"/>
        </w:rPr>
      </w:pPr>
      <w:r>
        <w:rPr>
          <w:lang w:bidi="ar-SA"/>
        </w:rPr>
        <w:t>This is the only class that the user can access (and only to known</w:t>
      </w:r>
      <w:r w:rsidR="003A6F5C">
        <w:rPr>
          <w:lang w:bidi="ar-SA"/>
        </w:rPr>
        <w:t xml:space="preserve"> public</w:t>
      </w:r>
      <w:r>
        <w:rPr>
          <w:lang w:bidi="ar-SA"/>
        </w:rPr>
        <w:t xml:space="preserve"> operations such as lookup, insert, remove).</w:t>
      </w:r>
    </w:p>
    <w:p w14:paraId="643FDC21" w14:textId="4B9CF0CC" w:rsidR="000863D8" w:rsidRDefault="000863D8" w:rsidP="000863D8">
      <w:pPr>
        <w:pStyle w:val="ae"/>
        <w:numPr>
          <w:ilvl w:val="0"/>
          <w:numId w:val="43"/>
        </w:numPr>
        <w:rPr>
          <w:lang w:bidi="ar-SA"/>
        </w:rPr>
      </w:pPr>
      <w:r>
        <w:t xml:space="preserve">Stores a pointer to the </w:t>
      </w:r>
      <w:proofErr w:type="spellStart"/>
      <w:r>
        <w:t>DState</w:t>
      </w:r>
      <w:proofErr w:type="spellEnd"/>
      <w:r w:rsidR="00ED01A6">
        <w:t xml:space="preserve"> (using </w:t>
      </w:r>
      <w:proofErr w:type="spellStart"/>
      <w:r w:rsidR="00ED01A6">
        <w:t>std</w:t>
      </w:r>
      <w:r w:rsidR="00ED01A6">
        <w:rPr>
          <w:rFonts w:ascii="Cambria Math" w:hAnsi="Cambria Math" w:cs="Cambria Math"/>
        </w:rPr>
        <w:t>∷</w:t>
      </w:r>
      <w:r w:rsidR="00ED01A6">
        <w:t>atomic</w:t>
      </w:r>
      <w:proofErr w:type="spellEnd"/>
      <w:r w:rsidR="00ED01A6">
        <w:t>)</w:t>
      </w:r>
      <w:r>
        <w:t xml:space="preserve"> and two arrays at the fixed size of the thread number.</w:t>
      </w:r>
    </w:p>
    <w:p w14:paraId="13868255" w14:textId="0C6D44BE" w:rsidR="0094574F" w:rsidRDefault="000863D8" w:rsidP="000863D8">
      <w:pPr>
        <w:pStyle w:val="ae"/>
        <w:numPr>
          <w:ilvl w:val="0"/>
          <w:numId w:val="43"/>
        </w:numPr>
        <w:rPr>
          <w:lang w:bidi="ar-SA"/>
        </w:rPr>
      </w:pPr>
      <w:r>
        <w:t xml:space="preserve">Contains all the following </w:t>
      </w:r>
      <w:proofErr w:type="spellStart"/>
      <w:r>
        <w:t>neseted</w:t>
      </w:r>
      <w:proofErr w:type="spellEnd"/>
      <w:r>
        <w:t xml:space="preserve"> classes and structs within it. </w:t>
      </w:r>
    </w:p>
    <w:p w14:paraId="37F0B9EF" w14:textId="77777777" w:rsidR="00ED01A6" w:rsidRDefault="000863D8" w:rsidP="000863D8">
      <w:proofErr w:type="spellStart"/>
      <w:r w:rsidRPr="003A6F5C">
        <w:rPr>
          <w:u w:val="single"/>
        </w:rPr>
        <w:t>DState</w:t>
      </w:r>
      <w:proofErr w:type="spellEnd"/>
      <w:r>
        <w:t xml:space="preserve">: </w:t>
      </w:r>
    </w:p>
    <w:p w14:paraId="73A9AEE2" w14:textId="45C6A03C" w:rsidR="001C60D2" w:rsidRDefault="001C60D2" w:rsidP="00ED01A6">
      <w:pPr>
        <w:pStyle w:val="ae"/>
        <w:numPr>
          <w:ilvl w:val="0"/>
          <w:numId w:val="43"/>
        </w:numPr>
      </w:pPr>
      <w:r>
        <w:t xml:space="preserve">This class exists in addition to the </w:t>
      </w:r>
      <w:proofErr w:type="spellStart"/>
      <w:r>
        <w:t>hashmap</w:t>
      </w:r>
      <w:proofErr w:type="spellEnd"/>
      <w:r>
        <w:t xml:space="preserve"> mostly in order to make it possible to replace </w:t>
      </w:r>
      <w:proofErr w:type="spellStart"/>
      <w:r>
        <w:t>DStates</w:t>
      </w:r>
      <w:proofErr w:type="spellEnd"/>
      <w:r>
        <w:t xml:space="preserve"> within the </w:t>
      </w:r>
      <w:proofErr w:type="spellStart"/>
      <w:r>
        <w:t>hasmap</w:t>
      </w:r>
      <w:proofErr w:type="spellEnd"/>
      <w:r>
        <w:t xml:space="preserve"> using CAS while updating or changing the </w:t>
      </w:r>
      <w:proofErr w:type="spellStart"/>
      <w:r w:rsidRPr="001C60D2">
        <w:rPr>
          <w:i/>
          <w:iCs/>
        </w:rPr>
        <w:t>dir</w:t>
      </w:r>
      <w:proofErr w:type="spellEnd"/>
      <w:r w:rsidR="003A6F5C">
        <w:t xml:space="preserve"> without delay or the risk of losing information.</w:t>
      </w:r>
    </w:p>
    <w:p w14:paraId="18D27E0A" w14:textId="7355FD37" w:rsidR="00ED01A6" w:rsidRDefault="000863D8" w:rsidP="00ED01A6">
      <w:pPr>
        <w:pStyle w:val="ae"/>
        <w:numPr>
          <w:ilvl w:val="0"/>
          <w:numId w:val="43"/>
        </w:numPr>
      </w:pPr>
      <w:r>
        <w:t>Stores a pointer to an allocated array</w:t>
      </w:r>
      <w:r w:rsidR="001C60D2">
        <w:t xml:space="preserve"> </w:t>
      </w:r>
      <w:proofErr w:type="spellStart"/>
      <w:r w:rsidR="001C60D2" w:rsidRPr="001C60D2">
        <w:rPr>
          <w:i/>
          <w:iCs/>
        </w:rPr>
        <w:t>dir</w:t>
      </w:r>
      <w:proofErr w:type="spellEnd"/>
      <w:r>
        <w:t xml:space="preserve"> of pointers to </w:t>
      </w:r>
      <w:r w:rsidRPr="00ED01A6">
        <w:rPr>
          <w:i/>
          <w:iCs/>
        </w:rPr>
        <w:t>Bucket</w:t>
      </w:r>
      <w:r>
        <w:t>s.</w:t>
      </w:r>
      <w:r w:rsidR="00ED01A6">
        <w:t xml:space="preserve"> </w:t>
      </w:r>
      <w:r>
        <w:t xml:space="preserve">The array’s length can be </w:t>
      </w:r>
      <w:r>
        <w:rPr>
          <w:lang w:bidi="he-IL"/>
        </w:rPr>
        <w:t xml:space="preserve">deduced by powering 2 to the mutable primitive integer </w:t>
      </w:r>
      <w:r w:rsidRPr="00ED01A6">
        <w:rPr>
          <w:i/>
          <w:iCs/>
          <w:lang w:bidi="he-IL"/>
        </w:rPr>
        <w:t>depth</w:t>
      </w:r>
      <w:r>
        <w:rPr>
          <w:lang w:bidi="he-IL"/>
        </w:rPr>
        <w:t xml:space="preserve"> which is also in </w:t>
      </w:r>
      <w:proofErr w:type="spellStart"/>
      <w:r>
        <w:rPr>
          <w:lang w:bidi="he-IL"/>
        </w:rPr>
        <w:t>DState</w:t>
      </w:r>
      <w:proofErr w:type="spellEnd"/>
      <w:r>
        <w:rPr>
          <w:lang w:bidi="he-IL"/>
        </w:rPr>
        <w:t xml:space="preserve"> class.</w:t>
      </w:r>
    </w:p>
    <w:p w14:paraId="15D480FB" w14:textId="123510CF" w:rsidR="000863D8" w:rsidRDefault="00ED01A6" w:rsidP="00ED01A6">
      <w:pPr>
        <w:pStyle w:val="ae"/>
        <w:numPr>
          <w:ilvl w:val="0"/>
          <w:numId w:val="43"/>
        </w:numPr>
      </w:pPr>
      <w:r>
        <w:rPr>
          <w:lang w:bidi="he-IL"/>
        </w:rPr>
        <w:t>Notice that more than one cell within the array may point to the same Bucket.</w:t>
      </w:r>
    </w:p>
    <w:p w14:paraId="4BEE3817" w14:textId="6121E374" w:rsidR="000863D8" w:rsidRDefault="000863D8" w:rsidP="000863D8">
      <w:r w:rsidRPr="003A6F5C">
        <w:rPr>
          <w:u w:val="single"/>
        </w:rPr>
        <w:t>Bucket</w:t>
      </w:r>
      <w:r>
        <w:t>:</w:t>
      </w:r>
    </w:p>
    <w:p w14:paraId="6C1FB23A" w14:textId="1CE3EF6B" w:rsidR="00ED01A6" w:rsidRDefault="001C60D2" w:rsidP="00ED01A6">
      <w:pPr>
        <w:pStyle w:val="ae"/>
        <w:numPr>
          <w:ilvl w:val="0"/>
          <w:numId w:val="43"/>
        </w:numPr>
      </w:pPr>
      <w:r>
        <w:t xml:space="preserve">Stores mainly </w:t>
      </w:r>
      <w:r w:rsidR="00ED01A6">
        <w:t xml:space="preserve">a pointer to </w:t>
      </w:r>
      <w:r w:rsidR="003A6F5C">
        <w:t xml:space="preserve">uniquely </w:t>
      </w:r>
      <w:proofErr w:type="spellStart"/>
      <w:r w:rsidR="00ED01A6">
        <w:t>BState</w:t>
      </w:r>
      <w:proofErr w:type="spellEnd"/>
      <w:r w:rsidR="00ED01A6">
        <w:t xml:space="preserve"> (using </w:t>
      </w:r>
      <w:proofErr w:type="spellStart"/>
      <w:r w:rsidR="00ED01A6">
        <w:t>std</w:t>
      </w:r>
      <w:r w:rsidR="00ED01A6">
        <w:rPr>
          <w:rFonts w:ascii="Cambria Math" w:hAnsi="Cambria Math" w:cs="Cambria Math"/>
        </w:rPr>
        <w:t>∷</w:t>
      </w:r>
      <w:r w:rsidR="00ED01A6">
        <w:t>atomic</w:t>
      </w:r>
      <w:proofErr w:type="spellEnd"/>
      <w:r w:rsidR="00ED01A6">
        <w:t>)</w:t>
      </w:r>
      <w:r>
        <w:rPr>
          <w:lang w:bidi="he-IL"/>
        </w:rPr>
        <w:t xml:space="preserve">, and </w:t>
      </w:r>
      <w:r w:rsidR="003A6F5C">
        <w:rPr>
          <w:lang w:bidi="he-IL"/>
        </w:rPr>
        <w:t xml:space="preserve">other </w:t>
      </w:r>
      <w:r>
        <w:rPr>
          <w:lang w:bidi="he-IL"/>
        </w:rPr>
        <w:t>variables (Prefix, depth, toggle).</w:t>
      </w:r>
    </w:p>
    <w:p w14:paraId="449C495E" w14:textId="15089C98" w:rsidR="00ED01A6" w:rsidRDefault="00ED01A6" w:rsidP="00ED01A6">
      <w:pPr>
        <w:pStyle w:val="ae"/>
        <w:numPr>
          <w:ilvl w:val="0"/>
          <w:numId w:val="43"/>
        </w:numPr>
      </w:pPr>
      <w:r>
        <w:rPr>
          <w:lang w:bidi="he-IL"/>
        </w:rPr>
        <w:t xml:space="preserve">The purpose of this class is to allow an atomic change within a </w:t>
      </w:r>
      <w:proofErr w:type="spellStart"/>
      <w:r>
        <w:rPr>
          <w:lang w:bidi="he-IL"/>
        </w:rPr>
        <w:t>BState</w:t>
      </w:r>
      <w:proofErr w:type="spellEnd"/>
      <w:r>
        <w:rPr>
          <w:lang w:bidi="he-IL"/>
        </w:rPr>
        <w:t xml:space="preserve"> without delaying operations or losing information as explained in the paper.</w:t>
      </w:r>
    </w:p>
    <w:p w14:paraId="1D256A9D" w14:textId="066C3B14" w:rsidR="000863D8" w:rsidRDefault="000863D8" w:rsidP="000863D8">
      <w:proofErr w:type="spellStart"/>
      <w:r w:rsidRPr="003A6F5C">
        <w:rPr>
          <w:u w:val="single"/>
        </w:rPr>
        <w:t>BState</w:t>
      </w:r>
      <w:proofErr w:type="spellEnd"/>
      <w:r>
        <w:t>:</w:t>
      </w:r>
    </w:p>
    <w:p w14:paraId="0123292A" w14:textId="022680A0" w:rsidR="00ED01A6" w:rsidRDefault="001C60D2" w:rsidP="00ED01A6">
      <w:pPr>
        <w:pStyle w:val="ae"/>
        <w:numPr>
          <w:ilvl w:val="0"/>
          <w:numId w:val="43"/>
        </w:numPr>
      </w:pPr>
      <w:r>
        <w:t xml:space="preserve">Stores mainly a pointer to </w:t>
      </w:r>
      <w:r w:rsidR="003A6F5C">
        <w:t xml:space="preserve">a </w:t>
      </w:r>
      <w:r>
        <w:t>fixed size array of Triple and another fixed size array of Results.</w:t>
      </w:r>
    </w:p>
    <w:p w14:paraId="3EDE1043" w14:textId="6B48778C" w:rsidR="000863D8" w:rsidRDefault="001C60D2" w:rsidP="001C60D2">
      <w:pPr>
        <w:pStyle w:val="ae"/>
        <w:numPr>
          <w:ilvl w:val="0"/>
          <w:numId w:val="43"/>
        </w:numPr>
        <w:rPr>
          <w:lang w:bidi="ar-SA"/>
        </w:rPr>
      </w:pPr>
      <w:r>
        <w:t xml:space="preserve">Every Triple contains the </w:t>
      </w:r>
      <w:proofErr w:type="spellStart"/>
      <w:r>
        <w:t>hashed_key</w:t>
      </w:r>
      <w:proofErr w:type="spellEnd"/>
      <w:r>
        <w:t xml:space="preserve">. The highest binary </w:t>
      </w:r>
      <w:r w:rsidRPr="001C60D2">
        <w:rPr>
          <w:i/>
          <w:iCs/>
        </w:rPr>
        <w:t>depth</w:t>
      </w:r>
      <w:r>
        <w:t xml:space="preserve"> (the depth is an integer within </w:t>
      </w:r>
      <w:r w:rsidR="006504F1">
        <w:t xml:space="preserve">Bucket at listed above) </w:t>
      </w:r>
      <w:r>
        <w:t>is equal to the pointing Bucket Prefix</w:t>
      </w:r>
      <w:r w:rsidR="003A6F5C">
        <w:t xml:space="preserve"> variable (also integer within the Bucket).</w:t>
      </w:r>
    </w:p>
    <w:p w14:paraId="05EF75C7" w14:textId="53805C10" w:rsidR="006504F1" w:rsidRDefault="006504F1" w:rsidP="006504F1">
      <w:proofErr w:type="spellStart"/>
      <w:r w:rsidRPr="003A6F5C">
        <w:rPr>
          <w:u w:val="single"/>
        </w:rPr>
        <w:t>BigWord</w:t>
      </w:r>
      <w:proofErr w:type="spellEnd"/>
      <w:r>
        <w:t>:</w:t>
      </w:r>
    </w:p>
    <w:p w14:paraId="7E58B7C9" w14:textId="12FA2575" w:rsidR="006504F1" w:rsidRDefault="006504F1" w:rsidP="00866C34">
      <w:pPr>
        <w:pStyle w:val="ae"/>
        <w:numPr>
          <w:ilvl w:val="0"/>
          <w:numId w:val="43"/>
        </w:numPr>
      </w:pPr>
      <w:r>
        <w:t xml:space="preserve">Since every </w:t>
      </w:r>
      <w:proofErr w:type="spellStart"/>
      <w:r>
        <w:t>BState</w:t>
      </w:r>
      <w:proofErr w:type="spellEnd"/>
      <w:r>
        <w:t xml:space="preserve"> and every Bucket uses an array of </w:t>
      </w:r>
      <w:proofErr w:type="spellStart"/>
      <w:r>
        <w:t>boolean</w:t>
      </w:r>
      <w:proofErr w:type="spellEnd"/>
      <w:r>
        <w:t xml:space="preserve">, and an array of </w:t>
      </w:r>
      <w:proofErr w:type="spellStart"/>
      <w:r>
        <w:t>boolean</w:t>
      </w:r>
      <w:proofErr w:type="spellEnd"/>
      <w:r>
        <w:t xml:space="preserve"> type is heavy this class is literally a </w:t>
      </w:r>
      <w:proofErr w:type="spellStart"/>
      <w:r>
        <w:t>boolean</w:t>
      </w:r>
      <w:proofErr w:type="spellEnd"/>
      <w:r>
        <w:t xml:space="preserve"> array with </w:t>
      </w:r>
      <w:r w:rsidR="003A6F5C">
        <w:t xml:space="preserve">much </w:t>
      </w:r>
      <w:r>
        <w:t xml:space="preserve">lighter </w:t>
      </w:r>
      <w:r w:rsidR="003A6F5C">
        <w:t>implementation</w:t>
      </w:r>
      <w:r>
        <w:t>.</w:t>
      </w:r>
    </w:p>
    <w:p w14:paraId="54A39A2E" w14:textId="0EBF89D5" w:rsidR="006504F1" w:rsidRDefault="006504F1" w:rsidP="006504F1">
      <w:pPr>
        <w:pStyle w:val="ae"/>
        <w:numPr>
          <w:ilvl w:val="0"/>
          <w:numId w:val="43"/>
        </w:numPr>
      </w:pPr>
      <w:r>
        <w:t xml:space="preserve">The classes </w:t>
      </w:r>
      <w:proofErr w:type="gramStart"/>
      <w:r>
        <w:t>uses</w:t>
      </w:r>
      <w:proofErr w:type="gramEnd"/>
      <w:r>
        <w:t xml:space="preserve"> threads </w:t>
      </w:r>
      <w:r w:rsidR="003A6F5C">
        <w:t xml:space="preserve">for </w:t>
      </w:r>
      <w:r>
        <w:t>marking</w:t>
      </w:r>
      <w:r w:rsidR="003A6F5C">
        <w:t xml:space="preserve"> T/F values</w:t>
      </w:r>
      <w:r>
        <w:t>, as described in the paper (toggle &amp; applied).</w:t>
      </w:r>
    </w:p>
    <w:p w14:paraId="2C48E5F5" w14:textId="77777777" w:rsidR="003A6F5C" w:rsidRDefault="003A6F5C" w:rsidP="003A6F5C">
      <w:pPr>
        <w:rPr>
          <w:rtl/>
        </w:rPr>
      </w:pPr>
    </w:p>
    <w:p w14:paraId="504DC4E9" w14:textId="77777777" w:rsidR="00B861D0" w:rsidRDefault="00B861D0" w:rsidP="00AC7FED">
      <w:pPr>
        <w:pStyle w:val="20"/>
        <w:ind w:left="576"/>
      </w:pPr>
      <w:bookmarkStart w:id="81" w:name="_Toc230922081"/>
      <w:r>
        <w:t>Setup</w:t>
      </w:r>
      <w:bookmarkEnd w:id="81"/>
    </w:p>
    <w:p w14:paraId="5287F975" w14:textId="6CEDED2C" w:rsidR="00B861D0" w:rsidRDefault="00805358" w:rsidP="00B861D0">
      <w:r>
        <w:t xml:space="preserve">Setup should be easily done by including the header of the </w:t>
      </w:r>
      <w:proofErr w:type="spellStart"/>
      <w:r>
        <w:t>hashmap</w:t>
      </w:r>
      <w:proofErr w:type="spellEnd"/>
      <w:r>
        <w:t xml:space="preserve"> or the thread abstraction in the client’s program.</w:t>
      </w:r>
      <w:r w:rsidR="00EE0903">
        <w:t xml:space="preserve"> Constructor is provided with the explained operations.</w:t>
      </w:r>
    </w:p>
    <w:p w14:paraId="4579DD0A" w14:textId="06C76CF4" w:rsidR="006504F1" w:rsidRDefault="006504F1">
      <w:pPr>
        <w:spacing w:after="0"/>
      </w:pPr>
      <w:r>
        <w:br w:type="page"/>
      </w:r>
    </w:p>
    <w:p w14:paraId="2BAB7F4C" w14:textId="77777777" w:rsidR="00B861D0" w:rsidRPr="00946B50" w:rsidRDefault="00B861D0" w:rsidP="008E76DB"/>
    <w:p w14:paraId="6F2192CF" w14:textId="77777777" w:rsidR="00DD6404" w:rsidRDefault="00DD6404" w:rsidP="004D64A6">
      <w:pPr>
        <w:pStyle w:val="1"/>
        <w:rPr>
          <w:lang w:eastAsia="ja-JP"/>
        </w:rPr>
      </w:pPr>
      <w:bookmarkStart w:id="82" w:name="_Toc230922083"/>
      <w:r>
        <w:rPr>
          <w:lang w:eastAsia="ja-JP"/>
        </w:rPr>
        <w:t>Use cases</w:t>
      </w:r>
    </w:p>
    <w:p w14:paraId="22B433B2" w14:textId="2252EB7C" w:rsidR="00805358" w:rsidRDefault="00805358" w:rsidP="00805358">
      <w:pPr>
        <w:rPr>
          <w:rFonts w:asciiTheme="minorHAnsi" w:eastAsiaTheme="minorHAnsi" w:hAnsiTheme="minorHAnsi"/>
          <w:lang w:eastAsia="en-US" w:bidi="he-IL"/>
        </w:rPr>
      </w:pPr>
      <w:r>
        <w:t>This implementation of a WF hash table surpass any other available implementation by quite a lot in cases that the resize operation doesn’t occur often (</w:t>
      </w:r>
      <m:oMath>
        <m:r>
          <w:rPr>
            <w:rFonts w:ascii="Cambria Math" w:hAnsi="Cambria Math"/>
          </w:rPr>
          <m:t>1:9  insert:lookup</m:t>
        </m:r>
      </m:oMath>
      <w:r>
        <w:t>)</w:t>
      </w:r>
      <w:r w:rsidR="00801B0C">
        <w:t xml:space="preserve"> for multi-threaded programs</w:t>
      </w:r>
      <w:r>
        <w:t>. This characteristic is useful to many software applications like those who provide searching as a main feature</w:t>
      </w:r>
      <w:r w:rsidR="00801B0C">
        <w:t>,</w:t>
      </w:r>
      <w:r>
        <w:t xml:space="preserve"> for example: address searching (Google maps), public transportation searching (</w:t>
      </w:r>
      <w:proofErr w:type="spellStart"/>
      <w:r>
        <w:t>Moovit</w:t>
      </w:r>
      <w:proofErr w:type="spellEnd"/>
      <w:r>
        <w:t>) etc.</w:t>
      </w:r>
    </w:p>
    <w:p w14:paraId="79FAFFCD" w14:textId="77777777" w:rsidR="00B861D0" w:rsidRPr="00B861D0" w:rsidRDefault="00B861D0" w:rsidP="00DD6404">
      <w:pPr>
        <w:rPr>
          <w:lang w:eastAsia="ja-JP"/>
        </w:rPr>
      </w:pPr>
    </w:p>
    <w:p w14:paraId="2D345588" w14:textId="77777777" w:rsidR="00CD6855" w:rsidRDefault="00CD6855" w:rsidP="004D64A6">
      <w:pPr>
        <w:pStyle w:val="1"/>
        <w:rPr>
          <w:lang w:eastAsia="ja-JP"/>
        </w:rPr>
      </w:pPr>
      <w:r>
        <w:rPr>
          <w:lang w:eastAsia="ja-JP"/>
        </w:rPr>
        <w:t>References</w:t>
      </w:r>
      <w:bookmarkEnd w:id="82"/>
      <w:r w:rsidR="00AF68B4">
        <w:rPr>
          <w:lang w:eastAsia="ja-JP"/>
        </w:rPr>
        <w:t xml:space="preserve"> – to external papers/packages</w:t>
      </w:r>
    </w:p>
    <w:p w14:paraId="2B3DE73F" w14:textId="77777777" w:rsidR="001012D1" w:rsidRPr="00CD6855" w:rsidRDefault="001012D1" w:rsidP="001012D1">
      <w:pPr>
        <w:pStyle w:val="Reference"/>
        <w:numPr>
          <w:ilvl w:val="0"/>
          <w:numId w:val="0"/>
        </w:numPr>
      </w:pPr>
    </w:p>
    <w:bookmarkEnd w:id="80"/>
    <w:p w14:paraId="00DD15F6" w14:textId="2F385A30" w:rsidR="001012D1" w:rsidRDefault="00805358" w:rsidP="00C663BD">
      <w:r>
        <w:fldChar w:fldCharType="begin"/>
      </w:r>
      <w:r>
        <w:instrText xml:space="preserve"> HYPERLINK "https://tropars.github.io/downloads/pdf/publications/spaa2018-FKR-WF_ext_hashing.pdf" </w:instrText>
      </w:r>
      <w:r>
        <w:fldChar w:fldCharType="separate"/>
      </w:r>
      <w:r w:rsidRPr="00805358">
        <w:rPr>
          <w:rStyle w:val="Hyperlink"/>
        </w:rPr>
        <w:t>An Efficient Wait-free Resizable Hash Table</w:t>
      </w:r>
      <w:r>
        <w:fldChar w:fldCharType="end"/>
      </w:r>
      <w:r>
        <w:t xml:space="preserve"> – Our implementation is mainly based on the DS described in this paper.</w:t>
      </w:r>
    </w:p>
    <w:p w14:paraId="1FE8A0F5" w14:textId="4FDB9531" w:rsidR="00805358" w:rsidRDefault="00A849B1" w:rsidP="00C663BD">
      <w:hyperlink r:id="rId14" w:history="1">
        <w:r w:rsidR="00805358" w:rsidRPr="00805358">
          <w:rPr>
            <w:rStyle w:val="Hyperlink"/>
          </w:rPr>
          <w:t>A Highly-Efficient Wait-Free Universal Construction</w:t>
        </w:r>
      </w:hyperlink>
      <w:r w:rsidR="00805358">
        <w:t xml:space="preserve"> – The paper above uses the ideas in this paper to implement the hash-table, we use this for gaining deeper understanding of the ideas behind the DS.</w:t>
      </w:r>
    </w:p>
    <w:p w14:paraId="35F7666C" w14:textId="78F56A37" w:rsidR="00805358" w:rsidRPr="00805358" w:rsidRDefault="00A849B1" w:rsidP="00C663BD">
      <w:hyperlink r:id="rId15" w:history="1">
        <w:r w:rsidR="00805358" w:rsidRPr="00805358">
          <w:rPr>
            <w:rStyle w:val="Hyperlink"/>
          </w:rPr>
          <w:t>sim-universal-construction</w:t>
        </w:r>
      </w:hyperlink>
      <w:r w:rsidR="00805358">
        <w:t xml:space="preserve"> – This repo contains many WF/</w:t>
      </w:r>
      <w:proofErr w:type="spellStart"/>
      <w:r w:rsidR="00805358">
        <w:t>Lockfree</w:t>
      </w:r>
      <w:proofErr w:type="spellEnd"/>
      <w:r w:rsidR="00805358">
        <w:t xml:space="preserve"> </w:t>
      </w:r>
      <w:r w:rsidR="00B96B68">
        <w:t>implementations</w:t>
      </w:r>
      <w:r w:rsidR="00805358">
        <w:t xml:space="preserve"> of different data structure among WF </w:t>
      </w:r>
      <w:r w:rsidR="00B96B68">
        <w:t>DS that are based on the P-sim idea we implement in our DS, we use it for ideas on how to design our implementation. And at a later stage of development we will use those DS as benchmarks to compare to our implementation (Contains P-sim based Stack and Queue).</w:t>
      </w:r>
    </w:p>
    <w:sectPr w:rsidR="00805358" w:rsidRPr="00805358" w:rsidSect="004A7B82">
      <w:headerReference w:type="default" r:id="rId16"/>
      <w:footerReference w:type="default" r:id="rId1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0F0F6" w14:textId="77777777" w:rsidR="00A849B1" w:rsidRDefault="00A849B1">
      <w:r>
        <w:separator/>
      </w:r>
    </w:p>
  </w:endnote>
  <w:endnote w:type="continuationSeparator" w:id="0">
    <w:p w14:paraId="69894D98" w14:textId="77777777" w:rsidR="00A849B1" w:rsidRDefault="00A8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15A43" w14:textId="77777777" w:rsidR="00C663BD" w:rsidRDefault="00C663BD" w:rsidP="004A07AB">
    <w:pPr>
      <w:pStyle w:val="a9"/>
      <w:rPr>
        <w:sz w:val="16"/>
        <w:szCs w:val="16"/>
      </w:rPr>
    </w:pPr>
  </w:p>
  <w:p w14:paraId="757096A0" w14:textId="77777777" w:rsidR="00C663BD" w:rsidRDefault="00C663BD" w:rsidP="004A07AB">
    <w:pPr>
      <w:pStyle w:val="a9"/>
      <w:rPr>
        <w:sz w:val="16"/>
        <w:szCs w:val="16"/>
      </w:rPr>
    </w:pPr>
  </w:p>
  <w:p w14:paraId="7B4F739B" w14:textId="77777777" w:rsidR="00C663BD" w:rsidRPr="008A7473" w:rsidRDefault="00C663BD" w:rsidP="004A07A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405D7" w14:textId="77777777" w:rsidR="00A849B1" w:rsidRDefault="00A849B1">
      <w:r>
        <w:separator/>
      </w:r>
    </w:p>
  </w:footnote>
  <w:footnote w:type="continuationSeparator" w:id="0">
    <w:p w14:paraId="647A6273" w14:textId="77777777" w:rsidR="00A849B1" w:rsidRDefault="00A84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0D0C1" w14:textId="461ECF42" w:rsidR="00C663BD" w:rsidRPr="00391B19" w:rsidRDefault="00C663BD" w:rsidP="00F1582C">
    <w:pPr>
      <w:pStyle w:val="a8"/>
      <w:rPr>
        <w:sz w:val="16"/>
        <w:szCs w:val="16"/>
      </w:rPr>
    </w:pPr>
    <w:r w:rsidRPr="00391B19">
      <w:rPr>
        <w:sz w:val="16"/>
        <w:szCs w:val="16"/>
      </w:rPr>
      <w:t>High-Level Design Document</w:t>
    </w:r>
    <w:r>
      <w:rPr>
        <w:sz w:val="16"/>
        <w:szCs w:val="16"/>
      </w:rPr>
      <w:tab/>
    </w:r>
    <w:r w:rsidR="00E3182F">
      <w:rPr>
        <w:sz w:val="16"/>
        <w:szCs w:val="16"/>
      </w:rPr>
      <w:tab/>
      <w:t xml:space="preserve">  </w:t>
    </w:r>
    <w:r w:rsidR="00E3182F" w:rsidRPr="00E3182F">
      <w:rPr>
        <w:sz w:val="16"/>
        <w:szCs w:val="16"/>
      </w:rPr>
      <w:t>Efficient Wait-Free Resizable Hash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A063AAA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4B0DD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31572"/>
    <w:multiLevelType w:val="hybridMultilevel"/>
    <w:tmpl w:val="51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43491"/>
    <w:multiLevelType w:val="hybridMultilevel"/>
    <w:tmpl w:val="643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76536"/>
    <w:multiLevelType w:val="hybridMultilevel"/>
    <w:tmpl w:val="707C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B332A"/>
    <w:multiLevelType w:val="hybridMultilevel"/>
    <w:tmpl w:val="9354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E0187"/>
    <w:multiLevelType w:val="hybridMultilevel"/>
    <w:tmpl w:val="969A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30225"/>
    <w:multiLevelType w:val="hybridMultilevel"/>
    <w:tmpl w:val="1E483158"/>
    <w:lvl w:ilvl="0" w:tplc="283CDEB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 w15:restartNumberingAfterBreak="0">
    <w:nsid w:val="0E2005DB"/>
    <w:multiLevelType w:val="hybridMultilevel"/>
    <w:tmpl w:val="DD0E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D358B"/>
    <w:multiLevelType w:val="hybridMultilevel"/>
    <w:tmpl w:val="6FC6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524BE"/>
    <w:multiLevelType w:val="hybridMultilevel"/>
    <w:tmpl w:val="F09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E4EFA"/>
    <w:multiLevelType w:val="hybridMultilevel"/>
    <w:tmpl w:val="01D0D3A2"/>
    <w:lvl w:ilvl="0" w:tplc="9DE005EA">
      <w:start w:val="1"/>
      <w:numFmt w:val="decimal"/>
      <w:pStyle w:val="Reference"/>
      <w:lvlText w:val="[%1]"/>
      <w:lvlJc w:val="left"/>
      <w:pPr>
        <w:tabs>
          <w:tab w:val="num" w:pos="1296"/>
        </w:tabs>
        <w:ind w:left="1296" w:hanging="576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6044378"/>
    <w:multiLevelType w:val="hybridMultilevel"/>
    <w:tmpl w:val="E69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1647E"/>
    <w:multiLevelType w:val="hybridMultilevel"/>
    <w:tmpl w:val="3526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7092B"/>
    <w:multiLevelType w:val="hybridMultilevel"/>
    <w:tmpl w:val="A64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C7D1B"/>
    <w:multiLevelType w:val="hybridMultilevel"/>
    <w:tmpl w:val="0C7A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C4D40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8089E"/>
    <w:multiLevelType w:val="hybridMultilevel"/>
    <w:tmpl w:val="C294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D46AE"/>
    <w:multiLevelType w:val="hybridMultilevel"/>
    <w:tmpl w:val="4B3C8A32"/>
    <w:lvl w:ilvl="0" w:tplc="4CB4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35EFC"/>
    <w:multiLevelType w:val="hybridMultilevel"/>
    <w:tmpl w:val="15022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F0303"/>
    <w:multiLevelType w:val="hybridMultilevel"/>
    <w:tmpl w:val="9E9C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62D0"/>
    <w:multiLevelType w:val="hybridMultilevel"/>
    <w:tmpl w:val="0DE693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C87503"/>
    <w:multiLevelType w:val="hybridMultilevel"/>
    <w:tmpl w:val="B2AC0B5A"/>
    <w:lvl w:ilvl="0" w:tplc="62E2F5E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53D66EB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97A21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7640F"/>
    <w:multiLevelType w:val="hybridMultilevel"/>
    <w:tmpl w:val="6136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F38AD"/>
    <w:multiLevelType w:val="multilevel"/>
    <w:tmpl w:val="2FFC4A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346"/>
        </w:tabs>
        <w:ind w:left="534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C604C70"/>
    <w:multiLevelType w:val="hybridMultilevel"/>
    <w:tmpl w:val="DA7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12FAC"/>
    <w:multiLevelType w:val="hybridMultilevel"/>
    <w:tmpl w:val="A64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D70D3"/>
    <w:multiLevelType w:val="multilevel"/>
    <w:tmpl w:val="1966E8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93215C"/>
    <w:multiLevelType w:val="hybridMultilevel"/>
    <w:tmpl w:val="3352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E1328"/>
    <w:multiLevelType w:val="hybridMultilevel"/>
    <w:tmpl w:val="FDC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725EF"/>
    <w:multiLevelType w:val="hybridMultilevel"/>
    <w:tmpl w:val="E69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216DE"/>
    <w:multiLevelType w:val="hybridMultilevel"/>
    <w:tmpl w:val="3398AF56"/>
    <w:lvl w:ilvl="0" w:tplc="C84A6B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748C4"/>
    <w:multiLevelType w:val="hybridMultilevel"/>
    <w:tmpl w:val="75CEC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52F8F"/>
    <w:multiLevelType w:val="hybridMultilevel"/>
    <w:tmpl w:val="F09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C1000"/>
    <w:multiLevelType w:val="hybridMultilevel"/>
    <w:tmpl w:val="93CC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76EE5"/>
    <w:multiLevelType w:val="hybridMultilevel"/>
    <w:tmpl w:val="7C34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74A8E"/>
    <w:multiLevelType w:val="hybridMultilevel"/>
    <w:tmpl w:val="FDC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F6E33"/>
    <w:multiLevelType w:val="hybridMultilevel"/>
    <w:tmpl w:val="4AA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22CC2"/>
    <w:multiLevelType w:val="hybridMultilevel"/>
    <w:tmpl w:val="9618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11"/>
  </w:num>
  <w:num w:numId="5">
    <w:abstractNumId w:val="21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3"/>
  </w:num>
  <w:num w:numId="11">
    <w:abstractNumId w:val="35"/>
  </w:num>
  <w:num w:numId="12">
    <w:abstractNumId w:val="10"/>
  </w:num>
  <w:num w:numId="13">
    <w:abstractNumId w:val="9"/>
  </w:num>
  <w:num w:numId="14">
    <w:abstractNumId w:val="27"/>
  </w:num>
  <w:num w:numId="15">
    <w:abstractNumId w:val="24"/>
  </w:num>
  <w:num w:numId="16">
    <w:abstractNumId w:val="36"/>
  </w:num>
  <w:num w:numId="17">
    <w:abstractNumId w:val="15"/>
  </w:num>
  <w:num w:numId="18">
    <w:abstractNumId w:val="3"/>
  </w:num>
  <w:num w:numId="19">
    <w:abstractNumId w:val="5"/>
  </w:num>
  <w:num w:numId="20">
    <w:abstractNumId w:val="34"/>
  </w:num>
  <w:num w:numId="21">
    <w:abstractNumId w:val="40"/>
  </w:num>
  <w:num w:numId="22">
    <w:abstractNumId w:val="37"/>
  </w:num>
  <w:num w:numId="23">
    <w:abstractNumId w:val="2"/>
  </w:num>
  <w:num w:numId="24">
    <w:abstractNumId w:val="39"/>
  </w:num>
  <w:num w:numId="25">
    <w:abstractNumId w:val="20"/>
  </w:num>
  <w:num w:numId="26">
    <w:abstractNumId w:val="32"/>
  </w:num>
  <w:num w:numId="27">
    <w:abstractNumId w:val="23"/>
  </w:num>
  <w:num w:numId="28">
    <w:abstractNumId w:val="4"/>
  </w:num>
  <w:num w:numId="29">
    <w:abstractNumId w:val="18"/>
  </w:num>
  <w:num w:numId="30">
    <w:abstractNumId w:val="29"/>
    <w:lvlOverride w:ilvl="0">
      <w:startOverride w:val="1"/>
    </w:lvlOverride>
  </w:num>
  <w:num w:numId="31">
    <w:abstractNumId w:val="30"/>
  </w:num>
  <w:num w:numId="32">
    <w:abstractNumId w:val="28"/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2"/>
  </w:num>
  <w:num w:numId="36">
    <w:abstractNumId w:val="7"/>
  </w:num>
  <w:num w:numId="37">
    <w:abstractNumId w:val="38"/>
  </w:num>
  <w:num w:numId="38">
    <w:abstractNumId w:val="17"/>
  </w:num>
  <w:num w:numId="39">
    <w:abstractNumId w:val="31"/>
  </w:num>
  <w:num w:numId="40">
    <w:abstractNumId w:val="33"/>
  </w:num>
  <w:num w:numId="41">
    <w:abstractNumId w:val="25"/>
  </w:num>
  <w:num w:numId="42">
    <w:abstractNumId w:val="6"/>
  </w:num>
  <w:num w:numId="4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1CD"/>
    <w:rsid w:val="00000F21"/>
    <w:rsid w:val="0000120B"/>
    <w:rsid w:val="000025F3"/>
    <w:rsid w:val="00004146"/>
    <w:rsid w:val="00004826"/>
    <w:rsid w:val="00005600"/>
    <w:rsid w:val="00006937"/>
    <w:rsid w:val="000070E0"/>
    <w:rsid w:val="000079B1"/>
    <w:rsid w:val="00010CE4"/>
    <w:rsid w:val="000112D1"/>
    <w:rsid w:val="000124F1"/>
    <w:rsid w:val="00012697"/>
    <w:rsid w:val="00013FA9"/>
    <w:rsid w:val="00014DAD"/>
    <w:rsid w:val="000158F4"/>
    <w:rsid w:val="00016B36"/>
    <w:rsid w:val="000177AD"/>
    <w:rsid w:val="00022574"/>
    <w:rsid w:val="00022F53"/>
    <w:rsid w:val="00023805"/>
    <w:rsid w:val="0002416B"/>
    <w:rsid w:val="000253D3"/>
    <w:rsid w:val="00026C4E"/>
    <w:rsid w:val="000308BB"/>
    <w:rsid w:val="00040360"/>
    <w:rsid w:val="00040423"/>
    <w:rsid w:val="00040F16"/>
    <w:rsid w:val="00041D22"/>
    <w:rsid w:val="00041D4F"/>
    <w:rsid w:val="0004276B"/>
    <w:rsid w:val="00043811"/>
    <w:rsid w:val="00045AEA"/>
    <w:rsid w:val="0004632C"/>
    <w:rsid w:val="000478DF"/>
    <w:rsid w:val="00047DE7"/>
    <w:rsid w:val="0005259B"/>
    <w:rsid w:val="000543A8"/>
    <w:rsid w:val="00054BBC"/>
    <w:rsid w:val="0005551B"/>
    <w:rsid w:val="000562DA"/>
    <w:rsid w:val="00057E47"/>
    <w:rsid w:val="00060E4E"/>
    <w:rsid w:val="00062523"/>
    <w:rsid w:val="000631A1"/>
    <w:rsid w:val="00063C02"/>
    <w:rsid w:val="00063C9E"/>
    <w:rsid w:val="00064AAB"/>
    <w:rsid w:val="00071970"/>
    <w:rsid w:val="00074C05"/>
    <w:rsid w:val="00076FDD"/>
    <w:rsid w:val="00077E48"/>
    <w:rsid w:val="00077EFA"/>
    <w:rsid w:val="000828E9"/>
    <w:rsid w:val="00083166"/>
    <w:rsid w:val="00085846"/>
    <w:rsid w:val="00085C6C"/>
    <w:rsid w:val="000863D8"/>
    <w:rsid w:val="00087E8F"/>
    <w:rsid w:val="00094207"/>
    <w:rsid w:val="000943F6"/>
    <w:rsid w:val="000944BC"/>
    <w:rsid w:val="00095AB5"/>
    <w:rsid w:val="00095ACA"/>
    <w:rsid w:val="000A1854"/>
    <w:rsid w:val="000A1A31"/>
    <w:rsid w:val="000A36AD"/>
    <w:rsid w:val="000A61D1"/>
    <w:rsid w:val="000A766D"/>
    <w:rsid w:val="000A7ADC"/>
    <w:rsid w:val="000B47DA"/>
    <w:rsid w:val="000C01BA"/>
    <w:rsid w:val="000C1116"/>
    <w:rsid w:val="000C1B4F"/>
    <w:rsid w:val="000C20E2"/>
    <w:rsid w:val="000C24DE"/>
    <w:rsid w:val="000C3EFB"/>
    <w:rsid w:val="000C4579"/>
    <w:rsid w:val="000C4E6F"/>
    <w:rsid w:val="000C5D23"/>
    <w:rsid w:val="000D0398"/>
    <w:rsid w:val="000D03D1"/>
    <w:rsid w:val="000D1284"/>
    <w:rsid w:val="000D1816"/>
    <w:rsid w:val="000D19FC"/>
    <w:rsid w:val="000D3966"/>
    <w:rsid w:val="000D4EEF"/>
    <w:rsid w:val="000D5509"/>
    <w:rsid w:val="000D64C1"/>
    <w:rsid w:val="000D755A"/>
    <w:rsid w:val="000D76CD"/>
    <w:rsid w:val="000E1111"/>
    <w:rsid w:val="000E1266"/>
    <w:rsid w:val="000E1823"/>
    <w:rsid w:val="000E1ABE"/>
    <w:rsid w:val="000E2742"/>
    <w:rsid w:val="000E289E"/>
    <w:rsid w:val="000E3E03"/>
    <w:rsid w:val="000E76D0"/>
    <w:rsid w:val="000F07EE"/>
    <w:rsid w:val="000F13E9"/>
    <w:rsid w:val="000F3157"/>
    <w:rsid w:val="000F3F21"/>
    <w:rsid w:val="000F5E5C"/>
    <w:rsid w:val="000F68C5"/>
    <w:rsid w:val="000F7E76"/>
    <w:rsid w:val="001006E3"/>
    <w:rsid w:val="00100E94"/>
    <w:rsid w:val="001012D1"/>
    <w:rsid w:val="00102A88"/>
    <w:rsid w:val="00103D1B"/>
    <w:rsid w:val="0010422F"/>
    <w:rsid w:val="0010656D"/>
    <w:rsid w:val="00107DF6"/>
    <w:rsid w:val="00110245"/>
    <w:rsid w:val="00111942"/>
    <w:rsid w:val="00112917"/>
    <w:rsid w:val="0011346B"/>
    <w:rsid w:val="00113687"/>
    <w:rsid w:val="00115144"/>
    <w:rsid w:val="00115389"/>
    <w:rsid w:val="00116553"/>
    <w:rsid w:val="001170C7"/>
    <w:rsid w:val="001241F0"/>
    <w:rsid w:val="00124571"/>
    <w:rsid w:val="00124EAA"/>
    <w:rsid w:val="00125314"/>
    <w:rsid w:val="001267EB"/>
    <w:rsid w:val="0013071E"/>
    <w:rsid w:val="00131856"/>
    <w:rsid w:val="00131AE8"/>
    <w:rsid w:val="00132DE2"/>
    <w:rsid w:val="001367D7"/>
    <w:rsid w:val="00137BF1"/>
    <w:rsid w:val="00140874"/>
    <w:rsid w:val="0014666B"/>
    <w:rsid w:val="00146695"/>
    <w:rsid w:val="00146702"/>
    <w:rsid w:val="001472BD"/>
    <w:rsid w:val="00150280"/>
    <w:rsid w:val="00150731"/>
    <w:rsid w:val="00150735"/>
    <w:rsid w:val="001507FA"/>
    <w:rsid w:val="0015188A"/>
    <w:rsid w:val="00153CA8"/>
    <w:rsid w:val="00154512"/>
    <w:rsid w:val="00155C4D"/>
    <w:rsid w:val="00155F77"/>
    <w:rsid w:val="00156656"/>
    <w:rsid w:val="0016076D"/>
    <w:rsid w:val="0016212A"/>
    <w:rsid w:val="0016305F"/>
    <w:rsid w:val="001651C5"/>
    <w:rsid w:val="0016689D"/>
    <w:rsid w:val="00166AF3"/>
    <w:rsid w:val="0017124E"/>
    <w:rsid w:val="0017211D"/>
    <w:rsid w:val="00172631"/>
    <w:rsid w:val="0017441B"/>
    <w:rsid w:val="00174F1A"/>
    <w:rsid w:val="0018372C"/>
    <w:rsid w:val="0018556A"/>
    <w:rsid w:val="001857CA"/>
    <w:rsid w:val="00187507"/>
    <w:rsid w:val="00187B48"/>
    <w:rsid w:val="001910C5"/>
    <w:rsid w:val="00191F52"/>
    <w:rsid w:val="001927CC"/>
    <w:rsid w:val="00194645"/>
    <w:rsid w:val="00195D0B"/>
    <w:rsid w:val="00197089"/>
    <w:rsid w:val="0019795D"/>
    <w:rsid w:val="001A5B8B"/>
    <w:rsid w:val="001A78C4"/>
    <w:rsid w:val="001B1377"/>
    <w:rsid w:val="001B1CB4"/>
    <w:rsid w:val="001B3C8E"/>
    <w:rsid w:val="001B4C3D"/>
    <w:rsid w:val="001B56C7"/>
    <w:rsid w:val="001B6EA2"/>
    <w:rsid w:val="001B7BC2"/>
    <w:rsid w:val="001C0DF8"/>
    <w:rsid w:val="001C0EE9"/>
    <w:rsid w:val="001C1946"/>
    <w:rsid w:val="001C2DCD"/>
    <w:rsid w:val="001C5A92"/>
    <w:rsid w:val="001C60D2"/>
    <w:rsid w:val="001C6A6C"/>
    <w:rsid w:val="001C7C6E"/>
    <w:rsid w:val="001D29BE"/>
    <w:rsid w:val="001D40B3"/>
    <w:rsid w:val="001D41E5"/>
    <w:rsid w:val="001D492D"/>
    <w:rsid w:val="001D53E4"/>
    <w:rsid w:val="001D5FCD"/>
    <w:rsid w:val="001D657F"/>
    <w:rsid w:val="001D79E6"/>
    <w:rsid w:val="001D7B29"/>
    <w:rsid w:val="001D7B74"/>
    <w:rsid w:val="001E1752"/>
    <w:rsid w:val="001E3797"/>
    <w:rsid w:val="001E4622"/>
    <w:rsid w:val="001E48F2"/>
    <w:rsid w:val="001E557B"/>
    <w:rsid w:val="001E5FC7"/>
    <w:rsid w:val="001E6896"/>
    <w:rsid w:val="001E6F11"/>
    <w:rsid w:val="001E7093"/>
    <w:rsid w:val="001E7693"/>
    <w:rsid w:val="001F62A1"/>
    <w:rsid w:val="001F6953"/>
    <w:rsid w:val="001F6BD1"/>
    <w:rsid w:val="002038F7"/>
    <w:rsid w:val="00206C48"/>
    <w:rsid w:val="002115F0"/>
    <w:rsid w:val="00211A26"/>
    <w:rsid w:val="00211B75"/>
    <w:rsid w:val="00212429"/>
    <w:rsid w:val="00214AE5"/>
    <w:rsid w:val="00215984"/>
    <w:rsid w:val="00215A18"/>
    <w:rsid w:val="00216117"/>
    <w:rsid w:val="002168D7"/>
    <w:rsid w:val="00217BA1"/>
    <w:rsid w:val="0022098E"/>
    <w:rsid w:val="00220D61"/>
    <w:rsid w:val="00221CD7"/>
    <w:rsid w:val="00222374"/>
    <w:rsid w:val="002233BB"/>
    <w:rsid w:val="002234E9"/>
    <w:rsid w:val="00226B99"/>
    <w:rsid w:val="00227960"/>
    <w:rsid w:val="00230602"/>
    <w:rsid w:val="00230D9A"/>
    <w:rsid w:val="00230FEC"/>
    <w:rsid w:val="00231CC3"/>
    <w:rsid w:val="002334C4"/>
    <w:rsid w:val="002368A0"/>
    <w:rsid w:val="00236EB0"/>
    <w:rsid w:val="00237CB0"/>
    <w:rsid w:val="00240670"/>
    <w:rsid w:val="00241695"/>
    <w:rsid w:val="00241D79"/>
    <w:rsid w:val="00244181"/>
    <w:rsid w:val="002449C1"/>
    <w:rsid w:val="00244CFE"/>
    <w:rsid w:val="00244E7D"/>
    <w:rsid w:val="0024576D"/>
    <w:rsid w:val="00247017"/>
    <w:rsid w:val="00247F54"/>
    <w:rsid w:val="00251394"/>
    <w:rsid w:val="0025257A"/>
    <w:rsid w:val="00252A61"/>
    <w:rsid w:val="002530B1"/>
    <w:rsid w:val="00253279"/>
    <w:rsid w:val="0025340B"/>
    <w:rsid w:val="002539AF"/>
    <w:rsid w:val="0025545C"/>
    <w:rsid w:val="00257282"/>
    <w:rsid w:val="00261696"/>
    <w:rsid w:val="00261B2E"/>
    <w:rsid w:val="00261DB4"/>
    <w:rsid w:val="002626C4"/>
    <w:rsid w:val="00263C23"/>
    <w:rsid w:val="00270922"/>
    <w:rsid w:val="002709D8"/>
    <w:rsid w:val="00270D31"/>
    <w:rsid w:val="002711E4"/>
    <w:rsid w:val="00272E08"/>
    <w:rsid w:val="00273B4F"/>
    <w:rsid w:val="00274E57"/>
    <w:rsid w:val="00275A7C"/>
    <w:rsid w:val="002803D1"/>
    <w:rsid w:val="002811BC"/>
    <w:rsid w:val="002826C8"/>
    <w:rsid w:val="00282B98"/>
    <w:rsid w:val="00283558"/>
    <w:rsid w:val="00284D0B"/>
    <w:rsid w:val="0028594A"/>
    <w:rsid w:val="002863C7"/>
    <w:rsid w:val="002868F4"/>
    <w:rsid w:val="00286D90"/>
    <w:rsid w:val="00286E18"/>
    <w:rsid w:val="002919D1"/>
    <w:rsid w:val="00291B1E"/>
    <w:rsid w:val="00292BE9"/>
    <w:rsid w:val="002931C6"/>
    <w:rsid w:val="0029391B"/>
    <w:rsid w:val="00296235"/>
    <w:rsid w:val="0029777E"/>
    <w:rsid w:val="002A231C"/>
    <w:rsid w:val="002A2DE7"/>
    <w:rsid w:val="002A433D"/>
    <w:rsid w:val="002A5510"/>
    <w:rsid w:val="002A6415"/>
    <w:rsid w:val="002A78C2"/>
    <w:rsid w:val="002B163E"/>
    <w:rsid w:val="002B1A66"/>
    <w:rsid w:val="002B2C5F"/>
    <w:rsid w:val="002B3F94"/>
    <w:rsid w:val="002B45EB"/>
    <w:rsid w:val="002B62E7"/>
    <w:rsid w:val="002B6354"/>
    <w:rsid w:val="002C03E9"/>
    <w:rsid w:val="002C30B2"/>
    <w:rsid w:val="002C3D84"/>
    <w:rsid w:val="002C407F"/>
    <w:rsid w:val="002C46C4"/>
    <w:rsid w:val="002D3573"/>
    <w:rsid w:val="002D363E"/>
    <w:rsid w:val="002D4A61"/>
    <w:rsid w:val="002D7886"/>
    <w:rsid w:val="002D79FC"/>
    <w:rsid w:val="002D7AB5"/>
    <w:rsid w:val="002D7ED9"/>
    <w:rsid w:val="002E0C17"/>
    <w:rsid w:val="002E11C4"/>
    <w:rsid w:val="002E1945"/>
    <w:rsid w:val="002E1B74"/>
    <w:rsid w:val="002E2234"/>
    <w:rsid w:val="002E29F5"/>
    <w:rsid w:val="002E3570"/>
    <w:rsid w:val="002E74AB"/>
    <w:rsid w:val="002E78EC"/>
    <w:rsid w:val="002E7AB2"/>
    <w:rsid w:val="002F0F16"/>
    <w:rsid w:val="002F1C84"/>
    <w:rsid w:val="002F1CBD"/>
    <w:rsid w:val="002F207C"/>
    <w:rsid w:val="002F3DFD"/>
    <w:rsid w:val="00300214"/>
    <w:rsid w:val="00304968"/>
    <w:rsid w:val="0030540F"/>
    <w:rsid w:val="00305E7D"/>
    <w:rsid w:val="00312B85"/>
    <w:rsid w:val="00313445"/>
    <w:rsid w:val="00313796"/>
    <w:rsid w:val="003144E7"/>
    <w:rsid w:val="00315CFB"/>
    <w:rsid w:val="00316A09"/>
    <w:rsid w:val="00316DBC"/>
    <w:rsid w:val="00320A2C"/>
    <w:rsid w:val="00324BA9"/>
    <w:rsid w:val="0032512A"/>
    <w:rsid w:val="0032591F"/>
    <w:rsid w:val="00325C09"/>
    <w:rsid w:val="00326ADE"/>
    <w:rsid w:val="00326AE1"/>
    <w:rsid w:val="0033006B"/>
    <w:rsid w:val="00332697"/>
    <w:rsid w:val="00332D3D"/>
    <w:rsid w:val="00333F40"/>
    <w:rsid w:val="00334D60"/>
    <w:rsid w:val="00336BD7"/>
    <w:rsid w:val="00336E0D"/>
    <w:rsid w:val="00337AA1"/>
    <w:rsid w:val="00337C7B"/>
    <w:rsid w:val="00341231"/>
    <w:rsid w:val="00341A22"/>
    <w:rsid w:val="003422DA"/>
    <w:rsid w:val="00342A9E"/>
    <w:rsid w:val="003437FD"/>
    <w:rsid w:val="00343EE5"/>
    <w:rsid w:val="003440A8"/>
    <w:rsid w:val="0034537D"/>
    <w:rsid w:val="003478E7"/>
    <w:rsid w:val="003517CA"/>
    <w:rsid w:val="0035364E"/>
    <w:rsid w:val="0035457E"/>
    <w:rsid w:val="00356E67"/>
    <w:rsid w:val="0036013B"/>
    <w:rsid w:val="003603BE"/>
    <w:rsid w:val="00363095"/>
    <w:rsid w:val="0036360A"/>
    <w:rsid w:val="00366A8C"/>
    <w:rsid w:val="00371A32"/>
    <w:rsid w:val="00371D31"/>
    <w:rsid w:val="00371EC1"/>
    <w:rsid w:val="00371F3D"/>
    <w:rsid w:val="00372BE6"/>
    <w:rsid w:val="00372D00"/>
    <w:rsid w:val="00373C9F"/>
    <w:rsid w:val="003762DF"/>
    <w:rsid w:val="0037649F"/>
    <w:rsid w:val="0037774E"/>
    <w:rsid w:val="00377DCE"/>
    <w:rsid w:val="003810CF"/>
    <w:rsid w:val="003812BD"/>
    <w:rsid w:val="00381776"/>
    <w:rsid w:val="00381DB3"/>
    <w:rsid w:val="00381F8F"/>
    <w:rsid w:val="0038314F"/>
    <w:rsid w:val="00385BB8"/>
    <w:rsid w:val="00391A70"/>
    <w:rsid w:val="00391B19"/>
    <w:rsid w:val="00392579"/>
    <w:rsid w:val="00395F3B"/>
    <w:rsid w:val="00396FF7"/>
    <w:rsid w:val="00397DF4"/>
    <w:rsid w:val="003A159F"/>
    <w:rsid w:val="003A2E92"/>
    <w:rsid w:val="003A3B73"/>
    <w:rsid w:val="003A3D45"/>
    <w:rsid w:val="003A5440"/>
    <w:rsid w:val="003A623D"/>
    <w:rsid w:val="003A6F5C"/>
    <w:rsid w:val="003A75F3"/>
    <w:rsid w:val="003B0328"/>
    <w:rsid w:val="003B045D"/>
    <w:rsid w:val="003B23FE"/>
    <w:rsid w:val="003B3BEA"/>
    <w:rsid w:val="003B4820"/>
    <w:rsid w:val="003B58F9"/>
    <w:rsid w:val="003B610C"/>
    <w:rsid w:val="003B71E5"/>
    <w:rsid w:val="003C01F6"/>
    <w:rsid w:val="003C1809"/>
    <w:rsid w:val="003C323C"/>
    <w:rsid w:val="003C43BF"/>
    <w:rsid w:val="003C6BDC"/>
    <w:rsid w:val="003D0101"/>
    <w:rsid w:val="003D1389"/>
    <w:rsid w:val="003D2005"/>
    <w:rsid w:val="003D3BCF"/>
    <w:rsid w:val="003D4DF4"/>
    <w:rsid w:val="003D7214"/>
    <w:rsid w:val="003D77C5"/>
    <w:rsid w:val="003E1A95"/>
    <w:rsid w:val="003E291F"/>
    <w:rsid w:val="003E2C68"/>
    <w:rsid w:val="003E303B"/>
    <w:rsid w:val="003E5579"/>
    <w:rsid w:val="003E58DE"/>
    <w:rsid w:val="003E59FA"/>
    <w:rsid w:val="003E7381"/>
    <w:rsid w:val="003F0A02"/>
    <w:rsid w:val="003F1420"/>
    <w:rsid w:val="003F1867"/>
    <w:rsid w:val="003F2617"/>
    <w:rsid w:val="003F522B"/>
    <w:rsid w:val="003F6A4F"/>
    <w:rsid w:val="003F7D9C"/>
    <w:rsid w:val="00400C7D"/>
    <w:rsid w:val="004037B5"/>
    <w:rsid w:val="00404C7B"/>
    <w:rsid w:val="00404C99"/>
    <w:rsid w:val="00407955"/>
    <w:rsid w:val="0041281C"/>
    <w:rsid w:val="00412BAC"/>
    <w:rsid w:val="00412E23"/>
    <w:rsid w:val="0041337B"/>
    <w:rsid w:val="00413978"/>
    <w:rsid w:val="0041488B"/>
    <w:rsid w:val="004148F8"/>
    <w:rsid w:val="00415FFF"/>
    <w:rsid w:val="00422131"/>
    <w:rsid w:val="00422432"/>
    <w:rsid w:val="004227D6"/>
    <w:rsid w:val="0042413A"/>
    <w:rsid w:val="00426B72"/>
    <w:rsid w:val="00427F2F"/>
    <w:rsid w:val="00430728"/>
    <w:rsid w:val="00430CC8"/>
    <w:rsid w:val="004316EF"/>
    <w:rsid w:val="00433804"/>
    <w:rsid w:val="00434C3A"/>
    <w:rsid w:val="00435189"/>
    <w:rsid w:val="00435A3D"/>
    <w:rsid w:val="00436E6B"/>
    <w:rsid w:val="004426C4"/>
    <w:rsid w:val="00443463"/>
    <w:rsid w:val="00445479"/>
    <w:rsid w:val="00445E2F"/>
    <w:rsid w:val="00446650"/>
    <w:rsid w:val="00451CA3"/>
    <w:rsid w:val="004524C0"/>
    <w:rsid w:val="00452D92"/>
    <w:rsid w:val="004533CE"/>
    <w:rsid w:val="00454042"/>
    <w:rsid w:val="0045581C"/>
    <w:rsid w:val="00460360"/>
    <w:rsid w:val="0046283B"/>
    <w:rsid w:val="004631BD"/>
    <w:rsid w:val="004643F2"/>
    <w:rsid w:val="004655E9"/>
    <w:rsid w:val="00465BAD"/>
    <w:rsid w:val="004704EA"/>
    <w:rsid w:val="0047125E"/>
    <w:rsid w:val="00471CB9"/>
    <w:rsid w:val="00471D8F"/>
    <w:rsid w:val="00471E82"/>
    <w:rsid w:val="004757CC"/>
    <w:rsid w:val="004806D5"/>
    <w:rsid w:val="00481E9C"/>
    <w:rsid w:val="00483889"/>
    <w:rsid w:val="0048487E"/>
    <w:rsid w:val="004858A5"/>
    <w:rsid w:val="004873F2"/>
    <w:rsid w:val="00490D69"/>
    <w:rsid w:val="00491DA1"/>
    <w:rsid w:val="00495EBF"/>
    <w:rsid w:val="004963C2"/>
    <w:rsid w:val="004A0012"/>
    <w:rsid w:val="004A07AB"/>
    <w:rsid w:val="004A0D72"/>
    <w:rsid w:val="004A1836"/>
    <w:rsid w:val="004A21C1"/>
    <w:rsid w:val="004A2A90"/>
    <w:rsid w:val="004A3CBC"/>
    <w:rsid w:val="004A3CCB"/>
    <w:rsid w:val="004A429C"/>
    <w:rsid w:val="004A51C0"/>
    <w:rsid w:val="004A5602"/>
    <w:rsid w:val="004A5611"/>
    <w:rsid w:val="004A5BDE"/>
    <w:rsid w:val="004A623B"/>
    <w:rsid w:val="004A657B"/>
    <w:rsid w:val="004A6BE6"/>
    <w:rsid w:val="004A6D8F"/>
    <w:rsid w:val="004A6FAD"/>
    <w:rsid w:val="004A7B82"/>
    <w:rsid w:val="004B155A"/>
    <w:rsid w:val="004B1F9C"/>
    <w:rsid w:val="004B20A0"/>
    <w:rsid w:val="004B2144"/>
    <w:rsid w:val="004B2A69"/>
    <w:rsid w:val="004B3D71"/>
    <w:rsid w:val="004B6D84"/>
    <w:rsid w:val="004B7EAA"/>
    <w:rsid w:val="004C02C6"/>
    <w:rsid w:val="004C0AA6"/>
    <w:rsid w:val="004C1357"/>
    <w:rsid w:val="004C21DB"/>
    <w:rsid w:val="004C3BE8"/>
    <w:rsid w:val="004C4646"/>
    <w:rsid w:val="004C55E9"/>
    <w:rsid w:val="004C73AE"/>
    <w:rsid w:val="004C769A"/>
    <w:rsid w:val="004D0338"/>
    <w:rsid w:val="004D0768"/>
    <w:rsid w:val="004D0998"/>
    <w:rsid w:val="004D41CA"/>
    <w:rsid w:val="004D4928"/>
    <w:rsid w:val="004D4B26"/>
    <w:rsid w:val="004D54EA"/>
    <w:rsid w:val="004D64A6"/>
    <w:rsid w:val="004D66B6"/>
    <w:rsid w:val="004D724A"/>
    <w:rsid w:val="004E08AC"/>
    <w:rsid w:val="004E16D8"/>
    <w:rsid w:val="004E211A"/>
    <w:rsid w:val="004E2CF9"/>
    <w:rsid w:val="004E2F19"/>
    <w:rsid w:val="004E3575"/>
    <w:rsid w:val="004E4FBF"/>
    <w:rsid w:val="004E689A"/>
    <w:rsid w:val="004F007A"/>
    <w:rsid w:val="004F0A49"/>
    <w:rsid w:val="004F0F74"/>
    <w:rsid w:val="004F1567"/>
    <w:rsid w:val="004F1ABE"/>
    <w:rsid w:val="004F1ABF"/>
    <w:rsid w:val="004F2E1A"/>
    <w:rsid w:val="004F741E"/>
    <w:rsid w:val="004F764E"/>
    <w:rsid w:val="00502F32"/>
    <w:rsid w:val="00503029"/>
    <w:rsid w:val="00504F12"/>
    <w:rsid w:val="005059AF"/>
    <w:rsid w:val="00506898"/>
    <w:rsid w:val="0051096F"/>
    <w:rsid w:val="00512188"/>
    <w:rsid w:val="00512E56"/>
    <w:rsid w:val="00517F95"/>
    <w:rsid w:val="005206DE"/>
    <w:rsid w:val="00521026"/>
    <w:rsid w:val="00521CF6"/>
    <w:rsid w:val="005251BA"/>
    <w:rsid w:val="00527CEF"/>
    <w:rsid w:val="005305A7"/>
    <w:rsid w:val="00530DAE"/>
    <w:rsid w:val="00535FB1"/>
    <w:rsid w:val="005360E7"/>
    <w:rsid w:val="00537391"/>
    <w:rsid w:val="00537C95"/>
    <w:rsid w:val="005446DF"/>
    <w:rsid w:val="005469DC"/>
    <w:rsid w:val="005513A6"/>
    <w:rsid w:val="00552815"/>
    <w:rsid w:val="005539FD"/>
    <w:rsid w:val="005564F1"/>
    <w:rsid w:val="005565A4"/>
    <w:rsid w:val="00560167"/>
    <w:rsid w:val="00560748"/>
    <w:rsid w:val="005614EF"/>
    <w:rsid w:val="005653A6"/>
    <w:rsid w:val="005662E6"/>
    <w:rsid w:val="00571707"/>
    <w:rsid w:val="00571CEB"/>
    <w:rsid w:val="00573218"/>
    <w:rsid w:val="005745EA"/>
    <w:rsid w:val="005748BC"/>
    <w:rsid w:val="00574FB2"/>
    <w:rsid w:val="00577775"/>
    <w:rsid w:val="00577813"/>
    <w:rsid w:val="00580060"/>
    <w:rsid w:val="0058046D"/>
    <w:rsid w:val="00580768"/>
    <w:rsid w:val="00580C99"/>
    <w:rsid w:val="005830AB"/>
    <w:rsid w:val="00583947"/>
    <w:rsid w:val="00587858"/>
    <w:rsid w:val="00587ACE"/>
    <w:rsid w:val="0059032C"/>
    <w:rsid w:val="00590832"/>
    <w:rsid w:val="005911F1"/>
    <w:rsid w:val="0059378B"/>
    <w:rsid w:val="0059393A"/>
    <w:rsid w:val="005950F0"/>
    <w:rsid w:val="005A1B5E"/>
    <w:rsid w:val="005A2BE5"/>
    <w:rsid w:val="005A2C9C"/>
    <w:rsid w:val="005A3660"/>
    <w:rsid w:val="005A45DB"/>
    <w:rsid w:val="005A54ED"/>
    <w:rsid w:val="005A74B4"/>
    <w:rsid w:val="005B0345"/>
    <w:rsid w:val="005B0968"/>
    <w:rsid w:val="005B0D2B"/>
    <w:rsid w:val="005B1336"/>
    <w:rsid w:val="005B1D49"/>
    <w:rsid w:val="005B1F83"/>
    <w:rsid w:val="005B209D"/>
    <w:rsid w:val="005B24FB"/>
    <w:rsid w:val="005B2D60"/>
    <w:rsid w:val="005B31F5"/>
    <w:rsid w:val="005B3502"/>
    <w:rsid w:val="005B6F27"/>
    <w:rsid w:val="005B714A"/>
    <w:rsid w:val="005C06A7"/>
    <w:rsid w:val="005C07C6"/>
    <w:rsid w:val="005C0B68"/>
    <w:rsid w:val="005C1BBE"/>
    <w:rsid w:val="005C3275"/>
    <w:rsid w:val="005C4F64"/>
    <w:rsid w:val="005C63B9"/>
    <w:rsid w:val="005C7650"/>
    <w:rsid w:val="005D0812"/>
    <w:rsid w:val="005D2F8A"/>
    <w:rsid w:val="005D4848"/>
    <w:rsid w:val="005D57AD"/>
    <w:rsid w:val="005E0650"/>
    <w:rsid w:val="005E737C"/>
    <w:rsid w:val="005E7684"/>
    <w:rsid w:val="005F15D3"/>
    <w:rsid w:val="005F5AB2"/>
    <w:rsid w:val="005F5D1B"/>
    <w:rsid w:val="00602463"/>
    <w:rsid w:val="00603302"/>
    <w:rsid w:val="00603509"/>
    <w:rsid w:val="006040EA"/>
    <w:rsid w:val="00610222"/>
    <w:rsid w:val="00610F4E"/>
    <w:rsid w:val="00612D98"/>
    <w:rsid w:val="00613456"/>
    <w:rsid w:val="006138AB"/>
    <w:rsid w:val="006143BC"/>
    <w:rsid w:val="00614406"/>
    <w:rsid w:val="006153C7"/>
    <w:rsid w:val="0061754B"/>
    <w:rsid w:val="00617659"/>
    <w:rsid w:val="00617925"/>
    <w:rsid w:val="006206F2"/>
    <w:rsid w:val="00620FDA"/>
    <w:rsid w:val="00621E50"/>
    <w:rsid w:val="00622F4B"/>
    <w:rsid w:val="00623E04"/>
    <w:rsid w:val="00625919"/>
    <w:rsid w:val="00625D54"/>
    <w:rsid w:val="00625E4D"/>
    <w:rsid w:val="006272F8"/>
    <w:rsid w:val="00627855"/>
    <w:rsid w:val="006334FB"/>
    <w:rsid w:val="00633F87"/>
    <w:rsid w:val="00636A61"/>
    <w:rsid w:val="00637570"/>
    <w:rsid w:val="0064011D"/>
    <w:rsid w:val="0064032C"/>
    <w:rsid w:val="00640948"/>
    <w:rsid w:val="00640D76"/>
    <w:rsid w:val="006436E5"/>
    <w:rsid w:val="00643845"/>
    <w:rsid w:val="006461DA"/>
    <w:rsid w:val="0064645E"/>
    <w:rsid w:val="0064683E"/>
    <w:rsid w:val="00647DD2"/>
    <w:rsid w:val="006504F1"/>
    <w:rsid w:val="0065290E"/>
    <w:rsid w:val="00652E8C"/>
    <w:rsid w:val="006542A7"/>
    <w:rsid w:val="006545F4"/>
    <w:rsid w:val="00654697"/>
    <w:rsid w:val="006557D0"/>
    <w:rsid w:val="006561A5"/>
    <w:rsid w:val="0065647E"/>
    <w:rsid w:val="00657503"/>
    <w:rsid w:val="006577EC"/>
    <w:rsid w:val="006602D7"/>
    <w:rsid w:val="006607B8"/>
    <w:rsid w:val="00665236"/>
    <w:rsid w:val="00665662"/>
    <w:rsid w:val="00665788"/>
    <w:rsid w:val="00665890"/>
    <w:rsid w:val="00667CE2"/>
    <w:rsid w:val="00667F69"/>
    <w:rsid w:val="00670386"/>
    <w:rsid w:val="0067071F"/>
    <w:rsid w:val="00670B24"/>
    <w:rsid w:val="00671B8B"/>
    <w:rsid w:val="006740F6"/>
    <w:rsid w:val="006750AA"/>
    <w:rsid w:val="00675BBB"/>
    <w:rsid w:val="00675EC7"/>
    <w:rsid w:val="00676A0B"/>
    <w:rsid w:val="00677020"/>
    <w:rsid w:val="00677D5E"/>
    <w:rsid w:val="00680B03"/>
    <w:rsid w:val="0068121E"/>
    <w:rsid w:val="00684EAA"/>
    <w:rsid w:val="00685DF9"/>
    <w:rsid w:val="0068620B"/>
    <w:rsid w:val="006879E7"/>
    <w:rsid w:val="00691A6E"/>
    <w:rsid w:val="00691D83"/>
    <w:rsid w:val="00691EE0"/>
    <w:rsid w:val="00692EEC"/>
    <w:rsid w:val="0069469F"/>
    <w:rsid w:val="00695B3B"/>
    <w:rsid w:val="00696CB9"/>
    <w:rsid w:val="006A2871"/>
    <w:rsid w:val="006A4D4D"/>
    <w:rsid w:val="006A5145"/>
    <w:rsid w:val="006A6511"/>
    <w:rsid w:val="006A72E2"/>
    <w:rsid w:val="006B37C7"/>
    <w:rsid w:val="006B5132"/>
    <w:rsid w:val="006B5308"/>
    <w:rsid w:val="006B5401"/>
    <w:rsid w:val="006B6E07"/>
    <w:rsid w:val="006C3EB8"/>
    <w:rsid w:val="006C454F"/>
    <w:rsid w:val="006C7592"/>
    <w:rsid w:val="006C7BC9"/>
    <w:rsid w:val="006D14D5"/>
    <w:rsid w:val="006D2EF6"/>
    <w:rsid w:val="006D4CFD"/>
    <w:rsid w:val="006E003A"/>
    <w:rsid w:val="006E3749"/>
    <w:rsid w:val="006E5ED4"/>
    <w:rsid w:val="006E7D68"/>
    <w:rsid w:val="006F0F65"/>
    <w:rsid w:val="006F130F"/>
    <w:rsid w:val="006F1FAF"/>
    <w:rsid w:val="006F279E"/>
    <w:rsid w:val="006F27B0"/>
    <w:rsid w:val="006F5430"/>
    <w:rsid w:val="006F755F"/>
    <w:rsid w:val="006F77F4"/>
    <w:rsid w:val="006F7800"/>
    <w:rsid w:val="006F7834"/>
    <w:rsid w:val="006F7E54"/>
    <w:rsid w:val="00700086"/>
    <w:rsid w:val="00700E0B"/>
    <w:rsid w:val="007019A6"/>
    <w:rsid w:val="00704C6C"/>
    <w:rsid w:val="00704E8F"/>
    <w:rsid w:val="007053E7"/>
    <w:rsid w:val="00705FCC"/>
    <w:rsid w:val="0070718A"/>
    <w:rsid w:val="00710D44"/>
    <w:rsid w:val="00711FCD"/>
    <w:rsid w:val="00712CCA"/>
    <w:rsid w:val="00712E17"/>
    <w:rsid w:val="00715048"/>
    <w:rsid w:val="007157ED"/>
    <w:rsid w:val="00715C61"/>
    <w:rsid w:val="00715D3C"/>
    <w:rsid w:val="00715DA0"/>
    <w:rsid w:val="007208E7"/>
    <w:rsid w:val="0072197B"/>
    <w:rsid w:val="007224C1"/>
    <w:rsid w:val="00724AD0"/>
    <w:rsid w:val="007307C4"/>
    <w:rsid w:val="0073086A"/>
    <w:rsid w:val="007319F8"/>
    <w:rsid w:val="007321D8"/>
    <w:rsid w:val="007346E0"/>
    <w:rsid w:val="00734942"/>
    <w:rsid w:val="00734E44"/>
    <w:rsid w:val="00736C0A"/>
    <w:rsid w:val="007371C5"/>
    <w:rsid w:val="00737977"/>
    <w:rsid w:val="00737AB4"/>
    <w:rsid w:val="00740233"/>
    <w:rsid w:val="00741811"/>
    <w:rsid w:val="0074245B"/>
    <w:rsid w:val="00744660"/>
    <w:rsid w:val="00744701"/>
    <w:rsid w:val="00744DA1"/>
    <w:rsid w:val="00745830"/>
    <w:rsid w:val="00745977"/>
    <w:rsid w:val="007465E7"/>
    <w:rsid w:val="00747A95"/>
    <w:rsid w:val="00751734"/>
    <w:rsid w:val="00752608"/>
    <w:rsid w:val="00752A5F"/>
    <w:rsid w:val="00752CC4"/>
    <w:rsid w:val="007557BE"/>
    <w:rsid w:val="00755BCD"/>
    <w:rsid w:val="00755D80"/>
    <w:rsid w:val="00757E4C"/>
    <w:rsid w:val="0076016B"/>
    <w:rsid w:val="00760375"/>
    <w:rsid w:val="0076103A"/>
    <w:rsid w:val="00761E01"/>
    <w:rsid w:val="007633AB"/>
    <w:rsid w:val="00764AD3"/>
    <w:rsid w:val="00765DDB"/>
    <w:rsid w:val="00766ACD"/>
    <w:rsid w:val="00766B93"/>
    <w:rsid w:val="007704A0"/>
    <w:rsid w:val="0077089C"/>
    <w:rsid w:val="007713E3"/>
    <w:rsid w:val="007727C4"/>
    <w:rsid w:val="00775DC7"/>
    <w:rsid w:val="00780136"/>
    <w:rsid w:val="00781572"/>
    <w:rsid w:val="00784D47"/>
    <w:rsid w:val="00790317"/>
    <w:rsid w:val="00790450"/>
    <w:rsid w:val="00790535"/>
    <w:rsid w:val="00790B06"/>
    <w:rsid w:val="007912D6"/>
    <w:rsid w:val="00791375"/>
    <w:rsid w:val="00794BBD"/>
    <w:rsid w:val="00795730"/>
    <w:rsid w:val="00796523"/>
    <w:rsid w:val="00796EDE"/>
    <w:rsid w:val="00797826"/>
    <w:rsid w:val="00797ABD"/>
    <w:rsid w:val="00797D1E"/>
    <w:rsid w:val="007A13C2"/>
    <w:rsid w:val="007A3B09"/>
    <w:rsid w:val="007A4407"/>
    <w:rsid w:val="007A4A54"/>
    <w:rsid w:val="007A755A"/>
    <w:rsid w:val="007A79DB"/>
    <w:rsid w:val="007A7CE8"/>
    <w:rsid w:val="007B0DAF"/>
    <w:rsid w:val="007B180C"/>
    <w:rsid w:val="007B2B18"/>
    <w:rsid w:val="007B2D90"/>
    <w:rsid w:val="007B3728"/>
    <w:rsid w:val="007B42A4"/>
    <w:rsid w:val="007B5687"/>
    <w:rsid w:val="007B5748"/>
    <w:rsid w:val="007B5EB4"/>
    <w:rsid w:val="007B654E"/>
    <w:rsid w:val="007B67B1"/>
    <w:rsid w:val="007B7B3F"/>
    <w:rsid w:val="007C0D43"/>
    <w:rsid w:val="007C25F2"/>
    <w:rsid w:val="007C2B11"/>
    <w:rsid w:val="007C6767"/>
    <w:rsid w:val="007C6BAB"/>
    <w:rsid w:val="007C7638"/>
    <w:rsid w:val="007D03CC"/>
    <w:rsid w:val="007D23B9"/>
    <w:rsid w:val="007D3988"/>
    <w:rsid w:val="007D4E89"/>
    <w:rsid w:val="007D7476"/>
    <w:rsid w:val="007E231C"/>
    <w:rsid w:val="007E482B"/>
    <w:rsid w:val="007E5A08"/>
    <w:rsid w:val="007F1532"/>
    <w:rsid w:val="007F369B"/>
    <w:rsid w:val="007F61CD"/>
    <w:rsid w:val="008002D2"/>
    <w:rsid w:val="00800FDD"/>
    <w:rsid w:val="00801A7E"/>
    <w:rsid w:val="00801B0C"/>
    <w:rsid w:val="008026C8"/>
    <w:rsid w:val="008033E9"/>
    <w:rsid w:val="00803BE3"/>
    <w:rsid w:val="00805342"/>
    <w:rsid w:val="00805358"/>
    <w:rsid w:val="0081020E"/>
    <w:rsid w:val="00810702"/>
    <w:rsid w:val="00812821"/>
    <w:rsid w:val="0081416B"/>
    <w:rsid w:val="008165DB"/>
    <w:rsid w:val="00817689"/>
    <w:rsid w:val="008209B3"/>
    <w:rsid w:val="00821D4C"/>
    <w:rsid w:val="008232E4"/>
    <w:rsid w:val="00823BA6"/>
    <w:rsid w:val="00824EA5"/>
    <w:rsid w:val="00827AE7"/>
    <w:rsid w:val="00827CB9"/>
    <w:rsid w:val="0083098F"/>
    <w:rsid w:val="00831FDB"/>
    <w:rsid w:val="0083277D"/>
    <w:rsid w:val="008329AD"/>
    <w:rsid w:val="00832ADE"/>
    <w:rsid w:val="0083309C"/>
    <w:rsid w:val="00834DEC"/>
    <w:rsid w:val="00835D6F"/>
    <w:rsid w:val="0083723E"/>
    <w:rsid w:val="008372B7"/>
    <w:rsid w:val="008409A2"/>
    <w:rsid w:val="008427BF"/>
    <w:rsid w:val="00844234"/>
    <w:rsid w:val="00845145"/>
    <w:rsid w:val="008459AA"/>
    <w:rsid w:val="00847055"/>
    <w:rsid w:val="00850000"/>
    <w:rsid w:val="00850630"/>
    <w:rsid w:val="00850954"/>
    <w:rsid w:val="00853955"/>
    <w:rsid w:val="00854704"/>
    <w:rsid w:val="00855478"/>
    <w:rsid w:val="00856DD5"/>
    <w:rsid w:val="00860645"/>
    <w:rsid w:val="008611B0"/>
    <w:rsid w:val="0086196B"/>
    <w:rsid w:val="00861B4C"/>
    <w:rsid w:val="00861C9E"/>
    <w:rsid w:val="00862C4D"/>
    <w:rsid w:val="00864882"/>
    <w:rsid w:val="00864BA3"/>
    <w:rsid w:val="00864D20"/>
    <w:rsid w:val="0086532A"/>
    <w:rsid w:val="008701DF"/>
    <w:rsid w:val="0087214C"/>
    <w:rsid w:val="008723B2"/>
    <w:rsid w:val="00872A06"/>
    <w:rsid w:val="00872F21"/>
    <w:rsid w:val="00873925"/>
    <w:rsid w:val="008744A1"/>
    <w:rsid w:val="00874B22"/>
    <w:rsid w:val="0088023E"/>
    <w:rsid w:val="008829EF"/>
    <w:rsid w:val="008841FE"/>
    <w:rsid w:val="008846FD"/>
    <w:rsid w:val="0088585E"/>
    <w:rsid w:val="0088649F"/>
    <w:rsid w:val="008873AE"/>
    <w:rsid w:val="0089186A"/>
    <w:rsid w:val="008937C3"/>
    <w:rsid w:val="00894D1D"/>
    <w:rsid w:val="00894E4D"/>
    <w:rsid w:val="008954FB"/>
    <w:rsid w:val="00895D55"/>
    <w:rsid w:val="00896DA3"/>
    <w:rsid w:val="008A20A7"/>
    <w:rsid w:val="008A36A9"/>
    <w:rsid w:val="008A3C51"/>
    <w:rsid w:val="008A7473"/>
    <w:rsid w:val="008B0414"/>
    <w:rsid w:val="008B105D"/>
    <w:rsid w:val="008B1CC2"/>
    <w:rsid w:val="008B22A9"/>
    <w:rsid w:val="008B274C"/>
    <w:rsid w:val="008B279A"/>
    <w:rsid w:val="008B3854"/>
    <w:rsid w:val="008B3B46"/>
    <w:rsid w:val="008B5FFB"/>
    <w:rsid w:val="008B716C"/>
    <w:rsid w:val="008B71BB"/>
    <w:rsid w:val="008B7484"/>
    <w:rsid w:val="008B7513"/>
    <w:rsid w:val="008B7AAA"/>
    <w:rsid w:val="008C32E1"/>
    <w:rsid w:val="008C36D7"/>
    <w:rsid w:val="008C3C74"/>
    <w:rsid w:val="008C4630"/>
    <w:rsid w:val="008C4F7E"/>
    <w:rsid w:val="008C5444"/>
    <w:rsid w:val="008C5962"/>
    <w:rsid w:val="008C5C8E"/>
    <w:rsid w:val="008C7F51"/>
    <w:rsid w:val="008D0D20"/>
    <w:rsid w:val="008D2EA6"/>
    <w:rsid w:val="008D4CD7"/>
    <w:rsid w:val="008D4EED"/>
    <w:rsid w:val="008D70BF"/>
    <w:rsid w:val="008E0120"/>
    <w:rsid w:val="008E062B"/>
    <w:rsid w:val="008E1798"/>
    <w:rsid w:val="008E2CBF"/>
    <w:rsid w:val="008E3893"/>
    <w:rsid w:val="008E38EC"/>
    <w:rsid w:val="008E3FB8"/>
    <w:rsid w:val="008E403B"/>
    <w:rsid w:val="008E636A"/>
    <w:rsid w:val="008E663C"/>
    <w:rsid w:val="008E6F72"/>
    <w:rsid w:val="008E76DB"/>
    <w:rsid w:val="008E7DF5"/>
    <w:rsid w:val="008F01F5"/>
    <w:rsid w:val="008F1C08"/>
    <w:rsid w:val="008F2B5B"/>
    <w:rsid w:val="008F58B4"/>
    <w:rsid w:val="008F5BD6"/>
    <w:rsid w:val="008F7B6F"/>
    <w:rsid w:val="008F7BBE"/>
    <w:rsid w:val="00901D7B"/>
    <w:rsid w:val="0090244C"/>
    <w:rsid w:val="00902F96"/>
    <w:rsid w:val="009050A0"/>
    <w:rsid w:val="009051E0"/>
    <w:rsid w:val="009075E3"/>
    <w:rsid w:val="009124EB"/>
    <w:rsid w:val="00912C10"/>
    <w:rsid w:val="0091367E"/>
    <w:rsid w:val="00914464"/>
    <w:rsid w:val="00915527"/>
    <w:rsid w:val="00915676"/>
    <w:rsid w:val="00915A64"/>
    <w:rsid w:val="009170EE"/>
    <w:rsid w:val="0092030D"/>
    <w:rsid w:val="009208EA"/>
    <w:rsid w:val="0092513B"/>
    <w:rsid w:val="00926AFC"/>
    <w:rsid w:val="00931430"/>
    <w:rsid w:val="00933520"/>
    <w:rsid w:val="00935982"/>
    <w:rsid w:val="00936BE8"/>
    <w:rsid w:val="009410B9"/>
    <w:rsid w:val="00944949"/>
    <w:rsid w:val="0094574F"/>
    <w:rsid w:val="00946380"/>
    <w:rsid w:val="00946B50"/>
    <w:rsid w:val="00947E1F"/>
    <w:rsid w:val="00950004"/>
    <w:rsid w:val="009506D7"/>
    <w:rsid w:val="00951325"/>
    <w:rsid w:val="0095160F"/>
    <w:rsid w:val="00951E3A"/>
    <w:rsid w:val="00953619"/>
    <w:rsid w:val="009564DC"/>
    <w:rsid w:val="00962E53"/>
    <w:rsid w:val="00963A2F"/>
    <w:rsid w:val="00964AC8"/>
    <w:rsid w:val="00964D5D"/>
    <w:rsid w:val="00965B45"/>
    <w:rsid w:val="00965F9B"/>
    <w:rsid w:val="00966C02"/>
    <w:rsid w:val="0097083B"/>
    <w:rsid w:val="00971F3F"/>
    <w:rsid w:val="00972613"/>
    <w:rsid w:val="00973DBE"/>
    <w:rsid w:val="00975882"/>
    <w:rsid w:val="00977BEF"/>
    <w:rsid w:val="00977DB4"/>
    <w:rsid w:val="00980E39"/>
    <w:rsid w:val="00982B85"/>
    <w:rsid w:val="00982BB8"/>
    <w:rsid w:val="00982E56"/>
    <w:rsid w:val="0098590B"/>
    <w:rsid w:val="00985F00"/>
    <w:rsid w:val="00987B23"/>
    <w:rsid w:val="00990268"/>
    <w:rsid w:val="00993087"/>
    <w:rsid w:val="00994CA9"/>
    <w:rsid w:val="00996BB8"/>
    <w:rsid w:val="00997849"/>
    <w:rsid w:val="009979A7"/>
    <w:rsid w:val="009A0E13"/>
    <w:rsid w:val="009A1818"/>
    <w:rsid w:val="009A203B"/>
    <w:rsid w:val="009A306D"/>
    <w:rsid w:val="009A4992"/>
    <w:rsid w:val="009A50EB"/>
    <w:rsid w:val="009A6499"/>
    <w:rsid w:val="009A7D93"/>
    <w:rsid w:val="009B1160"/>
    <w:rsid w:val="009B3C65"/>
    <w:rsid w:val="009B4294"/>
    <w:rsid w:val="009B5E04"/>
    <w:rsid w:val="009C00E9"/>
    <w:rsid w:val="009C3185"/>
    <w:rsid w:val="009C40D6"/>
    <w:rsid w:val="009C463B"/>
    <w:rsid w:val="009C7BAC"/>
    <w:rsid w:val="009D0036"/>
    <w:rsid w:val="009D2193"/>
    <w:rsid w:val="009D21A2"/>
    <w:rsid w:val="009D27D6"/>
    <w:rsid w:val="009D51BB"/>
    <w:rsid w:val="009D573A"/>
    <w:rsid w:val="009D5E20"/>
    <w:rsid w:val="009D6019"/>
    <w:rsid w:val="009D6923"/>
    <w:rsid w:val="009D6D14"/>
    <w:rsid w:val="009E04B9"/>
    <w:rsid w:val="009E1F4A"/>
    <w:rsid w:val="009E20E6"/>
    <w:rsid w:val="009E2F89"/>
    <w:rsid w:val="009E5777"/>
    <w:rsid w:val="009E62AB"/>
    <w:rsid w:val="009E684B"/>
    <w:rsid w:val="009F0A8B"/>
    <w:rsid w:val="009F0D44"/>
    <w:rsid w:val="009F0E48"/>
    <w:rsid w:val="009F10F4"/>
    <w:rsid w:val="009F4595"/>
    <w:rsid w:val="009F4DB9"/>
    <w:rsid w:val="009F54C5"/>
    <w:rsid w:val="009F7125"/>
    <w:rsid w:val="00A00304"/>
    <w:rsid w:val="00A019A6"/>
    <w:rsid w:val="00A01D47"/>
    <w:rsid w:val="00A02FFF"/>
    <w:rsid w:val="00A037FA"/>
    <w:rsid w:val="00A03DAB"/>
    <w:rsid w:val="00A04AA1"/>
    <w:rsid w:val="00A074C2"/>
    <w:rsid w:val="00A105CD"/>
    <w:rsid w:val="00A10A8B"/>
    <w:rsid w:val="00A10CAE"/>
    <w:rsid w:val="00A1173B"/>
    <w:rsid w:val="00A144EC"/>
    <w:rsid w:val="00A14D87"/>
    <w:rsid w:val="00A14F34"/>
    <w:rsid w:val="00A1561F"/>
    <w:rsid w:val="00A20D6A"/>
    <w:rsid w:val="00A22448"/>
    <w:rsid w:val="00A2338B"/>
    <w:rsid w:val="00A233F7"/>
    <w:rsid w:val="00A262F6"/>
    <w:rsid w:val="00A3046D"/>
    <w:rsid w:val="00A31217"/>
    <w:rsid w:val="00A319D4"/>
    <w:rsid w:val="00A33C02"/>
    <w:rsid w:val="00A33D4A"/>
    <w:rsid w:val="00A34459"/>
    <w:rsid w:val="00A37AE3"/>
    <w:rsid w:val="00A41D97"/>
    <w:rsid w:val="00A42E7E"/>
    <w:rsid w:val="00A43068"/>
    <w:rsid w:val="00A437FC"/>
    <w:rsid w:val="00A44F19"/>
    <w:rsid w:val="00A4642F"/>
    <w:rsid w:val="00A469BA"/>
    <w:rsid w:val="00A50DB2"/>
    <w:rsid w:val="00A51803"/>
    <w:rsid w:val="00A519C4"/>
    <w:rsid w:val="00A52D41"/>
    <w:rsid w:val="00A53F3B"/>
    <w:rsid w:val="00A545C0"/>
    <w:rsid w:val="00A550DE"/>
    <w:rsid w:val="00A55727"/>
    <w:rsid w:val="00A5795E"/>
    <w:rsid w:val="00A609D5"/>
    <w:rsid w:val="00A60A28"/>
    <w:rsid w:val="00A61F06"/>
    <w:rsid w:val="00A65412"/>
    <w:rsid w:val="00A66335"/>
    <w:rsid w:val="00A674C8"/>
    <w:rsid w:val="00A70A0B"/>
    <w:rsid w:val="00A72215"/>
    <w:rsid w:val="00A723A0"/>
    <w:rsid w:val="00A72EE8"/>
    <w:rsid w:val="00A74427"/>
    <w:rsid w:val="00A75738"/>
    <w:rsid w:val="00A75957"/>
    <w:rsid w:val="00A762CA"/>
    <w:rsid w:val="00A8367D"/>
    <w:rsid w:val="00A8451D"/>
    <w:rsid w:val="00A849B1"/>
    <w:rsid w:val="00A86667"/>
    <w:rsid w:val="00A9146D"/>
    <w:rsid w:val="00A91FEA"/>
    <w:rsid w:val="00A9282C"/>
    <w:rsid w:val="00A932F0"/>
    <w:rsid w:val="00A933CE"/>
    <w:rsid w:val="00A947CD"/>
    <w:rsid w:val="00A94F46"/>
    <w:rsid w:val="00A9684D"/>
    <w:rsid w:val="00A9773F"/>
    <w:rsid w:val="00AA0CB1"/>
    <w:rsid w:val="00AA3A3A"/>
    <w:rsid w:val="00AA469E"/>
    <w:rsid w:val="00AA5383"/>
    <w:rsid w:val="00AA56C3"/>
    <w:rsid w:val="00AA5AAB"/>
    <w:rsid w:val="00AA709B"/>
    <w:rsid w:val="00AA79DD"/>
    <w:rsid w:val="00AB08B8"/>
    <w:rsid w:val="00AB09F2"/>
    <w:rsid w:val="00AB13FC"/>
    <w:rsid w:val="00AB1BE2"/>
    <w:rsid w:val="00AB294D"/>
    <w:rsid w:val="00AB2F00"/>
    <w:rsid w:val="00AB2F34"/>
    <w:rsid w:val="00AB5F7F"/>
    <w:rsid w:val="00AB74AD"/>
    <w:rsid w:val="00AB7FBC"/>
    <w:rsid w:val="00AC0186"/>
    <w:rsid w:val="00AC04D0"/>
    <w:rsid w:val="00AC0F99"/>
    <w:rsid w:val="00AC1255"/>
    <w:rsid w:val="00AC4792"/>
    <w:rsid w:val="00AC5A48"/>
    <w:rsid w:val="00AC5BB1"/>
    <w:rsid w:val="00AC7FED"/>
    <w:rsid w:val="00AD0596"/>
    <w:rsid w:val="00AD18A3"/>
    <w:rsid w:val="00AD3CCC"/>
    <w:rsid w:val="00AD66D6"/>
    <w:rsid w:val="00AD6EB2"/>
    <w:rsid w:val="00AD7F9D"/>
    <w:rsid w:val="00AE0EA7"/>
    <w:rsid w:val="00AE1BE4"/>
    <w:rsid w:val="00AE23AC"/>
    <w:rsid w:val="00AE31F8"/>
    <w:rsid w:val="00AE3F88"/>
    <w:rsid w:val="00AE3FAD"/>
    <w:rsid w:val="00AE43DD"/>
    <w:rsid w:val="00AE48E4"/>
    <w:rsid w:val="00AE57B2"/>
    <w:rsid w:val="00AE6F01"/>
    <w:rsid w:val="00AE7876"/>
    <w:rsid w:val="00AF07CF"/>
    <w:rsid w:val="00AF0D2F"/>
    <w:rsid w:val="00AF118F"/>
    <w:rsid w:val="00AF126D"/>
    <w:rsid w:val="00AF1F0B"/>
    <w:rsid w:val="00AF30FE"/>
    <w:rsid w:val="00AF3860"/>
    <w:rsid w:val="00AF414E"/>
    <w:rsid w:val="00AF49F9"/>
    <w:rsid w:val="00AF6550"/>
    <w:rsid w:val="00AF68B4"/>
    <w:rsid w:val="00AF7CE9"/>
    <w:rsid w:val="00B0165D"/>
    <w:rsid w:val="00B039D4"/>
    <w:rsid w:val="00B04A2B"/>
    <w:rsid w:val="00B05495"/>
    <w:rsid w:val="00B05613"/>
    <w:rsid w:val="00B060D5"/>
    <w:rsid w:val="00B07892"/>
    <w:rsid w:val="00B10051"/>
    <w:rsid w:val="00B10B70"/>
    <w:rsid w:val="00B14ECB"/>
    <w:rsid w:val="00B176BE"/>
    <w:rsid w:val="00B17F72"/>
    <w:rsid w:val="00B20B93"/>
    <w:rsid w:val="00B20CFE"/>
    <w:rsid w:val="00B257B4"/>
    <w:rsid w:val="00B271CB"/>
    <w:rsid w:val="00B27793"/>
    <w:rsid w:val="00B27FE1"/>
    <w:rsid w:val="00B3069E"/>
    <w:rsid w:val="00B334C9"/>
    <w:rsid w:val="00B34DB7"/>
    <w:rsid w:val="00B34DF2"/>
    <w:rsid w:val="00B41E2C"/>
    <w:rsid w:val="00B45D28"/>
    <w:rsid w:val="00B46458"/>
    <w:rsid w:val="00B468CC"/>
    <w:rsid w:val="00B473A4"/>
    <w:rsid w:val="00B50028"/>
    <w:rsid w:val="00B520FF"/>
    <w:rsid w:val="00B53A48"/>
    <w:rsid w:val="00B6139F"/>
    <w:rsid w:val="00B652C7"/>
    <w:rsid w:val="00B660EC"/>
    <w:rsid w:val="00B679D2"/>
    <w:rsid w:val="00B704FC"/>
    <w:rsid w:val="00B709B7"/>
    <w:rsid w:val="00B709F4"/>
    <w:rsid w:val="00B71AFF"/>
    <w:rsid w:val="00B724D5"/>
    <w:rsid w:val="00B731B7"/>
    <w:rsid w:val="00B742D6"/>
    <w:rsid w:val="00B74435"/>
    <w:rsid w:val="00B74D31"/>
    <w:rsid w:val="00B74E35"/>
    <w:rsid w:val="00B7717C"/>
    <w:rsid w:val="00B821D0"/>
    <w:rsid w:val="00B836CF"/>
    <w:rsid w:val="00B84F4C"/>
    <w:rsid w:val="00B861D0"/>
    <w:rsid w:val="00B86A8F"/>
    <w:rsid w:val="00B8705C"/>
    <w:rsid w:val="00B909F5"/>
    <w:rsid w:val="00B9219C"/>
    <w:rsid w:val="00B9337E"/>
    <w:rsid w:val="00B94C6D"/>
    <w:rsid w:val="00B95FBF"/>
    <w:rsid w:val="00B9656C"/>
    <w:rsid w:val="00B96B68"/>
    <w:rsid w:val="00BA01BE"/>
    <w:rsid w:val="00BA0623"/>
    <w:rsid w:val="00BA43C7"/>
    <w:rsid w:val="00BA4A67"/>
    <w:rsid w:val="00BA5D81"/>
    <w:rsid w:val="00BB324D"/>
    <w:rsid w:val="00BB5275"/>
    <w:rsid w:val="00BB7614"/>
    <w:rsid w:val="00BC15C1"/>
    <w:rsid w:val="00BC49C7"/>
    <w:rsid w:val="00BC74D7"/>
    <w:rsid w:val="00BC7589"/>
    <w:rsid w:val="00BD1247"/>
    <w:rsid w:val="00BD33B0"/>
    <w:rsid w:val="00BD61FF"/>
    <w:rsid w:val="00BD6B60"/>
    <w:rsid w:val="00BD6DE9"/>
    <w:rsid w:val="00BE1AE8"/>
    <w:rsid w:val="00BE1D45"/>
    <w:rsid w:val="00BE4128"/>
    <w:rsid w:val="00BE4522"/>
    <w:rsid w:val="00BE4A0E"/>
    <w:rsid w:val="00BE7248"/>
    <w:rsid w:val="00BF0AD7"/>
    <w:rsid w:val="00BF0BC1"/>
    <w:rsid w:val="00BF213F"/>
    <w:rsid w:val="00BF401D"/>
    <w:rsid w:val="00BF4795"/>
    <w:rsid w:val="00BF4920"/>
    <w:rsid w:val="00BF576C"/>
    <w:rsid w:val="00BF5800"/>
    <w:rsid w:val="00BF5CD0"/>
    <w:rsid w:val="00BF76AB"/>
    <w:rsid w:val="00C00CF7"/>
    <w:rsid w:val="00C01699"/>
    <w:rsid w:val="00C036AD"/>
    <w:rsid w:val="00C03E2A"/>
    <w:rsid w:val="00C0531F"/>
    <w:rsid w:val="00C05BE5"/>
    <w:rsid w:val="00C06DB9"/>
    <w:rsid w:val="00C06F18"/>
    <w:rsid w:val="00C07A79"/>
    <w:rsid w:val="00C10838"/>
    <w:rsid w:val="00C11821"/>
    <w:rsid w:val="00C11C11"/>
    <w:rsid w:val="00C14C40"/>
    <w:rsid w:val="00C14D12"/>
    <w:rsid w:val="00C15DF4"/>
    <w:rsid w:val="00C179BE"/>
    <w:rsid w:val="00C20965"/>
    <w:rsid w:val="00C21180"/>
    <w:rsid w:val="00C22EC1"/>
    <w:rsid w:val="00C2688B"/>
    <w:rsid w:val="00C26D2D"/>
    <w:rsid w:val="00C30B4C"/>
    <w:rsid w:val="00C30D35"/>
    <w:rsid w:val="00C3240C"/>
    <w:rsid w:val="00C32CAB"/>
    <w:rsid w:val="00C33ECD"/>
    <w:rsid w:val="00C344E4"/>
    <w:rsid w:val="00C34AB6"/>
    <w:rsid w:val="00C34B25"/>
    <w:rsid w:val="00C34C9A"/>
    <w:rsid w:val="00C36BBC"/>
    <w:rsid w:val="00C41AD2"/>
    <w:rsid w:val="00C43817"/>
    <w:rsid w:val="00C44EBF"/>
    <w:rsid w:val="00C47E2E"/>
    <w:rsid w:val="00C50918"/>
    <w:rsid w:val="00C5269E"/>
    <w:rsid w:val="00C54A5E"/>
    <w:rsid w:val="00C54CE2"/>
    <w:rsid w:val="00C56742"/>
    <w:rsid w:val="00C568AE"/>
    <w:rsid w:val="00C57BD3"/>
    <w:rsid w:val="00C60180"/>
    <w:rsid w:val="00C608E3"/>
    <w:rsid w:val="00C60EBD"/>
    <w:rsid w:val="00C62950"/>
    <w:rsid w:val="00C63E9B"/>
    <w:rsid w:val="00C6503B"/>
    <w:rsid w:val="00C656A9"/>
    <w:rsid w:val="00C65EB2"/>
    <w:rsid w:val="00C663BD"/>
    <w:rsid w:val="00C66BC3"/>
    <w:rsid w:val="00C66DE1"/>
    <w:rsid w:val="00C67655"/>
    <w:rsid w:val="00C677E2"/>
    <w:rsid w:val="00C7001D"/>
    <w:rsid w:val="00C72EA2"/>
    <w:rsid w:val="00C7365A"/>
    <w:rsid w:val="00C74E3A"/>
    <w:rsid w:val="00C7646A"/>
    <w:rsid w:val="00C777EB"/>
    <w:rsid w:val="00C77F5A"/>
    <w:rsid w:val="00C77F69"/>
    <w:rsid w:val="00C8123B"/>
    <w:rsid w:val="00C847F3"/>
    <w:rsid w:val="00C8544E"/>
    <w:rsid w:val="00C90EF5"/>
    <w:rsid w:val="00C911AF"/>
    <w:rsid w:val="00C91633"/>
    <w:rsid w:val="00C91964"/>
    <w:rsid w:val="00C91A72"/>
    <w:rsid w:val="00C947C0"/>
    <w:rsid w:val="00C94987"/>
    <w:rsid w:val="00C94CB2"/>
    <w:rsid w:val="00C96400"/>
    <w:rsid w:val="00CA06B9"/>
    <w:rsid w:val="00CA3790"/>
    <w:rsid w:val="00CA3E51"/>
    <w:rsid w:val="00CA559E"/>
    <w:rsid w:val="00CA5B73"/>
    <w:rsid w:val="00CA73E7"/>
    <w:rsid w:val="00CA7544"/>
    <w:rsid w:val="00CB112C"/>
    <w:rsid w:val="00CB214F"/>
    <w:rsid w:val="00CB4F09"/>
    <w:rsid w:val="00CB5280"/>
    <w:rsid w:val="00CB67B6"/>
    <w:rsid w:val="00CB68C4"/>
    <w:rsid w:val="00CC0A27"/>
    <w:rsid w:val="00CC1937"/>
    <w:rsid w:val="00CC26DA"/>
    <w:rsid w:val="00CD1927"/>
    <w:rsid w:val="00CD1928"/>
    <w:rsid w:val="00CD2329"/>
    <w:rsid w:val="00CD3985"/>
    <w:rsid w:val="00CD4FE3"/>
    <w:rsid w:val="00CD58B0"/>
    <w:rsid w:val="00CD6685"/>
    <w:rsid w:val="00CD6855"/>
    <w:rsid w:val="00CE1C28"/>
    <w:rsid w:val="00CE231E"/>
    <w:rsid w:val="00CE3A2B"/>
    <w:rsid w:val="00CE484C"/>
    <w:rsid w:val="00CE5F0E"/>
    <w:rsid w:val="00CE6451"/>
    <w:rsid w:val="00CE6A12"/>
    <w:rsid w:val="00CE7BEB"/>
    <w:rsid w:val="00CF0512"/>
    <w:rsid w:val="00CF06CF"/>
    <w:rsid w:val="00CF0EF1"/>
    <w:rsid w:val="00CF150E"/>
    <w:rsid w:val="00CF2434"/>
    <w:rsid w:val="00CF3E5F"/>
    <w:rsid w:val="00CF5509"/>
    <w:rsid w:val="00CF563A"/>
    <w:rsid w:val="00CF597F"/>
    <w:rsid w:val="00CF65A6"/>
    <w:rsid w:val="00CF68D6"/>
    <w:rsid w:val="00CF69FE"/>
    <w:rsid w:val="00CF6DF8"/>
    <w:rsid w:val="00CF73BB"/>
    <w:rsid w:val="00CF7533"/>
    <w:rsid w:val="00D01675"/>
    <w:rsid w:val="00D0724B"/>
    <w:rsid w:val="00D12E07"/>
    <w:rsid w:val="00D14175"/>
    <w:rsid w:val="00D144D2"/>
    <w:rsid w:val="00D1470A"/>
    <w:rsid w:val="00D14F49"/>
    <w:rsid w:val="00D15E8A"/>
    <w:rsid w:val="00D16F22"/>
    <w:rsid w:val="00D16FB1"/>
    <w:rsid w:val="00D175CC"/>
    <w:rsid w:val="00D20C73"/>
    <w:rsid w:val="00D2123F"/>
    <w:rsid w:val="00D24AAC"/>
    <w:rsid w:val="00D24B75"/>
    <w:rsid w:val="00D25655"/>
    <w:rsid w:val="00D30A60"/>
    <w:rsid w:val="00D31CFE"/>
    <w:rsid w:val="00D32610"/>
    <w:rsid w:val="00D33676"/>
    <w:rsid w:val="00D341E6"/>
    <w:rsid w:val="00D35DAD"/>
    <w:rsid w:val="00D36E51"/>
    <w:rsid w:val="00D42061"/>
    <w:rsid w:val="00D43953"/>
    <w:rsid w:val="00D44722"/>
    <w:rsid w:val="00D45E18"/>
    <w:rsid w:val="00D45FBD"/>
    <w:rsid w:val="00D46750"/>
    <w:rsid w:val="00D477FF"/>
    <w:rsid w:val="00D51131"/>
    <w:rsid w:val="00D525A6"/>
    <w:rsid w:val="00D52BAC"/>
    <w:rsid w:val="00D53799"/>
    <w:rsid w:val="00D54419"/>
    <w:rsid w:val="00D546B7"/>
    <w:rsid w:val="00D5690D"/>
    <w:rsid w:val="00D56D4D"/>
    <w:rsid w:val="00D56ECC"/>
    <w:rsid w:val="00D57678"/>
    <w:rsid w:val="00D57691"/>
    <w:rsid w:val="00D57B70"/>
    <w:rsid w:val="00D61335"/>
    <w:rsid w:val="00D61D4E"/>
    <w:rsid w:val="00D62561"/>
    <w:rsid w:val="00D63B6C"/>
    <w:rsid w:val="00D649C4"/>
    <w:rsid w:val="00D64C47"/>
    <w:rsid w:val="00D651B7"/>
    <w:rsid w:val="00D66107"/>
    <w:rsid w:val="00D7045E"/>
    <w:rsid w:val="00D71051"/>
    <w:rsid w:val="00D73E92"/>
    <w:rsid w:val="00D76A98"/>
    <w:rsid w:val="00D816D6"/>
    <w:rsid w:val="00D81FDE"/>
    <w:rsid w:val="00D8259B"/>
    <w:rsid w:val="00D83028"/>
    <w:rsid w:val="00D86BA8"/>
    <w:rsid w:val="00D911A6"/>
    <w:rsid w:val="00D92ABC"/>
    <w:rsid w:val="00D94C3F"/>
    <w:rsid w:val="00DA2E82"/>
    <w:rsid w:val="00DB02F4"/>
    <w:rsid w:val="00DB126C"/>
    <w:rsid w:val="00DB34C3"/>
    <w:rsid w:val="00DB3501"/>
    <w:rsid w:val="00DB4040"/>
    <w:rsid w:val="00DB4102"/>
    <w:rsid w:val="00DB7B94"/>
    <w:rsid w:val="00DC03EC"/>
    <w:rsid w:val="00DC0429"/>
    <w:rsid w:val="00DC151B"/>
    <w:rsid w:val="00DC1A64"/>
    <w:rsid w:val="00DC21E4"/>
    <w:rsid w:val="00DC2543"/>
    <w:rsid w:val="00DC3071"/>
    <w:rsid w:val="00DC36E2"/>
    <w:rsid w:val="00DC4391"/>
    <w:rsid w:val="00DC4907"/>
    <w:rsid w:val="00DC53FD"/>
    <w:rsid w:val="00DC5EEA"/>
    <w:rsid w:val="00DC6442"/>
    <w:rsid w:val="00DC6C8C"/>
    <w:rsid w:val="00DC6CAD"/>
    <w:rsid w:val="00DC775E"/>
    <w:rsid w:val="00DD0036"/>
    <w:rsid w:val="00DD19B3"/>
    <w:rsid w:val="00DD216A"/>
    <w:rsid w:val="00DD308D"/>
    <w:rsid w:val="00DD3583"/>
    <w:rsid w:val="00DD3C4B"/>
    <w:rsid w:val="00DD5E69"/>
    <w:rsid w:val="00DD6404"/>
    <w:rsid w:val="00DD6F3E"/>
    <w:rsid w:val="00DD7F3C"/>
    <w:rsid w:val="00DE18C1"/>
    <w:rsid w:val="00DE2F26"/>
    <w:rsid w:val="00DE3330"/>
    <w:rsid w:val="00DE3B9B"/>
    <w:rsid w:val="00DE6CE3"/>
    <w:rsid w:val="00DE7BF2"/>
    <w:rsid w:val="00DE7C2B"/>
    <w:rsid w:val="00DF16AB"/>
    <w:rsid w:val="00DF1E9A"/>
    <w:rsid w:val="00DF1F05"/>
    <w:rsid w:val="00DF249A"/>
    <w:rsid w:val="00DF269F"/>
    <w:rsid w:val="00DF3959"/>
    <w:rsid w:val="00DF4DB1"/>
    <w:rsid w:val="00DF70BB"/>
    <w:rsid w:val="00E01748"/>
    <w:rsid w:val="00E01A7B"/>
    <w:rsid w:val="00E025F5"/>
    <w:rsid w:val="00E03294"/>
    <w:rsid w:val="00E0425D"/>
    <w:rsid w:val="00E0658F"/>
    <w:rsid w:val="00E075A6"/>
    <w:rsid w:val="00E07AAB"/>
    <w:rsid w:val="00E07E85"/>
    <w:rsid w:val="00E1133E"/>
    <w:rsid w:val="00E117D1"/>
    <w:rsid w:val="00E11FDE"/>
    <w:rsid w:val="00E125F8"/>
    <w:rsid w:val="00E12E1F"/>
    <w:rsid w:val="00E14781"/>
    <w:rsid w:val="00E20779"/>
    <w:rsid w:val="00E21E7C"/>
    <w:rsid w:val="00E22C10"/>
    <w:rsid w:val="00E2322A"/>
    <w:rsid w:val="00E24EA8"/>
    <w:rsid w:val="00E2719F"/>
    <w:rsid w:val="00E3011A"/>
    <w:rsid w:val="00E311AE"/>
    <w:rsid w:val="00E3182F"/>
    <w:rsid w:val="00E33A9D"/>
    <w:rsid w:val="00E349F6"/>
    <w:rsid w:val="00E36020"/>
    <w:rsid w:val="00E37B3F"/>
    <w:rsid w:val="00E40256"/>
    <w:rsid w:val="00E421EA"/>
    <w:rsid w:val="00E42D9C"/>
    <w:rsid w:val="00E43E1A"/>
    <w:rsid w:val="00E44312"/>
    <w:rsid w:val="00E45269"/>
    <w:rsid w:val="00E456D9"/>
    <w:rsid w:val="00E45B5A"/>
    <w:rsid w:val="00E45CC0"/>
    <w:rsid w:val="00E4642C"/>
    <w:rsid w:val="00E46F52"/>
    <w:rsid w:val="00E50037"/>
    <w:rsid w:val="00E51BC2"/>
    <w:rsid w:val="00E529DC"/>
    <w:rsid w:val="00E533DD"/>
    <w:rsid w:val="00E556D2"/>
    <w:rsid w:val="00E55F65"/>
    <w:rsid w:val="00E560D0"/>
    <w:rsid w:val="00E561E0"/>
    <w:rsid w:val="00E600A0"/>
    <w:rsid w:val="00E60E79"/>
    <w:rsid w:val="00E615FC"/>
    <w:rsid w:val="00E62EED"/>
    <w:rsid w:val="00E63DEE"/>
    <w:rsid w:val="00E64313"/>
    <w:rsid w:val="00E67363"/>
    <w:rsid w:val="00E675B1"/>
    <w:rsid w:val="00E679D6"/>
    <w:rsid w:val="00E67F99"/>
    <w:rsid w:val="00E71486"/>
    <w:rsid w:val="00E71CF8"/>
    <w:rsid w:val="00E7371C"/>
    <w:rsid w:val="00E801E9"/>
    <w:rsid w:val="00E804E6"/>
    <w:rsid w:val="00E81426"/>
    <w:rsid w:val="00E817AD"/>
    <w:rsid w:val="00E823A6"/>
    <w:rsid w:val="00E82A27"/>
    <w:rsid w:val="00E834F0"/>
    <w:rsid w:val="00E85212"/>
    <w:rsid w:val="00E86442"/>
    <w:rsid w:val="00E87049"/>
    <w:rsid w:val="00E87722"/>
    <w:rsid w:val="00E87EE2"/>
    <w:rsid w:val="00E913A7"/>
    <w:rsid w:val="00E92B23"/>
    <w:rsid w:val="00E9327F"/>
    <w:rsid w:val="00E94573"/>
    <w:rsid w:val="00E94B0A"/>
    <w:rsid w:val="00E95969"/>
    <w:rsid w:val="00E960C6"/>
    <w:rsid w:val="00E9635A"/>
    <w:rsid w:val="00E96693"/>
    <w:rsid w:val="00E9708A"/>
    <w:rsid w:val="00E97BA2"/>
    <w:rsid w:val="00EA0400"/>
    <w:rsid w:val="00EA0A4A"/>
    <w:rsid w:val="00EA2367"/>
    <w:rsid w:val="00EA3B08"/>
    <w:rsid w:val="00EA4EEC"/>
    <w:rsid w:val="00EA62E5"/>
    <w:rsid w:val="00EB0047"/>
    <w:rsid w:val="00EB10C8"/>
    <w:rsid w:val="00EB2C36"/>
    <w:rsid w:val="00EB343B"/>
    <w:rsid w:val="00EB4201"/>
    <w:rsid w:val="00EB43AC"/>
    <w:rsid w:val="00EC07EA"/>
    <w:rsid w:val="00EC2815"/>
    <w:rsid w:val="00EC5834"/>
    <w:rsid w:val="00EC6B9D"/>
    <w:rsid w:val="00ED01A6"/>
    <w:rsid w:val="00ED2DE7"/>
    <w:rsid w:val="00ED4381"/>
    <w:rsid w:val="00ED4497"/>
    <w:rsid w:val="00ED47DE"/>
    <w:rsid w:val="00ED654C"/>
    <w:rsid w:val="00ED689C"/>
    <w:rsid w:val="00EE0903"/>
    <w:rsid w:val="00EE24F8"/>
    <w:rsid w:val="00EE3BAD"/>
    <w:rsid w:val="00EE5416"/>
    <w:rsid w:val="00EE5B13"/>
    <w:rsid w:val="00EE5DF1"/>
    <w:rsid w:val="00EE624C"/>
    <w:rsid w:val="00EE6378"/>
    <w:rsid w:val="00EE795D"/>
    <w:rsid w:val="00EF1265"/>
    <w:rsid w:val="00EF1F24"/>
    <w:rsid w:val="00EF2769"/>
    <w:rsid w:val="00EF2E54"/>
    <w:rsid w:val="00EF30CE"/>
    <w:rsid w:val="00EF40F8"/>
    <w:rsid w:val="00EF4E28"/>
    <w:rsid w:val="00EF51FE"/>
    <w:rsid w:val="00EF6702"/>
    <w:rsid w:val="00F01780"/>
    <w:rsid w:val="00F04AC1"/>
    <w:rsid w:val="00F050FE"/>
    <w:rsid w:val="00F06013"/>
    <w:rsid w:val="00F06720"/>
    <w:rsid w:val="00F068AC"/>
    <w:rsid w:val="00F0755B"/>
    <w:rsid w:val="00F1046D"/>
    <w:rsid w:val="00F11609"/>
    <w:rsid w:val="00F11958"/>
    <w:rsid w:val="00F11E29"/>
    <w:rsid w:val="00F12781"/>
    <w:rsid w:val="00F13076"/>
    <w:rsid w:val="00F138CF"/>
    <w:rsid w:val="00F1446A"/>
    <w:rsid w:val="00F1582C"/>
    <w:rsid w:val="00F16F11"/>
    <w:rsid w:val="00F17D77"/>
    <w:rsid w:val="00F2289E"/>
    <w:rsid w:val="00F239CA"/>
    <w:rsid w:val="00F2494C"/>
    <w:rsid w:val="00F25327"/>
    <w:rsid w:val="00F25891"/>
    <w:rsid w:val="00F274D3"/>
    <w:rsid w:val="00F3063A"/>
    <w:rsid w:val="00F30FCC"/>
    <w:rsid w:val="00F31019"/>
    <w:rsid w:val="00F3247E"/>
    <w:rsid w:val="00F352DF"/>
    <w:rsid w:val="00F35EB7"/>
    <w:rsid w:val="00F3713B"/>
    <w:rsid w:val="00F40103"/>
    <w:rsid w:val="00F40609"/>
    <w:rsid w:val="00F40835"/>
    <w:rsid w:val="00F40904"/>
    <w:rsid w:val="00F4260D"/>
    <w:rsid w:val="00F44B2F"/>
    <w:rsid w:val="00F4505F"/>
    <w:rsid w:val="00F4516F"/>
    <w:rsid w:val="00F45DC4"/>
    <w:rsid w:val="00F465C2"/>
    <w:rsid w:val="00F47001"/>
    <w:rsid w:val="00F47C00"/>
    <w:rsid w:val="00F47E85"/>
    <w:rsid w:val="00F51125"/>
    <w:rsid w:val="00F51AC2"/>
    <w:rsid w:val="00F52F55"/>
    <w:rsid w:val="00F53720"/>
    <w:rsid w:val="00F53E2E"/>
    <w:rsid w:val="00F55140"/>
    <w:rsid w:val="00F56444"/>
    <w:rsid w:val="00F566F0"/>
    <w:rsid w:val="00F617AF"/>
    <w:rsid w:val="00F630B5"/>
    <w:rsid w:val="00F63CB1"/>
    <w:rsid w:val="00F6419E"/>
    <w:rsid w:val="00F67222"/>
    <w:rsid w:val="00F6772F"/>
    <w:rsid w:val="00F702D8"/>
    <w:rsid w:val="00F713A9"/>
    <w:rsid w:val="00F72995"/>
    <w:rsid w:val="00F72C43"/>
    <w:rsid w:val="00F739FF"/>
    <w:rsid w:val="00F74205"/>
    <w:rsid w:val="00F747F5"/>
    <w:rsid w:val="00F75DF4"/>
    <w:rsid w:val="00F76C63"/>
    <w:rsid w:val="00F76D08"/>
    <w:rsid w:val="00F77267"/>
    <w:rsid w:val="00F7754B"/>
    <w:rsid w:val="00F77D18"/>
    <w:rsid w:val="00F801F2"/>
    <w:rsid w:val="00F8291F"/>
    <w:rsid w:val="00F85EE6"/>
    <w:rsid w:val="00F86660"/>
    <w:rsid w:val="00F86EAE"/>
    <w:rsid w:val="00F90E2B"/>
    <w:rsid w:val="00F9103E"/>
    <w:rsid w:val="00F91291"/>
    <w:rsid w:val="00F9309F"/>
    <w:rsid w:val="00F94F55"/>
    <w:rsid w:val="00F952AB"/>
    <w:rsid w:val="00F96D13"/>
    <w:rsid w:val="00FA1405"/>
    <w:rsid w:val="00FA2892"/>
    <w:rsid w:val="00FA371A"/>
    <w:rsid w:val="00FA4C2F"/>
    <w:rsid w:val="00FA54B8"/>
    <w:rsid w:val="00FA5B15"/>
    <w:rsid w:val="00FA5B67"/>
    <w:rsid w:val="00FA7736"/>
    <w:rsid w:val="00FB1CC5"/>
    <w:rsid w:val="00FB50EB"/>
    <w:rsid w:val="00FB7BBB"/>
    <w:rsid w:val="00FC0129"/>
    <w:rsid w:val="00FC098E"/>
    <w:rsid w:val="00FC1127"/>
    <w:rsid w:val="00FC3E51"/>
    <w:rsid w:val="00FC4B21"/>
    <w:rsid w:val="00FC4FD6"/>
    <w:rsid w:val="00FC58F2"/>
    <w:rsid w:val="00FD50A9"/>
    <w:rsid w:val="00FD6675"/>
    <w:rsid w:val="00FD6DF4"/>
    <w:rsid w:val="00FD758E"/>
    <w:rsid w:val="00FD787A"/>
    <w:rsid w:val="00FE072D"/>
    <w:rsid w:val="00FE11AB"/>
    <w:rsid w:val="00FE2426"/>
    <w:rsid w:val="00FE31FD"/>
    <w:rsid w:val="00FE4271"/>
    <w:rsid w:val="00FE5278"/>
    <w:rsid w:val="00FE7E35"/>
    <w:rsid w:val="00FF16E6"/>
    <w:rsid w:val="00FF2574"/>
    <w:rsid w:val="00FF2A00"/>
    <w:rsid w:val="00FF6739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D0C0EC"/>
  <w15:docId w15:val="{256141DC-6629-459E-B3B6-7D5203D5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025F5"/>
    <w:pPr>
      <w:spacing w:after="120"/>
    </w:pPr>
    <w:rPr>
      <w:rFonts w:ascii="Verdana" w:hAnsi="Verdana"/>
      <w:lang w:eastAsia="zh-CN" w:bidi="ar-SA"/>
    </w:rPr>
  </w:style>
  <w:style w:type="paragraph" w:styleId="1">
    <w:name w:val="heading 1"/>
    <w:basedOn w:val="a0"/>
    <w:next w:val="a0"/>
    <w:qFormat/>
    <w:rsid w:val="001E7693"/>
    <w:pPr>
      <w:keepNext/>
      <w:numPr>
        <w:numId w:val="1"/>
      </w:numPr>
      <w:pBdr>
        <w:bottom w:val="single" w:sz="2" w:space="1" w:color="333399"/>
      </w:pBdr>
      <w:spacing w:before="300" w:after="180"/>
      <w:outlineLvl w:val="0"/>
    </w:pPr>
    <w:rPr>
      <w:rFonts w:ascii="Trebuchet MS" w:eastAsia="Times New Roman" w:hAnsi="Trebuchet MS" w:cs="Arial"/>
      <w:b/>
      <w:bCs/>
      <w:color w:val="333399"/>
      <w:kern w:val="32"/>
      <w:sz w:val="32"/>
      <w:szCs w:val="32"/>
    </w:rPr>
  </w:style>
  <w:style w:type="paragraph" w:styleId="20">
    <w:name w:val="heading 2"/>
    <w:basedOn w:val="a0"/>
    <w:next w:val="a0"/>
    <w:qFormat/>
    <w:rsid w:val="001E7693"/>
    <w:pPr>
      <w:keepNext/>
      <w:numPr>
        <w:ilvl w:val="1"/>
        <w:numId w:val="1"/>
      </w:numPr>
      <w:pBdr>
        <w:bottom w:val="single" w:sz="2" w:space="1" w:color="808080"/>
      </w:pBdr>
      <w:spacing w:before="240"/>
      <w:outlineLvl w:val="1"/>
    </w:pPr>
    <w:rPr>
      <w:rFonts w:ascii="Trebuchet MS" w:eastAsia="Times New Roman" w:hAnsi="Trebuchet MS" w:cs="Arial"/>
      <w:b/>
      <w:bCs/>
      <w:iCs/>
      <w:color w:val="808080"/>
      <w:sz w:val="28"/>
      <w:szCs w:val="28"/>
    </w:rPr>
  </w:style>
  <w:style w:type="paragraph" w:styleId="3">
    <w:name w:val="heading 3"/>
    <w:basedOn w:val="a0"/>
    <w:next w:val="a0"/>
    <w:qFormat/>
    <w:rsid w:val="001E7693"/>
    <w:pPr>
      <w:keepNext/>
      <w:numPr>
        <w:ilvl w:val="2"/>
        <w:numId w:val="1"/>
      </w:numPr>
      <w:spacing w:before="240"/>
      <w:outlineLvl w:val="2"/>
    </w:pPr>
    <w:rPr>
      <w:rFonts w:ascii="Trebuchet MS" w:eastAsia="Times New Roman" w:hAnsi="Trebuchet MS" w:cs="Arial"/>
      <w:b/>
      <w:bCs/>
      <w:color w:val="808080"/>
      <w:sz w:val="24"/>
      <w:szCs w:val="24"/>
    </w:rPr>
  </w:style>
  <w:style w:type="paragraph" w:styleId="4">
    <w:name w:val="heading 4"/>
    <w:basedOn w:val="a0"/>
    <w:next w:val="a0"/>
    <w:qFormat/>
    <w:rsid w:val="001E7693"/>
    <w:pPr>
      <w:keepNext/>
      <w:numPr>
        <w:ilvl w:val="3"/>
        <w:numId w:val="1"/>
      </w:numPr>
      <w:spacing w:before="240"/>
      <w:outlineLvl w:val="3"/>
    </w:pPr>
    <w:rPr>
      <w:rFonts w:ascii="Trebuchet MS" w:eastAsia="Times New Roman" w:hAnsi="Trebuchet MS"/>
      <w:bCs/>
      <w:i/>
      <w:color w:val="808080"/>
      <w:sz w:val="24"/>
      <w:szCs w:val="28"/>
    </w:rPr>
  </w:style>
  <w:style w:type="paragraph" w:styleId="5">
    <w:name w:val="heading 5"/>
    <w:basedOn w:val="a0"/>
    <w:next w:val="a0"/>
    <w:qFormat/>
    <w:rsid w:val="00391B19"/>
    <w:pPr>
      <w:numPr>
        <w:ilvl w:val="4"/>
        <w:numId w:val="1"/>
      </w:numPr>
      <w:spacing w:before="240"/>
      <w:outlineLvl w:val="4"/>
    </w:pPr>
    <w:rPr>
      <w:rFonts w:ascii="Trebuchet MS" w:eastAsia="Times New Roman" w:hAnsi="Trebuchet MS"/>
      <w:bCs/>
      <w:iCs/>
      <w:color w:val="808080"/>
      <w:sz w:val="24"/>
      <w:szCs w:val="26"/>
    </w:rPr>
  </w:style>
  <w:style w:type="paragraph" w:styleId="6">
    <w:name w:val="heading 6"/>
    <w:basedOn w:val="a0"/>
    <w:next w:val="a0"/>
    <w:qFormat/>
    <w:rsid w:val="00391B19"/>
    <w:pPr>
      <w:numPr>
        <w:ilvl w:val="5"/>
        <w:numId w:val="1"/>
      </w:numPr>
      <w:spacing w:before="240"/>
      <w:outlineLvl w:val="5"/>
    </w:pPr>
    <w:rPr>
      <w:rFonts w:ascii="Trebuchet MS" w:eastAsia="Times New Roman" w:hAnsi="Trebuchet MS"/>
      <w:b/>
      <w:bCs/>
      <w:color w:val="808080"/>
      <w:szCs w:val="22"/>
    </w:rPr>
  </w:style>
  <w:style w:type="paragraph" w:styleId="7">
    <w:name w:val="heading 7"/>
    <w:basedOn w:val="a0"/>
    <w:next w:val="a0"/>
    <w:qFormat/>
    <w:rsid w:val="00391B19"/>
    <w:pPr>
      <w:numPr>
        <w:ilvl w:val="6"/>
        <w:numId w:val="1"/>
      </w:numPr>
      <w:spacing w:before="240"/>
      <w:outlineLvl w:val="6"/>
    </w:pPr>
    <w:rPr>
      <w:rFonts w:ascii="Trebuchet MS" w:hAnsi="Trebuchet MS"/>
      <w:i/>
      <w:color w:val="808080"/>
      <w:szCs w:val="24"/>
    </w:rPr>
  </w:style>
  <w:style w:type="paragraph" w:styleId="8">
    <w:name w:val="heading 8"/>
    <w:basedOn w:val="a0"/>
    <w:next w:val="a0"/>
    <w:qFormat/>
    <w:rsid w:val="00391B19"/>
    <w:pPr>
      <w:numPr>
        <w:ilvl w:val="7"/>
        <w:numId w:val="1"/>
      </w:numPr>
      <w:spacing w:before="240"/>
      <w:outlineLvl w:val="7"/>
    </w:pPr>
    <w:rPr>
      <w:rFonts w:ascii="Trebuchet MS" w:hAnsi="Trebuchet MS"/>
      <w:iCs/>
      <w:color w:val="808080"/>
      <w:szCs w:val="24"/>
    </w:rPr>
  </w:style>
  <w:style w:type="paragraph" w:styleId="9">
    <w:name w:val="heading 9"/>
    <w:basedOn w:val="a0"/>
    <w:next w:val="a0"/>
    <w:qFormat/>
    <w:rsid w:val="00391B19"/>
    <w:pPr>
      <w:numPr>
        <w:ilvl w:val="8"/>
        <w:numId w:val="1"/>
      </w:numPr>
      <w:spacing w:before="240"/>
      <w:outlineLvl w:val="8"/>
    </w:pPr>
    <w:rPr>
      <w:rFonts w:ascii="Trebuchet MS" w:hAnsi="Trebuchet MS" w:cs="Arial"/>
      <w:color w:val="8080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rsid w:val="004A7B82"/>
    <w:rPr>
      <w:color w:val="333399"/>
      <w:u w:val="single"/>
    </w:rPr>
  </w:style>
  <w:style w:type="character" w:styleId="FollowedHyperlink">
    <w:name w:val="FollowedHyperlink"/>
    <w:basedOn w:val="a1"/>
    <w:rsid w:val="004A7B82"/>
    <w:rPr>
      <w:color w:val="800080"/>
      <w:u w:val="single"/>
    </w:rPr>
  </w:style>
  <w:style w:type="paragraph" w:styleId="TOC1">
    <w:name w:val="toc 1"/>
    <w:basedOn w:val="a0"/>
    <w:next w:val="a0"/>
    <w:autoRedefine/>
    <w:uiPriority w:val="39"/>
    <w:rsid w:val="003E2C68"/>
    <w:pPr>
      <w:spacing w:after="0"/>
    </w:pPr>
    <w:rPr>
      <w:sz w:val="18"/>
      <w:szCs w:val="18"/>
    </w:rPr>
  </w:style>
  <w:style w:type="paragraph" w:styleId="TOC2">
    <w:name w:val="toc 2"/>
    <w:basedOn w:val="a0"/>
    <w:next w:val="a0"/>
    <w:autoRedefine/>
    <w:uiPriority w:val="39"/>
    <w:rsid w:val="003E2C68"/>
    <w:pPr>
      <w:spacing w:after="0"/>
      <w:ind w:left="202"/>
    </w:pPr>
    <w:rPr>
      <w:sz w:val="16"/>
      <w:szCs w:val="16"/>
    </w:rPr>
  </w:style>
  <w:style w:type="paragraph" w:styleId="TOC3">
    <w:name w:val="toc 3"/>
    <w:basedOn w:val="a0"/>
    <w:next w:val="a0"/>
    <w:autoRedefine/>
    <w:uiPriority w:val="39"/>
    <w:rsid w:val="003E2C68"/>
    <w:pPr>
      <w:spacing w:after="0"/>
      <w:ind w:left="403"/>
    </w:pPr>
    <w:rPr>
      <w:sz w:val="16"/>
      <w:szCs w:val="16"/>
    </w:rPr>
  </w:style>
  <w:style w:type="paragraph" w:styleId="TOC4">
    <w:name w:val="toc 4"/>
    <w:basedOn w:val="a0"/>
    <w:next w:val="a0"/>
    <w:autoRedefine/>
    <w:rsid w:val="003E2C68"/>
    <w:pPr>
      <w:spacing w:after="0"/>
      <w:ind w:left="605"/>
    </w:pPr>
    <w:rPr>
      <w:sz w:val="16"/>
      <w:szCs w:val="16"/>
    </w:rPr>
  </w:style>
  <w:style w:type="paragraph" w:styleId="TOC5">
    <w:name w:val="toc 5"/>
    <w:basedOn w:val="a0"/>
    <w:next w:val="a0"/>
    <w:autoRedefine/>
    <w:rsid w:val="003E2C68"/>
    <w:pPr>
      <w:spacing w:after="0"/>
      <w:ind w:left="806"/>
    </w:pPr>
    <w:rPr>
      <w:sz w:val="16"/>
      <w:szCs w:val="16"/>
    </w:rPr>
  </w:style>
  <w:style w:type="paragraph" w:styleId="TOC6">
    <w:name w:val="toc 6"/>
    <w:basedOn w:val="a0"/>
    <w:next w:val="a0"/>
    <w:autoRedefine/>
    <w:rsid w:val="003E2C68"/>
    <w:pPr>
      <w:spacing w:after="0"/>
      <w:ind w:left="994"/>
    </w:pPr>
    <w:rPr>
      <w:sz w:val="16"/>
      <w:szCs w:val="16"/>
    </w:rPr>
  </w:style>
  <w:style w:type="paragraph" w:styleId="TOC7">
    <w:name w:val="toc 7"/>
    <w:basedOn w:val="a0"/>
    <w:next w:val="a0"/>
    <w:autoRedefine/>
    <w:rsid w:val="004A7B82"/>
    <w:pPr>
      <w:ind w:left="1200"/>
    </w:pPr>
  </w:style>
  <w:style w:type="paragraph" w:styleId="TOC8">
    <w:name w:val="toc 8"/>
    <w:basedOn w:val="a0"/>
    <w:next w:val="a0"/>
    <w:autoRedefine/>
    <w:rsid w:val="004A7B82"/>
    <w:pPr>
      <w:ind w:left="1400"/>
    </w:pPr>
  </w:style>
  <w:style w:type="paragraph" w:styleId="TOC9">
    <w:name w:val="toc 9"/>
    <w:basedOn w:val="a0"/>
    <w:next w:val="a0"/>
    <w:autoRedefine/>
    <w:rsid w:val="004A7B82"/>
    <w:pPr>
      <w:ind w:left="1600"/>
    </w:pPr>
  </w:style>
  <w:style w:type="paragraph" w:styleId="a4">
    <w:name w:val="annotation text"/>
    <w:basedOn w:val="a0"/>
    <w:rsid w:val="004A7B82"/>
  </w:style>
  <w:style w:type="paragraph" w:styleId="a5">
    <w:name w:val="Block Text"/>
    <w:basedOn w:val="a0"/>
    <w:rsid w:val="004A7B82"/>
    <w:rPr>
      <w:color w:val="FF6600"/>
    </w:rPr>
  </w:style>
  <w:style w:type="paragraph" w:customStyle="1" w:styleId="CODE">
    <w:name w:val="CODE"/>
    <w:basedOn w:val="a0"/>
    <w:rsid w:val="004A7B82"/>
    <w:pPr>
      <w:ind w:left="1440"/>
    </w:pPr>
    <w:rPr>
      <w:rFonts w:ascii="Courier New" w:hAnsi="Courier New"/>
      <w:color w:val="333399"/>
      <w:lang w:eastAsia="ja-JP"/>
    </w:rPr>
  </w:style>
  <w:style w:type="paragraph" w:customStyle="1" w:styleId="Issue">
    <w:name w:val="Issue"/>
    <w:basedOn w:val="a0"/>
    <w:rsid w:val="008C4F7E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FFFF99"/>
    </w:pPr>
    <w:rPr>
      <w:sz w:val="16"/>
      <w:szCs w:val="16"/>
      <w:lang w:eastAsia="ja-JP"/>
    </w:rPr>
  </w:style>
  <w:style w:type="paragraph" w:customStyle="1" w:styleId="Example">
    <w:name w:val="Example"/>
    <w:basedOn w:val="a0"/>
    <w:rsid w:val="004A7B82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</w:pPr>
    <w:rPr>
      <w:lang w:eastAsia="ja-JP"/>
    </w:rPr>
  </w:style>
  <w:style w:type="paragraph" w:customStyle="1" w:styleId="TestIssues">
    <w:name w:val="Test Issues"/>
    <w:basedOn w:val="a0"/>
    <w:rsid w:val="001E7693"/>
    <w:pPr>
      <w:pBdr>
        <w:top w:val="single" w:sz="4" w:space="1" w:color="008080"/>
        <w:left w:val="single" w:sz="4" w:space="4" w:color="008080"/>
        <w:bottom w:val="single" w:sz="4" w:space="1" w:color="008080"/>
        <w:right w:val="single" w:sz="4" w:space="4" w:color="008080"/>
      </w:pBdr>
      <w:shd w:val="clear" w:color="auto" w:fill="DCE6DC"/>
      <w:spacing w:before="120"/>
    </w:pPr>
    <w:rPr>
      <w:lang w:eastAsia="ja-JP"/>
    </w:rPr>
  </w:style>
  <w:style w:type="paragraph" w:customStyle="1" w:styleId="SourceCode">
    <w:name w:val="SourceCode"/>
    <w:basedOn w:val="a0"/>
    <w:rsid w:val="004A7B82"/>
    <w:rPr>
      <w:rFonts w:ascii="Courier New" w:eastAsia="Times New Roman" w:hAnsi="Courier New" w:cs="Courier New"/>
      <w:color w:val="333399"/>
      <w:szCs w:val="24"/>
      <w:lang w:eastAsia="en-US"/>
    </w:rPr>
  </w:style>
  <w:style w:type="paragraph" w:customStyle="1" w:styleId="SourceCodeSmall">
    <w:name w:val="Source Code Small"/>
    <w:basedOn w:val="SourceCode"/>
    <w:rsid w:val="004A7B82"/>
    <w:rPr>
      <w:sz w:val="16"/>
    </w:rPr>
  </w:style>
  <w:style w:type="character" w:styleId="a6">
    <w:name w:val="annotation reference"/>
    <w:basedOn w:val="a1"/>
    <w:rsid w:val="004A7B82"/>
    <w:rPr>
      <w:sz w:val="16"/>
      <w:szCs w:val="16"/>
    </w:rPr>
  </w:style>
  <w:style w:type="paragraph" w:styleId="a7">
    <w:name w:val="Body Text"/>
    <w:basedOn w:val="a0"/>
    <w:rsid w:val="00F53720"/>
  </w:style>
  <w:style w:type="paragraph" w:styleId="a8">
    <w:name w:val="header"/>
    <w:basedOn w:val="a0"/>
    <w:rsid w:val="00391B19"/>
    <w:pPr>
      <w:tabs>
        <w:tab w:val="center" w:pos="4320"/>
        <w:tab w:val="right" w:pos="8640"/>
      </w:tabs>
    </w:pPr>
  </w:style>
  <w:style w:type="paragraph" w:styleId="a9">
    <w:name w:val="footer"/>
    <w:basedOn w:val="a0"/>
    <w:rsid w:val="004A07AB"/>
    <w:pPr>
      <w:tabs>
        <w:tab w:val="center" w:pos="1440"/>
        <w:tab w:val="center" w:pos="4320"/>
        <w:tab w:val="center" w:pos="7200"/>
        <w:tab w:val="right" w:pos="8640"/>
      </w:tabs>
    </w:pPr>
  </w:style>
  <w:style w:type="paragraph" w:customStyle="1" w:styleId="Todo">
    <w:name w:val="Todo"/>
    <w:basedOn w:val="Issue"/>
    <w:rsid w:val="00F53720"/>
    <w:pPr>
      <w:shd w:val="clear" w:color="auto" w:fill="99CCFF"/>
    </w:pPr>
  </w:style>
  <w:style w:type="paragraph" w:customStyle="1" w:styleId="Instructions">
    <w:name w:val="Instructions"/>
    <w:basedOn w:val="a0"/>
    <w:rsid w:val="003B610C"/>
    <w:pPr>
      <w:shd w:val="clear" w:color="auto" w:fill="DDDDDD"/>
    </w:pPr>
    <w:rPr>
      <w:sz w:val="18"/>
    </w:rPr>
  </w:style>
  <w:style w:type="paragraph" w:customStyle="1" w:styleId="Assumption">
    <w:name w:val="Assumption"/>
    <w:basedOn w:val="Issue"/>
    <w:rsid w:val="008C4F7E"/>
    <w:pPr>
      <w:shd w:val="clear" w:color="auto" w:fill="99CC00"/>
    </w:pPr>
  </w:style>
  <w:style w:type="paragraph" w:styleId="a">
    <w:name w:val="List Bullet"/>
    <w:basedOn w:val="a0"/>
    <w:rsid w:val="00A41D97"/>
    <w:pPr>
      <w:numPr>
        <w:numId w:val="2"/>
      </w:numPr>
      <w:spacing w:after="0"/>
    </w:pPr>
  </w:style>
  <w:style w:type="table" w:styleId="aa">
    <w:name w:val="Table Grid"/>
    <w:basedOn w:val="a2"/>
    <w:rsid w:val="00BF576C"/>
    <w:pPr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"/>
    <w:rsid w:val="00A41D97"/>
    <w:pPr>
      <w:numPr>
        <w:numId w:val="3"/>
      </w:numPr>
      <w:contextualSpacing/>
    </w:pPr>
  </w:style>
  <w:style w:type="paragraph" w:styleId="ab">
    <w:name w:val="annotation subject"/>
    <w:basedOn w:val="a4"/>
    <w:next w:val="a4"/>
    <w:semiHidden/>
    <w:rsid w:val="00BF576C"/>
    <w:rPr>
      <w:b/>
      <w:bCs/>
    </w:rPr>
  </w:style>
  <w:style w:type="paragraph" w:styleId="ac">
    <w:name w:val="Balloon Text"/>
    <w:basedOn w:val="a0"/>
    <w:semiHidden/>
    <w:rsid w:val="00BF576C"/>
    <w:rPr>
      <w:rFonts w:ascii="Tahoma" w:hAnsi="Tahoma" w:cs="Tahoma"/>
      <w:sz w:val="16"/>
      <w:szCs w:val="16"/>
    </w:rPr>
  </w:style>
  <w:style w:type="paragraph" w:customStyle="1" w:styleId="TableTextSmall">
    <w:name w:val="Table Text Small"/>
    <w:basedOn w:val="a0"/>
    <w:rsid w:val="00E025F5"/>
    <w:pPr>
      <w:spacing w:after="0"/>
      <w:ind w:left="101"/>
    </w:pPr>
    <w:rPr>
      <w:color w:val="808080"/>
      <w:sz w:val="16"/>
    </w:rPr>
  </w:style>
  <w:style w:type="paragraph" w:customStyle="1" w:styleId="Reference">
    <w:name w:val="Reference"/>
    <w:basedOn w:val="a0"/>
    <w:rsid w:val="0016076D"/>
    <w:pPr>
      <w:numPr>
        <w:numId w:val="4"/>
      </w:numPr>
    </w:pPr>
    <w:rPr>
      <w:lang w:eastAsia="ja-JP"/>
    </w:rPr>
  </w:style>
  <w:style w:type="paragraph" w:customStyle="1" w:styleId="MoreInformation">
    <w:name w:val="More Information"/>
    <w:basedOn w:val="Instructions"/>
    <w:rsid w:val="00A03DAB"/>
    <w:pPr>
      <w:spacing w:before="120"/>
      <w:ind w:left="720" w:right="720"/>
    </w:pPr>
    <w:rPr>
      <w:smallCaps/>
      <w:color w:val="008000"/>
      <w:szCs w:val="18"/>
    </w:rPr>
  </w:style>
  <w:style w:type="paragraph" w:customStyle="1" w:styleId="Requirement">
    <w:name w:val="Requirement"/>
    <w:basedOn w:val="Todo"/>
    <w:rsid w:val="008C4F7E"/>
    <w:pPr>
      <w:shd w:val="clear" w:color="auto" w:fill="FF8080"/>
    </w:pPr>
  </w:style>
  <w:style w:type="paragraph" w:customStyle="1" w:styleId="Patent">
    <w:name w:val="Patent"/>
    <w:basedOn w:val="Example"/>
    <w:rsid w:val="00B821D0"/>
    <w:pPr>
      <w:pBdr>
        <w:top w:val="single" w:sz="12" w:space="1" w:color="808080"/>
        <w:left w:val="single" w:sz="12" w:space="4" w:color="808080"/>
        <w:bottom w:val="single" w:sz="12" w:space="1" w:color="808080"/>
        <w:right w:val="single" w:sz="12" w:space="4" w:color="808080"/>
      </w:pBdr>
    </w:pPr>
    <w:rPr>
      <w:sz w:val="16"/>
      <w:szCs w:val="16"/>
      <w:lang w:eastAsia="en-US"/>
    </w:rPr>
  </w:style>
  <w:style w:type="paragraph" w:customStyle="1" w:styleId="Caveat">
    <w:name w:val="Caveat"/>
    <w:basedOn w:val="a0"/>
    <w:next w:val="a0"/>
    <w:rsid w:val="0005551B"/>
    <w:pPr>
      <w:pBdr>
        <w:top w:val="dashSmallGap" w:sz="4" w:space="1" w:color="FF0000"/>
        <w:left w:val="dashSmallGap" w:sz="4" w:space="4" w:color="FF0000"/>
        <w:bottom w:val="dashSmallGap" w:sz="4" w:space="1" w:color="FF0000"/>
        <w:right w:val="dashSmallGap" w:sz="4" w:space="4" w:color="FF0000"/>
      </w:pBdr>
      <w:ind w:left="720" w:right="720"/>
    </w:pPr>
    <w:rPr>
      <w:sz w:val="16"/>
      <w:szCs w:val="16"/>
    </w:rPr>
  </w:style>
  <w:style w:type="table" w:styleId="ad">
    <w:name w:val="Table Professional"/>
    <w:basedOn w:val="a2"/>
    <w:rsid w:val="001F6953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List Paragraph"/>
    <w:aliases w:val="Dependencies"/>
    <w:basedOn w:val="a0"/>
    <w:link w:val="af"/>
    <w:uiPriority w:val="34"/>
    <w:qFormat/>
    <w:rsid w:val="00DB4102"/>
    <w:pPr>
      <w:spacing w:after="0"/>
      <w:ind w:left="720" w:firstLine="360"/>
      <w:contextualSpacing/>
    </w:pPr>
    <w:rPr>
      <w:rFonts w:ascii="Calibri" w:eastAsia="Times New Roman" w:hAnsi="Calibri" w:cs="Arial"/>
      <w:sz w:val="22"/>
      <w:szCs w:val="22"/>
      <w:lang w:eastAsia="en-US" w:bidi="en-US"/>
    </w:rPr>
  </w:style>
  <w:style w:type="paragraph" w:styleId="af0">
    <w:name w:val="Document Map"/>
    <w:basedOn w:val="a0"/>
    <w:link w:val="af1"/>
    <w:rsid w:val="00EC6B9D"/>
    <w:rPr>
      <w:rFonts w:ascii="Tahoma" w:hAnsi="Tahoma" w:cs="Tahoma"/>
      <w:sz w:val="16"/>
      <w:szCs w:val="16"/>
    </w:rPr>
  </w:style>
  <w:style w:type="character" w:customStyle="1" w:styleId="af1">
    <w:name w:val="מפת מסמך תו"/>
    <w:basedOn w:val="a1"/>
    <w:link w:val="af0"/>
    <w:rsid w:val="00EC6B9D"/>
    <w:rPr>
      <w:rFonts w:ascii="Tahoma" w:eastAsia="SimSun" w:hAnsi="Tahoma" w:cs="Tahoma"/>
      <w:sz w:val="16"/>
      <w:szCs w:val="16"/>
      <w:lang w:eastAsia="zh-CN" w:bidi="ar-SA"/>
    </w:rPr>
  </w:style>
  <w:style w:type="character" w:customStyle="1" w:styleId="af">
    <w:name w:val="פיסקת רשימה תו"/>
    <w:aliases w:val="Dependencies תו"/>
    <w:basedOn w:val="a1"/>
    <w:link w:val="ae"/>
    <w:uiPriority w:val="34"/>
    <w:rsid w:val="003B23FE"/>
    <w:rPr>
      <w:rFonts w:ascii="Calibri" w:hAnsi="Calibri" w:cs="Arial"/>
      <w:sz w:val="22"/>
      <w:szCs w:val="22"/>
      <w:lang w:bidi="en-US"/>
    </w:rPr>
  </w:style>
  <w:style w:type="character" w:customStyle="1" w:styleId="apple-style-span">
    <w:name w:val="apple-style-span"/>
    <w:basedOn w:val="a1"/>
    <w:rsid w:val="00B861D0"/>
  </w:style>
  <w:style w:type="character" w:customStyle="1" w:styleId="apple-converted-space">
    <w:name w:val="apple-converted-space"/>
    <w:basedOn w:val="a1"/>
    <w:rsid w:val="00B861D0"/>
  </w:style>
  <w:style w:type="character" w:styleId="af2">
    <w:name w:val="Unresolved Mention"/>
    <w:basedOn w:val="a1"/>
    <w:uiPriority w:val="99"/>
    <w:semiHidden/>
    <w:unhideWhenUsed/>
    <w:rsid w:val="00805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nkallima/sim-universal-constructio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thalis.cs.uoi.gr/tech_reports/publications/TR2011-0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nov\Documents\WM7\Shell\Theme\Design\ThemeEngine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47210B57E7A46911EB9C2761EC908" ma:contentTypeVersion="1" ma:contentTypeDescription="Create a new document." ma:contentTypeScope="" ma:versionID="14cb8262a29032fd1cdae1082b7607da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49202dcc3c1780e91e58fb2af340b1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6E3F6-1ECC-439B-AB12-420B2D3BEED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71BC117-AE2C-4EEE-945A-0DD915B7F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63524-B53B-4CC0-AEB8-299198823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BD18C12-1E99-4600-8DC5-523596BD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ThemeEngineDesign.dot</Template>
  <TotalTime>0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WM7 Visual Themes HLD</vt:lpstr>
      <vt:lpstr>WM7 Visual Themes HLD</vt:lpstr>
    </vt:vector>
  </TitlesOfParts>
  <Company>Microsoft Corporation</Company>
  <LinksUpToDate>false</LinksUpToDate>
  <CharactersWithSpaces>5196</CharactersWithSpaces>
  <SharedDoc>false</SharedDoc>
  <HLinks>
    <vt:vector size="288" baseType="variant">
      <vt:variant>
        <vt:i4>6160414</vt:i4>
      </vt:variant>
      <vt:variant>
        <vt:i4>285</vt:i4>
      </vt:variant>
      <vt:variant>
        <vt:i4>0</vt:i4>
      </vt:variant>
      <vt:variant>
        <vt:i4>5</vt:i4>
      </vt:variant>
      <vt:variant>
        <vt:lpwstr>http://fxcop/</vt:lpwstr>
      </vt:variant>
      <vt:variant>
        <vt:lpwstr/>
      </vt:variant>
      <vt:variant>
        <vt:i4>2818158</vt:i4>
      </vt:variant>
      <vt:variant>
        <vt:i4>282</vt:i4>
      </vt:variant>
      <vt:variant>
        <vt:i4>0</vt:i4>
      </vt:variant>
      <vt:variant>
        <vt:i4>5</vt:i4>
      </vt:variant>
      <vt:variant>
        <vt:lpwstr>http://prefast/</vt:lpwstr>
      </vt:variant>
      <vt:variant>
        <vt:lpwstr/>
      </vt:variant>
      <vt:variant>
        <vt:i4>5177357</vt:i4>
      </vt:variant>
      <vt:variant>
        <vt:i4>279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7012413</vt:i4>
      </vt:variant>
      <vt:variant>
        <vt:i4>273</vt:i4>
      </vt:variant>
      <vt:variant>
        <vt:i4>0</vt:i4>
      </vt:variant>
      <vt:variant>
        <vt:i4>5</vt:i4>
      </vt:variant>
      <vt:variant>
        <vt:lpwstr>http://eeg/microsoft/dev/deviTuningOptimalPerformance.aspx</vt:lpwstr>
      </vt:variant>
      <vt:variant>
        <vt:lpwstr/>
      </vt:variant>
      <vt:variant>
        <vt:i4>5177357</vt:i4>
      </vt:variant>
      <vt:variant>
        <vt:i4>270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>http://swiweb/</vt:lpwstr>
      </vt:variant>
      <vt:variant>
        <vt:lpwstr/>
      </vt:variant>
      <vt:variant>
        <vt:i4>7536702</vt:i4>
      </vt:variant>
      <vt:variant>
        <vt:i4>264</vt:i4>
      </vt:variant>
      <vt:variant>
        <vt:i4>0</vt:i4>
      </vt:variant>
      <vt:variant>
        <vt:i4>5</vt:i4>
      </vt:variant>
      <vt:variant>
        <vt:lpwstr>http://eeg/microsoft/dev/devddesignprivacyintoproduct.aspx</vt:lpwstr>
      </vt:variant>
      <vt:variant>
        <vt:lpwstr/>
      </vt:variant>
      <vt:variant>
        <vt:i4>2949236</vt:i4>
      </vt:variant>
      <vt:variant>
        <vt:i4>261</vt:i4>
      </vt:variant>
      <vt:variant>
        <vt:i4>0</vt:i4>
      </vt:variant>
      <vt:variant>
        <vt:i4>5</vt:i4>
      </vt:variant>
      <vt:variant>
        <vt:lpwstr>http://eeg/microsoft/dev/deviWritingSecureCode.aspx</vt:lpwstr>
      </vt:variant>
      <vt:variant>
        <vt:lpwstr/>
      </vt:variant>
      <vt:variant>
        <vt:i4>5111830</vt:i4>
      </vt:variant>
      <vt:variant>
        <vt:i4>258</vt:i4>
      </vt:variant>
      <vt:variant>
        <vt:i4>0</vt:i4>
      </vt:variant>
      <vt:variant>
        <vt:i4>5</vt:i4>
      </vt:variant>
      <vt:variant>
        <vt:lpwstr>http://eeg/microsoft/dev/devdDesignSecureProduct.aspx</vt:lpwstr>
      </vt:variant>
      <vt:variant>
        <vt:lpwstr/>
      </vt:variant>
      <vt:variant>
        <vt:i4>7077896</vt:i4>
      </vt:variant>
      <vt:variant>
        <vt:i4>255</vt:i4>
      </vt:variant>
      <vt:variant>
        <vt:i4>0</vt:i4>
      </vt:variant>
      <vt:variant>
        <vt:i4>5</vt:i4>
      </vt:variant>
      <vt:variant>
        <vt:lpwstr>http://eeg/microsoft/dev/ScenarioList_Design.aspx</vt:lpwstr>
      </vt:variant>
      <vt:variant>
        <vt:lpwstr/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_Toc89678122</vt:lpwstr>
      </vt:variant>
      <vt:variant>
        <vt:i4>1638452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_Toc89678121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_Toc89678120</vt:lpwstr>
      </vt:variant>
      <vt:variant>
        <vt:i4>1114167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_Toc89678119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_Toc89678118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_Toc89678117</vt:lpwstr>
      </vt:variant>
      <vt:variant>
        <vt:i4>1245242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_Toc168368595</vt:lpwstr>
      </vt:variant>
      <vt:variant>
        <vt:i4>1245242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_Toc168368594</vt:lpwstr>
      </vt:variant>
      <vt:variant>
        <vt:i4>1245242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_Toc168368593</vt:lpwstr>
      </vt:variant>
      <vt:variant>
        <vt:i4>1245242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_Toc168368592</vt:lpwstr>
      </vt:variant>
      <vt:variant>
        <vt:i4>1245242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_Toc168368591</vt:lpwstr>
      </vt:variant>
      <vt:variant>
        <vt:i4>1245242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_Toc168368590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_Toc168368589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_Toc168368588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_Toc168368587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_Toc168368586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_Toc168368585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_Toc168368584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_Toc168368583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_Toc168368582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_Toc168368581</vt:lpwstr>
      </vt:variant>
      <vt:variant>
        <vt:i4>1179706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_Toc168368580</vt:lpwstr>
      </vt:variant>
      <vt:variant>
        <vt:i4>1900602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_Toc168368579</vt:lpwstr>
      </vt:variant>
      <vt:variant>
        <vt:i4>1900602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_Toc168368578</vt:lpwstr>
      </vt:variant>
      <vt:variant>
        <vt:i4>1900602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_Toc168368577</vt:lpwstr>
      </vt:variant>
      <vt:variant>
        <vt:i4>1900602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_Toc168368576</vt:lpwstr>
      </vt:variant>
      <vt:variant>
        <vt:i4>1900602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_Toc168368575</vt:lpwstr>
      </vt:variant>
      <vt:variant>
        <vt:i4>1900602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_Toc168368574</vt:lpwstr>
      </vt:variant>
      <vt:variant>
        <vt:i4>1900602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_Toc168368573</vt:lpwstr>
      </vt:variant>
      <vt:variant>
        <vt:i4>1900602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_Toc168368572</vt:lpwstr>
      </vt:variant>
      <vt:variant>
        <vt:i4>1900602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_Toc168368571</vt:lpwstr>
      </vt:variant>
      <vt:variant>
        <vt:i4>1900602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_Toc168368570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_Toc168368569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_Toc168368568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_Toc168368567</vt:lpwstr>
      </vt:variant>
      <vt:variant>
        <vt:i4>2687084</vt:i4>
      </vt:variant>
      <vt:variant>
        <vt:i4>15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  <vt:variant>
        <vt:i4>7995409</vt:i4>
      </vt:variant>
      <vt:variant>
        <vt:i4>12</vt:i4>
      </vt:variant>
      <vt:variant>
        <vt:i4>0</vt:i4>
      </vt:variant>
      <vt:variant>
        <vt:i4>5</vt:i4>
      </vt:variant>
      <vt:variant>
        <vt:lpwstr>\\devet-build-1\TimeTracker\docs\Time Tracking Tool High-level Design.doc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WM7 Visual Themes HLD</dc:title>
  <dc:subject>Design Document Template</dc:subject>
  <dc:creator>galnov</dc:creator>
  <cp:lastModifiedBy>Tal Gelbard</cp:lastModifiedBy>
  <cp:revision>2</cp:revision>
  <cp:lastPrinted>2010-04-06T08:15:00Z</cp:lastPrinted>
  <dcterms:created xsi:type="dcterms:W3CDTF">2020-04-16T08:05:00Z</dcterms:created>
  <dcterms:modified xsi:type="dcterms:W3CDTF">2020-04-16T08:05:00Z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0x010100E1547210B57E7A46911EB9C2761EC908</vt:lpwstr>
  </property>
</Properties>
</file>