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826C4" w:rsidRDefault="00C826C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826C4" w:rsidRDefault="00C826C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826C4" w:rsidRDefault="00C826C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권나윤</w:t>
            </w:r>
            <w:r>
              <w:rPr>
                <w:color w:val="0000FF"/>
              </w:rPr>
              <w:t>[출]</w:t>
            </w:r>
            <w:r>
              <w:t>, 김서하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 xml:space="preserve">1. 엔트리 오브젝트 추가하가 2. 블록 조립하기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26C4" w:rsidRDefault="00C826C4">
            <w:pPr>
              <w:rPr>
                <w:rFonts w:hint="eastAsia"/>
              </w:rPr>
            </w:pPr>
            <w:r>
              <w:t>안세호 학생이 조금 느린 학생인 거 같습니다. 따로 도와주는 활동이 필요할 듯 합니다. 권나윤, 장채연, 김성집, 김서하 학생 컴퓨터 사용이 익숙치 않아 더디게 진행이 되고 있습니다.</w:t>
            </w:r>
          </w:p>
        </w:tc>
      </w:tr>
    </w:tbl>
    <w:p w:rsidR="00C826C4" w:rsidRDefault="00C826C4">
      <w:pPr>
        <w:rPr>
          <w:rFonts w:hint="eastAsia"/>
        </w:rPr>
      </w:pPr>
    </w:p>
    <w:p w:rsidR="00C826C4" w:rsidRDefault="00C826C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26C4" w:rsidRDefault="00C826C4" w:rsidP="00C826C4">
      <w:r>
        <w:separator/>
      </w:r>
    </w:p>
  </w:endnote>
  <w:endnote w:type="continuationSeparator" w:id="0">
    <w:p w:rsidR="00C826C4" w:rsidRDefault="00C826C4" w:rsidP="00C8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26C4" w:rsidRDefault="00C826C4" w:rsidP="00C826C4">
      <w:r>
        <w:separator/>
      </w:r>
    </w:p>
  </w:footnote>
  <w:footnote w:type="continuationSeparator" w:id="0">
    <w:p w:rsidR="00C826C4" w:rsidRDefault="00C826C4" w:rsidP="00C82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C4"/>
    <w:rsid w:val="002A5BB5"/>
    <w:rsid w:val="00C8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826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26C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826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26C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