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84D065" w14:textId="77777777" w:rsidR="00BC45D7" w:rsidRPr="003C1143" w:rsidRDefault="00BC45D7" w:rsidP="00BC45D7">
      <w:pPr>
        <w:jc w:val="center"/>
        <w:rPr>
          <w:rFonts w:ascii="Times New Roman" w:hAnsi="Times New Roman" w:cs="Times New Roman"/>
          <w:sz w:val="56"/>
          <w:szCs w:val="56"/>
          <w:lang w:val="mn-MN"/>
        </w:rPr>
      </w:pPr>
    </w:p>
    <w:p w14:paraId="5F4EB1CB" w14:textId="77777777" w:rsidR="00BC45D7" w:rsidRPr="00344443" w:rsidRDefault="00BC45D7" w:rsidP="00BC45D7">
      <w:pPr>
        <w:jc w:val="center"/>
        <w:rPr>
          <w:rFonts w:ascii="Times New Roman" w:hAnsi="Times New Roman" w:cs="Times New Roman"/>
          <w:sz w:val="56"/>
          <w:szCs w:val="56"/>
          <w:lang w:val="en-US"/>
        </w:rPr>
      </w:pPr>
    </w:p>
    <w:p w14:paraId="63F6A5FF" w14:textId="77777777" w:rsidR="00BC45D7" w:rsidRPr="002953BC" w:rsidRDefault="00BC45D7" w:rsidP="00BC45D7">
      <w:pPr>
        <w:jc w:val="center"/>
        <w:rPr>
          <w:rFonts w:ascii="Times New Roman" w:hAnsi="Times New Roman" w:cs="Times New Roman"/>
          <w:sz w:val="56"/>
          <w:szCs w:val="56"/>
          <w:lang w:val="en-US"/>
        </w:rPr>
      </w:pPr>
    </w:p>
    <w:p w14:paraId="7FB80589" w14:textId="77777777" w:rsidR="00BC45D7" w:rsidRPr="002953BC" w:rsidRDefault="00BC45D7" w:rsidP="00BC45D7">
      <w:pPr>
        <w:jc w:val="center"/>
        <w:rPr>
          <w:rFonts w:ascii="Times New Roman" w:hAnsi="Times New Roman" w:cs="Times New Roman"/>
          <w:sz w:val="56"/>
          <w:szCs w:val="56"/>
          <w:lang w:val="en-US"/>
        </w:rPr>
      </w:pPr>
    </w:p>
    <w:p w14:paraId="3D951F7E" w14:textId="192BA335" w:rsidR="00BC45D7" w:rsidRPr="002953BC" w:rsidRDefault="00BC45D7" w:rsidP="00BC45D7">
      <w:pPr>
        <w:jc w:val="center"/>
        <w:rPr>
          <w:rFonts w:ascii="Times New Roman" w:hAnsi="Times New Roman" w:cs="Times New Roman"/>
          <w:sz w:val="56"/>
          <w:szCs w:val="56"/>
          <w:lang w:val="mn-MN"/>
        </w:rPr>
      </w:pPr>
      <w:r w:rsidRPr="002953BC">
        <w:rPr>
          <w:rFonts w:ascii="Times New Roman" w:hAnsi="Times New Roman" w:cs="Times New Roman"/>
          <w:sz w:val="56"/>
          <w:szCs w:val="56"/>
          <w:lang w:val="en-US"/>
        </w:rPr>
        <w:t xml:space="preserve">AISYS </w:t>
      </w:r>
      <w:r w:rsidRPr="002953BC">
        <w:rPr>
          <w:rFonts w:ascii="Times New Roman" w:hAnsi="Times New Roman" w:cs="Times New Roman"/>
          <w:sz w:val="56"/>
          <w:szCs w:val="56"/>
          <w:lang w:val="mn-MN"/>
        </w:rPr>
        <w:t xml:space="preserve">систем дээр </w:t>
      </w:r>
      <w:r w:rsidR="00A26B8D">
        <w:rPr>
          <w:rFonts w:ascii="Times New Roman" w:hAnsi="Times New Roman" w:cs="Times New Roman"/>
          <w:sz w:val="56"/>
          <w:szCs w:val="56"/>
          <w:lang w:val="mn-MN"/>
        </w:rPr>
        <w:t>Байгууллагын</w:t>
      </w:r>
      <w:r w:rsidRPr="002953BC">
        <w:rPr>
          <w:rFonts w:ascii="Times New Roman" w:hAnsi="Times New Roman" w:cs="Times New Roman"/>
          <w:sz w:val="56"/>
          <w:szCs w:val="56"/>
          <w:lang w:val="mn-MN"/>
        </w:rPr>
        <w:t xml:space="preserve"> </w:t>
      </w:r>
      <w:r w:rsidR="00A95C9D">
        <w:rPr>
          <w:rFonts w:ascii="Times New Roman" w:hAnsi="Times New Roman" w:cs="Times New Roman"/>
          <w:sz w:val="56"/>
          <w:szCs w:val="56"/>
          <w:lang w:val="mn-MN"/>
        </w:rPr>
        <w:t xml:space="preserve">ДОШ үүсгэх </w:t>
      </w:r>
      <w:r w:rsidRPr="002953BC">
        <w:rPr>
          <w:rFonts w:ascii="Times New Roman" w:hAnsi="Times New Roman" w:cs="Times New Roman"/>
          <w:sz w:val="56"/>
          <w:szCs w:val="56"/>
          <w:lang w:val="mn-MN"/>
        </w:rPr>
        <w:t>гарын авлага</w:t>
      </w:r>
    </w:p>
    <w:p w14:paraId="43BD71E0" w14:textId="77777777" w:rsidR="00BC45D7" w:rsidRPr="002953BC" w:rsidRDefault="00BC45D7" w:rsidP="00BC45D7">
      <w:pPr>
        <w:jc w:val="center"/>
        <w:rPr>
          <w:rFonts w:ascii="Times New Roman" w:hAnsi="Times New Roman" w:cs="Times New Roman"/>
          <w:sz w:val="56"/>
          <w:szCs w:val="56"/>
          <w:lang w:val="mn-MN"/>
        </w:rPr>
      </w:pPr>
    </w:p>
    <w:p w14:paraId="3AE77D2D" w14:textId="77777777" w:rsidR="00BC45D7" w:rsidRPr="002953BC" w:rsidRDefault="00BC45D7" w:rsidP="00BC45D7">
      <w:pPr>
        <w:jc w:val="center"/>
        <w:rPr>
          <w:rFonts w:ascii="Times New Roman" w:hAnsi="Times New Roman" w:cs="Times New Roman"/>
          <w:sz w:val="56"/>
          <w:szCs w:val="56"/>
          <w:lang w:val="mn-MN"/>
        </w:rPr>
      </w:pPr>
    </w:p>
    <w:p w14:paraId="4572ED19" w14:textId="77777777" w:rsidR="00BC45D7" w:rsidRPr="002953BC" w:rsidRDefault="00BC45D7" w:rsidP="00BC45D7">
      <w:pPr>
        <w:jc w:val="center"/>
        <w:rPr>
          <w:rFonts w:ascii="Times New Roman" w:hAnsi="Times New Roman" w:cs="Times New Roman"/>
          <w:sz w:val="56"/>
          <w:szCs w:val="56"/>
          <w:lang w:val="mn-MN"/>
        </w:rPr>
      </w:pPr>
    </w:p>
    <w:p w14:paraId="4CC6B9B0" w14:textId="77777777" w:rsidR="00BC45D7" w:rsidRPr="002953BC" w:rsidRDefault="00BC45D7" w:rsidP="00BC45D7">
      <w:pPr>
        <w:jc w:val="center"/>
        <w:rPr>
          <w:rFonts w:ascii="Times New Roman" w:hAnsi="Times New Roman" w:cs="Times New Roman"/>
          <w:sz w:val="56"/>
          <w:szCs w:val="56"/>
          <w:lang w:val="mn-MN"/>
        </w:rPr>
      </w:pPr>
    </w:p>
    <w:p w14:paraId="5290620A" w14:textId="77777777" w:rsidR="00BC45D7" w:rsidRPr="002953BC" w:rsidRDefault="00BC45D7" w:rsidP="00BC45D7">
      <w:pPr>
        <w:jc w:val="center"/>
        <w:rPr>
          <w:rFonts w:ascii="Times New Roman" w:hAnsi="Times New Roman" w:cs="Times New Roman"/>
          <w:sz w:val="56"/>
          <w:szCs w:val="56"/>
          <w:lang w:val="mn-MN"/>
        </w:rPr>
      </w:pPr>
    </w:p>
    <w:p w14:paraId="1AEEB2DF" w14:textId="77777777" w:rsidR="00BC45D7" w:rsidRPr="002953BC" w:rsidRDefault="00BC45D7" w:rsidP="00BC45D7">
      <w:pPr>
        <w:jc w:val="center"/>
        <w:rPr>
          <w:rFonts w:ascii="Times New Roman" w:hAnsi="Times New Roman" w:cs="Times New Roman"/>
          <w:sz w:val="56"/>
          <w:szCs w:val="56"/>
          <w:lang w:val="mn-MN"/>
        </w:rPr>
      </w:pPr>
    </w:p>
    <w:p w14:paraId="1C90F80C" w14:textId="77777777" w:rsidR="00BC45D7" w:rsidRPr="002953BC" w:rsidRDefault="00BC45D7" w:rsidP="00BC45D7">
      <w:pPr>
        <w:jc w:val="center"/>
        <w:rPr>
          <w:rFonts w:ascii="Times New Roman" w:hAnsi="Times New Roman" w:cs="Times New Roman"/>
          <w:sz w:val="22"/>
          <w:szCs w:val="22"/>
          <w:lang w:val="mn-MN"/>
        </w:rPr>
      </w:pPr>
    </w:p>
    <w:p w14:paraId="05701F36" w14:textId="77777777" w:rsidR="00BC45D7" w:rsidRPr="002953BC" w:rsidRDefault="00BC45D7" w:rsidP="00BC45D7">
      <w:pPr>
        <w:jc w:val="center"/>
        <w:rPr>
          <w:rFonts w:ascii="Times New Roman" w:hAnsi="Times New Roman" w:cs="Times New Roman"/>
          <w:sz w:val="22"/>
          <w:szCs w:val="22"/>
          <w:lang w:val="mn-MN"/>
        </w:rPr>
      </w:pPr>
    </w:p>
    <w:p w14:paraId="7B28EF62" w14:textId="77777777" w:rsidR="00BC45D7" w:rsidRDefault="00BC45D7" w:rsidP="00BC45D7">
      <w:pPr>
        <w:jc w:val="center"/>
        <w:rPr>
          <w:rFonts w:ascii="Times New Roman" w:hAnsi="Times New Roman" w:cs="Times New Roman"/>
          <w:sz w:val="22"/>
          <w:szCs w:val="22"/>
          <w:lang w:val="mn-MN"/>
        </w:rPr>
      </w:pPr>
    </w:p>
    <w:p w14:paraId="4E65F803" w14:textId="77777777" w:rsidR="00BC45D7" w:rsidRPr="002953BC" w:rsidRDefault="00BC45D7" w:rsidP="00BC45D7">
      <w:pPr>
        <w:jc w:val="center"/>
        <w:rPr>
          <w:rFonts w:ascii="Times New Roman" w:hAnsi="Times New Roman" w:cs="Times New Roman"/>
          <w:sz w:val="22"/>
          <w:szCs w:val="22"/>
          <w:lang w:val="mn-MN"/>
        </w:rPr>
      </w:pPr>
    </w:p>
    <w:p w14:paraId="09D67D05" w14:textId="082081B1" w:rsidR="00BC45D7" w:rsidRPr="002953BC" w:rsidRDefault="00BC45D7" w:rsidP="00BC45D7">
      <w:pPr>
        <w:jc w:val="center"/>
        <w:rPr>
          <w:rFonts w:ascii="Times New Roman" w:hAnsi="Times New Roman" w:cs="Times New Roman"/>
          <w:lang w:val="mn-MN"/>
        </w:rPr>
      </w:pPr>
      <w:r w:rsidRPr="002953BC">
        <w:rPr>
          <w:rFonts w:ascii="Times New Roman" w:hAnsi="Times New Roman" w:cs="Times New Roman"/>
          <w:lang w:val="mn-MN"/>
        </w:rPr>
        <w:t>202</w:t>
      </w:r>
      <w:r w:rsidR="00A26B8D">
        <w:rPr>
          <w:rFonts w:ascii="Times New Roman" w:hAnsi="Times New Roman" w:cs="Times New Roman"/>
          <w:lang w:val="mn-MN"/>
        </w:rPr>
        <w:t>5</w:t>
      </w:r>
      <w:r w:rsidRPr="002953BC">
        <w:rPr>
          <w:rFonts w:ascii="Times New Roman" w:hAnsi="Times New Roman" w:cs="Times New Roman"/>
          <w:lang w:val="mn-MN"/>
        </w:rPr>
        <w:t xml:space="preserve"> он</w:t>
      </w:r>
    </w:p>
    <w:p w14:paraId="420FA6DB" w14:textId="14A90355" w:rsidR="00BC45D7" w:rsidRPr="002953BC" w:rsidRDefault="00BC45D7" w:rsidP="00BC45D7">
      <w:pPr>
        <w:pStyle w:val="Heading1"/>
        <w:rPr>
          <w:rFonts w:ascii="Times New Roman" w:hAnsi="Times New Roman" w:cs="Times New Roman"/>
          <w:b/>
          <w:bCs/>
          <w:lang w:val="mn-MN"/>
        </w:rPr>
      </w:pPr>
      <w:r w:rsidRPr="002953BC">
        <w:rPr>
          <w:rFonts w:ascii="Times New Roman" w:hAnsi="Times New Roman" w:cs="Times New Roman"/>
          <w:b/>
          <w:bCs/>
          <w:lang w:val="mn-MN"/>
        </w:rPr>
        <w:lastRenderedPageBreak/>
        <w:t>Өөрчлөлтийн түүх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552"/>
        <w:gridCol w:w="2496"/>
        <w:gridCol w:w="1870"/>
        <w:gridCol w:w="1870"/>
      </w:tblGrid>
      <w:tr w:rsidR="00BC45D7" w:rsidRPr="002953BC" w14:paraId="424FC9A9" w14:textId="77777777" w:rsidTr="00BC45D7">
        <w:tc>
          <w:tcPr>
            <w:tcW w:w="562" w:type="dxa"/>
          </w:tcPr>
          <w:p w14:paraId="4BA4FDF8" w14:textId="678E7671" w:rsidR="00BC45D7" w:rsidRPr="002953BC" w:rsidRDefault="00BC45D7" w:rsidP="00BC45D7">
            <w:pPr>
              <w:rPr>
                <w:rFonts w:ascii="Times New Roman" w:hAnsi="Times New Roman" w:cs="Times New Roman"/>
                <w:lang w:val="en-US"/>
              </w:rPr>
            </w:pPr>
            <w:r w:rsidRPr="002953BC">
              <w:rPr>
                <w:rFonts w:ascii="Times New Roman" w:hAnsi="Times New Roman" w:cs="Times New Roman"/>
                <w:lang w:val="mn-MN"/>
              </w:rPr>
              <w:br w:type="page"/>
              <w:t>№</w:t>
            </w:r>
          </w:p>
        </w:tc>
        <w:tc>
          <w:tcPr>
            <w:tcW w:w="2552" w:type="dxa"/>
          </w:tcPr>
          <w:p w14:paraId="13AFDF4D" w14:textId="3F86F176" w:rsidR="00BC45D7" w:rsidRPr="002953BC" w:rsidRDefault="00BC45D7" w:rsidP="00BC45D7">
            <w:pPr>
              <w:rPr>
                <w:rFonts w:ascii="Times New Roman" w:hAnsi="Times New Roman" w:cs="Times New Roman"/>
                <w:lang w:val="en-US"/>
              </w:rPr>
            </w:pPr>
            <w:r w:rsidRPr="002953BC">
              <w:rPr>
                <w:rFonts w:ascii="Times New Roman" w:hAnsi="Times New Roman" w:cs="Times New Roman"/>
                <w:lang w:val="en-US"/>
              </w:rPr>
              <w:t>Өөрчлөгдсөн огноо</w:t>
            </w:r>
          </w:p>
        </w:tc>
        <w:tc>
          <w:tcPr>
            <w:tcW w:w="2496" w:type="dxa"/>
          </w:tcPr>
          <w:p w14:paraId="5D163608" w14:textId="7B8F886D" w:rsidR="00BC45D7" w:rsidRPr="002953BC" w:rsidRDefault="00BC45D7" w:rsidP="00BC45D7">
            <w:pPr>
              <w:rPr>
                <w:rFonts w:ascii="Times New Roman" w:hAnsi="Times New Roman" w:cs="Times New Roman"/>
                <w:lang w:val="en-US"/>
              </w:rPr>
            </w:pPr>
            <w:r w:rsidRPr="002953BC">
              <w:rPr>
                <w:rFonts w:ascii="Times New Roman" w:hAnsi="Times New Roman" w:cs="Times New Roman"/>
                <w:lang w:val="en-US"/>
              </w:rPr>
              <w:t>Өөрчилсөн ажилтан</w:t>
            </w:r>
          </w:p>
        </w:tc>
        <w:tc>
          <w:tcPr>
            <w:tcW w:w="1870" w:type="dxa"/>
          </w:tcPr>
          <w:p w14:paraId="3823BF6D" w14:textId="1FD1FF05" w:rsidR="00BC45D7" w:rsidRPr="002953BC" w:rsidRDefault="00BC45D7" w:rsidP="00BC45D7">
            <w:pPr>
              <w:rPr>
                <w:rFonts w:ascii="Times New Roman" w:hAnsi="Times New Roman" w:cs="Times New Roman"/>
                <w:lang w:val="en-US"/>
              </w:rPr>
            </w:pPr>
            <w:r w:rsidRPr="002953BC">
              <w:rPr>
                <w:rFonts w:ascii="Times New Roman" w:hAnsi="Times New Roman" w:cs="Times New Roman"/>
                <w:lang w:val="en-US"/>
              </w:rPr>
              <w:t>Хувилбар</w:t>
            </w:r>
          </w:p>
        </w:tc>
        <w:tc>
          <w:tcPr>
            <w:tcW w:w="1870" w:type="dxa"/>
          </w:tcPr>
          <w:p w14:paraId="4E738F5D" w14:textId="16741F65" w:rsidR="00BC45D7" w:rsidRPr="002953BC" w:rsidRDefault="00BC45D7" w:rsidP="00BC45D7">
            <w:pPr>
              <w:rPr>
                <w:rFonts w:ascii="Times New Roman" w:hAnsi="Times New Roman" w:cs="Times New Roman"/>
                <w:lang w:val="en-US"/>
              </w:rPr>
            </w:pPr>
            <w:r w:rsidRPr="002953BC">
              <w:rPr>
                <w:rFonts w:ascii="Times New Roman" w:hAnsi="Times New Roman" w:cs="Times New Roman"/>
                <w:lang w:val="en-US"/>
              </w:rPr>
              <w:t>Тайлбар</w:t>
            </w:r>
          </w:p>
        </w:tc>
      </w:tr>
      <w:tr w:rsidR="00BC45D7" w:rsidRPr="002953BC" w14:paraId="16190EC0" w14:textId="77777777" w:rsidTr="00BC45D7">
        <w:tc>
          <w:tcPr>
            <w:tcW w:w="562" w:type="dxa"/>
          </w:tcPr>
          <w:p w14:paraId="09F8414C" w14:textId="79939F53" w:rsidR="00BC45D7" w:rsidRPr="002953BC" w:rsidRDefault="00BC45D7" w:rsidP="00BC45D7">
            <w:pPr>
              <w:rPr>
                <w:rFonts w:ascii="Times New Roman" w:hAnsi="Times New Roman" w:cs="Times New Roman"/>
                <w:lang w:val="en-US"/>
              </w:rPr>
            </w:pPr>
            <w:r w:rsidRPr="002953BC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552" w:type="dxa"/>
          </w:tcPr>
          <w:p w14:paraId="13EDBF7A" w14:textId="5C656187" w:rsidR="00BC45D7" w:rsidRPr="002953BC" w:rsidRDefault="00BC45D7" w:rsidP="00BC45D7">
            <w:pPr>
              <w:rPr>
                <w:rFonts w:ascii="Times New Roman" w:hAnsi="Times New Roman" w:cs="Times New Roman"/>
                <w:lang w:val="en-US"/>
              </w:rPr>
            </w:pPr>
            <w:r w:rsidRPr="002953BC">
              <w:rPr>
                <w:rFonts w:ascii="Times New Roman" w:hAnsi="Times New Roman" w:cs="Times New Roman"/>
                <w:lang w:val="en-US"/>
              </w:rPr>
              <w:t>202</w:t>
            </w:r>
            <w:r w:rsidR="00A26B8D">
              <w:rPr>
                <w:rFonts w:ascii="Times New Roman" w:hAnsi="Times New Roman" w:cs="Times New Roman"/>
                <w:lang w:val="en-US"/>
              </w:rPr>
              <w:t>5</w:t>
            </w:r>
            <w:r w:rsidRPr="002953BC">
              <w:rPr>
                <w:rFonts w:ascii="Times New Roman" w:hAnsi="Times New Roman" w:cs="Times New Roman"/>
                <w:lang w:val="en-US"/>
              </w:rPr>
              <w:t>-</w:t>
            </w:r>
            <w:r w:rsidR="00A26B8D">
              <w:rPr>
                <w:rFonts w:ascii="Times New Roman" w:hAnsi="Times New Roman" w:cs="Times New Roman"/>
                <w:lang w:val="en-US"/>
              </w:rPr>
              <w:t>07</w:t>
            </w:r>
            <w:r w:rsidRPr="002953BC">
              <w:rPr>
                <w:rFonts w:ascii="Times New Roman" w:hAnsi="Times New Roman" w:cs="Times New Roman"/>
                <w:lang w:val="en-US"/>
              </w:rPr>
              <w:t>-</w:t>
            </w:r>
            <w:r w:rsidR="00A26B8D">
              <w:rPr>
                <w:rFonts w:ascii="Times New Roman" w:hAnsi="Times New Roman" w:cs="Times New Roman"/>
                <w:lang w:val="en-US"/>
              </w:rPr>
              <w:t>09</w:t>
            </w:r>
          </w:p>
        </w:tc>
        <w:tc>
          <w:tcPr>
            <w:tcW w:w="2496" w:type="dxa"/>
          </w:tcPr>
          <w:p w14:paraId="22D76E02" w14:textId="6D8ECA8E" w:rsidR="00BC45D7" w:rsidRPr="002953BC" w:rsidRDefault="00BC45D7" w:rsidP="00BC45D7">
            <w:pPr>
              <w:rPr>
                <w:rFonts w:ascii="Times New Roman" w:hAnsi="Times New Roman" w:cs="Times New Roman"/>
                <w:lang w:val="en-US"/>
              </w:rPr>
            </w:pPr>
            <w:r w:rsidRPr="002953BC">
              <w:rPr>
                <w:rFonts w:ascii="Times New Roman" w:hAnsi="Times New Roman" w:cs="Times New Roman"/>
                <w:lang w:val="en-US"/>
              </w:rPr>
              <w:t>Бямбажаргал</w:t>
            </w:r>
          </w:p>
        </w:tc>
        <w:tc>
          <w:tcPr>
            <w:tcW w:w="1870" w:type="dxa"/>
          </w:tcPr>
          <w:p w14:paraId="3DA40F87" w14:textId="01E7C329" w:rsidR="00BC45D7" w:rsidRPr="002953BC" w:rsidRDefault="00BC45D7" w:rsidP="00BC45D7">
            <w:pPr>
              <w:rPr>
                <w:rFonts w:ascii="Times New Roman" w:hAnsi="Times New Roman" w:cs="Times New Roman"/>
                <w:lang w:val="en-US"/>
              </w:rPr>
            </w:pPr>
            <w:r w:rsidRPr="002953BC">
              <w:rPr>
                <w:rFonts w:ascii="Times New Roman" w:hAnsi="Times New Roman" w:cs="Times New Roman"/>
                <w:lang w:val="en-US"/>
              </w:rPr>
              <w:t>1.0</w:t>
            </w:r>
          </w:p>
        </w:tc>
        <w:tc>
          <w:tcPr>
            <w:tcW w:w="1870" w:type="dxa"/>
          </w:tcPr>
          <w:p w14:paraId="59F48ED9" w14:textId="28FFA923" w:rsidR="00BC45D7" w:rsidRPr="002953BC" w:rsidRDefault="00BC45D7" w:rsidP="00BC45D7">
            <w:pPr>
              <w:rPr>
                <w:rFonts w:ascii="Times New Roman" w:hAnsi="Times New Roman" w:cs="Times New Roman"/>
                <w:lang w:val="en-US"/>
              </w:rPr>
            </w:pPr>
            <w:r w:rsidRPr="002953BC">
              <w:rPr>
                <w:rFonts w:ascii="Times New Roman" w:hAnsi="Times New Roman" w:cs="Times New Roman"/>
                <w:lang w:val="en-US"/>
              </w:rPr>
              <w:t>Гарын авлага бэлтгэв</w:t>
            </w:r>
          </w:p>
        </w:tc>
      </w:tr>
    </w:tbl>
    <w:p w14:paraId="2923D210" w14:textId="0C44D2CA" w:rsidR="00BC45D7" w:rsidRPr="002953BC" w:rsidRDefault="00BC45D7" w:rsidP="00BC45D7">
      <w:pPr>
        <w:rPr>
          <w:rFonts w:ascii="Times New Roman" w:hAnsi="Times New Roman" w:cs="Times New Roman"/>
          <w:lang w:val="en-US"/>
        </w:rPr>
      </w:pPr>
    </w:p>
    <w:p w14:paraId="34E7DDAD" w14:textId="10EB55C4" w:rsidR="002953BC" w:rsidRDefault="002953B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23C3506E" w14:textId="61E906AE" w:rsidR="00BC45D7" w:rsidRPr="002953BC" w:rsidRDefault="00BC45D7" w:rsidP="00BC45D7">
      <w:pPr>
        <w:pStyle w:val="Heading1"/>
        <w:rPr>
          <w:rFonts w:ascii="Times New Roman" w:hAnsi="Times New Roman" w:cs="Times New Roman"/>
          <w:b/>
          <w:bCs/>
          <w:lang w:val="en-US"/>
        </w:rPr>
      </w:pPr>
      <w:r w:rsidRPr="002953BC">
        <w:rPr>
          <w:rFonts w:ascii="Times New Roman" w:hAnsi="Times New Roman" w:cs="Times New Roman"/>
          <w:b/>
          <w:bCs/>
          <w:lang w:val="en-US"/>
        </w:rPr>
        <w:lastRenderedPageBreak/>
        <w:t>Бэлтгэл ажил</w:t>
      </w:r>
    </w:p>
    <w:p w14:paraId="26FD62C5" w14:textId="2CDA951E" w:rsidR="00BC45D7" w:rsidRDefault="00A26B8D" w:rsidP="00060CD5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Гэрээний дараах талбарууд бөглөгдсөн, гэрээ батлагдсан, төлбөр төлөгдсөн байх шаардлагатай.</w:t>
      </w:r>
    </w:p>
    <w:p w14:paraId="70DF0750" w14:textId="6C4E4F3C" w:rsidR="00A26B8D" w:rsidRPr="002953BC" w:rsidRDefault="00A26B8D" w:rsidP="00A26B8D">
      <w:pPr>
        <w:jc w:val="center"/>
        <w:rPr>
          <w:rFonts w:ascii="Times New Roman" w:hAnsi="Times New Roman" w:cs="Times New Roman"/>
          <w:lang w:val="mn-MN"/>
        </w:rPr>
      </w:pPr>
      <w:r w:rsidRPr="002953BC">
        <w:rPr>
          <w:rFonts w:ascii="Times New Roman" w:hAnsi="Times New Roman" w:cs="Times New Roman"/>
          <w:lang w:val="mn-MN"/>
        </w:rPr>
        <w:t xml:space="preserve">Зураг 1. </w:t>
      </w:r>
      <w:r>
        <w:rPr>
          <w:rFonts w:ascii="Times New Roman" w:hAnsi="Times New Roman" w:cs="Times New Roman"/>
          <w:lang w:val="mn-MN"/>
        </w:rPr>
        <w:t>Гэрээний дараах 2 талбар бөглөгдсөн байх шаардлагатай</w:t>
      </w:r>
    </w:p>
    <w:p w14:paraId="122DEB88" w14:textId="77777777" w:rsidR="00A26B8D" w:rsidRDefault="00A26B8D" w:rsidP="00060CD5">
      <w:pPr>
        <w:jc w:val="both"/>
        <w:rPr>
          <w:rFonts w:ascii="Times New Roman" w:hAnsi="Times New Roman" w:cs="Times New Roman"/>
          <w:lang w:val="en-US"/>
        </w:rPr>
      </w:pPr>
    </w:p>
    <w:p w14:paraId="43FB524B" w14:textId="2D7C2E24" w:rsidR="00A26B8D" w:rsidRPr="00A26B8D" w:rsidRDefault="00A26B8D" w:rsidP="00060CD5">
      <w:pPr>
        <w:jc w:val="both"/>
        <w:rPr>
          <w:rFonts w:ascii="Times New Roman" w:hAnsi="Times New Roman" w:cs="Times New Roman"/>
          <w:lang w:val="en-US"/>
        </w:rPr>
      </w:pPr>
      <w:r w:rsidRPr="00A26B8D">
        <w:rPr>
          <w:rFonts w:ascii="Times New Roman" w:hAnsi="Times New Roman" w:cs="Times New Roman"/>
          <w:noProof/>
          <w:lang w:val="mn-MN"/>
        </w:rPr>
        <w:drawing>
          <wp:inline distT="0" distB="0" distL="0" distR="0" wp14:anchorId="1002F60B" wp14:editId="3CAD3229">
            <wp:extent cx="5943600" cy="2769235"/>
            <wp:effectExtent l="0" t="0" r="0" b="0"/>
            <wp:docPr id="6900328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3280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58505" w14:textId="6A070D81" w:rsidR="00BC45D7" w:rsidRPr="002953BC" w:rsidRDefault="00A26B8D" w:rsidP="00BC45D7">
      <w:pPr>
        <w:pStyle w:val="Heading1"/>
        <w:rPr>
          <w:rFonts w:ascii="Times New Roman" w:hAnsi="Times New Roman" w:cs="Times New Roman"/>
          <w:b/>
          <w:bCs/>
          <w:lang w:val="mn-MN"/>
        </w:rPr>
      </w:pPr>
      <w:r>
        <w:rPr>
          <w:rFonts w:ascii="Times New Roman" w:hAnsi="Times New Roman" w:cs="Times New Roman"/>
          <w:b/>
          <w:bCs/>
          <w:lang w:val="mn-MN"/>
        </w:rPr>
        <w:t>ДОШ үүсгэх</w:t>
      </w:r>
    </w:p>
    <w:p w14:paraId="1E69DA98" w14:textId="770DD20C" w:rsidR="00BC45D7" w:rsidRDefault="00A26B8D" w:rsidP="00060CD5">
      <w:pPr>
        <w:jc w:val="both"/>
        <w:rPr>
          <w:rFonts w:ascii="Times New Roman" w:hAnsi="Times New Roman" w:cs="Times New Roman"/>
          <w:lang w:val="mn-MN"/>
        </w:rPr>
      </w:pPr>
      <w:r>
        <w:rPr>
          <w:rFonts w:ascii="Times New Roman" w:hAnsi="Times New Roman" w:cs="Times New Roman"/>
          <w:lang w:val="mn-MN"/>
        </w:rPr>
        <w:t>ДОШ</w:t>
      </w:r>
      <w:r w:rsidR="00BC45D7" w:rsidRPr="002953BC">
        <w:rPr>
          <w:rFonts w:ascii="Times New Roman" w:hAnsi="Times New Roman" w:cs="Times New Roman"/>
          <w:lang w:val="mn-MN"/>
        </w:rPr>
        <w:t xml:space="preserve"> мэдээллийг оруулахдаа “</w:t>
      </w:r>
      <w:r>
        <w:rPr>
          <w:rFonts w:ascii="Times New Roman" w:hAnsi="Times New Roman" w:cs="Times New Roman"/>
          <w:lang w:val="mn-MN"/>
        </w:rPr>
        <w:t>ДОШ тооцоолол</w:t>
      </w:r>
      <w:r>
        <w:rPr>
          <w:rFonts w:ascii="Times New Roman" w:hAnsi="Times New Roman" w:cs="Times New Roman"/>
          <w:lang w:val="en-US"/>
        </w:rPr>
        <w:t>/</w:t>
      </w:r>
      <w:r>
        <w:rPr>
          <w:rFonts w:ascii="Times New Roman" w:hAnsi="Times New Roman" w:cs="Times New Roman"/>
          <w:lang w:val="mn-MN"/>
        </w:rPr>
        <w:t>Байгууллагын ДОШ бүртгэл</w:t>
      </w:r>
      <w:r w:rsidR="00BC45D7" w:rsidRPr="002953BC">
        <w:rPr>
          <w:rFonts w:ascii="Times New Roman" w:hAnsi="Times New Roman" w:cs="Times New Roman"/>
          <w:lang w:val="en-US"/>
        </w:rPr>
        <w:t>”</w:t>
      </w:r>
      <w:r w:rsidR="00BC45D7" w:rsidRPr="002953BC">
        <w:rPr>
          <w:rFonts w:ascii="Times New Roman" w:hAnsi="Times New Roman" w:cs="Times New Roman"/>
          <w:lang w:val="mn-MN"/>
        </w:rPr>
        <w:t xml:space="preserve"> цэсээр ор</w:t>
      </w:r>
      <w:r>
        <w:rPr>
          <w:rFonts w:ascii="Times New Roman" w:hAnsi="Times New Roman" w:cs="Times New Roman"/>
          <w:lang w:val="mn-MN"/>
        </w:rPr>
        <w:t>ж Үүсгэх товч дарна</w:t>
      </w:r>
      <w:r w:rsidR="00BC45D7" w:rsidRPr="002953BC">
        <w:rPr>
          <w:rFonts w:ascii="Times New Roman" w:hAnsi="Times New Roman" w:cs="Times New Roman"/>
          <w:lang w:val="mn-MN"/>
        </w:rPr>
        <w:t>.</w:t>
      </w:r>
    </w:p>
    <w:p w14:paraId="7EDDF224" w14:textId="77777777" w:rsidR="00A26B8D" w:rsidRPr="002953BC" w:rsidRDefault="00A26B8D" w:rsidP="00060CD5">
      <w:pPr>
        <w:jc w:val="both"/>
        <w:rPr>
          <w:rFonts w:ascii="Times New Roman" w:hAnsi="Times New Roman" w:cs="Times New Roman"/>
          <w:lang w:val="mn-MN"/>
        </w:rPr>
      </w:pPr>
    </w:p>
    <w:p w14:paraId="66EB3E57" w14:textId="2EBFDD9B" w:rsidR="00BC45D7" w:rsidRPr="002953BC" w:rsidRDefault="00BC45D7" w:rsidP="00A26B8D">
      <w:pPr>
        <w:jc w:val="center"/>
        <w:rPr>
          <w:rFonts w:ascii="Times New Roman" w:hAnsi="Times New Roman" w:cs="Times New Roman"/>
          <w:lang w:val="mn-MN"/>
        </w:rPr>
      </w:pPr>
      <w:r w:rsidRPr="002953BC">
        <w:rPr>
          <w:rFonts w:ascii="Times New Roman" w:hAnsi="Times New Roman" w:cs="Times New Roman"/>
          <w:lang w:val="mn-MN"/>
        </w:rPr>
        <w:lastRenderedPageBreak/>
        <w:t xml:space="preserve">Зураг </w:t>
      </w:r>
      <w:r w:rsidR="00A26B8D">
        <w:rPr>
          <w:rFonts w:ascii="Times New Roman" w:hAnsi="Times New Roman" w:cs="Times New Roman"/>
          <w:lang w:val="mn-MN"/>
        </w:rPr>
        <w:t>2</w:t>
      </w:r>
      <w:r w:rsidRPr="002953BC">
        <w:rPr>
          <w:rFonts w:ascii="Times New Roman" w:hAnsi="Times New Roman" w:cs="Times New Roman"/>
          <w:lang w:val="mn-MN"/>
        </w:rPr>
        <w:t xml:space="preserve">. Үндсэн цэсэнд байрлах </w:t>
      </w:r>
      <w:r w:rsidRPr="002953BC">
        <w:rPr>
          <w:rFonts w:ascii="Times New Roman" w:hAnsi="Times New Roman" w:cs="Times New Roman"/>
          <w:lang w:val="en-US"/>
        </w:rPr>
        <w:t>“</w:t>
      </w:r>
      <w:r w:rsidR="00A26B8D">
        <w:rPr>
          <w:rFonts w:ascii="Times New Roman" w:hAnsi="Times New Roman" w:cs="Times New Roman"/>
          <w:lang w:val="mn-MN"/>
        </w:rPr>
        <w:t>ДОШ тооцоолол</w:t>
      </w:r>
      <w:r w:rsidR="00A26B8D">
        <w:rPr>
          <w:rFonts w:ascii="Times New Roman" w:hAnsi="Times New Roman" w:cs="Times New Roman"/>
          <w:lang w:val="en-US"/>
        </w:rPr>
        <w:t>/</w:t>
      </w:r>
      <w:r w:rsidR="00A26B8D">
        <w:rPr>
          <w:rFonts w:ascii="Times New Roman" w:hAnsi="Times New Roman" w:cs="Times New Roman"/>
          <w:lang w:val="mn-MN"/>
        </w:rPr>
        <w:t>Байгууллагын ДОШ бүртгэл</w:t>
      </w:r>
      <w:r w:rsidRPr="002953BC">
        <w:rPr>
          <w:rFonts w:ascii="Times New Roman" w:hAnsi="Times New Roman" w:cs="Times New Roman"/>
          <w:lang w:val="mn-MN"/>
        </w:rPr>
        <w:t>” цэ</w:t>
      </w:r>
      <w:r w:rsidR="00A26B8D">
        <w:rPr>
          <w:rFonts w:ascii="Times New Roman" w:hAnsi="Times New Roman" w:cs="Times New Roman"/>
          <w:lang w:val="mn-MN"/>
        </w:rPr>
        <w:t>с</w:t>
      </w:r>
      <w:r w:rsidR="00A26B8D" w:rsidRPr="00A26B8D">
        <w:rPr>
          <w:rFonts w:ascii="Times New Roman" w:hAnsi="Times New Roman" w:cs="Times New Roman"/>
          <w:noProof/>
          <w:lang w:val="mn-MN"/>
        </w:rPr>
        <w:drawing>
          <wp:inline distT="0" distB="0" distL="0" distR="0" wp14:anchorId="3BBA9232" wp14:editId="54229C12">
            <wp:extent cx="5943600" cy="2841625"/>
            <wp:effectExtent l="0" t="0" r="0" b="3175"/>
            <wp:docPr id="1029308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08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AC514" w14:textId="779DEB80" w:rsidR="0006497A" w:rsidRPr="002953BC" w:rsidRDefault="00A26B8D" w:rsidP="00A26B8D">
      <w:pPr>
        <w:rPr>
          <w:rFonts w:ascii="Times New Roman" w:hAnsi="Times New Roman" w:cs="Times New Roman"/>
          <w:lang w:val="mn-MN"/>
        </w:rPr>
      </w:pPr>
      <w:r w:rsidRPr="00A26B8D">
        <w:rPr>
          <w:rFonts w:ascii="Times New Roman" w:hAnsi="Times New Roman" w:cs="Times New Roman"/>
          <w:noProof/>
          <w:lang w:val="mn-MN"/>
        </w:rPr>
        <w:drawing>
          <wp:inline distT="0" distB="0" distL="0" distR="0" wp14:anchorId="5578D5C4" wp14:editId="23405F8A">
            <wp:extent cx="5943600" cy="2741295"/>
            <wp:effectExtent l="0" t="0" r="0" b="1905"/>
            <wp:docPr id="5319393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39335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9C8CD" w14:textId="77777777" w:rsidR="0006497A" w:rsidRPr="002953BC" w:rsidRDefault="0006497A" w:rsidP="0006497A">
      <w:pPr>
        <w:rPr>
          <w:rFonts w:ascii="Times New Roman" w:hAnsi="Times New Roman" w:cs="Times New Roman"/>
          <w:lang w:val="mn-MN"/>
        </w:rPr>
      </w:pPr>
    </w:p>
    <w:p w14:paraId="20B23F47" w14:textId="77777777" w:rsidR="00130619" w:rsidRDefault="00130619" w:rsidP="00060CD5">
      <w:pPr>
        <w:jc w:val="both"/>
        <w:rPr>
          <w:rFonts w:ascii="Times New Roman" w:hAnsi="Times New Roman" w:cs="Times New Roman"/>
          <w:lang w:val="mn-MN"/>
        </w:rPr>
      </w:pPr>
      <w:r>
        <w:rPr>
          <w:rFonts w:ascii="Times New Roman" w:hAnsi="Times New Roman" w:cs="Times New Roman"/>
          <w:lang w:val="en-US"/>
        </w:rPr>
        <w:t>Шаардлагатай талбаруудыг оруулаад “</w:t>
      </w:r>
      <w:r w:rsidRPr="00130619">
        <w:rPr>
          <w:rFonts w:ascii="Times New Roman" w:hAnsi="Times New Roman" w:cs="Times New Roman"/>
          <w:b/>
          <w:bCs/>
          <w:lang w:val="en-US"/>
        </w:rPr>
        <w:t>Мөр шинэчлэх</w:t>
      </w:r>
      <w:r>
        <w:rPr>
          <w:rFonts w:ascii="Times New Roman" w:hAnsi="Times New Roman" w:cs="Times New Roman"/>
          <w:lang w:val="en-US"/>
        </w:rPr>
        <w:t>”</w:t>
      </w:r>
      <w:r>
        <w:rPr>
          <w:rFonts w:ascii="Times New Roman" w:hAnsi="Times New Roman" w:cs="Times New Roman"/>
          <w:lang w:val="mn-MN"/>
        </w:rPr>
        <w:t xml:space="preserve"> товч дарах үед Тухайн эхлэх, дуусах огнооны хооронд төлөгдсөн, Хариуцсан менежерийн гэрээнүүд орж ирэх бөгөөд </w:t>
      </w:r>
      <w:r>
        <w:rPr>
          <w:rFonts w:ascii="Times New Roman" w:hAnsi="Times New Roman" w:cs="Times New Roman"/>
          <w:lang w:val="en-US"/>
        </w:rPr>
        <w:t>“</w:t>
      </w:r>
      <w:r w:rsidRPr="00130619">
        <w:rPr>
          <w:rFonts w:ascii="Times New Roman" w:hAnsi="Times New Roman" w:cs="Times New Roman"/>
          <w:b/>
          <w:bCs/>
          <w:lang w:val="mn-MN"/>
        </w:rPr>
        <w:t>Хасах</w:t>
      </w:r>
      <w:r w:rsidRPr="00130619">
        <w:rPr>
          <w:rFonts w:ascii="Times New Roman" w:hAnsi="Times New Roman" w:cs="Times New Roman"/>
          <w:b/>
          <w:bCs/>
          <w:lang w:val="en-US"/>
        </w:rPr>
        <w:t>/Remove</w:t>
      </w:r>
      <w:r>
        <w:rPr>
          <w:rFonts w:ascii="Times New Roman" w:hAnsi="Times New Roman" w:cs="Times New Roman"/>
          <w:lang w:val="en-US"/>
        </w:rPr>
        <w:t xml:space="preserve">” </w:t>
      </w:r>
      <w:r>
        <w:rPr>
          <w:rFonts w:ascii="Times New Roman" w:hAnsi="Times New Roman" w:cs="Times New Roman"/>
          <w:lang w:val="mn-MN"/>
        </w:rPr>
        <w:t xml:space="preserve">товч дарж илүү гэрээг хасах боломжтой. Үүний дараа </w:t>
      </w:r>
    </w:p>
    <w:p w14:paraId="3344E8F3" w14:textId="77777777" w:rsidR="00130619" w:rsidRPr="00130619" w:rsidRDefault="00130619" w:rsidP="0013061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 w:rsidRPr="00130619">
        <w:rPr>
          <w:rFonts w:ascii="Times New Roman" w:hAnsi="Times New Roman" w:cs="Times New Roman"/>
          <w:lang w:val="mn-MN"/>
        </w:rPr>
        <w:t>Менежер “</w:t>
      </w:r>
      <w:r w:rsidRPr="00130619">
        <w:rPr>
          <w:rFonts w:ascii="Times New Roman" w:hAnsi="Times New Roman" w:cs="Times New Roman"/>
          <w:b/>
          <w:bCs/>
          <w:lang w:val="mn-MN"/>
        </w:rPr>
        <w:t>Ажилтан хянасан</w:t>
      </w:r>
      <w:r w:rsidRPr="00130619">
        <w:rPr>
          <w:rFonts w:ascii="Times New Roman" w:hAnsi="Times New Roman" w:cs="Times New Roman"/>
          <w:lang w:val="mn-MN"/>
        </w:rPr>
        <w:t xml:space="preserve">” төлөв рүү </w:t>
      </w:r>
      <w:r w:rsidRPr="00130619">
        <w:rPr>
          <w:rFonts w:ascii="Times New Roman" w:hAnsi="Times New Roman" w:cs="Times New Roman"/>
          <w:lang w:val="en-US"/>
        </w:rPr>
        <w:t>“</w:t>
      </w:r>
      <w:r w:rsidRPr="00130619">
        <w:rPr>
          <w:rFonts w:ascii="Times New Roman" w:hAnsi="Times New Roman" w:cs="Times New Roman"/>
          <w:b/>
          <w:bCs/>
          <w:lang w:val="mn-MN"/>
        </w:rPr>
        <w:t>Батлах</w:t>
      </w:r>
      <w:r w:rsidRPr="00130619">
        <w:rPr>
          <w:rFonts w:ascii="Times New Roman" w:hAnsi="Times New Roman" w:cs="Times New Roman"/>
          <w:lang w:val="en-US"/>
        </w:rPr>
        <w:t xml:space="preserve">” товч даран оруулна. </w:t>
      </w:r>
    </w:p>
    <w:p w14:paraId="0254C4E3" w14:textId="77777777" w:rsidR="00130619" w:rsidRPr="00130619" w:rsidRDefault="00130619" w:rsidP="0013061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mn-MN"/>
        </w:rPr>
      </w:pPr>
      <w:r w:rsidRPr="00130619">
        <w:rPr>
          <w:rFonts w:ascii="Times New Roman" w:hAnsi="Times New Roman" w:cs="Times New Roman"/>
          <w:lang w:val="en-US"/>
        </w:rPr>
        <w:t xml:space="preserve">Шууд удирдлага </w:t>
      </w:r>
      <w:r w:rsidRPr="00130619">
        <w:rPr>
          <w:rFonts w:ascii="Times New Roman" w:hAnsi="Times New Roman" w:cs="Times New Roman"/>
          <w:b/>
          <w:bCs/>
          <w:lang w:val="mn-MN"/>
        </w:rPr>
        <w:t>удирдлага хянасан</w:t>
      </w:r>
      <w:r w:rsidRPr="00130619">
        <w:rPr>
          <w:rFonts w:ascii="Times New Roman" w:hAnsi="Times New Roman" w:cs="Times New Roman"/>
          <w:lang w:val="mn-MN"/>
        </w:rPr>
        <w:t xml:space="preserve"> төлөвт оруулах ба, </w:t>
      </w:r>
    </w:p>
    <w:p w14:paraId="021CAEE8" w14:textId="0911F2FD" w:rsidR="0006497A" w:rsidRPr="00130619" w:rsidRDefault="00130619" w:rsidP="0013061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 w:rsidRPr="00130619">
        <w:rPr>
          <w:rFonts w:ascii="Times New Roman" w:hAnsi="Times New Roman" w:cs="Times New Roman"/>
          <w:lang w:val="mn-MN"/>
        </w:rPr>
        <w:t>Дотоод үйл ажиллагааны захирал</w:t>
      </w:r>
      <w:r w:rsidRPr="00130619">
        <w:rPr>
          <w:rFonts w:ascii="Times New Roman" w:hAnsi="Times New Roman" w:cs="Times New Roman"/>
          <w:lang w:val="en-US"/>
        </w:rPr>
        <w:t>/</w:t>
      </w:r>
      <w:r w:rsidRPr="00130619">
        <w:rPr>
          <w:rFonts w:ascii="Times New Roman" w:hAnsi="Times New Roman" w:cs="Times New Roman"/>
          <w:lang w:val="mn-MN"/>
        </w:rPr>
        <w:t xml:space="preserve">Гүйцэтгэх захирал баталснаар </w:t>
      </w:r>
      <w:r w:rsidRPr="00130619">
        <w:rPr>
          <w:rFonts w:ascii="Times New Roman" w:hAnsi="Times New Roman" w:cs="Times New Roman"/>
          <w:b/>
          <w:bCs/>
          <w:lang w:val="en-US"/>
        </w:rPr>
        <w:t xml:space="preserve">“Гүйцэтгэх захирал баталсан” </w:t>
      </w:r>
      <w:r w:rsidRPr="00130619">
        <w:rPr>
          <w:rFonts w:ascii="Times New Roman" w:hAnsi="Times New Roman" w:cs="Times New Roman"/>
          <w:lang w:val="en-US"/>
        </w:rPr>
        <w:t>төлөвт орно.</w:t>
      </w:r>
    </w:p>
    <w:p w14:paraId="6BC1B2CF" w14:textId="4CF29AF1" w:rsidR="00130619" w:rsidRPr="00130619" w:rsidRDefault="00130619" w:rsidP="0013061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 w:rsidRPr="00130619">
        <w:rPr>
          <w:rFonts w:ascii="Times New Roman" w:hAnsi="Times New Roman" w:cs="Times New Roman"/>
          <w:lang w:val="en-US"/>
        </w:rPr>
        <w:t xml:space="preserve">Санхүү дээр гүйлгээ хийгдсэнээр </w:t>
      </w:r>
      <w:r w:rsidRPr="00130619">
        <w:rPr>
          <w:rFonts w:ascii="Times New Roman" w:hAnsi="Times New Roman" w:cs="Times New Roman"/>
          <w:b/>
          <w:bCs/>
          <w:lang w:val="en-US"/>
        </w:rPr>
        <w:t>Төлөгдсөн</w:t>
      </w:r>
      <w:r w:rsidRPr="00130619">
        <w:rPr>
          <w:rFonts w:ascii="Times New Roman" w:hAnsi="Times New Roman" w:cs="Times New Roman"/>
          <w:lang w:val="en-US"/>
        </w:rPr>
        <w:t xml:space="preserve"> </w:t>
      </w:r>
      <w:r w:rsidRPr="00130619">
        <w:rPr>
          <w:rFonts w:ascii="Times New Roman" w:hAnsi="Times New Roman" w:cs="Times New Roman"/>
          <w:b/>
          <w:bCs/>
          <w:lang w:val="en-US"/>
        </w:rPr>
        <w:t>төлөвт</w:t>
      </w:r>
      <w:r w:rsidRPr="00130619">
        <w:rPr>
          <w:rFonts w:ascii="Times New Roman" w:hAnsi="Times New Roman" w:cs="Times New Roman"/>
          <w:lang w:val="en-US"/>
        </w:rPr>
        <w:t xml:space="preserve"> орно.</w:t>
      </w:r>
    </w:p>
    <w:p w14:paraId="1CC25EF5" w14:textId="02C1F8C7" w:rsidR="0006497A" w:rsidRPr="00130619" w:rsidRDefault="0006497A" w:rsidP="00130619">
      <w:pPr>
        <w:jc w:val="center"/>
        <w:rPr>
          <w:rFonts w:ascii="Times New Roman" w:hAnsi="Times New Roman" w:cs="Times New Roman"/>
          <w:lang w:val="en-US"/>
        </w:rPr>
      </w:pPr>
      <w:r w:rsidRPr="002953BC">
        <w:rPr>
          <w:rFonts w:ascii="Times New Roman" w:hAnsi="Times New Roman" w:cs="Times New Roman"/>
          <w:lang w:val="en-US"/>
        </w:rPr>
        <w:lastRenderedPageBreak/>
        <w:t xml:space="preserve">Зураг 3. </w:t>
      </w:r>
      <w:r w:rsidR="00130619">
        <w:rPr>
          <w:rFonts w:ascii="Times New Roman" w:hAnsi="Times New Roman" w:cs="Times New Roman"/>
          <w:lang w:val="en-US"/>
        </w:rPr>
        <w:t>Байгууллагын ДОШ үүсгэсэн, гэрээ орж ирсэн байдал</w:t>
      </w:r>
      <w:r w:rsidR="00A26B8D" w:rsidRPr="00A26B8D">
        <w:rPr>
          <w:rFonts w:ascii="Times New Roman" w:hAnsi="Times New Roman" w:cs="Times New Roman"/>
          <w:noProof/>
          <w:lang w:val="mn-MN"/>
        </w:rPr>
        <w:drawing>
          <wp:inline distT="0" distB="0" distL="0" distR="0" wp14:anchorId="368CFA37" wp14:editId="32DA79A6">
            <wp:extent cx="5943600" cy="2998470"/>
            <wp:effectExtent l="0" t="0" r="0" b="0"/>
            <wp:docPr id="15796011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01174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6B8D" w:rsidRPr="00A26B8D">
        <w:rPr>
          <w:rFonts w:ascii="Times New Roman" w:hAnsi="Times New Roman" w:cs="Times New Roman"/>
          <w:noProof/>
          <w:lang w:val="mn-MN"/>
        </w:rPr>
        <w:t xml:space="preserve"> </w:t>
      </w:r>
    </w:p>
    <w:p w14:paraId="3E9DA7E9" w14:textId="02C2B1B3" w:rsidR="002953BC" w:rsidRPr="00130619" w:rsidRDefault="002953BC" w:rsidP="002953BC">
      <w:pPr>
        <w:jc w:val="both"/>
        <w:rPr>
          <w:rFonts w:ascii="Times New Roman" w:hAnsi="Times New Roman" w:cs="Times New Roman"/>
          <w:lang w:val="en-US"/>
        </w:rPr>
      </w:pPr>
    </w:p>
    <w:sectPr w:rsidR="002953BC" w:rsidRPr="001306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233506F"/>
    <w:multiLevelType w:val="hybridMultilevel"/>
    <w:tmpl w:val="D982E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5015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5D7"/>
    <w:rsid w:val="00060CD5"/>
    <w:rsid w:val="0006497A"/>
    <w:rsid w:val="00130619"/>
    <w:rsid w:val="002953BC"/>
    <w:rsid w:val="00344443"/>
    <w:rsid w:val="003C1143"/>
    <w:rsid w:val="00652AF2"/>
    <w:rsid w:val="00A26B8D"/>
    <w:rsid w:val="00A95C9D"/>
    <w:rsid w:val="00AE2189"/>
    <w:rsid w:val="00BC45D7"/>
    <w:rsid w:val="00FC5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B074D2"/>
  <w15:chartTrackingRefBased/>
  <w15:docId w15:val="{762FB7F5-8036-4543-AFF0-EDACF821B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5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5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5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5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5D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C45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Byambajargal Suuri</dc:creator>
  <cp:keywords/>
  <dc:description/>
  <cp:lastModifiedBy>Byambajargal Suuri</cp:lastModifiedBy>
  <cp:revision>4</cp:revision>
  <cp:lastPrinted>2024-12-23T02:57:00Z</cp:lastPrinted>
  <dcterms:created xsi:type="dcterms:W3CDTF">2025-07-09T09:31:00Z</dcterms:created>
  <dcterms:modified xsi:type="dcterms:W3CDTF">2026-01-30T03:52:00Z</dcterms:modified>
</cp:coreProperties>
</file>