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EF88" w14:textId="77777777" w:rsidR="00F969CB" w:rsidRPr="00BE0E1F" w:rsidRDefault="00E07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1CB01CF" w14:textId="77777777" w:rsidR="00F969CB" w:rsidRPr="00BE0E1F" w:rsidRDefault="00E07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34112E07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0E1F" w:rsidRPr="00BE0E1F" w14:paraId="2E66A5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FE87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C466E" w14:textId="013C8CB7" w:rsidR="00BE0E1F" w:rsidRPr="00BE0E1F" w:rsidRDefault="00C91FC2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 w:rsidR="00BE0E1F" w:rsidRPr="00BE0E1F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BE0E1F" w:rsidRPr="00BE0E1F" w14:paraId="3CE5C3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7D62B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00AA9" w14:textId="6E3BF73C" w:rsidR="00BE0E1F" w:rsidRPr="00BE0E1F" w:rsidRDefault="00C91FC2" w:rsidP="00BE0E1F">
            <w:pPr>
              <w:rPr>
                <w:rFonts w:ascii="Times New Roman" w:hAnsi="Times New Roman" w:cs="Times New Roman"/>
                <w:bCs/>
              </w:rPr>
            </w:pPr>
            <w:r w:rsidRPr="00C91FC2">
              <w:rPr>
                <w:rFonts w:ascii="Times New Roman" w:hAnsi="Times New Roman" w:cs="Times New Roman"/>
                <w:bCs/>
              </w:rPr>
              <w:t>LTVIP2026TMIDS77212</w:t>
            </w:r>
          </w:p>
        </w:tc>
      </w:tr>
      <w:tr w:rsidR="00BE0E1F" w:rsidRPr="00BE0E1F" w14:paraId="2937F7F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B6C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9E25" w14:textId="29C80D8B" w:rsidR="00BE0E1F" w:rsidRPr="00034EA5" w:rsidRDefault="00C91FC2" w:rsidP="00BE0E1F">
            <w:pPr>
              <w:rPr>
                <w:rFonts w:ascii="Times New Roman" w:hAnsi="Times New Roman" w:cs="Times New Roman"/>
              </w:rPr>
            </w:pPr>
            <w:r w:rsidRPr="00C91FC2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BE0E1F" w:rsidRPr="00BE0E1F" w14:paraId="435D96B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F8DD3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0B71D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3CB714F" w14:textId="77777777" w:rsidR="00F969CB" w:rsidRPr="00BE0E1F" w:rsidRDefault="00F969CB">
      <w:pPr>
        <w:rPr>
          <w:rFonts w:ascii="Times New Roman" w:hAnsi="Times New Roman" w:cs="Times New Roman"/>
          <w:bCs/>
        </w:rPr>
      </w:pPr>
    </w:p>
    <w:p w14:paraId="25B9F9BA" w14:textId="77777777" w:rsidR="00BE0E1F" w:rsidRPr="00E07FD5" w:rsidRDefault="00BE0E1F" w:rsidP="00BE0E1F">
      <w:pPr>
        <w:rPr>
          <w:rFonts w:ascii="Times New Roman" w:hAnsi="Times New Roman" w:cs="Times New Roman"/>
          <w:b/>
          <w:sz w:val="24"/>
          <w:szCs w:val="24"/>
        </w:rPr>
      </w:pPr>
      <w:r w:rsidRPr="00E07FD5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6AAE0E90" w14:textId="77777777" w:rsidR="00BE0E1F" w:rsidRPr="00E07FD5" w:rsidRDefault="00BE0E1F" w:rsidP="00BE0E1F">
      <w:pPr>
        <w:rPr>
          <w:rFonts w:ascii="Times New Roman" w:hAnsi="Times New Roman" w:cs="Times New Roman"/>
          <w:sz w:val="24"/>
          <w:szCs w:val="24"/>
        </w:rPr>
      </w:pPr>
      <w:r w:rsidRPr="00E07FD5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131DA4" w:rsidRPr="00131DA4" w14:paraId="4A01B081" w14:textId="77777777" w:rsidTr="004373A1">
        <w:trPr>
          <w:trHeight w:val="33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0C668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86C29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A1558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Sub Requirement (Story / Sub-Task)</w:t>
            </w:r>
          </w:p>
        </w:tc>
      </w:tr>
      <w:tr w:rsidR="00131DA4" w:rsidRPr="00131DA4" w14:paraId="5889FABD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D0F0B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6EC17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C190F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Registration through form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Role selection (Client / Freelancer / Admin)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Secure password creation</w:t>
            </w:r>
          </w:p>
        </w:tc>
      </w:tr>
      <w:tr w:rsidR="00131DA4" w:rsidRPr="00131DA4" w14:paraId="0FC1113F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4F788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F232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0678B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Login using Email &amp; Password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JWT-based authentication</w:t>
            </w:r>
          </w:p>
        </w:tc>
      </w:tr>
      <w:tr w:rsidR="00131DA4" w:rsidRPr="00131DA4" w14:paraId="48139BED" w14:textId="77777777" w:rsidTr="004373A1">
        <w:trPr>
          <w:trHeight w:val="47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F57E1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B4334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Project Posting (Client)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E1476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Create project with title &amp; description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Set budget &amp; deadline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Attach documents</w:t>
            </w:r>
          </w:p>
        </w:tc>
      </w:tr>
      <w:tr w:rsidR="00131DA4" w:rsidRPr="00131DA4" w14:paraId="7DF7943F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1C19E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DA12A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Freelancer Browsing &amp; Search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CAF23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View project listings on dashboard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Filter by category / budget / skills</w:t>
            </w:r>
          </w:p>
        </w:tc>
      </w:tr>
      <w:tr w:rsidR="00131DA4" w:rsidRPr="00131DA4" w14:paraId="072E45C4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F407B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97171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Bidding System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1F62F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Submit proposal with quotation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Attach portfolio samples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Track bid status</w:t>
            </w:r>
          </w:p>
        </w:tc>
      </w:tr>
      <w:tr w:rsidR="00131DA4" w:rsidRPr="00131DA4" w14:paraId="58250DE8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717C5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79071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D41E0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Client selects freelancer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Milestone-based project tracking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Update project status (Pending / Ongoing / Completed)Accept / Reject / Reschedule bookings</w:t>
            </w:r>
          </w:p>
        </w:tc>
      </w:tr>
      <w:tr w:rsidR="00131DA4" w:rsidRPr="00131DA4" w14:paraId="3EFE14A5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36DD3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90ABF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Communication System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E2C15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In-platform chat between client &amp; freelancer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Real-time messaging &amp; file sharing</w:t>
            </w:r>
          </w:p>
        </w:tc>
      </w:tr>
      <w:tr w:rsidR="00131DA4" w:rsidRPr="00131DA4" w14:paraId="5BF68FA6" w14:textId="77777777" w:rsidTr="004373A1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AD0D0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9915C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Admin Governance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A2913" w14:textId="77777777" w:rsidR="00131DA4" w:rsidRPr="00131DA4" w:rsidRDefault="00131DA4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DA4">
              <w:rPr>
                <w:rFonts w:ascii="Times New Roman" w:hAnsi="Times New Roman" w:cs="Times New Roman"/>
                <w:sz w:val="24"/>
                <w:szCs w:val="24"/>
              </w:rPr>
              <w:t>Approve user accounts if needed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Monitor platform activity</w:t>
            </w:r>
            <w:r w:rsidRPr="00131DA4">
              <w:rPr>
                <w:rFonts w:ascii="Times New Roman" w:hAnsi="Times New Roman" w:cs="Times New Roman"/>
                <w:sz w:val="24"/>
                <w:szCs w:val="24"/>
              </w:rPr>
              <w:br/>
              <w:t>Handle disputes</w:t>
            </w:r>
          </w:p>
        </w:tc>
      </w:tr>
    </w:tbl>
    <w:p w14:paraId="3F34B5FD" w14:textId="77777777" w:rsidR="00131DA4" w:rsidRDefault="00131DA4" w:rsidP="00BE0E1F">
      <w:pPr>
        <w:spacing w:before="240"/>
        <w:rPr>
          <w:rFonts w:ascii="Times New Roman" w:hAnsi="Times New Roman" w:cs="Times New Roman"/>
          <w:b/>
        </w:rPr>
      </w:pPr>
    </w:p>
    <w:p w14:paraId="19FCF205" w14:textId="77777777" w:rsidR="00131DA4" w:rsidRDefault="00131DA4" w:rsidP="00BE0E1F">
      <w:pPr>
        <w:spacing w:before="240"/>
        <w:rPr>
          <w:rFonts w:ascii="Times New Roman" w:hAnsi="Times New Roman" w:cs="Times New Roman"/>
          <w:b/>
        </w:rPr>
      </w:pPr>
    </w:p>
    <w:p w14:paraId="24FFD903" w14:textId="77777777" w:rsidR="00131DA4" w:rsidRDefault="00131DA4" w:rsidP="00BE0E1F">
      <w:pPr>
        <w:spacing w:before="240"/>
        <w:rPr>
          <w:rFonts w:ascii="Times New Roman" w:hAnsi="Times New Roman" w:cs="Times New Roman"/>
          <w:b/>
        </w:rPr>
      </w:pPr>
    </w:p>
    <w:p w14:paraId="3B728687" w14:textId="77777777" w:rsidR="00131DA4" w:rsidRDefault="00131DA4" w:rsidP="00BE0E1F">
      <w:pPr>
        <w:spacing w:before="240"/>
        <w:rPr>
          <w:rFonts w:ascii="Times New Roman" w:hAnsi="Times New Roman" w:cs="Times New Roman"/>
          <w:b/>
        </w:rPr>
      </w:pPr>
    </w:p>
    <w:p w14:paraId="40D8D1A3" w14:textId="063507A2" w:rsidR="00BE0E1F" w:rsidRPr="00D808B9" w:rsidRDefault="00BE0E1F" w:rsidP="00BE0E1F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D808B9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58EF3973" w14:textId="77777777" w:rsidR="00BE0E1F" w:rsidRPr="00D808B9" w:rsidRDefault="00BE0E1F" w:rsidP="00BE0E1F">
      <w:pPr>
        <w:rPr>
          <w:rFonts w:ascii="Times New Roman" w:hAnsi="Times New Roman" w:cs="Times New Roman"/>
          <w:sz w:val="24"/>
          <w:szCs w:val="24"/>
        </w:rPr>
      </w:pPr>
      <w:r w:rsidRPr="00D808B9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808B9" w:rsidRPr="00D808B9" w14:paraId="21868A2F" w14:textId="77777777" w:rsidTr="004373A1">
        <w:trPr>
          <w:trHeight w:val="333"/>
        </w:trPr>
        <w:tc>
          <w:tcPr>
            <w:tcW w:w="926" w:type="dxa"/>
          </w:tcPr>
          <w:p w14:paraId="676E31A6" w14:textId="77777777" w:rsidR="00D808B9" w:rsidRPr="00D808B9" w:rsidRDefault="00D808B9" w:rsidP="004373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097391F0" w14:textId="77777777" w:rsidR="00D808B9" w:rsidRPr="00D808B9" w:rsidRDefault="00D808B9" w:rsidP="004373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31B2557E" w14:textId="77777777" w:rsidR="00D808B9" w:rsidRPr="00D808B9" w:rsidRDefault="00D808B9" w:rsidP="004373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D808B9" w:rsidRPr="00D808B9" w14:paraId="63CE6140" w14:textId="77777777" w:rsidTr="004373A1">
        <w:trPr>
          <w:trHeight w:val="489"/>
        </w:trPr>
        <w:tc>
          <w:tcPr>
            <w:tcW w:w="926" w:type="dxa"/>
          </w:tcPr>
          <w:p w14:paraId="416FE485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7C9EAC09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6E3AE0C9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Simple, intuitive interface allowing clients to post projects and freelancers to bid easily without technical complexity.</w:t>
            </w:r>
          </w:p>
        </w:tc>
      </w:tr>
      <w:tr w:rsidR="00D808B9" w:rsidRPr="00D808B9" w14:paraId="34BBA794" w14:textId="77777777" w:rsidTr="004373A1">
        <w:trPr>
          <w:trHeight w:val="489"/>
        </w:trPr>
        <w:tc>
          <w:tcPr>
            <w:tcW w:w="926" w:type="dxa"/>
          </w:tcPr>
          <w:p w14:paraId="7F75B32E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6167F13B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6B9E58A5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JWT authentication, encrypted passwords, secure payment gateway integration, and protected file uploads.</w:t>
            </w:r>
          </w:p>
        </w:tc>
      </w:tr>
      <w:tr w:rsidR="00D808B9" w:rsidRPr="00D808B9" w14:paraId="6333A34D" w14:textId="77777777" w:rsidTr="004373A1">
        <w:trPr>
          <w:trHeight w:val="470"/>
        </w:trPr>
        <w:tc>
          <w:tcPr>
            <w:tcW w:w="926" w:type="dxa"/>
          </w:tcPr>
          <w:p w14:paraId="1E18B980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35912A15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08B9" w:rsidRPr="00D808B9" w14:paraId="615FA348" w14:textId="77777777" w:rsidTr="004373A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084584" w14:textId="77777777" w:rsidR="00D808B9" w:rsidRPr="00D808B9" w:rsidRDefault="00D808B9" w:rsidP="004373A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D07E231" w14:textId="77777777" w:rsidR="00D808B9" w:rsidRPr="00D808B9" w:rsidRDefault="00D808B9" w:rsidP="004373A1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808B9" w:rsidRPr="00D808B9" w14:paraId="4D686AE3" w14:textId="77777777" w:rsidTr="004373A1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D808B9" w:rsidRPr="00D808B9" w14:paraId="37567798" w14:textId="77777777" w:rsidTr="004373A1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27D2DE5" w14:textId="77777777" w:rsidR="00D808B9" w:rsidRPr="00D808B9" w:rsidRDefault="00D808B9" w:rsidP="004373A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B36CE0D" w14:textId="77777777" w:rsidR="00D808B9" w:rsidRPr="00D808B9" w:rsidRDefault="00D808B9" w:rsidP="004373A1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D808B9" w:rsidRPr="00D808B9" w14:paraId="11200E1A" w14:textId="77777777" w:rsidTr="004373A1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08B754E" w14:textId="77777777" w:rsidR="00D808B9" w:rsidRPr="00D808B9" w:rsidRDefault="00D808B9" w:rsidP="004373A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5C9A9FB" w14:textId="77777777" w:rsidR="00D808B9" w:rsidRPr="00D808B9" w:rsidRDefault="00D808B9" w:rsidP="004373A1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D808B9" w:rsidRPr="00D808B9" w14:paraId="073FD364" w14:textId="77777777" w:rsidTr="004373A1">
                    <w:trPr>
                      <w:tblCellSpacing w:w="15" w:type="dxa"/>
                    </w:trPr>
                    <w:tc>
                      <w:tcPr>
                        <w:tcW w:w="9300" w:type="dxa"/>
                        <w:vAlign w:val="center"/>
                        <w:hideMark/>
                      </w:tcPr>
                      <w:p w14:paraId="748AADF0" w14:textId="77777777" w:rsidR="00D808B9" w:rsidRPr="00D808B9" w:rsidRDefault="00D808B9" w:rsidP="004373A1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D808B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Accurate bid tracking, secure transaction handling, and consistent project status updates without data loss.</w:t>
                        </w:r>
                      </w:p>
                    </w:tc>
                  </w:tr>
                </w:tbl>
                <w:p w14:paraId="369D58E7" w14:textId="77777777" w:rsidR="00D808B9" w:rsidRPr="00D808B9" w:rsidRDefault="00D808B9" w:rsidP="004373A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D95F8E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8B9" w:rsidRPr="00D808B9" w14:paraId="7D58C826" w14:textId="77777777" w:rsidTr="004373A1">
        <w:trPr>
          <w:trHeight w:val="489"/>
        </w:trPr>
        <w:tc>
          <w:tcPr>
            <w:tcW w:w="926" w:type="dxa"/>
          </w:tcPr>
          <w:p w14:paraId="4F0C9D35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31F7EB19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0F02E6B1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Fast dashboard loading and smooth API communication between React frontend and Express backend.</w:t>
            </w:r>
          </w:p>
        </w:tc>
      </w:tr>
      <w:tr w:rsidR="00D808B9" w:rsidRPr="00D808B9" w14:paraId="41FB17E6" w14:textId="77777777" w:rsidTr="004373A1">
        <w:trPr>
          <w:trHeight w:val="489"/>
        </w:trPr>
        <w:tc>
          <w:tcPr>
            <w:tcW w:w="926" w:type="dxa"/>
          </w:tcPr>
          <w:p w14:paraId="52034E51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63E064A5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32820B5F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Platform accessible 24/7 for clients, freelancers, and admins.</w:t>
            </w:r>
          </w:p>
        </w:tc>
      </w:tr>
      <w:tr w:rsidR="00D808B9" w:rsidRPr="00D808B9" w14:paraId="2D848DB9" w14:textId="77777777" w:rsidTr="004373A1">
        <w:trPr>
          <w:trHeight w:val="489"/>
        </w:trPr>
        <w:tc>
          <w:tcPr>
            <w:tcW w:w="926" w:type="dxa"/>
          </w:tcPr>
          <w:p w14:paraId="58D0AAF8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583BD2D2" w14:textId="77777777" w:rsidR="00D808B9" w:rsidRPr="00D808B9" w:rsidRDefault="00D808B9" w:rsidP="004373A1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0A139D41" w14:textId="77777777" w:rsidR="00D808B9" w:rsidRPr="00D808B9" w:rsidRDefault="00D808B9" w:rsidP="00437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8B9">
              <w:rPr>
                <w:rFonts w:ascii="Times New Roman" w:hAnsi="Times New Roman" w:cs="Times New Roman"/>
                <w:sz w:val="24"/>
                <w:szCs w:val="24"/>
              </w:rPr>
              <w:t>MERN stack architecture allows expansion to support large numbers of users and projects.</w:t>
            </w:r>
          </w:p>
        </w:tc>
      </w:tr>
    </w:tbl>
    <w:p w14:paraId="07E37221" w14:textId="77777777" w:rsidR="00BE0E1F" w:rsidRPr="00BE0E1F" w:rsidRDefault="00BE0E1F" w:rsidP="00BE0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BF733" w14:textId="77777777" w:rsidR="00F969CB" w:rsidRPr="00BE0E1F" w:rsidRDefault="00F969CB" w:rsidP="00BE0E1F">
      <w:pPr>
        <w:rPr>
          <w:rFonts w:ascii="Times New Roman" w:hAnsi="Times New Roman" w:cs="Times New Roman"/>
        </w:rPr>
      </w:pPr>
    </w:p>
    <w:sectPr w:rsidR="00F969CB" w:rsidRPr="00BE0E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CB"/>
    <w:rsid w:val="0000579F"/>
    <w:rsid w:val="00034EA5"/>
    <w:rsid w:val="00131DA4"/>
    <w:rsid w:val="00B13118"/>
    <w:rsid w:val="00BE0E1F"/>
    <w:rsid w:val="00C91FC2"/>
    <w:rsid w:val="00D808B9"/>
    <w:rsid w:val="00E07FD5"/>
    <w:rsid w:val="00F9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C80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7</cp:revision>
  <dcterms:created xsi:type="dcterms:W3CDTF">2026-02-19T12:33:00Z</dcterms:created>
  <dcterms:modified xsi:type="dcterms:W3CDTF">2026-02-20T18:07:00Z</dcterms:modified>
</cp:coreProperties>
</file>