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6515" w14:textId="77777777" w:rsidR="00CB3932" w:rsidRPr="00145B07" w:rsidRDefault="00CB3932" w:rsidP="00CB3932">
      <w:pPr>
        <w:spacing w:after="0"/>
        <w:rPr>
          <w:rFonts w:ascii="Calibri" w:eastAsia="Calibri" w:hAnsi="Calibri" w:cs="Times New Roman"/>
          <w:b/>
          <w:sz w:val="28"/>
          <w:szCs w:val="28"/>
        </w:rPr>
      </w:pPr>
      <w:r w:rsidRPr="00CB3932">
        <w:rPr>
          <w:rFonts w:ascii="Calibri" w:eastAsia="Calibri" w:hAnsi="Calibri" w:cs="Times New Roman"/>
          <w:b/>
          <w:sz w:val="28"/>
          <w:szCs w:val="28"/>
        </w:rPr>
        <w:t>ANÁLISIS DE ESTADOS FINANCIEROS</w:t>
      </w:r>
      <w:r w:rsidRPr="00145B07">
        <w:rPr>
          <w:rFonts w:ascii="Calibri" w:eastAsia="Calibri" w:hAnsi="Calibri" w:cs="Times New Roman"/>
          <w:b/>
          <w:sz w:val="28"/>
          <w:szCs w:val="28"/>
        </w:rPr>
        <w:t>/ANÁLISIS CONTABLE 1</w:t>
      </w:r>
    </w:p>
    <w:p w14:paraId="2197C5F9" w14:textId="77777777" w:rsidR="00CB3932" w:rsidRDefault="00CB3932" w:rsidP="00FD275F">
      <w:pPr>
        <w:spacing w:before="120" w:after="120" w:line="240" w:lineRule="auto"/>
        <w:rPr>
          <w:rFonts w:ascii="Calibri" w:eastAsia="Calibri" w:hAnsi="Calibri" w:cs="Times New Roman"/>
          <w:b/>
          <w:sz w:val="24"/>
          <w:szCs w:val="28"/>
        </w:rPr>
      </w:pPr>
      <w:r w:rsidRPr="00CB3932">
        <w:rPr>
          <w:rFonts w:ascii="Calibri" w:eastAsia="Calibri" w:hAnsi="Calibri" w:cs="Times New Roman"/>
          <w:b/>
          <w:sz w:val="24"/>
          <w:szCs w:val="28"/>
        </w:rPr>
        <w:t xml:space="preserve">EJERCICIO </w:t>
      </w:r>
      <w:r w:rsidRPr="00145B07">
        <w:rPr>
          <w:rFonts w:ascii="Calibri" w:eastAsia="Calibri" w:hAnsi="Calibri" w:cs="Times New Roman"/>
          <w:b/>
          <w:sz w:val="24"/>
          <w:szCs w:val="28"/>
        </w:rPr>
        <w:t>INICIAL</w:t>
      </w:r>
    </w:p>
    <w:p w14:paraId="5692B84C" w14:textId="4D0F204C" w:rsidR="00145B07" w:rsidRPr="00B64197" w:rsidRDefault="00145B07" w:rsidP="00FD275F">
      <w:pPr>
        <w:spacing w:before="120" w:after="120" w:line="240" w:lineRule="auto"/>
        <w:jc w:val="both"/>
        <w:rPr>
          <w:rFonts w:ascii="Calibri" w:eastAsia="Calibri" w:hAnsi="Calibri" w:cs="Arial"/>
          <w:sz w:val="24"/>
        </w:rPr>
      </w:pPr>
      <w:r w:rsidRPr="00B64197">
        <w:rPr>
          <w:rFonts w:ascii="Calibri" w:eastAsia="Calibri" w:hAnsi="Calibri" w:cs="Arial"/>
          <w:sz w:val="24"/>
        </w:rPr>
        <w:t xml:space="preserve">La sociedad </w:t>
      </w:r>
      <w:r w:rsidRPr="00B64197">
        <w:rPr>
          <w:rFonts w:cs="Arial"/>
          <w:sz w:val="24"/>
        </w:rPr>
        <w:t xml:space="preserve">GECON, SA </w:t>
      </w:r>
      <w:r w:rsidRPr="00B64197">
        <w:rPr>
          <w:rFonts w:ascii="Calibri" w:eastAsia="Calibri" w:hAnsi="Calibri" w:cs="Arial"/>
          <w:sz w:val="24"/>
        </w:rPr>
        <w:t xml:space="preserve">dedicada a la </w:t>
      </w:r>
      <w:r w:rsidR="00106366" w:rsidRPr="00B64197">
        <w:rPr>
          <w:rFonts w:ascii="Calibri" w:eastAsia="Calibri" w:hAnsi="Calibri" w:cs="Arial"/>
          <w:sz w:val="24"/>
        </w:rPr>
        <w:t>compraventa</w:t>
      </w:r>
      <w:r w:rsidRPr="00B64197">
        <w:rPr>
          <w:rFonts w:ascii="Calibri" w:eastAsia="Calibri" w:hAnsi="Calibri" w:cs="Arial"/>
          <w:sz w:val="24"/>
        </w:rPr>
        <w:t xml:space="preserve"> y reparación de impresoras</w:t>
      </w:r>
      <w:r w:rsidRPr="00B64197">
        <w:rPr>
          <w:rFonts w:cs="Arial"/>
          <w:sz w:val="24"/>
        </w:rPr>
        <w:t>,</w:t>
      </w:r>
      <w:r w:rsidRPr="00B64197">
        <w:rPr>
          <w:rFonts w:ascii="Calibri" w:eastAsia="Calibri" w:hAnsi="Calibri" w:cs="Arial"/>
          <w:sz w:val="24"/>
        </w:rPr>
        <w:t xml:space="preserve"> presenta a 3</w:t>
      </w:r>
      <w:r w:rsidRPr="00B64197">
        <w:rPr>
          <w:rFonts w:cs="Arial"/>
          <w:sz w:val="24"/>
        </w:rPr>
        <w:t>0</w:t>
      </w:r>
      <w:r w:rsidRPr="00B64197">
        <w:rPr>
          <w:rFonts w:ascii="Calibri" w:eastAsia="Calibri" w:hAnsi="Calibri" w:cs="Arial"/>
          <w:sz w:val="24"/>
        </w:rPr>
        <w:t xml:space="preserve"> de diciembre de</w:t>
      </w:r>
      <w:r w:rsidRPr="00B64197">
        <w:rPr>
          <w:rFonts w:cs="Arial"/>
          <w:sz w:val="24"/>
        </w:rPr>
        <w:t xml:space="preserve"> 20</w:t>
      </w:r>
      <w:r w:rsidR="00106366">
        <w:rPr>
          <w:rFonts w:cs="Arial"/>
          <w:sz w:val="24"/>
        </w:rPr>
        <w:t>X</w:t>
      </w:r>
      <w:r w:rsidRPr="00B64197">
        <w:rPr>
          <w:rFonts w:cs="Arial"/>
          <w:sz w:val="24"/>
        </w:rPr>
        <w:t>1</w:t>
      </w:r>
      <w:r w:rsidRPr="00B64197">
        <w:rPr>
          <w:rFonts w:ascii="Calibri" w:eastAsia="Calibri" w:hAnsi="Calibri" w:cs="Arial"/>
          <w:sz w:val="24"/>
        </w:rPr>
        <w:t xml:space="preserve"> l</w:t>
      </w:r>
      <w:r w:rsidR="00582F7A" w:rsidRPr="00B64197">
        <w:rPr>
          <w:rFonts w:ascii="Calibri" w:eastAsia="Calibri" w:hAnsi="Calibri" w:cs="Arial"/>
          <w:sz w:val="24"/>
        </w:rPr>
        <w:t xml:space="preserve">os </w:t>
      </w:r>
      <w:r w:rsidRPr="00B64197">
        <w:rPr>
          <w:rFonts w:ascii="Calibri" w:eastAsia="Calibri" w:hAnsi="Calibri" w:cs="Arial"/>
          <w:sz w:val="24"/>
        </w:rPr>
        <w:t>siguiente</w:t>
      </w:r>
      <w:r w:rsidR="00582F7A" w:rsidRPr="00B64197">
        <w:rPr>
          <w:rFonts w:ascii="Calibri" w:eastAsia="Calibri" w:hAnsi="Calibri" w:cs="Arial"/>
          <w:sz w:val="24"/>
        </w:rPr>
        <w:t>s</w:t>
      </w:r>
      <w:r w:rsidRPr="00B64197">
        <w:rPr>
          <w:rFonts w:ascii="Calibri" w:eastAsia="Calibri" w:hAnsi="Calibri" w:cs="Arial"/>
          <w:sz w:val="24"/>
        </w:rPr>
        <w:t xml:space="preserve"> </w:t>
      </w:r>
      <w:r w:rsidR="00582F7A" w:rsidRPr="00B64197">
        <w:rPr>
          <w:rFonts w:ascii="Calibri" w:eastAsia="Calibri" w:hAnsi="Calibri" w:cs="Arial"/>
          <w:sz w:val="24"/>
        </w:rPr>
        <w:t xml:space="preserve">balances: </w:t>
      </w:r>
    </w:p>
    <w:p w14:paraId="55B52974" w14:textId="5237AB31" w:rsidR="00582F7A" w:rsidRPr="00582F7A" w:rsidRDefault="00582F7A" w:rsidP="00582F7A">
      <w:pPr>
        <w:spacing w:after="0" w:line="240" w:lineRule="auto"/>
        <w:jc w:val="center"/>
        <w:rPr>
          <w:b/>
          <w:szCs w:val="32"/>
        </w:rPr>
      </w:pPr>
      <w:r w:rsidRPr="00582F7A">
        <w:rPr>
          <w:b/>
          <w:szCs w:val="32"/>
        </w:rPr>
        <w:t>BALANCE DE SUMAS Y SALDOS (A 30/12/20</w:t>
      </w:r>
      <w:r w:rsidR="00106366">
        <w:rPr>
          <w:b/>
          <w:szCs w:val="32"/>
        </w:rPr>
        <w:t>X</w:t>
      </w:r>
      <w:r w:rsidRPr="00582F7A">
        <w:rPr>
          <w:b/>
          <w:szCs w:val="32"/>
        </w:rPr>
        <w:t>1)</w:t>
      </w:r>
    </w:p>
    <w:tbl>
      <w:tblPr>
        <w:tblW w:w="1063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3"/>
        <w:gridCol w:w="3077"/>
        <w:gridCol w:w="792"/>
        <w:gridCol w:w="857"/>
        <w:gridCol w:w="161"/>
        <w:gridCol w:w="571"/>
        <w:gridCol w:w="2921"/>
        <w:gridCol w:w="856"/>
        <w:gridCol w:w="857"/>
      </w:tblGrid>
      <w:tr w:rsidR="00582F7A" w:rsidRPr="00CB059A" w14:paraId="52803AF0" w14:textId="77777777" w:rsidTr="00582F7A">
        <w:trPr>
          <w:trHeight w:val="480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042BEC" w14:textId="77777777" w:rsidR="00582F7A" w:rsidRPr="00582F7A" w:rsidRDefault="00582F7A" w:rsidP="00582F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Nº cuenta</w:t>
            </w:r>
          </w:p>
        </w:tc>
        <w:tc>
          <w:tcPr>
            <w:tcW w:w="3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515BBFA" w14:textId="77777777" w:rsidR="00582F7A" w:rsidRPr="00582F7A" w:rsidRDefault="00582F7A" w:rsidP="00CB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Nombre de la cuenta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DD924FB" w14:textId="77777777" w:rsidR="00582F7A" w:rsidRPr="00582F7A" w:rsidRDefault="00582F7A" w:rsidP="00CB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SALDO DEUDOR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6CB61C" w14:textId="77777777" w:rsidR="00582F7A" w:rsidRPr="00582F7A" w:rsidRDefault="00582F7A" w:rsidP="00CB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SALDO ACREEDOR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7B930CA3" w14:textId="77777777" w:rsidR="00582F7A" w:rsidRPr="00582F7A" w:rsidRDefault="00582F7A" w:rsidP="00AE1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58B975" w14:textId="77777777" w:rsidR="00582F7A" w:rsidRPr="00582F7A" w:rsidRDefault="00582F7A" w:rsidP="00AE1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Nº cuenta</w:t>
            </w:r>
          </w:p>
        </w:tc>
        <w:tc>
          <w:tcPr>
            <w:tcW w:w="2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CF9B3E" w14:textId="77777777" w:rsidR="00582F7A" w:rsidRPr="00582F7A" w:rsidRDefault="00582F7A" w:rsidP="00AE1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Nombre de la cuenta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8355EA" w14:textId="77777777" w:rsidR="00582F7A" w:rsidRPr="00582F7A" w:rsidRDefault="00582F7A" w:rsidP="00AE1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SALDO DEUDOR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83DB47" w14:textId="77777777" w:rsidR="00582F7A" w:rsidRPr="00582F7A" w:rsidRDefault="00582F7A" w:rsidP="00AE1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ES"/>
              </w:rPr>
              <w:t>SALDO ACREEDOR</w:t>
            </w:r>
          </w:p>
        </w:tc>
      </w:tr>
      <w:tr w:rsidR="00582F7A" w:rsidRPr="00CB059A" w14:paraId="4E3BA9DB" w14:textId="77777777" w:rsidTr="00582F7A">
        <w:trPr>
          <w:trHeight w:hRule="exact" w:val="284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61E4AD" w14:textId="77777777" w:rsidR="00582F7A" w:rsidRPr="00582F7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100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28E925E" w14:textId="77777777" w:rsidR="00582F7A" w:rsidRPr="00CB059A" w:rsidRDefault="00582F7A" w:rsidP="00CB05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Capital social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29211F6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8C80746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60.000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4CCBDA67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3867051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430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8FB788" w14:textId="77777777" w:rsidR="00582F7A" w:rsidRPr="00CB059A" w:rsidRDefault="00582F7A" w:rsidP="00AE144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Clientes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80A9A7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23.000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F9764A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582F7A" w:rsidRPr="00CB059A" w14:paraId="5E908090" w14:textId="77777777" w:rsidTr="00582F7A">
        <w:trPr>
          <w:trHeight w:hRule="exact" w:val="284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F02081" w14:textId="77777777" w:rsidR="00582F7A" w:rsidRPr="00582F7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112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41BEEEC" w14:textId="77777777" w:rsidR="00582F7A" w:rsidRPr="00CB059A" w:rsidRDefault="00582F7A" w:rsidP="00CB05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Reserva legal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EA9A974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D69930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6.000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0CBF9C4F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DC3C52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520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02E369" w14:textId="77777777" w:rsidR="00582F7A" w:rsidRPr="00CB059A" w:rsidRDefault="00582F7A" w:rsidP="00AE144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Deudas a c/p con entidades de crédito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DB3A3E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56232F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5.000</w:t>
            </w:r>
          </w:p>
        </w:tc>
      </w:tr>
      <w:tr w:rsidR="00582F7A" w:rsidRPr="00CB059A" w14:paraId="7619E8C1" w14:textId="77777777" w:rsidTr="00582F7A">
        <w:trPr>
          <w:trHeight w:hRule="exact" w:val="284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A100E2" w14:textId="77777777" w:rsidR="00582F7A" w:rsidRPr="00582F7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113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ABBF83" w14:textId="77777777" w:rsidR="00582F7A" w:rsidRPr="00CB059A" w:rsidRDefault="00582F7A" w:rsidP="00CB05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Reservas voluntarias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EDEBD28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20BAD0D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18.800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44FABFF0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A22989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572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205453" w14:textId="77777777" w:rsidR="00582F7A" w:rsidRPr="00CB059A" w:rsidRDefault="00582F7A" w:rsidP="00AE144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Bancos c/c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4FA8AE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28.400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06DB5A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582F7A" w:rsidRPr="00CB059A" w14:paraId="48785417" w14:textId="77777777" w:rsidTr="00582F7A">
        <w:trPr>
          <w:trHeight w:hRule="exact" w:val="284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0324E1" w14:textId="77777777" w:rsidR="00582F7A" w:rsidRPr="00582F7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171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2AAB3D1" w14:textId="77777777" w:rsidR="00582F7A" w:rsidRPr="00CB059A" w:rsidRDefault="00582F7A" w:rsidP="00CB05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Deudas a l/p con entidades de crédito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9C117DF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FBD694D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25.000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307D9E05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E23E0A2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600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6D973F" w14:textId="77777777" w:rsidR="00582F7A" w:rsidRPr="00CB059A" w:rsidRDefault="00582F7A" w:rsidP="00AE144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Compras de mercaderías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50110D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120.000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AAC5F0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582F7A" w:rsidRPr="00CB059A" w14:paraId="14E97991" w14:textId="77777777" w:rsidTr="00582F7A">
        <w:trPr>
          <w:trHeight w:hRule="exact" w:val="284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3ED045" w14:textId="77777777" w:rsidR="00582F7A" w:rsidRPr="00582F7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206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3C8BFB5" w14:textId="77777777" w:rsidR="00582F7A" w:rsidRPr="00CB059A" w:rsidRDefault="00582F7A" w:rsidP="00CB05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Aplicaciones informáticas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76F5807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2.000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590ACC7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2A413CE4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9AE34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621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2CBD49" w14:textId="77777777" w:rsidR="00582F7A" w:rsidRPr="00CB059A" w:rsidRDefault="00582F7A" w:rsidP="00AE144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Arrendamientos y cánones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665C6E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2.400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F4C9AB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582F7A" w:rsidRPr="00CB059A" w14:paraId="498AD74B" w14:textId="77777777" w:rsidTr="00582F7A">
        <w:trPr>
          <w:trHeight w:hRule="exact" w:val="284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E97E59" w14:textId="77777777" w:rsidR="00582F7A" w:rsidRPr="00582F7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216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7A111E5" w14:textId="77777777" w:rsidR="00582F7A" w:rsidRPr="00CB059A" w:rsidRDefault="00582F7A" w:rsidP="00CB05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Mobiliario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3857CE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40.000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8D5CF8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1734557C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C04326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625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DCDF1F" w14:textId="77777777" w:rsidR="00582F7A" w:rsidRPr="00CB059A" w:rsidRDefault="00582F7A" w:rsidP="00AE144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Primas de seguros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688BB1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1.200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C3E090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582F7A" w:rsidRPr="00CB059A" w14:paraId="78375F64" w14:textId="77777777" w:rsidTr="00582F7A">
        <w:trPr>
          <w:trHeight w:hRule="exact" w:val="284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72300F" w14:textId="77777777" w:rsidR="00582F7A" w:rsidRPr="00582F7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217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DAAAB28" w14:textId="77777777" w:rsidR="00582F7A" w:rsidRPr="00CB059A" w:rsidRDefault="00582F7A" w:rsidP="00CB05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Equipos para proceso de información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774F32E" w14:textId="77777777" w:rsidR="00582F7A" w:rsidRPr="00CB059A" w:rsidRDefault="00621474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</w:t>
            </w:r>
            <w:r w:rsidR="00582F7A"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0.000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A1D06D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56C5BF96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53BD19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628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8A5F97" w14:textId="77777777" w:rsidR="00582F7A" w:rsidRPr="00CB059A" w:rsidRDefault="00582F7A" w:rsidP="00AE144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Suministros 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821945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9.000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1037BF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582F7A" w:rsidRPr="00CB059A" w14:paraId="746C3ACD" w14:textId="77777777" w:rsidTr="00582F7A">
        <w:trPr>
          <w:trHeight w:hRule="exact" w:val="284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38AB1" w14:textId="77777777" w:rsidR="00582F7A" w:rsidRPr="00582F7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218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2FCA2CF" w14:textId="77777777" w:rsidR="00582F7A" w:rsidRPr="00CB059A" w:rsidRDefault="00582F7A" w:rsidP="00CB05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Elementos de transporte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0FEB870" w14:textId="77777777" w:rsidR="00582F7A" w:rsidRPr="00CB059A" w:rsidRDefault="00621474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</w:t>
            </w:r>
            <w:r w:rsidR="00582F7A"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0.000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6F68756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6AB2E8BF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97E6FD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640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855E91" w14:textId="77777777" w:rsidR="00582F7A" w:rsidRPr="00CB059A" w:rsidRDefault="00582F7A" w:rsidP="00AE144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Sueldos y salarios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898E76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24.000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2AF7AA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582F7A" w:rsidRPr="00CB059A" w14:paraId="1848036A" w14:textId="77777777" w:rsidTr="00582F7A">
        <w:trPr>
          <w:trHeight w:hRule="exact" w:val="284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18C906" w14:textId="77777777" w:rsidR="00582F7A" w:rsidRPr="00582F7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280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CE4E371" w14:textId="77777777" w:rsidR="00582F7A" w:rsidRPr="00CB059A" w:rsidRDefault="00582F7A" w:rsidP="00CB05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Amortización </w:t>
            </w:r>
            <w:proofErr w:type="spellStart"/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acum</w:t>
            </w:r>
            <w:proofErr w:type="spellEnd"/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. </w:t>
            </w:r>
            <w:proofErr w:type="spellStart"/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inmov.intangible</w:t>
            </w:r>
            <w:proofErr w:type="spellEnd"/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3F62E0F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651BE47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500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18FD98EA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E00ACB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642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0AFA04" w14:textId="77777777" w:rsidR="00582F7A" w:rsidRPr="00CB059A" w:rsidRDefault="00582F7A" w:rsidP="00AE144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Seguridad social a cargo de la empresa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26575A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7.200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1E0C0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582F7A" w:rsidRPr="00CB059A" w14:paraId="3C76B5F9" w14:textId="77777777" w:rsidTr="00582F7A">
        <w:trPr>
          <w:trHeight w:hRule="exact" w:val="284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B7AEEF" w14:textId="77777777" w:rsidR="00582F7A" w:rsidRPr="00582F7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281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ABECDDC" w14:textId="77777777" w:rsidR="00582F7A" w:rsidRPr="00CB059A" w:rsidRDefault="00582F7A" w:rsidP="00CB05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Amortización </w:t>
            </w:r>
            <w:proofErr w:type="spellStart"/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acum</w:t>
            </w:r>
            <w:proofErr w:type="spellEnd"/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. </w:t>
            </w:r>
            <w:proofErr w:type="spellStart"/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inmov.material</w:t>
            </w:r>
            <w:proofErr w:type="spellEnd"/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4EC2BE3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35CA1CC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17.500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33B7CC2D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20B59D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662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E404A7" w14:textId="77777777" w:rsidR="00582F7A" w:rsidRPr="00CB059A" w:rsidRDefault="00582F7A" w:rsidP="00AE144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Intereses de deudas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93527B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D03464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582F7A" w:rsidRPr="00CB059A" w14:paraId="023B457D" w14:textId="77777777" w:rsidTr="00582F7A">
        <w:trPr>
          <w:trHeight w:hRule="exact" w:val="284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2FDC89" w14:textId="77777777" w:rsidR="00582F7A" w:rsidRPr="00582F7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300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42C4DC3" w14:textId="77777777" w:rsidR="00582F7A" w:rsidRPr="00CB059A" w:rsidRDefault="00582F7A" w:rsidP="00CB05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Mercaderías 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2AFEB17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45.000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DA7C24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25D9400F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7B34CD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700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3A55C8A" w14:textId="77777777" w:rsidR="00582F7A" w:rsidRPr="00CB059A" w:rsidRDefault="00582F7A" w:rsidP="00AE144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Ventas de mercaderías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9DBD938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29374D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180.000</w:t>
            </w:r>
          </w:p>
        </w:tc>
      </w:tr>
      <w:tr w:rsidR="00582F7A" w:rsidRPr="00CB059A" w14:paraId="0B7FEF3A" w14:textId="77777777" w:rsidTr="00582F7A">
        <w:trPr>
          <w:trHeight w:hRule="exact" w:val="284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E58EF3" w14:textId="77777777" w:rsidR="00582F7A" w:rsidRPr="00582F7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400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A9D625" w14:textId="77777777" w:rsidR="00582F7A" w:rsidRPr="00CB059A" w:rsidRDefault="00582F7A" w:rsidP="00CB05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Proveedores 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188FB6B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2217A2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10.300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29F15A93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2C8023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705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3C842C" w14:textId="77777777" w:rsidR="00582F7A" w:rsidRPr="00CB059A" w:rsidRDefault="00582F7A" w:rsidP="00AE144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Prestaciones  de servicios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A7746F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2AA81A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10.000</w:t>
            </w:r>
          </w:p>
        </w:tc>
      </w:tr>
      <w:tr w:rsidR="00582F7A" w:rsidRPr="00CB059A" w14:paraId="7E76A30C" w14:textId="77777777" w:rsidTr="00582F7A">
        <w:trPr>
          <w:trHeight w:hRule="exact" w:val="284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092843" w14:textId="77777777" w:rsidR="00582F7A" w:rsidRPr="00582F7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582F7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407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85A61E9" w14:textId="77777777" w:rsidR="00582F7A" w:rsidRPr="00CB059A" w:rsidRDefault="00582F7A" w:rsidP="00CB05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Anticipos a proveedores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E6B2419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300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54C7F9" w14:textId="77777777" w:rsidR="00582F7A" w:rsidRPr="00CB059A" w:rsidRDefault="00582F7A" w:rsidP="00CB0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B059A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61" w:type="dxa"/>
            <w:tcBorders>
              <w:left w:val="single" w:sz="4" w:space="0" w:color="auto"/>
              <w:right w:val="single" w:sz="4" w:space="0" w:color="auto"/>
            </w:tcBorders>
          </w:tcPr>
          <w:p w14:paraId="12885CB9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59E0B4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1568" w14:textId="77777777" w:rsidR="00582F7A" w:rsidRPr="00CB059A" w:rsidRDefault="00582F7A" w:rsidP="00AE144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582394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59B4B7" w14:textId="77777777" w:rsidR="00582F7A" w:rsidRPr="00CB059A" w:rsidRDefault="00582F7A" w:rsidP="00AE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</w:p>
        </w:tc>
      </w:tr>
    </w:tbl>
    <w:p w14:paraId="285A0A02" w14:textId="77777777" w:rsidR="00582F7A" w:rsidRDefault="00582F7A" w:rsidP="00582F7A">
      <w:pPr>
        <w:spacing w:after="0" w:line="240" w:lineRule="auto"/>
        <w:jc w:val="center"/>
        <w:rPr>
          <w:b/>
          <w:szCs w:val="32"/>
        </w:rPr>
      </w:pPr>
    </w:p>
    <w:p w14:paraId="6E336F46" w14:textId="632874B5" w:rsidR="00AE1441" w:rsidRPr="00AE1441" w:rsidRDefault="00AE1441" w:rsidP="00AE1441">
      <w:pPr>
        <w:spacing w:before="120" w:after="120" w:line="240" w:lineRule="auto"/>
        <w:rPr>
          <w:b/>
          <w:sz w:val="24"/>
          <w:szCs w:val="32"/>
        </w:rPr>
      </w:pPr>
      <w:r w:rsidRPr="00AE1441">
        <w:rPr>
          <w:b/>
          <w:sz w:val="24"/>
          <w:szCs w:val="32"/>
        </w:rPr>
        <w:t>SE PIDE:</w:t>
      </w:r>
    </w:p>
    <w:p w14:paraId="4640D13B" w14:textId="30E6C071" w:rsidR="00AE1441" w:rsidRPr="006F3555" w:rsidRDefault="00AE1441" w:rsidP="00450958">
      <w:pPr>
        <w:pStyle w:val="Prrafodelista"/>
        <w:numPr>
          <w:ilvl w:val="0"/>
          <w:numId w:val="6"/>
        </w:numPr>
        <w:spacing w:after="240" w:line="240" w:lineRule="auto"/>
        <w:ind w:left="357" w:hanging="357"/>
        <w:contextualSpacing w:val="0"/>
        <w:jc w:val="both"/>
        <w:rPr>
          <w:sz w:val="24"/>
          <w:szCs w:val="24"/>
        </w:rPr>
      </w:pPr>
      <w:r w:rsidRPr="006F3555">
        <w:rPr>
          <w:sz w:val="24"/>
          <w:szCs w:val="24"/>
        </w:rPr>
        <w:t>A partir de la información incluida en el balance de sumas y saldos, calcule el resultado del ejercicio preliminar</w:t>
      </w:r>
      <w:r w:rsidR="00A77AC2">
        <w:rPr>
          <w:sz w:val="24"/>
          <w:szCs w:val="24"/>
        </w:rPr>
        <w:t>.</w:t>
      </w:r>
      <w:r w:rsidRPr="006F3555">
        <w:rPr>
          <w:sz w:val="24"/>
          <w:szCs w:val="24"/>
        </w:rPr>
        <w:t xml:space="preserve"> </w:t>
      </w:r>
    </w:p>
    <w:p w14:paraId="3AA0A42D" w14:textId="298A3208" w:rsidR="001A2E95" w:rsidRPr="001A2E95" w:rsidRDefault="001A2E95" w:rsidP="001A2E95">
      <w:pPr>
        <w:pStyle w:val="Prrafodelista"/>
        <w:numPr>
          <w:ilvl w:val="0"/>
          <w:numId w:val="6"/>
        </w:numPr>
        <w:spacing w:before="120" w:after="120" w:line="240" w:lineRule="auto"/>
        <w:ind w:left="357" w:hanging="357"/>
        <w:contextualSpacing w:val="0"/>
        <w:jc w:val="both"/>
        <w:rPr>
          <w:sz w:val="24"/>
        </w:rPr>
      </w:pPr>
      <w:r w:rsidRPr="001A2E95">
        <w:rPr>
          <w:sz w:val="24"/>
        </w:rPr>
        <w:t>Para d</w:t>
      </w:r>
      <w:r w:rsidR="006F3555" w:rsidRPr="001A2E95">
        <w:rPr>
          <w:sz w:val="24"/>
        </w:rPr>
        <w:t xml:space="preserve">eterminar el resultado del ejercicio </w:t>
      </w:r>
      <w:r w:rsidRPr="001A2E95">
        <w:rPr>
          <w:sz w:val="24"/>
        </w:rPr>
        <w:t>la empresa debe realizar una serie de estimaciones en la</w:t>
      </w:r>
      <w:r w:rsidR="00496E25">
        <w:rPr>
          <w:sz w:val="24"/>
        </w:rPr>
        <w:t>s</w:t>
      </w:r>
      <w:r w:rsidRPr="001A2E95">
        <w:rPr>
          <w:sz w:val="24"/>
        </w:rPr>
        <w:t xml:space="preserve"> que se plantean diversas opciones. </w:t>
      </w:r>
      <w:r>
        <w:rPr>
          <w:sz w:val="24"/>
        </w:rPr>
        <w:t xml:space="preserve">Realizar los apuntes contables, completar el balance de sumas y saldos y calcular el </w:t>
      </w:r>
      <w:r w:rsidRPr="00A865B4">
        <w:rPr>
          <w:sz w:val="24"/>
          <w:u w:val="single"/>
        </w:rPr>
        <w:t>resultado antes de impuestos</w:t>
      </w:r>
      <w:r>
        <w:rPr>
          <w:sz w:val="24"/>
        </w:rPr>
        <w:t xml:space="preserve"> en los siguientes casos:</w:t>
      </w:r>
    </w:p>
    <w:p w14:paraId="0D6C68E0" w14:textId="35AE2763" w:rsidR="001A2E95" w:rsidRPr="001A2E95" w:rsidRDefault="001A2E95" w:rsidP="001A2E95">
      <w:pPr>
        <w:pStyle w:val="Prrafodelista"/>
        <w:spacing w:after="0" w:line="240" w:lineRule="auto"/>
        <w:ind w:left="360"/>
        <w:jc w:val="both"/>
        <w:rPr>
          <w:sz w:val="24"/>
        </w:rPr>
      </w:pPr>
      <w:r w:rsidRPr="001A2E95">
        <w:rPr>
          <w:sz w:val="24"/>
        </w:rPr>
        <w:t>a) Siempre se opta por la opción A</w:t>
      </w:r>
      <w:r w:rsidR="00496E25">
        <w:rPr>
          <w:sz w:val="24"/>
        </w:rPr>
        <w:t>.</w:t>
      </w:r>
    </w:p>
    <w:p w14:paraId="13001E16" w14:textId="77777777" w:rsidR="001A2E95" w:rsidRPr="001A2E95" w:rsidRDefault="001A2E95" w:rsidP="001A2E95">
      <w:pPr>
        <w:pStyle w:val="Prrafodelista"/>
        <w:spacing w:after="0" w:line="240" w:lineRule="auto"/>
        <w:ind w:left="360"/>
        <w:jc w:val="both"/>
        <w:rPr>
          <w:sz w:val="24"/>
        </w:rPr>
      </w:pPr>
      <w:r w:rsidRPr="001A2E95">
        <w:rPr>
          <w:sz w:val="24"/>
        </w:rPr>
        <w:t xml:space="preserve">b) Siempre se opta por la opción B. </w:t>
      </w:r>
    </w:p>
    <w:p w14:paraId="5BB91C68" w14:textId="77777777" w:rsidR="001A2E95" w:rsidRDefault="001A2E95" w:rsidP="001A2E95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</w:p>
    <w:p w14:paraId="3A83019A" w14:textId="77777777" w:rsidR="00B64197" w:rsidRPr="002A5C58" w:rsidRDefault="00A72322" w:rsidP="006F3555">
      <w:pPr>
        <w:pStyle w:val="Prrafodelista"/>
        <w:numPr>
          <w:ilvl w:val="0"/>
          <w:numId w:val="2"/>
        </w:numPr>
        <w:spacing w:before="120" w:after="120" w:line="240" w:lineRule="auto"/>
        <w:ind w:left="567" w:hanging="283"/>
        <w:contextualSpacing w:val="0"/>
        <w:jc w:val="both"/>
      </w:pPr>
      <w:r w:rsidRPr="00A72322">
        <w:rPr>
          <w:b/>
        </w:rPr>
        <w:t>EXISTENCIAS</w:t>
      </w:r>
      <w:r w:rsidR="00B64197">
        <w:rPr>
          <w:b/>
        </w:rPr>
        <w:t xml:space="preserve">. </w:t>
      </w:r>
      <w:r w:rsidR="00B64197" w:rsidRPr="002A5C58">
        <w:t xml:space="preserve">Una vez realizado el inventario, se ha estimado el valor de las existencias finales aplicando </w:t>
      </w:r>
      <w:r w:rsidR="002A5C58">
        <w:t xml:space="preserve">dos métodos de valoración: </w:t>
      </w:r>
      <w:r w:rsidR="00B64197" w:rsidRPr="002A5C58">
        <w:t>LI</w:t>
      </w:r>
      <w:r w:rsidR="002A5C58" w:rsidRPr="002A5C58">
        <w:t xml:space="preserve">FO y el Precio medio ponderado. Los importes resultantes de cada opción se indican en la siguiente tabla: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79"/>
        <w:gridCol w:w="1924"/>
        <w:gridCol w:w="1701"/>
      </w:tblGrid>
      <w:tr w:rsidR="00A72322" w:rsidRPr="002A5C58" w14:paraId="3155AD61" w14:textId="77777777" w:rsidTr="0034143E">
        <w:trPr>
          <w:jc w:val="center"/>
        </w:trPr>
        <w:tc>
          <w:tcPr>
            <w:tcW w:w="257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E14C35" w14:textId="77777777" w:rsidR="00A72322" w:rsidRPr="002A5C58" w:rsidRDefault="00A72322" w:rsidP="006F3555">
            <w:pPr>
              <w:ind w:left="567" w:hanging="283"/>
              <w:rPr>
                <w:b/>
                <w:sz w:val="20"/>
                <w:u w:val="single"/>
              </w:rPr>
            </w:pPr>
          </w:p>
        </w:tc>
        <w:tc>
          <w:tcPr>
            <w:tcW w:w="1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35703C" w14:textId="77777777" w:rsidR="00A72322" w:rsidRPr="002A5C58" w:rsidRDefault="002A5C58" w:rsidP="00496E25">
            <w:pPr>
              <w:ind w:left="108" w:hanging="34"/>
              <w:jc w:val="center"/>
              <w:rPr>
                <w:b/>
                <w:sz w:val="20"/>
              </w:rPr>
            </w:pPr>
            <w:r w:rsidRPr="002A5C58">
              <w:rPr>
                <w:b/>
                <w:sz w:val="20"/>
              </w:rPr>
              <w:t>OPCIÓN</w:t>
            </w:r>
            <w:r w:rsidR="00A72322" w:rsidRPr="002A5C58">
              <w:rPr>
                <w:b/>
                <w:sz w:val="20"/>
              </w:rPr>
              <w:t xml:space="preserve"> A</w:t>
            </w:r>
            <w:r>
              <w:rPr>
                <w:b/>
                <w:sz w:val="20"/>
              </w:rPr>
              <w:t xml:space="preserve">: </w:t>
            </w:r>
            <w:r w:rsidRPr="00675C7A">
              <w:rPr>
                <w:i/>
                <w:sz w:val="20"/>
              </w:rPr>
              <w:t>LIFO</w:t>
            </w:r>
          </w:p>
        </w:tc>
        <w:tc>
          <w:tcPr>
            <w:tcW w:w="170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1F859E" w14:textId="77777777" w:rsidR="00A72322" w:rsidRPr="002A5C58" w:rsidRDefault="002A5C58" w:rsidP="00496E25">
            <w:pPr>
              <w:ind w:left="108" w:hanging="34"/>
              <w:jc w:val="center"/>
              <w:rPr>
                <w:b/>
                <w:sz w:val="20"/>
              </w:rPr>
            </w:pPr>
            <w:r w:rsidRPr="002A5C58">
              <w:rPr>
                <w:b/>
                <w:sz w:val="20"/>
              </w:rPr>
              <w:t xml:space="preserve">OPCIÓN </w:t>
            </w:r>
            <w:r w:rsidR="00A72322" w:rsidRPr="002A5C58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 xml:space="preserve">: </w:t>
            </w:r>
            <w:r w:rsidRPr="00675C7A">
              <w:rPr>
                <w:i/>
                <w:sz w:val="20"/>
              </w:rPr>
              <w:t>PMP</w:t>
            </w:r>
          </w:p>
        </w:tc>
      </w:tr>
      <w:tr w:rsidR="00A72322" w:rsidRPr="002A5C58" w14:paraId="1F631A96" w14:textId="77777777" w:rsidTr="0034143E">
        <w:trPr>
          <w:jc w:val="center"/>
        </w:trPr>
        <w:tc>
          <w:tcPr>
            <w:tcW w:w="257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E937CF" w14:textId="77777777" w:rsidR="00A72322" w:rsidRPr="002A5C58" w:rsidRDefault="00FB16AD" w:rsidP="006F3555">
            <w:pPr>
              <w:ind w:left="567" w:hanging="283"/>
              <w:rPr>
                <w:b/>
                <w:sz w:val="20"/>
              </w:rPr>
            </w:pPr>
            <w:r w:rsidRPr="002A5C58">
              <w:rPr>
                <w:b/>
                <w:sz w:val="20"/>
              </w:rPr>
              <w:t>Valor existencias finales</w:t>
            </w:r>
          </w:p>
        </w:tc>
        <w:tc>
          <w:tcPr>
            <w:tcW w:w="1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0ECFD0" w14:textId="77777777" w:rsidR="00A72322" w:rsidRPr="00675C7A" w:rsidRDefault="00432C87" w:rsidP="006F3555">
            <w:pPr>
              <w:ind w:left="567" w:hanging="283"/>
              <w:jc w:val="center"/>
              <w:rPr>
                <w:sz w:val="20"/>
              </w:rPr>
            </w:pPr>
            <w:r w:rsidRPr="00675C7A">
              <w:rPr>
                <w:sz w:val="20"/>
              </w:rPr>
              <w:t>42.400</w:t>
            </w:r>
          </w:p>
        </w:tc>
        <w:tc>
          <w:tcPr>
            <w:tcW w:w="170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4724FF" w14:textId="77777777" w:rsidR="00A72322" w:rsidRPr="00675C7A" w:rsidRDefault="007A6A7C" w:rsidP="006F3555">
            <w:pPr>
              <w:ind w:left="567" w:hanging="283"/>
              <w:jc w:val="center"/>
              <w:rPr>
                <w:sz w:val="20"/>
              </w:rPr>
            </w:pPr>
            <w:r w:rsidRPr="00675C7A">
              <w:rPr>
                <w:sz w:val="20"/>
              </w:rPr>
              <w:t>4</w:t>
            </w:r>
            <w:r w:rsidR="00432C87" w:rsidRPr="00675C7A">
              <w:rPr>
                <w:sz w:val="20"/>
              </w:rPr>
              <w:t>6</w:t>
            </w:r>
            <w:r w:rsidR="00A72322" w:rsidRPr="00675C7A">
              <w:rPr>
                <w:sz w:val="20"/>
              </w:rPr>
              <w:t>.</w:t>
            </w:r>
            <w:r w:rsidR="00432C87" w:rsidRPr="00675C7A">
              <w:rPr>
                <w:sz w:val="20"/>
              </w:rPr>
              <w:t>0</w:t>
            </w:r>
            <w:r w:rsidR="00A72322" w:rsidRPr="00675C7A">
              <w:rPr>
                <w:sz w:val="20"/>
              </w:rPr>
              <w:t>00</w:t>
            </w:r>
          </w:p>
        </w:tc>
      </w:tr>
    </w:tbl>
    <w:p w14:paraId="37FFBF10" w14:textId="24D23CA7" w:rsidR="00A72322" w:rsidRPr="00FB16AD" w:rsidRDefault="00A72322" w:rsidP="006F3555">
      <w:pPr>
        <w:pStyle w:val="Prrafodelista"/>
        <w:numPr>
          <w:ilvl w:val="0"/>
          <w:numId w:val="2"/>
        </w:numPr>
        <w:spacing w:before="240" w:after="120" w:line="240" w:lineRule="auto"/>
        <w:ind w:left="567" w:hanging="283"/>
        <w:contextualSpacing w:val="0"/>
        <w:jc w:val="both"/>
      </w:pPr>
      <w:r w:rsidRPr="002A5C58">
        <w:rPr>
          <w:b/>
        </w:rPr>
        <w:t>GASTOS EN PUBLICIDAD, PROPAGANDA Y RELACIONES PÚBLICAS</w:t>
      </w:r>
      <w:r w:rsidR="002A5C58" w:rsidRPr="002A5C58">
        <w:rPr>
          <w:b/>
        </w:rPr>
        <w:t xml:space="preserve">. </w:t>
      </w:r>
      <w:r w:rsidRPr="00FB16AD">
        <w:t xml:space="preserve">El día 20 de </w:t>
      </w:r>
      <w:r w:rsidR="002A5C58">
        <w:t xml:space="preserve">noviembre </w:t>
      </w:r>
      <w:r w:rsidRPr="00FB16AD">
        <w:t>de 20</w:t>
      </w:r>
      <w:r w:rsidR="0031645E">
        <w:t>X</w:t>
      </w:r>
      <w:r w:rsidRPr="00FB16AD">
        <w:t xml:space="preserve">1 la empresa </w:t>
      </w:r>
      <w:r w:rsidR="002A5C58">
        <w:t xml:space="preserve">contrató </w:t>
      </w:r>
      <w:r w:rsidRPr="00FB16AD">
        <w:t>una campaña de publicidad y propaganda</w:t>
      </w:r>
      <w:r w:rsidR="00FB16AD" w:rsidRPr="00FB16AD">
        <w:t xml:space="preserve"> de rebajas </w:t>
      </w:r>
      <w:r w:rsidR="00C52F96">
        <w:t xml:space="preserve">valorada en 3.000 euros, </w:t>
      </w:r>
      <w:r w:rsidR="00FB16AD" w:rsidRPr="00FB16AD">
        <w:t>que será emitida del 25 al 30 de diciembre (</w:t>
      </w:r>
      <w:r w:rsidR="00C52F96">
        <w:t xml:space="preserve">esta operación no está reflejada en el </w:t>
      </w:r>
      <w:r w:rsidR="00FB16AD" w:rsidRPr="00FB16AD">
        <w:t>balance de sumas y saldos). El periodo de rebajas comenzará el día 7 de enero, y la campaña se pagará el día 10 de enero.</w:t>
      </w:r>
      <w:r w:rsidRPr="00FB16AD">
        <w:t xml:space="preserve">  </w:t>
      </w:r>
      <w:r w:rsidR="002A5C58">
        <w:t xml:space="preserve">El director financiero debe decidir entre: </w:t>
      </w:r>
    </w:p>
    <w:tbl>
      <w:tblPr>
        <w:tblStyle w:val="Tablaconcuadrcula"/>
        <w:tblW w:w="9100" w:type="dxa"/>
        <w:jc w:val="right"/>
        <w:tblLook w:val="04A0" w:firstRow="1" w:lastRow="0" w:firstColumn="1" w:lastColumn="0" w:noHBand="0" w:noVBand="1"/>
      </w:tblPr>
      <w:tblGrid>
        <w:gridCol w:w="2376"/>
        <w:gridCol w:w="2614"/>
        <w:gridCol w:w="4110"/>
      </w:tblGrid>
      <w:tr w:rsidR="005214CF" w14:paraId="2B1FD260" w14:textId="77777777" w:rsidTr="00496E25">
        <w:trPr>
          <w:trHeight w:hRule="exact" w:val="284"/>
          <w:jc w:val="right"/>
        </w:trPr>
        <w:tc>
          <w:tcPr>
            <w:tcW w:w="2376" w:type="dxa"/>
            <w:tcMar>
              <w:left w:w="28" w:type="dxa"/>
              <w:right w:w="28" w:type="dxa"/>
            </w:tcMar>
            <w:vAlign w:val="center"/>
          </w:tcPr>
          <w:p w14:paraId="6951A918" w14:textId="77777777" w:rsidR="005214CF" w:rsidRPr="009C5E3B" w:rsidRDefault="005214CF" w:rsidP="006F3555">
            <w:pPr>
              <w:ind w:left="567" w:hanging="283"/>
              <w:rPr>
                <w:b/>
                <w:sz w:val="20"/>
              </w:rPr>
            </w:pPr>
          </w:p>
        </w:tc>
        <w:tc>
          <w:tcPr>
            <w:tcW w:w="2614" w:type="dxa"/>
            <w:tcMar>
              <w:left w:w="28" w:type="dxa"/>
              <w:right w:w="28" w:type="dxa"/>
            </w:tcMar>
            <w:vAlign w:val="center"/>
          </w:tcPr>
          <w:p w14:paraId="7CD0E737" w14:textId="77777777" w:rsidR="005214CF" w:rsidRPr="009C5E3B" w:rsidRDefault="005214CF" w:rsidP="00496E25">
            <w:pPr>
              <w:ind w:left="108" w:hanging="34"/>
              <w:rPr>
                <w:b/>
                <w:sz w:val="20"/>
              </w:rPr>
            </w:pPr>
            <w:r w:rsidRPr="009C5E3B">
              <w:rPr>
                <w:b/>
                <w:sz w:val="20"/>
              </w:rPr>
              <w:t>OPCIÓN A:</w:t>
            </w:r>
          </w:p>
        </w:tc>
        <w:tc>
          <w:tcPr>
            <w:tcW w:w="4110" w:type="dxa"/>
            <w:tcMar>
              <w:left w:w="28" w:type="dxa"/>
              <w:right w:w="28" w:type="dxa"/>
            </w:tcMar>
            <w:vAlign w:val="center"/>
          </w:tcPr>
          <w:p w14:paraId="75431F97" w14:textId="77777777" w:rsidR="005214CF" w:rsidRPr="009C5E3B" w:rsidRDefault="005214CF" w:rsidP="00496E25">
            <w:pPr>
              <w:ind w:left="108" w:hanging="34"/>
              <w:rPr>
                <w:b/>
                <w:sz w:val="20"/>
              </w:rPr>
            </w:pPr>
            <w:r w:rsidRPr="009C5E3B">
              <w:rPr>
                <w:b/>
                <w:sz w:val="20"/>
              </w:rPr>
              <w:t xml:space="preserve">OPCIÓN </w:t>
            </w:r>
            <w:r>
              <w:rPr>
                <w:b/>
                <w:sz w:val="20"/>
              </w:rPr>
              <w:t>B</w:t>
            </w:r>
            <w:r w:rsidRPr="009C5E3B">
              <w:rPr>
                <w:b/>
                <w:sz w:val="20"/>
              </w:rPr>
              <w:t>:</w:t>
            </w:r>
          </w:p>
        </w:tc>
      </w:tr>
      <w:tr w:rsidR="00A72322" w14:paraId="2B771820" w14:textId="77777777" w:rsidTr="00496E25">
        <w:trPr>
          <w:jc w:val="right"/>
        </w:trPr>
        <w:tc>
          <w:tcPr>
            <w:tcW w:w="2376" w:type="dxa"/>
            <w:tcMar>
              <w:left w:w="28" w:type="dxa"/>
              <w:right w:w="28" w:type="dxa"/>
            </w:tcMar>
            <w:vAlign w:val="center"/>
          </w:tcPr>
          <w:p w14:paraId="7ED683B7" w14:textId="77777777" w:rsidR="00A72322" w:rsidRPr="009C5E3B" w:rsidRDefault="009C5E3B" w:rsidP="00496E25">
            <w:pPr>
              <w:ind w:left="145"/>
              <w:rPr>
                <w:b/>
              </w:rPr>
            </w:pPr>
            <w:r w:rsidRPr="009C5E3B">
              <w:rPr>
                <w:b/>
                <w:sz w:val="20"/>
              </w:rPr>
              <w:t>Criterio de imputación del gasto al resultado</w:t>
            </w:r>
            <w:r w:rsidRPr="009C5E3B">
              <w:rPr>
                <w:b/>
              </w:rPr>
              <w:t xml:space="preserve"> </w:t>
            </w:r>
          </w:p>
        </w:tc>
        <w:tc>
          <w:tcPr>
            <w:tcW w:w="2614" w:type="dxa"/>
            <w:tcMar>
              <w:left w:w="28" w:type="dxa"/>
              <w:right w:w="28" w:type="dxa"/>
            </w:tcMar>
            <w:vAlign w:val="center"/>
          </w:tcPr>
          <w:p w14:paraId="0687F154" w14:textId="77777777" w:rsidR="00A72322" w:rsidRPr="00675C7A" w:rsidRDefault="009C5E3B" w:rsidP="00496E25">
            <w:pPr>
              <w:ind w:left="145"/>
              <w:rPr>
                <w:i/>
                <w:sz w:val="20"/>
              </w:rPr>
            </w:pPr>
            <w:r w:rsidRPr="00675C7A">
              <w:rPr>
                <w:i/>
                <w:sz w:val="20"/>
              </w:rPr>
              <w:t>Aplicación estricta del principio de d</w:t>
            </w:r>
            <w:r w:rsidR="00A72322" w:rsidRPr="00675C7A">
              <w:rPr>
                <w:i/>
                <w:sz w:val="20"/>
              </w:rPr>
              <w:t>evengo</w:t>
            </w:r>
            <w:r w:rsidR="002A5C58" w:rsidRPr="00675C7A">
              <w:rPr>
                <w:i/>
                <w:sz w:val="20"/>
              </w:rPr>
              <w:t xml:space="preserve"> </w:t>
            </w:r>
          </w:p>
        </w:tc>
        <w:tc>
          <w:tcPr>
            <w:tcW w:w="4110" w:type="dxa"/>
            <w:tcMar>
              <w:left w:w="28" w:type="dxa"/>
              <w:right w:w="28" w:type="dxa"/>
            </w:tcMar>
            <w:vAlign w:val="center"/>
          </w:tcPr>
          <w:p w14:paraId="2841E215" w14:textId="77777777" w:rsidR="00675C7A" w:rsidRDefault="009C5E3B" w:rsidP="00496E25">
            <w:pPr>
              <w:ind w:left="145"/>
              <w:rPr>
                <w:i/>
                <w:sz w:val="20"/>
              </w:rPr>
            </w:pPr>
            <w:r w:rsidRPr="00675C7A">
              <w:rPr>
                <w:i/>
                <w:sz w:val="20"/>
              </w:rPr>
              <w:t>Aplicación del principio de d</w:t>
            </w:r>
            <w:r w:rsidR="002A5C58" w:rsidRPr="00675C7A">
              <w:rPr>
                <w:i/>
                <w:sz w:val="20"/>
              </w:rPr>
              <w:t>evengo, incorporando c</w:t>
            </w:r>
            <w:r w:rsidR="00A72322" w:rsidRPr="00675C7A">
              <w:rPr>
                <w:i/>
                <w:sz w:val="20"/>
              </w:rPr>
              <w:t>orrelación de ingresos y gastos</w:t>
            </w:r>
          </w:p>
          <w:p w14:paraId="028B0CCF" w14:textId="77777777" w:rsidR="00A72322" w:rsidRPr="00675C7A" w:rsidRDefault="002A5C58" w:rsidP="00496E25">
            <w:pPr>
              <w:ind w:left="145"/>
              <w:rPr>
                <w:i/>
                <w:sz w:val="20"/>
              </w:rPr>
            </w:pPr>
            <w:r w:rsidRPr="00675C7A">
              <w:rPr>
                <w:i/>
                <w:sz w:val="20"/>
              </w:rPr>
              <w:t xml:space="preserve"> (</w:t>
            </w:r>
            <w:r w:rsidR="009C5E3B" w:rsidRPr="00675C7A">
              <w:rPr>
                <w:i/>
                <w:sz w:val="18"/>
              </w:rPr>
              <w:t>Apartado 5º  Marco Conceptual del PGC</w:t>
            </w:r>
            <w:r w:rsidR="009C5E3B" w:rsidRPr="00675C7A">
              <w:rPr>
                <w:i/>
                <w:sz w:val="20"/>
              </w:rPr>
              <w:t>)</w:t>
            </w:r>
          </w:p>
        </w:tc>
      </w:tr>
    </w:tbl>
    <w:p w14:paraId="12E53C93" w14:textId="4B24A485" w:rsidR="005214CF" w:rsidRPr="00FB16AD" w:rsidRDefault="00FB16AD" w:rsidP="006F3555">
      <w:pPr>
        <w:pStyle w:val="Prrafodelista"/>
        <w:numPr>
          <w:ilvl w:val="0"/>
          <w:numId w:val="2"/>
        </w:numPr>
        <w:spacing w:before="240" w:after="120" w:line="240" w:lineRule="auto"/>
        <w:ind w:left="567" w:hanging="283"/>
        <w:contextualSpacing w:val="0"/>
        <w:jc w:val="both"/>
      </w:pPr>
      <w:r w:rsidRPr="005214CF">
        <w:rPr>
          <w:b/>
        </w:rPr>
        <w:lastRenderedPageBreak/>
        <w:t>DETERIORO DE VALOR DE CRÉDITOS POR OPERACIONES COMERCIALES</w:t>
      </w:r>
      <w:r w:rsidR="005214CF" w:rsidRPr="005214CF">
        <w:rPr>
          <w:b/>
        </w:rPr>
        <w:t xml:space="preserve">. </w:t>
      </w:r>
      <w:r w:rsidR="00356FE1">
        <w:t>Por primera vez en el año 20</w:t>
      </w:r>
      <w:r w:rsidR="0031645E">
        <w:t>X</w:t>
      </w:r>
      <w:r w:rsidR="00356FE1">
        <w:t xml:space="preserve">1, la empresa estima que el </w:t>
      </w:r>
      <w:r w:rsidR="00CA53B8">
        <w:t>1</w:t>
      </w:r>
      <w:r w:rsidR="00356FE1">
        <w:t xml:space="preserve">5% del total </w:t>
      </w:r>
      <w:r w:rsidR="0020185D">
        <w:t>de sus créditos por operaciones comerciales resultarán fallidos. Específicamente, a</w:t>
      </w:r>
      <w:r w:rsidR="00356FE1" w:rsidRPr="00356FE1">
        <w:t xml:space="preserve"> 31 de diciembre de 20</w:t>
      </w:r>
      <w:r w:rsidR="0031645E">
        <w:t>X</w:t>
      </w:r>
      <w:r w:rsidR="00356FE1" w:rsidRPr="00356FE1">
        <w:t>1 la empresa conoce que la empresa SIMUL,</w:t>
      </w:r>
      <w:r w:rsidR="005214CF">
        <w:t xml:space="preserve"> </w:t>
      </w:r>
      <w:r w:rsidR="00356FE1" w:rsidRPr="00356FE1">
        <w:t>SA</w:t>
      </w:r>
      <w:r w:rsidR="00356FE1">
        <w:t xml:space="preserve"> (</w:t>
      </w:r>
      <w:r w:rsidR="0020185D">
        <w:t>uno de sus</w:t>
      </w:r>
      <w:r w:rsidR="00356FE1" w:rsidRPr="00356FE1">
        <w:t xml:space="preserve"> principal</w:t>
      </w:r>
      <w:r w:rsidR="0020185D">
        <w:t>es</w:t>
      </w:r>
      <w:r w:rsidR="00356FE1" w:rsidRPr="00356FE1">
        <w:t xml:space="preserve"> </w:t>
      </w:r>
      <w:r w:rsidR="00356FE1">
        <w:t>cliente</w:t>
      </w:r>
      <w:r w:rsidR="0020185D">
        <w:t>s</w:t>
      </w:r>
      <w:r w:rsidR="00356FE1">
        <w:t>, frente a la que tiene un derecho de cobro de 3.000 euros)</w:t>
      </w:r>
      <w:r w:rsidR="00356FE1" w:rsidRPr="00356FE1">
        <w:t xml:space="preserve"> ha entrado en concurso de acreedores.</w:t>
      </w:r>
      <w:r w:rsidR="00356FE1">
        <w:t xml:space="preserve"> </w:t>
      </w:r>
      <w:r w:rsidR="005214CF">
        <w:t xml:space="preserve">El director financiero debe decidir entre: </w:t>
      </w:r>
    </w:p>
    <w:tbl>
      <w:tblPr>
        <w:tblStyle w:val="Tablaconcuadrcula"/>
        <w:tblW w:w="9100" w:type="dxa"/>
        <w:jc w:val="right"/>
        <w:tblLook w:val="04A0" w:firstRow="1" w:lastRow="0" w:firstColumn="1" w:lastColumn="0" w:noHBand="0" w:noVBand="1"/>
      </w:tblPr>
      <w:tblGrid>
        <w:gridCol w:w="2863"/>
        <w:gridCol w:w="2614"/>
        <w:gridCol w:w="3623"/>
      </w:tblGrid>
      <w:tr w:rsidR="005214CF" w14:paraId="7F46390D" w14:textId="77777777" w:rsidTr="00496E25">
        <w:trPr>
          <w:trHeight w:hRule="exact" w:val="284"/>
          <w:jc w:val="right"/>
        </w:trPr>
        <w:tc>
          <w:tcPr>
            <w:tcW w:w="2863" w:type="dxa"/>
            <w:tcMar>
              <w:left w:w="28" w:type="dxa"/>
              <w:right w:w="28" w:type="dxa"/>
            </w:tcMar>
            <w:vAlign w:val="center"/>
          </w:tcPr>
          <w:p w14:paraId="7F519FAD" w14:textId="77777777" w:rsidR="005214CF" w:rsidRPr="009C5E3B" w:rsidRDefault="005214CF" w:rsidP="006F3555">
            <w:pPr>
              <w:ind w:left="567" w:hanging="283"/>
              <w:rPr>
                <w:b/>
                <w:sz w:val="20"/>
              </w:rPr>
            </w:pPr>
          </w:p>
        </w:tc>
        <w:tc>
          <w:tcPr>
            <w:tcW w:w="2614" w:type="dxa"/>
            <w:tcMar>
              <w:left w:w="28" w:type="dxa"/>
              <w:right w:w="28" w:type="dxa"/>
            </w:tcMar>
            <w:vAlign w:val="center"/>
          </w:tcPr>
          <w:p w14:paraId="7967AC9A" w14:textId="77777777" w:rsidR="005214CF" w:rsidRPr="009C5E3B" w:rsidRDefault="005214CF" w:rsidP="00496E25">
            <w:pPr>
              <w:ind w:left="108" w:hanging="34"/>
              <w:rPr>
                <w:b/>
                <w:sz w:val="20"/>
              </w:rPr>
            </w:pPr>
            <w:r w:rsidRPr="009C5E3B">
              <w:rPr>
                <w:b/>
                <w:sz w:val="20"/>
              </w:rPr>
              <w:t>OPCIÓN A:</w:t>
            </w:r>
          </w:p>
        </w:tc>
        <w:tc>
          <w:tcPr>
            <w:tcW w:w="3623" w:type="dxa"/>
            <w:tcMar>
              <w:left w:w="28" w:type="dxa"/>
              <w:right w:w="28" w:type="dxa"/>
            </w:tcMar>
            <w:vAlign w:val="center"/>
          </w:tcPr>
          <w:p w14:paraId="19557A6C" w14:textId="77777777" w:rsidR="005214CF" w:rsidRPr="009C5E3B" w:rsidRDefault="005214CF" w:rsidP="00496E25">
            <w:pPr>
              <w:ind w:left="108" w:hanging="34"/>
              <w:rPr>
                <w:b/>
                <w:sz w:val="20"/>
              </w:rPr>
            </w:pPr>
            <w:r w:rsidRPr="009C5E3B">
              <w:rPr>
                <w:b/>
                <w:sz w:val="20"/>
              </w:rPr>
              <w:t xml:space="preserve">OPCIÓN </w:t>
            </w:r>
            <w:r>
              <w:rPr>
                <w:b/>
                <w:sz w:val="20"/>
              </w:rPr>
              <w:t>B</w:t>
            </w:r>
            <w:r w:rsidRPr="009C5E3B">
              <w:rPr>
                <w:b/>
                <w:sz w:val="20"/>
              </w:rPr>
              <w:t>:</w:t>
            </w:r>
          </w:p>
        </w:tc>
      </w:tr>
      <w:tr w:rsidR="005214CF" w14:paraId="4A0B5CD6" w14:textId="77777777" w:rsidTr="00496E25">
        <w:trPr>
          <w:trHeight w:val="607"/>
          <w:jc w:val="right"/>
        </w:trPr>
        <w:tc>
          <w:tcPr>
            <w:tcW w:w="2863" w:type="dxa"/>
            <w:tcMar>
              <w:left w:w="28" w:type="dxa"/>
              <w:right w:w="28" w:type="dxa"/>
            </w:tcMar>
            <w:vAlign w:val="center"/>
          </w:tcPr>
          <w:p w14:paraId="4407B44A" w14:textId="77777777" w:rsidR="005214CF" w:rsidRPr="005214CF" w:rsidRDefault="005214CF" w:rsidP="00496E25">
            <w:pPr>
              <w:ind w:left="145"/>
              <w:rPr>
                <w:b/>
                <w:sz w:val="20"/>
                <w:szCs w:val="20"/>
              </w:rPr>
            </w:pPr>
            <w:r w:rsidRPr="005214CF">
              <w:rPr>
                <w:b/>
                <w:sz w:val="20"/>
                <w:szCs w:val="20"/>
              </w:rPr>
              <w:t xml:space="preserve">Criterio de reconocimiento del deterioro de créditos incobrables  </w:t>
            </w:r>
          </w:p>
        </w:tc>
        <w:tc>
          <w:tcPr>
            <w:tcW w:w="2614" w:type="dxa"/>
            <w:tcMar>
              <w:left w:w="28" w:type="dxa"/>
              <w:right w:w="28" w:type="dxa"/>
            </w:tcMar>
            <w:vAlign w:val="center"/>
          </w:tcPr>
          <w:p w14:paraId="769C4B6D" w14:textId="77777777" w:rsidR="005214CF" w:rsidRPr="00675C7A" w:rsidRDefault="005214CF" w:rsidP="00496E25">
            <w:pPr>
              <w:ind w:left="145"/>
              <w:rPr>
                <w:i/>
                <w:sz w:val="20"/>
                <w:szCs w:val="20"/>
              </w:rPr>
            </w:pPr>
            <w:r w:rsidRPr="00675C7A">
              <w:rPr>
                <w:i/>
                <w:sz w:val="20"/>
                <w:szCs w:val="20"/>
              </w:rPr>
              <w:t>Estimación global del riesgo de fallidos</w:t>
            </w:r>
          </w:p>
        </w:tc>
        <w:tc>
          <w:tcPr>
            <w:tcW w:w="3623" w:type="dxa"/>
            <w:tcMar>
              <w:left w:w="28" w:type="dxa"/>
              <w:right w:w="28" w:type="dxa"/>
            </w:tcMar>
            <w:vAlign w:val="center"/>
          </w:tcPr>
          <w:p w14:paraId="65069EEA" w14:textId="77777777" w:rsidR="005214CF" w:rsidRPr="00675C7A" w:rsidRDefault="005214CF" w:rsidP="00496E25">
            <w:pPr>
              <w:ind w:left="145"/>
              <w:rPr>
                <w:i/>
                <w:sz w:val="20"/>
                <w:szCs w:val="20"/>
              </w:rPr>
            </w:pPr>
            <w:r w:rsidRPr="00675C7A">
              <w:rPr>
                <w:i/>
                <w:sz w:val="20"/>
                <w:szCs w:val="20"/>
              </w:rPr>
              <w:t>Sistema individualizado de seguimiento de saldos de clientes y deudores</w:t>
            </w:r>
          </w:p>
        </w:tc>
      </w:tr>
    </w:tbl>
    <w:p w14:paraId="30F551D0" w14:textId="77777777" w:rsidR="00FD1A6D" w:rsidRDefault="00FD1A6D" w:rsidP="006F3555">
      <w:pPr>
        <w:pStyle w:val="Prrafodelista"/>
        <w:numPr>
          <w:ilvl w:val="0"/>
          <w:numId w:val="2"/>
        </w:numPr>
        <w:spacing w:before="240" w:after="120" w:line="240" w:lineRule="auto"/>
        <w:ind w:left="567" w:hanging="283"/>
        <w:contextualSpacing w:val="0"/>
        <w:jc w:val="both"/>
      </w:pPr>
      <w:r w:rsidRPr="005214CF">
        <w:rPr>
          <w:b/>
        </w:rPr>
        <w:t>AMORTIZACIÓN</w:t>
      </w:r>
      <w:r w:rsidR="005214CF" w:rsidRPr="005214CF">
        <w:rPr>
          <w:b/>
        </w:rPr>
        <w:t xml:space="preserve">. </w:t>
      </w:r>
      <w:r w:rsidR="00F15702">
        <w:t xml:space="preserve">Con respecto a la amortización del inmovilizado, la empresa </w:t>
      </w:r>
      <w:r w:rsidR="00675C7A">
        <w:t xml:space="preserve">viene </w:t>
      </w:r>
      <w:r w:rsidR="00F15702">
        <w:t>aplica</w:t>
      </w:r>
      <w:r w:rsidR="00675C7A">
        <w:t>ndo</w:t>
      </w:r>
      <w:r w:rsidR="00F15702">
        <w:t xml:space="preserve"> </w:t>
      </w:r>
      <w:r w:rsidR="00C51A47">
        <w:t>un método lineal</w:t>
      </w:r>
      <w:r w:rsidR="00A62DAB">
        <w:t xml:space="preserve">, en base a los siguientes criterios: </w:t>
      </w:r>
    </w:p>
    <w:tbl>
      <w:tblPr>
        <w:tblStyle w:val="Tablaconcuadrcula"/>
        <w:tblW w:w="5070" w:type="dxa"/>
        <w:jc w:val="center"/>
        <w:tblLook w:val="04A0" w:firstRow="1" w:lastRow="0" w:firstColumn="1" w:lastColumn="0" w:noHBand="0" w:noVBand="1"/>
      </w:tblPr>
      <w:tblGrid>
        <w:gridCol w:w="3085"/>
        <w:gridCol w:w="1985"/>
      </w:tblGrid>
      <w:tr w:rsidR="00A62DAB" w:rsidRPr="00675C7A" w14:paraId="253F39E6" w14:textId="77777777" w:rsidTr="0034143E">
        <w:trPr>
          <w:trHeight w:hRule="exact" w:val="284"/>
          <w:jc w:val="center"/>
        </w:trPr>
        <w:tc>
          <w:tcPr>
            <w:tcW w:w="30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506AC2" w14:textId="77777777" w:rsidR="00A62DAB" w:rsidRPr="00675C7A" w:rsidRDefault="00A62DAB" w:rsidP="00496E25">
            <w:pPr>
              <w:ind w:left="164"/>
              <w:rPr>
                <w:sz w:val="20"/>
                <w:szCs w:val="20"/>
              </w:rPr>
            </w:pPr>
            <w:r w:rsidRPr="00675C7A">
              <w:rPr>
                <w:sz w:val="20"/>
                <w:szCs w:val="20"/>
              </w:rPr>
              <w:t>Aplicaciones informáticas</w:t>
            </w:r>
          </w:p>
        </w:tc>
        <w:tc>
          <w:tcPr>
            <w:tcW w:w="19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1C7847" w14:textId="77777777" w:rsidR="00A62DAB" w:rsidRPr="00675C7A" w:rsidRDefault="00A62DAB" w:rsidP="00496E25">
            <w:pPr>
              <w:ind w:left="108" w:hanging="34"/>
              <w:rPr>
                <w:sz w:val="20"/>
                <w:szCs w:val="20"/>
              </w:rPr>
            </w:pPr>
            <w:r w:rsidRPr="00675C7A">
              <w:rPr>
                <w:sz w:val="20"/>
                <w:szCs w:val="20"/>
              </w:rPr>
              <w:t>25% anual</w:t>
            </w:r>
          </w:p>
        </w:tc>
      </w:tr>
      <w:tr w:rsidR="00A62DAB" w:rsidRPr="00675C7A" w14:paraId="706343CB" w14:textId="77777777" w:rsidTr="0034143E">
        <w:trPr>
          <w:trHeight w:hRule="exact" w:val="284"/>
          <w:jc w:val="center"/>
        </w:trPr>
        <w:tc>
          <w:tcPr>
            <w:tcW w:w="30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9CFB02" w14:textId="77777777" w:rsidR="00A62DAB" w:rsidRPr="00675C7A" w:rsidRDefault="00A62DAB" w:rsidP="00496E25">
            <w:pPr>
              <w:ind w:left="164"/>
              <w:rPr>
                <w:sz w:val="20"/>
                <w:szCs w:val="20"/>
              </w:rPr>
            </w:pPr>
            <w:r w:rsidRPr="00675C7A">
              <w:rPr>
                <w:sz w:val="20"/>
                <w:szCs w:val="20"/>
              </w:rPr>
              <w:t>Mobiliario</w:t>
            </w:r>
          </w:p>
        </w:tc>
        <w:tc>
          <w:tcPr>
            <w:tcW w:w="19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563605" w14:textId="77777777" w:rsidR="00A62DAB" w:rsidRPr="00675C7A" w:rsidRDefault="00A62DAB" w:rsidP="00496E25">
            <w:pPr>
              <w:ind w:left="108" w:hanging="34"/>
              <w:rPr>
                <w:sz w:val="20"/>
                <w:szCs w:val="20"/>
              </w:rPr>
            </w:pPr>
            <w:r w:rsidRPr="00675C7A">
              <w:rPr>
                <w:sz w:val="20"/>
                <w:szCs w:val="20"/>
              </w:rPr>
              <w:t>Vida útil: 10 años</w:t>
            </w:r>
          </w:p>
        </w:tc>
      </w:tr>
      <w:tr w:rsidR="00A62DAB" w:rsidRPr="00675C7A" w14:paraId="4FA49C7E" w14:textId="77777777" w:rsidTr="0034143E">
        <w:trPr>
          <w:trHeight w:hRule="exact" w:val="284"/>
          <w:jc w:val="center"/>
        </w:trPr>
        <w:tc>
          <w:tcPr>
            <w:tcW w:w="30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2CA4D4" w14:textId="77777777" w:rsidR="00A62DAB" w:rsidRPr="00675C7A" w:rsidRDefault="00A62DAB" w:rsidP="00496E25">
            <w:pPr>
              <w:ind w:left="164"/>
              <w:rPr>
                <w:sz w:val="20"/>
                <w:szCs w:val="20"/>
              </w:rPr>
            </w:pPr>
            <w:r w:rsidRPr="00675C7A">
              <w:rPr>
                <w:sz w:val="20"/>
                <w:szCs w:val="20"/>
              </w:rPr>
              <w:t>Equipos para procesos información</w:t>
            </w:r>
          </w:p>
        </w:tc>
        <w:tc>
          <w:tcPr>
            <w:tcW w:w="19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BC2A03" w14:textId="77777777" w:rsidR="00A62DAB" w:rsidRPr="00675C7A" w:rsidRDefault="00A62DAB" w:rsidP="00496E25">
            <w:pPr>
              <w:ind w:left="108" w:hanging="34"/>
              <w:rPr>
                <w:sz w:val="20"/>
                <w:szCs w:val="20"/>
              </w:rPr>
            </w:pPr>
            <w:r w:rsidRPr="00675C7A">
              <w:rPr>
                <w:sz w:val="20"/>
                <w:szCs w:val="20"/>
              </w:rPr>
              <w:t xml:space="preserve">Vida útil: </w:t>
            </w:r>
            <w:r>
              <w:rPr>
                <w:sz w:val="20"/>
                <w:szCs w:val="20"/>
              </w:rPr>
              <w:t>5</w:t>
            </w:r>
            <w:r w:rsidRPr="00675C7A">
              <w:rPr>
                <w:sz w:val="20"/>
                <w:szCs w:val="20"/>
              </w:rPr>
              <w:t xml:space="preserve"> años</w:t>
            </w:r>
          </w:p>
        </w:tc>
      </w:tr>
    </w:tbl>
    <w:p w14:paraId="79145AB9" w14:textId="3B8467B7" w:rsidR="00863192" w:rsidRDefault="00A62DAB" w:rsidP="006F3555">
      <w:pPr>
        <w:spacing w:before="120" w:after="120" w:line="240" w:lineRule="auto"/>
        <w:ind w:left="567" w:hanging="283"/>
        <w:jc w:val="both"/>
      </w:pPr>
      <w:r>
        <w:t>En relación los elementos de transporte, adquiridos a principios del ejercicio 20</w:t>
      </w:r>
      <w:r w:rsidR="0031645E">
        <w:t>X</w:t>
      </w:r>
      <w:r>
        <w:t xml:space="preserve">1, el director financiero debe decidir qué criterio adoptar entre los siguientes: </w:t>
      </w:r>
    </w:p>
    <w:tbl>
      <w:tblPr>
        <w:tblStyle w:val="Tablaconcuadrcula"/>
        <w:tblW w:w="9100" w:type="dxa"/>
        <w:jc w:val="right"/>
        <w:tblLook w:val="04A0" w:firstRow="1" w:lastRow="0" w:firstColumn="1" w:lastColumn="0" w:noHBand="0" w:noVBand="1"/>
      </w:tblPr>
      <w:tblGrid>
        <w:gridCol w:w="3147"/>
        <w:gridCol w:w="2268"/>
        <w:gridCol w:w="3685"/>
      </w:tblGrid>
      <w:tr w:rsidR="00A62DAB" w14:paraId="12493131" w14:textId="77777777" w:rsidTr="00496E25">
        <w:trPr>
          <w:trHeight w:hRule="exact" w:val="424"/>
          <w:jc w:val="right"/>
        </w:trPr>
        <w:tc>
          <w:tcPr>
            <w:tcW w:w="3147" w:type="dxa"/>
            <w:tcMar>
              <w:left w:w="28" w:type="dxa"/>
              <w:right w:w="28" w:type="dxa"/>
            </w:tcMar>
            <w:vAlign w:val="center"/>
          </w:tcPr>
          <w:p w14:paraId="1CE959F4" w14:textId="77777777" w:rsidR="00A62DAB" w:rsidRPr="009C5E3B" w:rsidRDefault="00A62DAB" w:rsidP="006F3555">
            <w:pPr>
              <w:ind w:left="567" w:hanging="283"/>
              <w:rPr>
                <w:b/>
                <w:sz w:val="20"/>
              </w:rPr>
            </w:pP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3F2CAB19" w14:textId="77777777" w:rsidR="00A62DAB" w:rsidRPr="009C5E3B" w:rsidRDefault="00A62DAB" w:rsidP="00496E25">
            <w:pPr>
              <w:ind w:left="108" w:hanging="34"/>
              <w:rPr>
                <w:b/>
                <w:sz w:val="20"/>
              </w:rPr>
            </w:pPr>
            <w:r w:rsidRPr="009C5E3B">
              <w:rPr>
                <w:b/>
                <w:sz w:val="20"/>
              </w:rPr>
              <w:t>OPCIÓN A:</w:t>
            </w:r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Método lineal</w:t>
            </w:r>
          </w:p>
        </w:tc>
        <w:tc>
          <w:tcPr>
            <w:tcW w:w="3685" w:type="dxa"/>
            <w:tcMar>
              <w:left w:w="28" w:type="dxa"/>
              <w:right w:w="28" w:type="dxa"/>
            </w:tcMar>
            <w:vAlign w:val="center"/>
          </w:tcPr>
          <w:p w14:paraId="2FACC689" w14:textId="77777777" w:rsidR="00A62DAB" w:rsidRPr="009C5E3B" w:rsidRDefault="00A62DAB" w:rsidP="00496E25">
            <w:pPr>
              <w:ind w:left="108" w:hanging="34"/>
              <w:rPr>
                <w:b/>
                <w:sz w:val="20"/>
              </w:rPr>
            </w:pPr>
            <w:r w:rsidRPr="009C5E3B">
              <w:rPr>
                <w:b/>
                <w:sz w:val="20"/>
              </w:rPr>
              <w:t xml:space="preserve">OPCIÓN </w:t>
            </w:r>
            <w:r>
              <w:rPr>
                <w:b/>
                <w:sz w:val="20"/>
              </w:rPr>
              <w:t>B</w:t>
            </w:r>
            <w:r w:rsidRPr="009C5E3B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 w:rsidR="001260FD">
              <w:rPr>
                <w:i/>
                <w:sz w:val="20"/>
                <w:szCs w:val="20"/>
              </w:rPr>
              <w:t>Ki</w:t>
            </w:r>
            <w:r>
              <w:rPr>
                <w:i/>
                <w:sz w:val="20"/>
                <w:szCs w:val="20"/>
              </w:rPr>
              <w:t>lómetros recorridos</w:t>
            </w:r>
          </w:p>
        </w:tc>
      </w:tr>
      <w:tr w:rsidR="00A62DAB" w14:paraId="38A89A6C" w14:textId="77777777" w:rsidTr="00496E25">
        <w:trPr>
          <w:trHeight w:val="607"/>
          <w:jc w:val="right"/>
        </w:trPr>
        <w:tc>
          <w:tcPr>
            <w:tcW w:w="3147" w:type="dxa"/>
            <w:tcMar>
              <w:left w:w="28" w:type="dxa"/>
              <w:right w:w="28" w:type="dxa"/>
            </w:tcMar>
            <w:vAlign w:val="center"/>
          </w:tcPr>
          <w:p w14:paraId="1CF0D9DA" w14:textId="77777777" w:rsidR="00A62DAB" w:rsidRPr="005214CF" w:rsidRDefault="00A62DAB" w:rsidP="00496E25">
            <w:pPr>
              <w:ind w:left="145"/>
              <w:rPr>
                <w:b/>
                <w:sz w:val="20"/>
                <w:szCs w:val="20"/>
              </w:rPr>
            </w:pPr>
            <w:r w:rsidRPr="005214CF">
              <w:rPr>
                <w:b/>
                <w:sz w:val="20"/>
                <w:szCs w:val="20"/>
              </w:rPr>
              <w:t xml:space="preserve">Criterio de </w:t>
            </w:r>
            <w:r w:rsidR="005F1A11">
              <w:rPr>
                <w:b/>
                <w:sz w:val="20"/>
                <w:szCs w:val="20"/>
              </w:rPr>
              <w:t>cálculo de la amortización de los elementos de transporte</w:t>
            </w:r>
            <w:r w:rsidRPr="005214CF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24ABF" w14:textId="77777777" w:rsidR="00A62DAB" w:rsidRPr="00675C7A" w:rsidRDefault="00A62DAB" w:rsidP="00496E25">
            <w:pPr>
              <w:ind w:left="145"/>
              <w:rPr>
                <w:sz w:val="20"/>
                <w:szCs w:val="20"/>
              </w:rPr>
            </w:pPr>
            <w:r w:rsidRPr="00675C7A">
              <w:rPr>
                <w:sz w:val="20"/>
                <w:szCs w:val="20"/>
              </w:rPr>
              <w:t>Valor residual:</w:t>
            </w:r>
            <w:r w:rsidR="005F1A11">
              <w:rPr>
                <w:sz w:val="20"/>
                <w:szCs w:val="20"/>
              </w:rPr>
              <w:t xml:space="preserve"> 1.000</w:t>
            </w:r>
          </w:p>
          <w:p w14:paraId="2A5A7753" w14:textId="77777777" w:rsidR="00A62DAB" w:rsidRPr="00675C7A" w:rsidRDefault="00A62DAB" w:rsidP="00496E25">
            <w:pPr>
              <w:ind w:left="145"/>
              <w:rPr>
                <w:sz w:val="20"/>
                <w:szCs w:val="20"/>
              </w:rPr>
            </w:pPr>
            <w:r w:rsidRPr="00675C7A">
              <w:rPr>
                <w:sz w:val="20"/>
                <w:szCs w:val="20"/>
              </w:rPr>
              <w:t>Vida útil: 5 años</w:t>
            </w:r>
          </w:p>
        </w:tc>
        <w:tc>
          <w:tcPr>
            <w:tcW w:w="36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A0813E" w14:textId="77777777" w:rsidR="00A62DAB" w:rsidRPr="00675C7A" w:rsidRDefault="00A62DAB" w:rsidP="00496E25">
            <w:pPr>
              <w:ind w:left="145"/>
              <w:rPr>
                <w:sz w:val="20"/>
                <w:szCs w:val="20"/>
              </w:rPr>
            </w:pPr>
            <w:r w:rsidRPr="00675C7A">
              <w:rPr>
                <w:sz w:val="20"/>
                <w:szCs w:val="20"/>
              </w:rPr>
              <w:t>Valor residual: 1</w:t>
            </w:r>
            <w:r>
              <w:rPr>
                <w:sz w:val="20"/>
                <w:szCs w:val="20"/>
              </w:rPr>
              <w:t>.</w:t>
            </w:r>
            <w:r w:rsidRPr="00675C7A">
              <w:rPr>
                <w:sz w:val="20"/>
                <w:szCs w:val="20"/>
              </w:rPr>
              <w:t>000</w:t>
            </w:r>
          </w:p>
          <w:p w14:paraId="078B1C6A" w14:textId="77777777" w:rsidR="001D0476" w:rsidRDefault="001D0476" w:rsidP="00496E25">
            <w:pPr>
              <w:ind w:lef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Vida útil: 100.000 </w:t>
            </w:r>
            <w:r w:rsidR="005F1A11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m</w:t>
            </w:r>
          </w:p>
          <w:p w14:paraId="7ECDCFC4" w14:textId="77777777" w:rsidR="00A62DAB" w:rsidRPr="00675C7A" w:rsidRDefault="001D0476" w:rsidP="00496E25">
            <w:pPr>
              <w:ind w:lef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</w:t>
            </w:r>
            <w:r w:rsidR="005F1A11">
              <w:rPr>
                <w:sz w:val="20"/>
                <w:szCs w:val="20"/>
              </w:rPr>
              <w:t xml:space="preserve"> recorridos</w:t>
            </w:r>
            <w:r w:rsidR="00A62DAB" w:rsidRPr="00675C7A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5</w:t>
            </w:r>
            <w:r w:rsidR="005F1A11">
              <w:rPr>
                <w:sz w:val="20"/>
                <w:szCs w:val="20"/>
              </w:rPr>
              <w:t xml:space="preserve">.000 km </w:t>
            </w:r>
          </w:p>
        </w:tc>
      </w:tr>
    </w:tbl>
    <w:p w14:paraId="46BBD42D" w14:textId="18A53CAA" w:rsidR="00B71F7A" w:rsidRDefault="00B71F7A" w:rsidP="00450958">
      <w:pPr>
        <w:spacing w:before="240" w:after="120" w:line="240" w:lineRule="auto"/>
        <w:ind w:left="-6"/>
        <w:jc w:val="both"/>
        <w:rPr>
          <w:sz w:val="24"/>
        </w:rPr>
      </w:pPr>
      <w:r>
        <w:rPr>
          <w:sz w:val="24"/>
        </w:rPr>
        <w:t xml:space="preserve">3) </w:t>
      </w:r>
      <w:r w:rsidR="00A865B4">
        <w:rPr>
          <w:sz w:val="24"/>
        </w:rPr>
        <w:t xml:space="preserve">Sabiendo que el tipo impositivo para el impuesto sobre beneficio es del 25%, contabilizar el impuesto y completar la cuenta de pérdidas y ganancias y balance de situación resultante en las opciones A y B. </w:t>
      </w:r>
    </w:p>
    <w:p w14:paraId="373903C4" w14:textId="054E413E" w:rsidR="00930A55" w:rsidRDefault="00D10BB3" w:rsidP="00450958">
      <w:pPr>
        <w:spacing w:before="240" w:after="120" w:line="240" w:lineRule="auto"/>
        <w:ind w:left="-6"/>
        <w:jc w:val="both"/>
        <w:rPr>
          <w:sz w:val="24"/>
          <w:szCs w:val="24"/>
        </w:rPr>
      </w:pPr>
      <w:r>
        <w:rPr>
          <w:sz w:val="24"/>
        </w:rPr>
        <w:t>4</w:t>
      </w:r>
      <w:r w:rsidR="00011654">
        <w:rPr>
          <w:sz w:val="24"/>
        </w:rPr>
        <w:t>) C</w:t>
      </w:r>
      <w:r w:rsidR="00F00BC4" w:rsidRPr="004A34EC">
        <w:rPr>
          <w:sz w:val="24"/>
          <w:szCs w:val="24"/>
        </w:rPr>
        <w:t>alcul</w:t>
      </w:r>
      <w:r w:rsidR="00011654">
        <w:rPr>
          <w:sz w:val="24"/>
          <w:szCs w:val="24"/>
        </w:rPr>
        <w:t>ar</w:t>
      </w:r>
      <w:r w:rsidR="00F00BC4" w:rsidRPr="004A34EC">
        <w:rPr>
          <w:sz w:val="24"/>
          <w:szCs w:val="24"/>
        </w:rPr>
        <w:t xml:space="preserve"> los siguientes indicadores a</w:t>
      </w:r>
      <w:r w:rsidR="00D75479" w:rsidRPr="004A34EC">
        <w:rPr>
          <w:sz w:val="24"/>
          <w:szCs w:val="24"/>
        </w:rPr>
        <w:t xml:space="preserve"> partir del resultado y del balance de situación </w:t>
      </w:r>
      <w:r w:rsidR="00F00BC4" w:rsidRPr="004A34EC">
        <w:rPr>
          <w:sz w:val="24"/>
          <w:szCs w:val="24"/>
        </w:rPr>
        <w:t>obtenidos para l</w:t>
      </w:r>
      <w:r w:rsidR="00011654">
        <w:rPr>
          <w:sz w:val="24"/>
          <w:szCs w:val="24"/>
        </w:rPr>
        <w:t>a</w:t>
      </w:r>
      <w:r w:rsidR="00F00BC4" w:rsidRPr="004A34EC">
        <w:rPr>
          <w:sz w:val="24"/>
          <w:szCs w:val="24"/>
        </w:rPr>
        <w:t>s</w:t>
      </w:r>
      <w:r w:rsidR="00011654">
        <w:rPr>
          <w:sz w:val="24"/>
          <w:szCs w:val="24"/>
        </w:rPr>
        <w:t xml:space="preserve"> opciones </w:t>
      </w:r>
      <w:r w:rsidR="00D75479" w:rsidRPr="004A34EC">
        <w:rPr>
          <w:sz w:val="24"/>
          <w:szCs w:val="24"/>
        </w:rPr>
        <w:t>A y B</w:t>
      </w:r>
      <w:r w:rsidR="00863192" w:rsidRPr="004A34EC">
        <w:rPr>
          <w:sz w:val="24"/>
          <w:szCs w:val="24"/>
        </w:rPr>
        <w:t>:</w:t>
      </w:r>
    </w:p>
    <w:tbl>
      <w:tblPr>
        <w:tblStyle w:val="Tablaconcuadrcula"/>
        <w:tblW w:w="9100" w:type="dxa"/>
        <w:tblInd w:w="567" w:type="dxa"/>
        <w:tblLook w:val="04A0" w:firstRow="1" w:lastRow="0" w:firstColumn="1" w:lastColumn="0" w:noHBand="0" w:noVBand="1"/>
      </w:tblPr>
      <w:tblGrid>
        <w:gridCol w:w="3714"/>
        <w:gridCol w:w="5386"/>
      </w:tblGrid>
      <w:tr w:rsidR="00496B3D" w:rsidRPr="00A865B4" w14:paraId="579F8503" w14:textId="77777777" w:rsidTr="0034143E">
        <w:trPr>
          <w:trHeight w:val="587"/>
        </w:trPr>
        <w:tc>
          <w:tcPr>
            <w:tcW w:w="371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524A93" w14:textId="77777777" w:rsidR="00496B3D" w:rsidRPr="0034143E" w:rsidRDefault="00496B3D" w:rsidP="0034143E">
            <w:pPr>
              <w:ind w:left="287" w:hanging="142"/>
              <w:rPr>
                <w:b/>
                <w:bCs/>
                <w:sz w:val="20"/>
                <w:szCs w:val="20"/>
              </w:rPr>
            </w:pPr>
            <w:r w:rsidRPr="0034143E">
              <w:rPr>
                <w:b/>
                <w:bCs/>
                <w:sz w:val="20"/>
                <w:szCs w:val="20"/>
              </w:rPr>
              <w:t xml:space="preserve">Fondo de maniobra </w:t>
            </w:r>
          </w:p>
          <w:p w14:paraId="6D03B11B" w14:textId="77777777" w:rsidR="00496B3D" w:rsidRPr="00A865B4" w:rsidRDefault="00496B3D" w:rsidP="0034143E">
            <w:pPr>
              <w:ind w:left="287" w:hanging="142"/>
              <w:rPr>
                <w:sz w:val="20"/>
                <w:szCs w:val="20"/>
              </w:rPr>
            </w:pPr>
            <w:r w:rsidRPr="00A865B4">
              <w:rPr>
                <w:sz w:val="20"/>
                <w:szCs w:val="20"/>
              </w:rPr>
              <w:t>= Activo corriente - Pasivo corriente</w:t>
            </w:r>
          </w:p>
        </w:tc>
        <w:tc>
          <w:tcPr>
            <w:tcW w:w="538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3878DF" w14:textId="77777777" w:rsidR="0034143E" w:rsidRDefault="00496B3D" w:rsidP="0034143E">
            <w:pPr>
              <w:ind w:left="252" w:hanging="141"/>
              <w:rPr>
                <w:sz w:val="20"/>
                <w:szCs w:val="20"/>
              </w:rPr>
            </w:pPr>
            <w:r w:rsidRPr="0034143E">
              <w:rPr>
                <w:b/>
                <w:bCs/>
                <w:sz w:val="20"/>
                <w:szCs w:val="20"/>
              </w:rPr>
              <w:t>Rentabilidad Económica</w:t>
            </w:r>
            <w:r w:rsidRPr="00A865B4">
              <w:rPr>
                <w:sz w:val="20"/>
                <w:szCs w:val="20"/>
              </w:rPr>
              <w:t xml:space="preserve"> </w:t>
            </w:r>
          </w:p>
          <w:p w14:paraId="41AE527E" w14:textId="460D95CB" w:rsidR="00496B3D" w:rsidRPr="00A865B4" w:rsidRDefault="00496B3D" w:rsidP="0034143E">
            <w:pPr>
              <w:ind w:left="252" w:hanging="141"/>
              <w:rPr>
                <w:sz w:val="20"/>
                <w:szCs w:val="20"/>
              </w:rPr>
            </w:pPr>
            <w:r w:rsidRPr="00A865B4">
              <w:rPr>
                <w:sz w:val="20"/>
                <w:szCs w:val="20"/>
              </w:rPr>
              <w:t xml:space="preserve">= (Resultado del ejercicio + Intereses + </w:t>
            </w:r>
            <w:r w:rsidR="00A865B4" w:rsidRPr="00A865B4">
              <w:rPr>
                <w:sz w:val="20"/>
                <w:szCs w:val="20"/>
              </w:rPr>
              <w:t>Impuesto) /</w:t>
            </w:r>
            <w:r w:rsidRPr="00A865B4">
              <w:rPr>
                <w:sz w:val="20"/>
                <w:szCs w:val="20"/>
              </w:rPr>
              <w:t>Total activo</w:t>
            </w:r>
          </w:p>
        </w:tc>
      </w:tr>
      <w:tr w:rsidR="00496B3D" w:rsidRPr="00A865B4" w14:paraId="5D6BD3EC" w14:textId="77777777" w:rsidTr="0034143E">
        <w:tc>
          <w:tcPr>
            <w:tcW w:w="371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DBEAABE" w14:textId="77777777" w:rsidR="00496B3D" w:rsidRPr="0034143E" w:rsidRDefault="00496B3D" w:rsidP="0034143E">
            <w:pPr>
              <w:ind w:left="287" w:hanging="284"/>
              <w:rPr>
                <w:b/>
                <w:bCs/>
                <w:sz w:val="20"/>
                <w:szCs w:val="20"/>
              </w:rPr>
            </w:pPr>
            <w:r w:rsidRPr="0034143E">
              <w:rPr>
                <w:b/>
                <w:bCs/>
                <w:sz w:val="20"/>
                <w:szCs w:val="20"/>
              </w:rPr>
              <w:t xml:space="preserve">Ratio de Endeudamiento </w:t>
            </w:r>
          </w:p>
          <w:p w14:paraId="36A90F05" w14:textId="77777777" w:rsidR="00496B3D" w:rsidRPr="00A865B4" w:rsidRDefault="00496B3D" w:rsidP="0034143E">
            <w:pPr>
              <w:ind w:left="287" w:hanging="142"/>
              <w:rPr>
                <w:sz w:val="20"/>
                <w:szCs w:val="20"/>
              </w:rPr>
            </w:pPr>
            <w:r w:rsidRPr="00A865B4">
              <w:rPr>
                <w:sz w:val="20"/>
                <w:szCs w:val="20"/>
              </w:rPr>
              <w:t>= Total Pasivo / Patrimonio Neto</w:t>
            </w:r>
          </w:p>
        </w:tc>
        <w:tc>
          <w:tcPr>
            <w:tcW w:w="538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BC7A7D" w14:textId="77777777" w:rsidR="0034143E" w:rsidRDefault="00496B3D" w:rsidP="0034143E">
            <w:pPr>
              <w:ind w:left="252" w:hanging="141"/>
              <w:rPr>
                <w:sz w:val="20"/>
                <w:szCs w:val="20"/>
              </w:rPr>
            </w:pPr>
            <w:r w:rsidRPr="0034143E">
              <w:rPr>
                <w:b/>
                <w:bCs/>
                <w:sz w:val="20"/>
                <w:szCs w:val="20"/>
              </w:rPr>
              <w:t>Rentabilidad Financiera</w:t>
            </w:r>
            <w:r w:rsidRPr="00A865B4">
              <w:rPr>
                <w:sz w:val="20"/>
                <w:szCs w:val="20"/>
              </w:rPr>
              <w:t xml:space="preserve"> </w:t>
            </w:r>
          </w:p>
          <w:p w14:paraId="0EB1FE0C" w14:textId="0074A3CC" w:rsidR="00496B3D" w:rsidRPr="00A865B4" w:rsidRDefault="00496B3D" w:rsidP="0034143E">
            <w:pPr>
              <w:ind w:left="252" w:hanging="141"/>
              <w:rPr>
                <w:sz w:val="20"/>
                <w:szCs w:val="20"/>
              </w:rPr>
            </w:pPr>
            <w:r w:rsidRPr="00A865B4">
              <w:rPr>
                <w:sz w:val="20"/>
                <w:szCs w:val="20"/>
              </w:rPr>
              <w:t>= Resultado / Fondos propios</w:t>
            </w:r>
          </w:p>
        </w:tc>
      </w:tr>
    </w:tbl>
    <w:p w14:paraId="38874D3C" w14:textId="77777777" w:rsidR="00E3409D" w:rsidRDefault="00E3409D">
      <w:pPr>
        <w:rPr>
          <w:b/>
          <w:sz w:val="32"/>
          <w:szCs w:val="32"/>
        </w:rPr>
      </w:pPr>
    </w:p>
    <w:p w14:paraId="3781C010" w14:textId="77777777" w:rsidR="00E3409D" w:rsidRPr="00F401B5" w:rsidRDefault="00E3409D" w:rsidP="00E3409D">
      <w:pPr>
        <w:spacing w:after="120" w:line="240" w:lineRule="auto"/>
        <w:rPr>
          <w:b/>
          <w:sz w:val="24"/>
          <w:szCs w:val="24"/>
        </w:rPr>
      </w:pPr>
      <w:r w:rsidRPr="00F401B5">
        <w:rPr>
          <w:b/>
          <w:sz w:val="24"/>
          <w:szCs w:val="24"/>
        </w:rPr>
        <w:t>SOLUCIÓN:</w:t>
      </w:r>
    </w:p>
    <w:p w14:paraId="02A20B10" w14:textId="77777777" w:rsidR="00F401B5" w:rsidRDefault="00F401B5" w:rsidP="00E3409D">
      <w:pPr>
        <w:pStyle w:val="Prrafodelista"/>
        <w:numPr>
          <w:ilvl w:val="0"/>
          <w:numId w:val="11"/>
        </w:numPr>
        <w:rPr>
          <w:bCs/>
          <w:sz w:val="24"/>
          <w:szCs w:val="24"/>
        </w:rPr>
      </w:pPr>
      <w:r w:rsidRPr="006F3555">
        <w:rPr>
          <w:sz w:val="24"/>
          <w:szCs w:val="24"/>
        </w:rPr>
        <w:t>A partir de la información incluida en el balance de sumas y saldos, calcule el resultado del ejercicio preliminar</w:t>
      </w:r>
      <w:r w:rsidRPr="00F401B5">
        <w:rPr>
          <w:bCs/>
          <w:sz w:val="24"/>
          <w:szCs w:val="24"/>
        </w:rPr>
        <w:t xml:space="preserve"> </w:t>
      </w:r>
    </w:p>
    <w:p w14:paraId="686096E7" w14:textId="790652C3" w:rsidR="00E3409D" w:rsidRPr="00F401B5" w:rsidRDefault="00E3409D" w:rsidP="00F401B5">
      <w:pPr>
        <w:ind w:left="-11"/>
        <w:rPr>
          <w:bCs/>
          <w:sz w:val="24"/>
          <w:szCs w:val="24"/>
        </w:rPr>
      </w:pPr>
      <w:r w:rsidRPr="00F401B5">
        <w:rPr>
          <w:bCs/>
          <w:sz w:val="24"/>
          <w:szCs w:val="24"/>
        </w:rPr>
        <w:t>Resultado preliminar: _______________</w:t>
      </w:r>
    </w:p>
    <w:p w14:paraId="5ABC9BB5" w14:textId="77777777" w:rsidR="00E3409D" w:rsidRPr="00F401B5" w:rsidRDefault="00E3409D">
      <w:pPr>
        <w:rPr>
          <w:bCs/>
          <w:sz w:val="24"/>
          <w:szCs w:val="24"/>
        </w:rPr>
      </w:pPr>
    </w:p>
    <w:p w14:paraId="0A09C203" w14:textId="77777777" w:rsidR="00E3409D" w:rsidRPr="00F401B5" w:rsidRDefault="00E3409D">
      <w:pPr>
        <w:rPr>
          <w:bCs/>
          <w:sz w:val="24"/>
          <w:szCs w:val="24"/>
        </w:rPr>
      </w:pPr>
    </w:p>
    <w:p w14:paraId="327DC921" w14:textId="10AE4E97" w:rsidR="00D10BB3" w:rsidRDefault="00D10BB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CADDC1B" w14:textId="46E80B96" w:rsidR="0015214D" w:rsidRPr="00F401B5" w:rsidRDefault="00E3409D" w:rsidP="00E3409D">
      <w:pPr>
        <w:ind w:left="-11"/>
        <w:rPr>
          <w:bCs/>
          <w:sz w:val="24"/>
          <w:szCs w:val="24"/>
        </w:rPr>
      </w:pPr>
      <w:r w:rsidRPr="00CC7351">
        <w:rPr>
          <w:bCs/>
          <w:sz w:val="24"/>
          <w:szCs w:val="24"/>
        </w:rPr>
        <w:lastRenderedPageBreak/>
        <w:t xml:space="preserve">2) </w:t>
      </w:r>
      <w:r w:rsidR="007C1CFE">
        <w:rPr>
          <w:sz w:val="24"/>
        </w:rPr>
        <w:t>Realizar los apuntes contables, completar el balance de sumas y saldos y calcular el</w:t>
      </w:r>
      <w:r w:rsidRPr="00F401B5">
        <w:rPr>
          <w:bCs/>
          <w:sz w:val="24"/>
          <w:szCs w:val="24"/>
        </w:rPr>
        <w:t xml:space="preserve"> resultado antes de impuestos</w:t>
      </w:r>
      <w:r w:rsidR="0015214D" w:rsidRPr="00F401B5">
        <w:rPr>
          <w:bCs/>
          <w:sz w:val="24"/>
          <w:szCs w:val="24"/>
        </w:rPr>
        <w:t>:</w:t>
      </w:r>
    </w:p>
    <w:p w14:paraId="04E1A359" w14:textId="3E362E44" w:rsidR="00534204" w:rsidRPr="00F401B5" w:rsidRDefault="00534204" w:rsidP="008A63D5">
      <w:pPr>
        <w:spacing w:after="0" w:line="240" w:lineRule="auto"/>
        <w:rPr>
          <w:b/>
          <w:sz w:val="24"/>
          <w:szCs w:val="24"/>
        </w:rPr>
      </w:pPr>
      <w:r w:rsidRPr="00F401B5">
        <w:rPr>
          <w:b/>
          <w:sz w:val="24"/>
          <w:szCs w:val="24"/>
        </w:rPr>
        <w:t>BALANCE DE SUMAS Y SALDOS (OPCIÓN A):</w:t>
      </w:r>
    </w:p>
    <w:p w14:paraId="3F99B3F4" w14:textId="77777777" w:rsidR="00E3409D" w:rsidRPr="00F401B5" w:rsidRDefault="00E3409D" w:rsidP="008A63D5">
      <w:pPr>
        <w:spacing w:after="0" w:line="240" w:lineRule="auto"/>
        <w:rPr>
          <w:b/>
          <w:sz w:val="24"/>
          <w:szCs w:val="24"/>
        </w:rPr>
      </w:pPr>
    </w:p>
    <w:tbl>
      <w:tblPr>
        <w:tblW w:w="85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4040"/>
        <w:gridCol w:w="1260"/>
        <w:gridCol w:w="1140"/>
        <w:gridCol w:w="1180"/>
      </w:tblGrid>
      <w:tr w:rsidR="00C86197" w:rsidRPr="00C86197" w14:paraId="7FFAE13B" w14:textId="77777777" w:rsidTr="000E57C5">
        <w:trPr>
          <w:trHeight w:val="41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9AB76" w14:textId="365358EA" w:rsidR="00C86197" w:rsidRPr="00C86197" w:rsidRDefault="00C86197" w:rsidP="00C86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Núm</w:t>
            </w:r>
            <w:r w:rsidR="008A63D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.</w:t>
            </w:r>
            <w:r w:rsidRPr="00C8619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br/>
              <w:t>cuenta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BA96" w14:textId="77777777" w:rsidR="00C86197" w:rsidRPr="00C86197" w:rsidRDefault="00C86197" w:rsidP="00C86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Nombre de la cuenta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9FBD5" w14:textId="77777777" w:rsidR="00C86197" w:rsidRPr="00C86197" w:rsidRDefault="00C86197" w:rsidP="00C86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Importe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F1796" w14:textId="77777777" w:rsidR="00C86197" w:rsidRPr="00C86197" w:rsidRDefault="00C86197" w:rsidP="00C86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SALDO DEUDOR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89CF9" w14:textId="77777777" w:rsidR="00C86197" w:rsidRPr="00C86197" w:rsidRDefault="00C86197" w:rsidP="00C86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SALDO ACREEDOR</w:t>
            </w:r>
          </w:p>
        </w:tc>
      </w:tr>
      <w:tr w:rsidR="00C86197" w:rsidRPr="00C86197" w14:paraId="10C14C39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A066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94E95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Capital social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888B0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AA9E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E51B4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60.000</w:t>
            </w:r>
          </w:p>
        </w:tc>
      </w:tr>
      <w:tr w:rsidR="00C86197" w:rsidRPr="00C86197" w14:paraId="228156B9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D469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112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2B8B5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Reserva legal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4B531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816E7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90A8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6.000</w:t>
            </w:r>
          </w:p>
        </w:tc>
      </w:tr>
      <w:tr w:rsidR="00C86197" w:rsidRPr="00C86197" w14:paraId="00BB33B8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BAF1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113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8912F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Reservas voluntarias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6858E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18.800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4504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A9FA4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18.800</w:t>
            </w:r>
          </w:p>
        </w:tc>
      </w:tr>
      <w:tr w:rsidR="00C86197" w:rsidRPr="00C86197" w14:paraId="6BB89BBE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C4D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171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BC313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Deudas a l/p con entidades de crédito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79A1E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25.000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2366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AEA3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25.000</w:t>
            </w:r>
          </w:p>
        </w:tc>
      </w:tr>
      <w:tr w:rsidR="00C86197" w:rsidRPr="00C86197" w14:paraId="366FB995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BBEB6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206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01B2B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Aplicaciones informáticas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0C4D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AAF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74431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23731489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624A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216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AB6ED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Mobiliario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A0A7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7F891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40.000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79A9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605B9F9C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798A6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217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D9B8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Equipos para proceso de información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83146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2492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2BC39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34A36303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19C3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0B81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Elementos de transporte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A4083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A39A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20.000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625C3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20235119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3444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280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40E2A" w14:textId="1A39CE99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Amortización acum</w:t>
            </w:r>
            <w:r w:rsidR="008A63D5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ulada</w:t>
            </w: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inmov</w:t>
            </w:r>
            <w:r w:rsidR="008A63D5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ilizado </w:t>
            </w: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intangible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25A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1E4BE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11BC5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0C531DBB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01B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281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07A7" w14:textId="0B67B7D0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Amortización </w:t>
            </w:r>
            <w:r w:rsidR="008A63D5"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acum</w:t>
            </w:r>
            <w:r w:rsidR="008A63D5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ulada</w:t>
            </w:r>
            <w:r w:rsidR="008A63D5"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inmov</w:t>
            </w:r>
            <w:r w:rsidR="008A63D5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ilizado </w:t>
            </w: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material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8454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2DD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6FBB4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7124A8B1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853A4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300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AA13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Mercaderías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2592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39E4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444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00470DDF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7807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400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16369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Proveedores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75D5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392E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7A84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10.300</w:t>
            </w:r>
          </w:p>
        </w:tc>
      </w:tr>
      <w:tr w:rsidR="00C86197" w:rsidRPr="00C86197" w14:paraId="572466A8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D77D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407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6A816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Anticipos a proveedores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1568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10036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1F1C2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2CDACAB3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2A4D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A9BB3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3DFB2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75F2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EAD49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4A41CD52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EE32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430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E4B5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Clientes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6C6DA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23.000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75D89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23.000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F70F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781A6D59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9895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06526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0E2F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27C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9E4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560052BD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E1D3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520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1241B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Deudas a c/p con entidades de crédito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31273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5.000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9C52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4C7C3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5.000</w:t>
            </w:r>
          </w:p>
        </w:tc>
      </w:tr>
      <w:tr w:rsidR="00C86197" w:rsidRPr="00C86197" w14:paraId="7F89F7AF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00C3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572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2C75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Bancos c/c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34265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28.400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6F7E2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28.400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04EC0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2A227713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EFE7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600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7086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Compras de mercaderías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0850A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120.000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CD1F5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120.000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919F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2F9A3BFB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E67A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903E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5DA9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3ECA5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3E06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1A84710B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D0D1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CA74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Arrendamientos y cánones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8688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2.400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2C055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2.400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6E2D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7CFA58BD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6B6A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625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2B917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Primas de seguros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3A3A9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1.200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716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1.200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0CB6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0F306A94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3476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858A0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CD017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AD4A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FCCCC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6381624C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79A5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628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88C86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Suministros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EBDC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9.000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4871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9.000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D1B8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52960BD7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F15F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640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CBBB4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Sueldos y salarios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9BB55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24.000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AF01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24.000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A8E68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16A67BA3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10BB3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642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AEA3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Seguridad social a cargo de la empresa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A9089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7.200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7B234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7.200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C7E50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6199C639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D504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662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A1CA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Intereses de deudas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AA15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D074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AD066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55787B5D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6B92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AB57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EE047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DC10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043D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3457FD8E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8B82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1C335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9EF3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089D2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42A4F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64162E6D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F6CC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AB27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D61A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2829B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94202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86197" w:rsidRPr="00C86197" w14:paraId="55C5E30E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F46C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700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B17F" w14:textId="77777777" w:rsidR="00C86197" w:rsidRPr="00C86197" w:rsidRDefault="00C86197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Ventas de mercaderías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61BF2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180.000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ADF56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F0F0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180.000</w:t>
            </w:r>
          </w:p>
        </w:tc>
      </w:tr>
      <w:tr w:rsidR="00C86197" w:rsidRPr="00C86197" w14:paraId="39359426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6EF2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705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1121A" w14:textId="1A34B798" w:rsidR="00C86197" w:rsidRPr="00C86197" w:rsidRDefault="008A63D5" w:rsidP="00C8619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Prestaciones de</w:t>
            </w:r>
            <w:r w:rsidR="00C86197"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servicios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067A2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72D1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81EA" w14:textId="77777777" w:rsidR="00C86197" w:rsidRPr="00C86197" w:rsidRDefault="00C86197" w:rsidP="00C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10.000</w:t>
            </w:r>
          </w:p>
        </w:tc>
      </w:tr>
    </w:tbl>
    <w:p w14:paraId="19FDBC8D" w14:textId="77777777" w:rsidR="008A63D5" w:rsidRDefault="008A63D5" w:rsidP="00A63D15">
      <w:pPr>
        <w:rPr>
          <w:b/>
          <w:sz w:val="28"/>
          <w:szCs w:val="32"/>
        </w:rPr>
      </w:pPr>
    </w:p>
    <w:p w14:paraId="7E97860C" w14:textId="4AF8AC83" w:rsidR="008A63D5" w:rsidRPr="00F401B5" w:rsidRDefault="008A63D5" w:rsidP="00A63D15">
      <w:pPr>
        <w:rPr>
          <w:bCs/>
          <w:sz w:val="24"/>
          <w:szCs w:val="28"/>
        </w:rPr>
      </w:pPr>
      <w:r w:rsidRPr="00F401B5">
        <w:rPr>
          <w:bCs/>
          <w:sz w:val="24"/>
          <w:szCs w:val="28"/>
        </w:rPr>
        <w:t xml:space="preserve">Resultado </w:t>
      </w:r>
      <w:r w:rsidR="00E3409D" w:rsidRPr="00F401B5">
        <w:rPr>
          <w:bCs/>
          <w:sz w:val="24"/>
          <w:szCs w:val="28"/>
        </w:rPr>
        <w:t>antes de impuestos</w:t>
      </w:r>
      <w:r w:rsidRPr="00F401B5">
        <w:rPr>
          <w:bCs/>
          <w:sz w:val="24"/>
          <w:szCs w:val="28"/>
        </w:rPr>
        <w:t xml:space="preserve"> (Opción A): ________________________</w:t>
      </w:r>
    </w:p>
    <w:p w14:paraId="3A2776C8" w14:textId="77777777" w:rsidR="00F401B5" w:rsidRDefault="00F401B5" w:rsidP="00A63D15">
      <w:pPr>
        <w:rPr>
          <w:b/>
          <w:sz w:val="28"/>
          <w:szCs w:val="32"/>
        </w:rPr>
      </w:pPr>
    </w:p>
    <w:p w14:paraId="77F86688" w14:textId="5504F492" w:rsidR="00A63D15" w:rsidRPr="00F401B5" w:rsidRDefault="00A63D15" w:rsidP="00A63D15">
      <w:pPr>
        <w:rPr>
          <w:b/>
          <w:sz w:val="24"/>
          <w:szCs w:val="28"/>
        </w:rPr>
      </w:pPr>
      <w:r w:rsidRPr="00F401B5">
        <w:rPr>
          <w:b/>
          <w:sz w:val="24"/>
          <w:szCs w:val="28"/>
        </w:rPr>
        <w:t>BALANCE DE SUMAS Y SALDOS (</w:t>
      </w:r>
      <w:r w:rsidR="00534204" w:rsidRPr="00F401B5">
        <w:rPr>
          <w:b/>
          <w:sz w:val="24"/>
          <w:szCs w:val="28"/>
        </w:rPr>
        <w:t>OPCIÓN</w:t>
      </w:r>
      <w:r w:rsidRPr="00F401B5">
        <w:rPr>
          <w:b/>
          <w:sz w:val="24"/>
          <w:szCs w:val="28"/>
        </w:rPr>
        <w:t xml:space="preserve"> B)</w:t>
      </w:r>
    </w:p>
    <w:tbl>
      <w:tblPr>
        <w:tblW w:w="85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4040"/>
        <w:gridCol w:w="1260"/>
        <w:gridCol w:w="1140"/>
        <w:gridCol w:w="1180"/>
      </w:tblGrid>
      <w:tr w:rsidR="008A63D5" w:rsidRPr="00C86197" w14:paraId="7FE93FB6" w14:textId="77777777" w:rsidTr="000E57C5">
        <w:trPr>
          <w:trHeight w:val="41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D0D35" w14:textId="77777777" w:rsidR="008A63D5" w:rsidRPr="00C86197" w:rsidRDefault="008A63D5" w:rsidP="00D33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Núm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.</w:t>
            </w:r>
            <w:r w:rsidRPr="00C8619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br/>
              <w:t>cuenta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7D47" w14:textId="77777777" w:rsidR="008A63D5" w:rsidRPr="00C86197" w:rsidRDefault="008A63D5" w:rsidP="00D33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Nombre de la cuenta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2CA29" w14:textId="77777777" w:rsidR="008A63D5" w:rsidRPr="00C86197" w:rsidRDefault="008A63D5" w:rsidP="00D33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Importe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57AA" w14:textId="77777777" w:rsidR="008A63D5" w:rsidRPr="00C86197" w:rsidRDefault="008A63D5" w:rsidP="00D33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SALDO DEUDOR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0D9E" w14:textId="77777777" w:rsidR="008A63D5" w:rsidRPr="00C86197" w:rsidRDefault="008A63D5" w:rsidP="00D33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SALDO ACREEDOR</w:t>
            </w:r>
          </w:p>
        </w:tc>
      </w:tr>
      <w:tr w:rsidR="008A63D5" w:rsidRPr="00C86197" w14:paraId="528C747D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16BD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B209D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Capital social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ED33E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AD1CF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FB556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60.000</w:t>
            </w:r>
          </w:p>
        </w:tc>
      </w:tr>
      <w:tr w:rsidR="008A63D5" w:rsidRPr="00C86197" w14:paraId="17D1A4BC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CDDA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112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F1A5C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Reserva legal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30021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8E17C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F1050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6.000</w:t>
            </w:r>
          </w:p>
        </w:tc>
      </w:tr>
      <w:tr w:rsidR="008A63D5" w:rsidRPr="00C86197" w14:paraId="74AF3D02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6CCD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113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FF0A1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Reservas voluntarias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2982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18.800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80B9D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4008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18.800</w:t>
            </w:r>
          </w:p>
        </w:tc>
      </w:tr>
      <w:tr w:rsidR="008A63D5" w:rsidRPr="00C86197" w14:paraId="59F312E5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6839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171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F4CC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Deudas a l/p con entidades de crédito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228C1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25.000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3B25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DBC5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25.000</w:t>
            </w:r>
          </w:p>
        </w:tc>
      </w:tr>
      <w:tr w:rsidR="008A63D5" w:rsidRPr="00C86197" w14:paraId="2508C584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BE78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206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F548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Aplicaciones informáticas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B662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E7E62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3298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4D768148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19B1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216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C72BE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Mobiliario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ABBE4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DDA3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40.000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9ED2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316B7208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7A54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217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BF49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Equipos para proceso de información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E1408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35FCF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5E24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55062AA8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666A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FAB41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Elementos de transporte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99FAE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F9021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20.000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92B7D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1EC20EBA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5D79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280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1E11E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Amortización acum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ulada</w:t>
            </w: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inmov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ilizado </w:t>
            </w: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intangible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626E5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F07B7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E03B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436C12D4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C080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281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4BA8D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Amortización acum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ulada</w:t>
            </w: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inmov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ilizado </w:t>
            </w: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material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9B13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F84D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477FE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33D6F243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3AC4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300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2C52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Mercaderías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32BB0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0057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9D7C1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3112A3C1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C470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400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DD32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Proveedores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69F35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67823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BC648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10.300</w:t>
            </w:r>
          </w:p>
        </w:tc>
      </w:tr>
      <w:tr w:rsidR="008A63D5" w:rsidRPr="00C86197" w14:paraId="0CF35ED5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F6A9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407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792E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Anticipos a proveedores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C8DA3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7B55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252E7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313E336F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CF0B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C5A5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30D1A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8731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6075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69AC0DFE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F561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430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4BB9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Clientes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EEF8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23.000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2762F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23.000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CDDF6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0C3D39FF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AB22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EF35F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B49F2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98DC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528DC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62AFFACC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9659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520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29C56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Deudas a c/p con entidades de crédito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7E70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5.000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35772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7233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5.000</w:t>
            </w:r>
          </w:p>
        </w:tc>
      </w:tr>
      <w:tr w:rsidR="008A63D5" w:rsidRPr="00C86197" w14:paraId="2293BF6C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5002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572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B25C8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Bancos c/c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54751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28.400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DCA36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28.400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36703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5C754DCD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6A34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600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E09CE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Compras de mercaderías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B1786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120.000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5AE7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120.000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2710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7C802716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AC22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5518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B2ACC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ACFA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B6A2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39565E3F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66B5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9275D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Arrendamientos y cánones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7ED0E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2.400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E1CDB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2.400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5F78B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14881ACA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6D0E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625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68795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Primas de seguros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1C45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1.200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654C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1.200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F377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3280BE98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62EB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994D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10732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DFC67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8E332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4F5CAD97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A75C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628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3B9B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Suministros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47237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9.000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E77B3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9.000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3186C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3A8D2B18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6933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640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CA039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Sueldos y salarios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6441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24.000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D845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24.000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2B3EB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1427AF6D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00C6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642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98998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Seguridad social a cargo de la empresa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041A4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7.200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31DF9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7.200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1BACA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585CA31B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AC7B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662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2DA40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Intereses de deudas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B4D9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BC61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89D05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581DFB86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17ED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C620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18A2C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E9DF1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DE605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00CDB6B9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15E1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162D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BA74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7C296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0FB84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6607B5BF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7A6C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6950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4EC9E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38FA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47E8E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A63D5" w:rsidRPr="00C86197" w14:paraId="51CAF560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4803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700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7CF1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Ventas de mercaderías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5324B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180.000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7541E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D9D1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180.000</w:t>
            </w:r>
          </w:p>
        </w:tc>
      </w:tr>
      <w:tr w:rsidR="008A63D5" w:rsidRPr="00C86197" w14:paraId="1E139430" w14:textId="77777777" w:rsidTr="008A63D5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4488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705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5FB62" w14:textId="77777777" w:rsidR="008A63D5" w:rsidRPr="00C86197" w:rsidRDefault="008A63D5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Prestaciones de servicios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C0AE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1CA7E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4A91" w14:textId="77777777" w:rsidR="008A63D5" w:rsidRPr="00C86197" w:rsidRDefault="008A63D5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86197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10.000</w:t>
            </w:r>
          </w:p>
        </w:tc>
      </w:tr>
    </w:tbl>
    <w:p w14:paraId="0F82572F" w14:textId="7028C469" w:rsidR="008A63D5" w:rsidRDefault="008A63D5">
      <w:pPr>
        <w:rPr>
          <w:b/>
          <w:noProof/>
          <w:sz w:val="32"/>
          <w:szCs w:val="32"/>
          <w:lang w:eastAsia="es-ES"/>
        </w:rPr>
      </w:pPr>
    </w:p>
    <w:p w14:paraId="6C55AF54" w14:textId="59541F6F" w:rsidR="008A63D5" w:rsidRPr="00F401B5" w:rsidRDefault="008A63D5" w:rsidP="008A63D5">
      <w:pPr>
        <w:rPr>
          <w:bCs/>
          <w:sz w:val="24"/>
          <w:szCs w:val="28"/>
        </w:rPr>
      </w:pPr>
      <w:r w:rsidRPr="00F401B5">
        <w:rPr>
          <w:bCs/>
          <w:sz w:val="24"/>
          <w:szCs w:val="28"/>
        </w:rPr>
        <w:t xml:space="preserve">Resultado </w:t>
      </w:r>
      <w:r w:rsidR="00E3409D" w:rsidRPr="00F401B5">
        <w:rPr>
          <w:bCs/>
          <w:sz w:val="24"/>
          <w:szCs w:val="28"/>
        </w:rPr>
        <w:t>antes de impuestos</w:t>
      </w:r>
      <w:r w:rsidRPr="00F401B5">
        <w:rPr>
          <w:bCs/>
          <w:sz w:val="24"/>
          <w:szCs w:val="28"/>
        </w:rPr>
        <w:t xml:space="preserve"> (Opción B): ________________________</w:t>
      </w:r>
    </w:p>
    <w:p w14:paraId="194A576B" w14:textId="3A1C1900" w:rsidR="00960A1F" w:rsidRPr="00CC7351" w:rsidRDefault="00960A1F">
      <w:pPr>
        <w:rPr>
          <w:bCs/>
          <w:sz w:val="24"/>
          <w:szCs w:val="24"/>
        </w:rPr>
      </w:pPr>
    </w:p>
    <w:p w14:paraId="0A22FB8C" w14:textId="3DAC8473" w:rsidR="00F401B5" w:rsidRDefault="00F401B5" w:rsidP="00F401B5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3)</w:t>
      </w:r>
      <w:r w:rsidRPr="00F401B5">
        <w:rPr>
          <w:sz w:val="24"/>
        </w:rPr>
        <w:t xml:space="preserve"> </w:t>
      </w:r>
      <w:r>
        <w:rPr>
          <w:sz w:val="24"/>
        </w:rPr>
        <w:t xml:space="preserve">Sabiendo que el tipo impositivo para el impuesto sobre beneficio es del 25%, contabilizar el impuesto y completar la cuenta de pérdidas y ganancias y </w:t>
      </w:r>
      <w:r w:rsidR="006A5F42">
        <w:rPr>
          <w:sz w:val="24"/>
        </w:rPr>
        <w:t xml:space="preserve">el </w:t>
      </w:r>
      <w:r>
        <w:rPr>
          <w:sz w:val="24"/>
        </w:rPr>
        <w:t>balance de situación resultante en las opciones A y B.</w:t>
      </w:r>
    </w:p>
    <w:p w14:paraId="3A7956FB" w14:textId="0DE2B169" w:rsidR="007C1CFE" w:rsidRDefault="007C1CFE" w:rsidP="007C1CFE">
      <w:r w:rsidRPr="00F979FA">
        <w:rPr>
          <w:rFonts w:eastAsia="Times New Roman" w:cstheme="minorHAnsi"/>
          <w:b/>
          <w:bCs/>
          <w:sz w:val="24"/>
          <w:szCs w:val="24"/>
          <w:lang w:eastAsia="es-ES"/>
        </w:rPr>
        <w:t>CUENTA DE P</w:t>
      </w:r>
      <w:r w:rsidR="00C5130D">
        <w:rPr>
          <w:rFonts w:eastAsia="Times New Roman" w:cstheme="minorHAnsi"/>
          <w:b/>
          <w:bCs/>
          <w:sz w:val="24"/>
          <w:szCs w:val="24"/>
          <w:lang w:eastAsia="es-ES"/>
        </w:rPr>
        <w:t>É</w:t>
      </w:r>
      <w:r w:rsidRPr="00F979F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RDIDAS Y GANANCIAS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(OPCIÓN A)</w:t>
      </w:r>
    </w:p>
    <w:tbl>
      <w:tblPr>
        <w:tblW w:w="9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6459"/>
        <w:gridCol w:w="1720"/>
      </w:tblGrid>
      <w:tr w:rsidR="007C1CFE" w:rsidRPr="007C1CFE" w14:paraId="00757CFB" w14:textId="77777777" w:rsidTr="006A5F42">
        <w:trPr>
          <w:trHeight w:val="56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1EEE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56AC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A) OPERACIONES CONTINUADAS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F87" w14:textId="77777777" w:rsidR="007C1CFE" w:rsidRPr="007C1CFE" w:rsidRDefault="007C1CFE" w:rsidP="007C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20X1</w:t>
            </w:r>
          </w:p>
        </w:tc>
      </w:tr>
      <w:tr w:rsidR="007C1CFE" w:rsidRPr="007C1CFE" w14:paraId="25281D83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61FB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3A7E3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1. Importe neto de la cifra de negocios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C7C44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190.000 €</w:t>
            </w:r>
          </w:p>
        </w:tc>
      </w:tr>
      <w:tr w:rsidR="007C1CFE" w:rsidRPr="007C1CFE" w14:paraId="1E6EE07F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0F825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700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56D8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a) Ventas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672C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  <w:t>180.000 €</w:t>
            </w:r>
          </w:p>
        </w:tc>
      </w:tr>
      <w:tr w:rsidR="007C1CFE" w:rsidRPr="007C1CFE" w14:paraId="2458B50B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35FD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705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FA30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b) Prestación de servicios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0BDA9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  <w:t>10.000 €</w:t>
            </w:r>
          </w:p>
        </w:tc>
      </w:tr>
      <w:tr w:rsidR="007C1CFE" w:rsidRPr="007C1CFE" w14:paraId="183E68F6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26C2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9D06C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4. Aprovisionamientos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D8119" w14:textId="4EAE5669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7C1CFE" w:rsidRPr="007C1CFE" w14:paraId="6592FD88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66C8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(600), 610*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D017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a) Consumo de mercaderías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B622" w14:textId="1135D7E2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7C1CFE" w:rsidRPr="007C1CFE" w14:paraId="7D16C2E5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39AD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7192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6. Gastos de personal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BD212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-31.200 €</w:t>
            </w:r>
          </w:p>
        </w:tc>
      </w:tr>
      <w:tr w:rsidR="007C1CFE" w:rsidRPr="007C1CFE" w14:paraId="260F529B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BA88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(640)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F09D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a) Sueldos, salarios y asimilados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27E98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  <w:t>-24.000 €</w:t>
            </w:r>
          </w:p>
        </w:tc>
      </w:tr>
      <w:tr w:rsidR="007C1CFE" w:rsidRPr="007C1CFE" w14:paraId="2538CF36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BF6E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(641)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9E80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b) Cargas sociales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96F8A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  <w:t>-7.200 €</w:t>
            </w:r>
          </w:p>
        </w:tc>
      </w:tr>
      <w:tr w:rsidR="007C1CFE" w:rsidRPr="007C1CFE" w14:paraId="06D52E0E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0870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5E8C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7. Otros gastos de explotación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DAA2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-19.050 €</w:t>
            </w:r>
          </w:p>
        </w:tc>
      </w:tr>
      <w:tr w:rsidR="007C1CFE" w:rsidRPr="007C1CFE" w14:paraId="2626A4C4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8137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(62)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E250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a) Servicios exteriores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FEDE7" w14:textId="59A7B57E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7C1CFE" w:rsidRPr="007C1CFE" w14:paraId="5D0F2A9A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B19F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(694)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E001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c) Pérdidas, deterioro y variación de provisiones por operaciones comerciales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4588" w14:textId="11EA8C0D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7C1CFE" w:rsidRPr="007C1CFE" w14:paraId="30C52A74" w14:textId="77777777" w:rsidTr="006A5F42">
        <w:trPr>
          <w:trHeight w:val="56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38A1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(68)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346E" w14:textId="4BBC829F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8. Amortización del inmovilizado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F45CA" w14:textId="19EBDC84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7C1CFE" w:rsidRPr="007C1CFE" w14:paraId="44F6D4D2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7657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A50D" w14:textId="5888B399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A.1) RESULTADOS DE EXPLOTACIÓN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A951A" w14:textId="087763C3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7C1CFE" w:rsidRPr="007C1CFE" w14:paraId="519E11D7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55FA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41EC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15. Gastos financieros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7B600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-600 €</w:t>
            </w:r>
          </w:p>
        </w:tc>
      </w:tr>
      <w:tr w:rsidR="007C1CFE" w:rsidRPr="007C1CFE" w14:paraId="5B671344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37E7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(662)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67BF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b) Por deudas con terceros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8C129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  <w:t>-600 €</w:t>
            </w:r>
          </w:p>
        </w:tc>
      </w:tr>
      <w:tr w:rsidR="007C1CFE" w:rsidRPr="007C1CFE" w14:paraId="442B867C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FB96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61D6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A.2) RESULTADO FINANCIERO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3F5C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-600 €</w:t>
            </w:r>
          </w:p>
        </w:tc>
      </w:tr>
      <w:tr w:rsidR="007C1CFE" w:rsidRPr="007C1CFE" w14:paraId="10A46682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299F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0AC27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A.3) RESULTADO ANTES DE IMPUESTOS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92385" w14:textId="0F5ED6D1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7C1CFE" w:rsidRPr="007C1CFE" w14:paraId="58856A63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3DC2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(630)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EC41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20. Impuesto sobre beneficios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5CF8" w14:textId="4463C86C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7C1CFE" w:rsidRPr="007C1CFE" w14:paraId="082F9884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3F12" w14:textId="77777777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469E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A.5) RESULTADO DEL EJERCICIO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8F443" w14:textId="430CAF6D" w:rsidR="007C1CFE" w:rsidRPr="007C1CFE" w:rsidRDefault="007C1CFE" w:rsidP="007C1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7C1CFE" w:rsidRPr="007C1CFE" w14:paraId="566520B3" w14:textId="77777777" w:rsidTr="007C1CFE">
        <w:trPr>
          <w:trHeight w:val="285"/>
        </w:trPr>
        <w:tc>
          <w:tcPr>
            <w:tcW w:w="7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C231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*Su signo puede ser positivo o negativo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9B28" w14:textId="77777777" w:rsidR="007C1CFE" w:rsidRPr="007C1CFE" w:rsidRDefault="007C1CFE" w:rsidP="007C1CF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</w:p>
        </w:tc>
      </w:tr>
    </w:tbl>
    <w:p w14:paraId="6FC97BCF" w14:textId="24BC38A4" w:rsidR="00450958" w:rsidRDefault="00450958">
      <w:pPr>
        <w:rPr>
          <w:bCs/>
          <w:sz w:val="24"/>
          <w:szCs w:val="24"/>
        </w:rPr>
      </w:pPr>
    </w:p>
    <w:p w14:paraId="63D5A07A" w14:textId="77777777" w:rsidR="00450958" w:rsidRDefault="004509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33F04CBA" w14:textId="77777777" w:rsidR="00F401B5" w:rsidRDefault="00F401B5">
      <w:pPr>
        <w:rPr>
          <w:bCs/>
          <w:sz w:val="24"/>
          <w:szCs w:val="24"/>
        </w:rPr>
      </w:pPr>
    </w:p>
    <w:p w14:paraId="4424C23D" w14:textId="4DDBB77B" w:rsidR="00450958" w:rsidRDefault="00450958" w:rsidP="00450958">
      <w:r w:rsidRPr="00F979FA">
        <w:rPr>
          <w:rFonts w:eastAsia="Times New Roman" w:cstheme="minorHAnsi"/>
          <w:b/>
          <w:bCs/>
          <w:sz w:val="24"/>
          <w:szCs w:val="24"/>
          <w:lang w:eastAsia="es-ES"/>
        </w:rPr>
        <w:t>CUENTA DE P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É</w:t>
      </w:r>
      <w:r w:rsidRPr="00F979F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RDIDAS Y GANANCIAS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(OPCIÓN B)</w:t>
      </w:r>
    </w:p>
    <w:tbl>
      <w:tblPr>
        <w:tblW w:w="9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6459"/>
        <w:gridCol w:w="1720"/>
      </w:tblGrid>
      <w:tr w:rsidR="00450958" w:rsidRPr="007C1CFE" w14:paraId="4EE4DFBA" w14:textId="77777777" w:rsidTr="006A5F42">
        <w:trPr>
          <w:trHeight w:val="56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70A8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B659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A) OPERACIONES CONTINUADAS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3B98" w14:textId="77777777" w:rsidR="00450958" w:rsidRPr="007C1CFE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20X1</w:t>
            </w:r>
          </w:p>
        </w:tc>
      </w:tr>
      <w:tr w:rsidR="00450958" w:rsidRPr="007C1CFE" w14:paraId="70EDD2F0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D489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702C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1. Importe neto de la cifra de negocios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9311B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190.000 €</w:t>
            </w:r>
          </w:p>
        </w:tc>
      </w:tr>
      <w:tr w:rsidR="00450958" w:rsidRPr="007C1CFE" w14:paraId="4AB0746D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4462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700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65E7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a) Ventas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23F7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  <w:t>180.000 €</w:t>
            </w:r>
          </w:p>
        </w:tc>
      </w:tr>
      <w:tr w:rsidR="00450958" w:rsidRPr="007C1CFE" w14:paraId="15FB6E99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4E30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705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8A6A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b) Prestación de servicios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5CB78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  <w:t>10.000 €</w:t>
            </w:r>
          </w:p>
        </w:tc>
      </w:tr>
      <w:tr w:rsidR="00450958" w:rsidRPr="007C1CFE" w14:paraId="65884CF9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994E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283E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4. Aprovisionamientos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0A35F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450958" w:rsidRPr="007C1CFE" w14:paraId="02D67669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DE804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(600), 610*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A915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a) Consumo de mercaderías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57D58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450958" w:rsidRPr="007C1CFE" w14:paraId="24942CB4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3AA9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5F28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6. Gastos de personal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B5261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-31.200 €</w:t>
            </w:r>
          </w:p>
        </w:tc>
      </w:tr>
      <w:tr w:rsidR="00450958" w:rsidRPr="007C1CFE" w14:paraId="06CBF32F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CA95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(640)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A41F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a) Sueldos, salarios y asimilados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2BFA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  <w:t>-24.000 €</w:t>
            </w:r>
          </w:p>
        </w:tc>
      </w:tr>
      <w:tr w:rsidR="00450958" w:rsidRPr="007C1CFE" w14:paraId="13678104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11FD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(641)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EE6E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b) Cargas sociales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2AB6E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  <w:t>-7.200 €</w:t>
            </w:r>
          </w:p>
        </w:tc>
      </w:tr>
      <w:tr w:rsidR="00450958" w:rsidRPr="007C1CFE" w14:paraId="08524636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3911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0702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7. Otros gastos de explotación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0BCA9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-19.050 €</w:t>
            </w:r>
          </w:p>
        </w:tc>
      </w:tr>
      <w:tr w:rsidR="00450958" w:rsidRPr="007C1CFE" w14:paraId="5E138265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3C8A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(62)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5972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a) Servicios exteriores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31FB0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450958" w:rsidRPr="007C1CFE" w14:paraId="5AF056D6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4644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(694)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75EB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c) Pérdidas, deterioro y variación de provisiones por operaciones comerciales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AA2B3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450958" w:rsidRPr="007C1CFE" w14:paraId="26FA786A" w14:textId="77777777" w:rsidTr="006A5F42">
        <w:trPr>
          <w:trHeight w:val="56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3738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(68)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3344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8. Amortización del inmovilizado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27BF6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450958" w:rsidRPr="007C1CFE" w14:paraId="55AD81A2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517F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70EB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A.1) RESULTADOS DE EXPLOTACIÓN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9C3E9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450958" w:rsidRPr="007C1CFE" w14:paraId="4B5CE4A1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30255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78F5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15. Gastos financieros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60F12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-600 €</w:t>
            </w:r>
          </w:p>
        </w:tc>
      </w:tr>
      <w:tr w:rsidR="00450958" w:rsidRPr="007C1CFE" w14:paraId="08547D29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CC14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(662)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0211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b) Por deudas con terceros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9281B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  <w:t>-600 €</w:t>
            </w:r>
          </w:p>
        </w:tc>
      </w:tr>
      <w:tr w:rsidR="00450958" w:rsidRPr="007C1CFE" w14:paraId="592DC2AD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5035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D193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A.2) RESULTADO FINANCIERO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E9D1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-600 €</w:t>
            </w:r>
          </w:p>
        </w:tc>
      </w:tr>
      <w:tr w:rsidR="00450958" w:rsidRPr="007C1CFE" w14:paraId="5A1C7157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5930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6752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A.3) RESULTADO ANTES DE IMPUESTOS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C894F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450958" w:rsidRPr="007C1CFE" w14:paraId="17EBADB3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080D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(630)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8E59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20. Impuesto sobre beneficios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BCBF0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450958" w:rsidRPr="007C1CFE" w14:paraId="5F112BBC" w14:textId="77777777" w:rsidTr="006A5F42">
        <w:trPr>
          <w:trHeight w:val="567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7B14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6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79F2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A.5) RESULTADO DEL EJERCICIO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3FDEC" w14:textId="77777777" w:rsidR="00450958" w:rsidRPr="007C1CFE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450958" w:rsidRPr="007C1CFE" w14:paraId="3B8964AF" w14:textId="77777777" w:rsidTr="006A5F42">
        <w:trPr>
          <w:trHeight w:val="567"/>
        </w:trPr>
        <w:tc>
          <w:tcPr>
            <w:tcW w:w="7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C5CE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  <w:r w:rsidRPr="007C1CFE"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  <w:t>*Su signo puede ser positivo o negativo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48FF" w14:textId="77777777" w:rsidR="00450958" w:rsidRPr="007C1CFE" w:rsidRDefault="00450958" w:rsidP="00D33BC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eastAsia="es-ES"/>
              </w:rPr>
            </w:pPr>
          </w:p>
        </w:tc>
      </w:tr>
    </w:tbl>
    <w:p w14:paraId="20E865C4" w14:textId="157A4B4E" w:rsidR="00450958" w:rsidRDefault="00450958" w:rsidP="00450958">
      <w:pPr>
        <w:rPr>
          <w:bCs/>
          <w:sz w:val="24"/>
          <w:szCs w:val="24"/>
        </w:rPr>
      </w:pPr>
    </w:p>
    <w:p w14:paraId="0FA7A0CB" w14:textId="2CD03ABA" w:rsidR="00450958" w:rsidRDefault="00450958" w:rsidP="00450958">
      <w:pPr>
        <w:rPr>
          <w:bCs/>
          <w:sz w:val="24"/>
          <w:szCs w:val="24"/>
        </w:rPr>
      </w:pPr>
    </w:p>
    <w:p w14:paraId="16576F95" w14:textId="77777777" w:rsidR="00C1790D" w:rsidRPr="00810C60" w:rsidRDefault="00C1790D" w:rsidP="00C1790D">
      <w:pPr>
        <w:rPr>
          <w:b/>
          <w:sz w:val="24"/>
          <w:szCs w:val="32"/>
        </w:rPr>
      </w:pPr>
      <w:r w:rsidRPr="00810C60">
        <w:rPr>
          <w:b/>
          <w:sz w:val="24"/>
          <w:szCs w:val="32"/>
        </w:rPr>
        <w:lastRenderedPageBreak/>
        <w:t>BALANCE DE SITUACIÓN (</w:t>
      </w:r>
      <w:r w:rsidR="00534204" w:rsidRPr="00810C60">
        <w:rPr>
          <w:b/>
          <w:sz w:val="24"/>
          <w:szCs w:val="32"/>
        </w:rPr>
        <w:t>OPCIÓN</w:t>
      </w:r>
      <w:r w:rsidRPr="00810C60">
        <w:rPr>
          <w:b/>
          <w:sz w:val="24"/>
          <w:szCs w:val="32"/>
        </w:rPr>
        <w:t xml:space="preserve"> A)</w:t>
      </w:r>
    </w:p>
    <w:tbl>
      <w:tblPr>
        <w:tblW w:w="106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3022"/>
        <w:gridCol w:w="1180"/>
        <w:gridCol w:w="7"/>
        <w:gridCol w:w="389"/>
        <w:gridCol w:w="7"/>
        <w:gridCol w:w="829"/>
        <w:gridCol w:w="3088"/>
        <w:gridCol w:w="1384"/>
        <w:gridCol w:w="7"/>
      </w:tblGrid>
      <w:tr w:rsidR="00D10BB3" w:rsidRPr="00810C60" w14:paraId="38B33EF8" w14:textId="77777777" w:rsidTr="00450958">
        <w:trPr>
          <w:trHeight w:val="397"/>
          <w:jc w:val="center"/>
        </w:trPr>
        <w:tc>
          <w:tcPr>
            <w:tcW w:w="4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61E0" w14:textId="77777777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ACTIVO</w:t>
            </w:r>
          </w:p>
        </w:tc>
        <w:tc>
          <w:tcPr>
            <w:tcW w:w="39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48B4F" w14:textId="77777777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5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79170" w14:textId="6C6AC997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PATRIMONIO NETO Y PASIVO</w:t>
            </w:r>
          </w:p>
        </w:tc>
      </w:tr>
      <w:tr w:rsidR="00D10BB3" w:rsidRPr="00810C60" w14:paraId="2A9910E9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7C4C" w14:textId="77777777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  <w:proofErr w:type="spellStart"/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>Nº</w:t>
            </w:r>
            <w:proofErr w:type="spellEnd"/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 xml:space="preserve"> cuenta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3F0A" w14:textId="77777777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20"/>
                <w:szCs w:val="20"/>
                <w:lang w:eastAsia="es-ES"/>
              </w:rPr>
              <w:t>Nombre de la cuenta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3046E" w14:textId="77777777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>Importe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5D9166D" w14:textId="77777777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DA05E" w14:textId="2A212D71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  <w:proofErr w:type="spellStart"/>
            <w:r w:rsidRPr="00810C60"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>N</w:t>
            </w:r>
            <w:r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>º</w:t>
            </w:r>
            <w:proofErr w:type="spellEnd"/>
            <w:r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 xml:space="preserve"> </w:t>
            </w:r>
            <w:r w:rsidRPr="00810C60"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>cuenta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0DAA" w14:textId="77777777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20"/>
                <w:szCs w:val="20"/>
                <w:lang w:eastAsia="es-ES"/>
              </w:rPr>
              <w:t>Nombre de la cuenta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1298" w14:textId="77777777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>Importe</w:t>
            </w:r>
          </w:p>
        </w:tc>
      </w:tr>
      <w:tr w:rsidR="00D10BB3" w:rsidRPr="00810C60" w14:paraId="3A37E8AD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7D41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12CF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A) ACTIVO NO CORRIENTE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7422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05C339E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E33D" w14:textId="043E2D4A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7F6A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A) PATRIMONIO NETO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E0B2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D10BB3" w:rsidRPr="00810C60" w14:paraId="4AEE7BE8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10CA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C3FD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I. Inmovilizado intangible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9A01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B9AFE62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CAB8" w14:textId="4C351608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6AAB7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A-1) Fondos propios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1F53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</w:tr>
      <w:tr w:rsidR="00D10BB3" w:rsidRPr="00810C60" w14:paraId="700E1DC6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5B6F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206 (280)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773C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Aplicaciones informáticas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FE54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59DBFE1" w14:textId="77777777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FCBEF" w14:textId="741DC865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F6D7C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I. Capital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09D5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60.000</w:t>
            </w:r>
          </w:p>
        </w:tc>
      </w:tr>
      <w:tr w:rsidR="00D10BB3" w:rsidRPr="00810C60" w14:paraId="439FDBD6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1642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7E061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II. Inmovilizado material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D37C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4F01DBF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2B9E" w14:textId="7FD6F7DF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100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B11A1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Capital escriturado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04765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60.000</w:t>
            </w:r>
          </w:p>
        </w:tc>
      </w:tr>
      <w:tr w:rsidR="00D10BB3" w:rsidRPr="00810C60" w14:paraId="2C601209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17B2E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216, 217, 218, (281)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76C5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Instalaciones técnicas y otro inmov</w:t>
            </w:r>
            <w:r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ilizado</w:t>
            </w: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 material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1BFD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B932B3A" w14:textId="77777777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8A23" w14:textId="3AB20C6B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2104C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II. Reservas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F432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24.800</w:t>
            </w:r>
          </w:p>
        </w:tc>
      </w:tr>
      <w:tr w:rsidR="00D10BB3" w:rsidRPr="00810C60" w14:paraId="75298008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09E16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A263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B) ACTIVO CORRIENTE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7520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A039C33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91934" w14:textId="37EE3F6A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112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ABCC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Reserva legal y estatutaria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64A9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6.000</w:t>
            </w:r>
          </w:p>
        </w:tc>
      </w:tr>
      <w:tr w:rsidR="00D10BB3" w:rsidRPr="00810C60" w14:paraId="5F0B025F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AE89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B2E2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II. Existencias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85E45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82AFF59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528F" w14:textId="078C3070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113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1B74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Otras reservas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1360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18.800 </w:t>
            </w:r>
          </w:p>
        </w:tc>
      </w:tr>
      <w:tr w:rsidR="00D10BB3" w:rsidRPr="00810C60" w14:paraId="461FFDA3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6CEB4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300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4A137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Comerciales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7BF2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BA2DFDC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B8E6" w14:textId="1492B7D3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129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61C0E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VI. Resultado del ejercicio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F3061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</w:tr>
      <w:tr w:rsidR="00D10BB3" w:rsidRPr="00810C60" w14:paraId="33D866BA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2E8E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407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DD57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Anticipos a proveedores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580E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300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B7B6173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D7E5" w14:textId="1272DC55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389E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 B) PASIVO NO CORRIENTE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E9BA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25.000</w:t>
            </w:r>
          </w:p>
        </w:tc>
      </w:tr>
      <w:tr w:rsidR="00D10BB3" w:rsidRPr="00810C60" w14:paraId="711E4D7B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C577" w14:textId="77777777" w:rsidR="00D10BB3" w:rsidRPr="00810C60" w:rsidRDefault="00D10BB3" w:rsidP="00DE56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r w:rsidRPr="00810C60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 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1C2F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III. Deudores comerciales y otras cuentas cobrar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AE229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 xml:space="preserve">19.550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6785FE4" w14:textId="77777777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0361" w14:textId="275657F0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57AD3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II. Deudas a largo plazo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5E1A6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25.000</w:t>
            </w:r>
          </w:p>
        </w:tc>
      </w:tr>
      <w:tr w:rsidR="00D10BB3" w:rsidRPr="00810C60" w14:paraId="12755303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6005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430, (490)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6EDE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Clientes por ventas y prestaciones de servicios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10654" w14:textId="4B28BCFB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5CC8714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C8987" w14:textId="43036F2A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171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4BEAF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Deudas con entidades de crédito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413B9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25.000</w:t>
            </w:r>
          </w:p>
        </w:tc>
      </w:tr>
      <w:tr w:rsidR="00D10BB3" w:rsidRPr="00810C60" w14:paraId="3EE8B18C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E5369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sz w:val="16"/>
                <w:szCs w:val="18"/>
                <w:lang w:eastAsia="es-ES"/>
              </w:rPr>
              <w:t>480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BB42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VI. Periodificaciones a corto plazo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C431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307CA" w14:textId="77777777" w:rsidR="00D10BB3" w:rsidRPr="00810C60" w:rsidRDefault="00D10BB3" w:rsidP="00DE56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17752" w14:textId="42670EE4" w:rsidR="00D10BB3" w:rsidRPr="00810C60" w:rsidRDefault="00D10BB3" w:rsidP="00DE56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77CD" w14:textId="77777777" w:rsidR="00D10BB3" w:rsidRPr="00810C60" w:rsidRDefault="00D10BB3" w:rsidP="00DE5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C) PASIVO CORRIENTE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ECB5" w14:textId="77777777" w:rsidR="00D10BB3" w:rsidRPr="00810C60" w:rsidRDefault="00D10BB3" w:rsidP="00DE5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D10BB3" w:rsidRPr="00810C60" w14:paraId="04F30C0D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20DF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031F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VII. Efectivo y otros activos líquidos equivalentes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69CB1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 xml:space="preserve">28.400 </w:t>
            </w:r>
          </w:p>
        </w:tc>
        <w:tc>
          <w:tcPr>
            <w:tcW w:w="3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697FB1" w14:textId="77777777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629BC" w14:textId="1D3E8463" w:rsidR="00D10BB3" w:rsidRPr="00810C60" w:rsidRDefault="00D10BB3" w:rsidP="00DE565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BFFD1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III. Deudas a corto plazo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1CBC4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 xml:space="preserve">5.000 </w:t>
            </w:r>
          </w:p>
        </w:tc>
      </w:tr>
      <w:tr w:rsidR="00D10BB3" w:rsidRPr="00810C60" w14:paraId="4E4345C7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20D22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572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DD51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Tesorería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D51F5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28.400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4D3E051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DDC33" w14:textId="245465D8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520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7335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Deudas con entidades de crédito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9A90" w14:textId="0CE7DF10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 xml:space="preserve"> </w:t>
            </w:r>
            <w:r w:rsidRPr="00810C60"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 xml:space="preserve">5.000 </w:t>
            </w:r>
          </w:p>
        </w:tc>
      </w:tr>
      <w:tr w:rsidR="00D10BB3" w:rsidRPr="00810C60" w14:paraId="2D1554AD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B75E" w14:textId="77777777" w:rsidR="00D10BB3" w:rsidRPr="00810C60" w:rsidRDefault="00D10BB3" w:rsidP="00DE5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10C6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F3CFB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D34CFE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52D7E451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5DA7" w14:textId="5F5173E4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E9E0C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V. Acreedores comerciales y otras cuentas pagar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1E5AF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</w:tr>
      <w:tr w:rsidR="00D10BB3" w:rsidRPr="00810C60" w14:paraId="7B7BEC1E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E3795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1497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</w:p>
        </w:tc>
        <w:tc>
          <w:tcPr>
            <w:tcW w:w="118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42DA6F1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36B3CB2A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4D55" w14:textId="3F5EE63F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400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5914A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Proveedores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3B4CC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10.300 </w:t>
            </w:r>
          </w:p>
        </w:tc>
      </w:tr>
      <w:tr w:rsidR="00D10BB3" w:rsidRPr="00810C60" w14:paraId="1745377D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E3E65" w14:textId="77777777" w:rsidR="00D10BB3" w:rsidRPr="00810C60" w:rsidRDefault="00D10BB3" w:rsidP="00DE5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CA081" w14:textId="77777777" w:rsidR="00D10BB3" w:rsidRPr="00810C60" w:rsidRDefault="00D10BB3" w:rsidP="00DE5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9B6395A" w14:textId="77777777" w:rsidR="00D10BB3" w:rsidRPr="00810C60" w:rsidRDefault="00D10BB3" w:rsidP="00DE5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6D082AB3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2E5EC" w14:textId="2A85E0A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410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B595E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Otros acreedores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01B55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</w:p>
        </w:tc>
      </w:tr>
      <w:tr w:rsidR="00134D20" w:rsidRPr="00810C60" w14:paraId="131A7A12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D5BB1" w14:textId="77777777" w:rsidR="00134D20" w:rsidRPr="00810C60" w:rsidRDefault="00134D20" w:rsidP="00DE5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35D03" w14:textId="77777777" w:rsidR="00134D20" w:rsidRPr="00810C60" w:rsidRDefault="00134D20" w:rsidP="00DE5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43F482" w14:textId="77777777" w:rsidR="00134D20" w:rsidRPr="00810C60" w:rsidRDefault="00134D20" w:rsidP="00DE5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1D0816D1" w14:textId="77777777" w:rsidR="00134D20" w:rsidRPr="00810C60" w:rsidRDefault="00134D20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FFF81" w14:textId="3D5022F2" w:rsidR="00134D20" w:rsidRPr="00810C60" w:rsidRDefault="00134D20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4752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DED1" w14:textId="04304737" w:rsidR="00134D20" w:rsidRPr="00810C60" w:rsidRDefault="00134D20" w:rsidP="00DE5653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Pasivo por impuesto corriente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C16E" w14:textId="77777777" w:rsidR="00134D20" w:rsidRPr="00810C60" w:rsidRDefault="00134D20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</w:p>
        </w:tc>
      </w:tr>
      <w:tr w:rsidR="00D10BB3" w:rsidRPr="00810C60" w14:paraId="3BE6FF13" w14:textId="77777777" w:rsidTr="00C5130D">
        <w:trPr>
          <w:gridAfter w:val="1"/>
          <w:wAfter w:w="7" w:type="dxa"/>
          <w:trHeight w:val="397"/>
          <w:jc w:val="center"/>
        </w:trPr>
        <w:tc>
          <w:tcPr>
            <w:tcW w:w="3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E854F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TOTAL ACTIVO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0BCF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2CED6" w14:textId="77777777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AAB17" w14:textId="6D5B1288" w:rsidR="00D10BB3" w:rsidRPr="00810C60" w:rsidRDefault="00D10BB3" w:rsidP="00DE565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TOTAL NETO Y PASIVO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24F3F" w14:textId="77777777" w:rsidR="00D10BB3" w:rsidRPr="00810C60" w:rsidRDefault="00D10BB3" w:rsidP="00DE565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</w:tr>
    </w:tbl>
    <w:p w14:paraId="27D457EB" w14:textId="56924A27" w:rsidR="00810C60" w:rsidRDefault="00810C60"/>
    <w:p w14:paraId="4533ADA2" w14:textId="6A98F62B" w:rsidR="00450958" w:rsidRDefault="00450958"/>
    <w:p w14:paraId="0928B30E" w14:textId="7969D4FB" w:rsidR="00450958" w:rsidRDefault="00450958"/>
    <w:p w14:paraId="6C1CAA86" w14:textId="22C6D4F0" w:rsidR="00450958" w:rsidRDefault="00450958"/>
    <w:p w14:paraId="40E3B136" w14:textId="7A123D08" w:rsidR="00450958" w:rsidRDefault="00450958"/>
    <w:p w14:paraId="28BC42A2" w14:textId="59551BE3" w:rsidR="00450958" w:rsidRDefault="00450958"/>
    <w:p w14:paraId="311BC7E8" w14:textId="11D0CD1A" w:rsidR="00450958" w:rsidRDefault="00450958"/>
    <w:p w14:paraId="12590C4E" w14:textId="7D39C61A" w:rsidR="00450958" w:rsidRDefault="00450958"/>
    <w:p w14:paraId="2C71D55F" w14:textId="26137627" w:rsidR="00450958" w:rsidRDefault="00450958"/>
    <w:p w14:paraId="53A88B6F" w14:textId="03FA164B" w:rsidR="00450958" w:rsidRDefault="00450958"/>
    <w:p w14:paraId="13A2972C" w14:textId="7010EB2B" w:rsidR="00450958" w:rsidRPr="00810C60" w:rsidRDefault="00450958" w:rsidP="00450958">
      <w:pPr>
        <w:rPr>
          <w:b/>
          <w:sz w:val="24"/>
          <w:szCs w:val="32"/>
        </w:rPr>
      </w:pPr>
      <w:r w:rsidRPr="00810C60">
        <w:rPr>
          <w:b/>
          <w:sz w:val="24"/>
          <w:szCs w:val="32"/>
        </w:rPr>
        <w:lastRenderedPageBreak/>
        <w:t xml:space="preserve">BALANCE DE SITUACIÓN (OPCIÓN </w:t>
      </w:r>
      <w:r>
        <w:rPr>
          <w:b/>
          <w:sz w:val="24"/>
          <w:szCs w:val="32"/>
        </w:rPr>
        <w:t>B</w:t>
      </w:r>
      <w:r w:rsidRPr="00810C60">
        <w:rPr>
          <w:b/>
          <w:sz w:val="24"/>
          <w:szCs w:val="32"/>
        </w:rPr>
        <w:t>)</w:t>
      </w:r>
    </w:p>
    <w:tbl>
      <w:tblPr>
        <w:tblW w:w="106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3022"/>
        <w:gridCol w:w="1180"/>
        <w:gridCol w:w="7"/>
        <w:gridCol w:w="389"/>
        <w:gridCol w:w="7"/>
        <w:gridCol w:w="829"/>
        <w:gridCol w:w="3088"/>
        <w:gridCol w:w="1384"/>
        <w:gridCol w:w="7"/>
      </w:tblGrid>
      <w:tr w:rsidR="00450958" w:rsidRPr="00810C60" w14:paraId="2CF6D03E" w14:textId="77777777" w:rsidTr="00D33BCE">
        <w:trPr>
          <w:trHeight w:val="397"/>
          <w:jc w:val="center"/>
        </w:trPr>
        <w:tc>
          <w:tcPr>
            <w:tcW w:w="4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0D1D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ACTIVO</w:t>
            </w:r>
          </w:p>
        </w:tc>
        <w:tc>
          <w:tcPr>
            <w:tcW w:w="39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BDCFD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5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9AC61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PATRIMONIO NETO Y PASIVO</w:t>
            </w:r>
          </w:p>
        </w:tc>
      </w:tr>
      <w:tr w:rsidR="00450958" w:rsidRPr="00810C60" w14:paraId="30E4C2A4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FAD8C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  <w:proofErr w:type="spellStart"/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>Nº</w:t>
            </w:r>
            <w:proofErr w:type="spellEnd"/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 xml:space="preserve"> cuenta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9139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20"/>
                <w:szCs w:val="20"/>
                <w:lang w:eastAsia="es-ES"/>
              </w:rPr>
              <w:t>Nombre de la cuenta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2ED8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>Importe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5BAE71D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2AC8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  <w:proofErr w:type="spellStart"/>
            <w:r w:rsidRPr="00810C60"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>N</w:t>
            </w:r>
            <w:r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>º</w:t>
            </w:r>
            <w:proofErr w:type="spellEnd"/>
            <w:r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 xml:space="preserve"> </w:t>
            </w:r>
            <w:r w:rsidRPr="00810C60"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>cuenta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4666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20"/>
                <w:szCs w:val="20"/>
                <w:lang w:eastAsia="es-ES"/>
              </w:rPr>
              <w:t>Nombre de la cuenta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87C0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>Importe</w:t>
            </w:r>
          </w:p>
        </w:tc>
      </w:tr>
      <w:tr w:rsidR="00450958" w:rsidRPr="00810C60" w14:paraId="41C49A7E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BEB03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BF57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A) ACTIVO NO CORRIENTE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19A3" w14:textId="77777777" w:rsidR="00450958" w:rsidRPr="00810C60" w:rsidRDefault="00450958" w:rsidP="00450958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1B4626D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ABC4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5294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A) PATRIMONIO NETO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991D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450958" w:rsidRPr="00810C60" w14:paraId="420776E6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AD04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532BE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I. Inmovilizado intangible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7704" w14:textId="77777777" w:rsidR="00450958" w:rsidRPr="00810C60" w:rsidRDefault="00450958" w:rsidP="00450958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7DAC60C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7BEC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E41B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A-1) Fondos propios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8B57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</w:tr>
      <w:tr w:rsidR="00450958" w:rsidRPr="00810C60" w14:paraId="3278ACAB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93DC8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206 (280)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3EE88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Aplicaciones informáticas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BF2E" w14:textId="77777777" w:rsidR="00450958" w:rsidRPr="00810C60" w:rsidRDefault="00450958" w:rsidP="00450958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9BD3781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72A00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32F8B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I. Capital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D6EB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60.000</w:t>
            </w:r>
          </w:p>
        </w:tc>
      </w:tr>
      <w:tr w:rsidR="00450958" w:rsidRPr="00810C60" w14:paraId="4F56D496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F7E8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76CAD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II. Inmovilizado material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0A2F" w14:textId="77777777" w:rsidR="00450958" w:rsidRPr="00810C60" w:rsidRDefault="00450958" w:rsidP="00450958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2705EAE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CF620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100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1D50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Capital escriturado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07149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60.000</w:t>
            </w:r>
          </w:p>
        </w:tc>
      </w:tr>
      <w:tr w:rsidR="00450958" w:rsidRPr="00810C60" w14:paraId="16EC9EC4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65AE1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216, 217, 218, (281)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94227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Instalaciones técnicas y otro inmov</w:t>
            </w:r>
            <w:r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ilizado</w:t>
            </w: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 material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BB8E6" w14:textId="77777777" w:rsidR="00450958" w:rsidRPr="00810C60" w:rsidRDefault="00450958" w:rsidP="00450958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B210428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939A3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50A83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II. Reservas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3DCC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24.800</w:t>
            </w:r>
          </w:p>
        </w:tc>
      </w:tr>
      <w:tr w:rsidR="00450958" w:rsidRPr="00810C60" w14:paraId="2A1EB12C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8F03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1658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B) ACTIVO CORRIENTE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006E8" w14:textId="77777777" w:rsidR="00450958" w:rsidRPr="00810C60" w:rsidRDefault="00450958" w:rsidP="00450958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B95E36C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28ADD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112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617F4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Reserva legal y estatutaria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1B30C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6.000</w:t>
            </w:r>
          </w:p>
        </w:tc>
      </w:tr>
      <w:tr w:rsidR="00450958" w:rsidRPr="00810C60" w14:paraId="53D47300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A858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A1D20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II. Existencias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107D" w14:textId="77777777" w:rsidR="00450958" w:rsidRPr="00810C60" w:rsidRDefault="00450958" w:rsidP="00450958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24190A2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6F31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113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48A8F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Otras reservas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6F08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18.800 </w:t>
            </w:r>
          </w:p>
        </w:tc>
      </w:tr>
      <w:tr w:rsidR="00450958" w:rsidRPr="00810C60" w14:paraId="370DD5AA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B2D3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300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50ABD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Comerciales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D672" w14:textId="77777777" w:rsidR="00450958" w:rsidRPr="00810C60" w:rsidRDefault="00450958" w:rsidP="00450958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A148876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07C9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129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7997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VI. Resultado del ejercicio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9250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</w:tr>
      <w:tr w:rsidR="00450958" w:rsidRPr="00810C60" w14:paraId="1AEBCB3C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AA2FE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407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BA1A6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Anticipos a proveedores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19B3" w14:textId="77777777" w:rsidR="00450958" w:rsidRPr="00810C60" w:rsidRDefault="00450958" w:rsidP="00450958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300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E47AAF0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A665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D25D1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 B) PASIVO NO CORRIENTE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9473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25.000</w:t>
            </w:r>
          </w:p>
        </w:tc>
      </w:tr>
      <w:tr w:rsidR="00450958" w:rsidRPr="00810C60" w14:paraId="6389E7CF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6CE6" w14:textId="77777777" w:rsidR="00450958" w:rsidRPr="00810C60" w:rsidRDefault="00450958" w:rsidP="00D33B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r w:rsidRPr="00810C60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 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EA4EC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III. Deudores comerciales y otras cuentas cobrar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9C4C1" w14:textId="77777777" w:rsidR="00450958" w:rsidRPr="00810C60" w:rsidRDefault="00450958" w:rsidP="00450958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 xml:space="preserve">19.550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98E03D7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4651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46AE5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II. Deudas a largo plazo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8206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25.000</w:t>
            </w:r>
          </w:p>
        </w:tc>
      </w:tr>
      <w:tr w:rsidR="00450958" w:rsidRPr="00810C60" w14:paraId="595418B2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EE2EA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430, (490)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085E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Clientes por ventas y prestaciones de servicios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1E46D" w14:textId="77777777" w:rsidR="00450958" w:rsidRPr="00810C60" w:rsidRDefault="00450958" w:rsidP="00450958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805011D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955E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171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1D34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Deudas con entidades de crédito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1681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25.000</w:t>
            </w:r>
          </w:p>
        </w:tc>
      </w:tr>
      <w:tr w:rsidR="00450958" w:rsidRPr="00810C60" w14:paraId="1606CCDA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44999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sz w:val="16"/>
                <w:szCs w:val="18"/>
                <w:lang w:eastAsia="es-ES"/>
              </w:rPr>
              <w:t>480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81964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VI. Periodificaciones a corto plazo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314FA" w14:textId="77777777" w:rsidR="00450958" w:rsidRPr="00810C60" w:rsidRDefault="00450958" w:rsidP="00450958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C89A34" w14:textId="77777777" w:rsidR="00450958" w:rsidRPr="00810C60" w:rsidRDefault="00450958" w:rsidP="00D33B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9F7E" w14:textId="77777777" w:rsidR="00450958" w:rsidRPr="00810C60" w:rsidRDefault="00450958" w:rsidP="00D33B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A67A" w14:textId="77777777" w:rsidR="00450958" w:rsidRPr="00810C60" w:rsidRDefault="00450958" w:rsidP="00D33B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C) PASIVO CORRIENTE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59FC" w14:textId="77777777" w:rsidR="00450958" w:rsidRPr="00810C60" w:rsidRDefault="00450958" w:rsidP="00D33B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450958" w:rsidRPr="00810C60" w14:paraId="3C566ED5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896F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30AE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VII. Efectivo y otros activos líquidos equivalentes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5661" w14:textId="77777777" w:rsidR="00450958" w:rsidRPr="00810C60" w:rsidRDefault="00450958" w:rsidP="00450958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 xml:space="preserve">28.400 </w:t>
            </w:r>
          </w:p>
        </w:tc>
        <w:tc>
          <w:tcPr>
            <w:tcW w:w="3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4B8E8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64D1" w14:textId="77777777" w:rsidR="00450958" w:rsidRPr="00810C60" w:rsidRDefault="00450958" w:rsidP="00D33BC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652CF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III. Deudas a corto plazo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3A17A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 xml:space="preserve">5.000 </w:t>
            </w:r>
          </w:p>
        </w:tc>
      </w:tr>
      <w:tr w:rsidR="00450958" w:rsidRPr="00810C60" w14:paraId="679A1A03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ACFB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572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FD96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Tesorería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4C9D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28.400 </w:t>
            </w:r>
          </w:p>
        </w:tc>
        <w:tc>
          <w:tcPr>
            <w:tcW w:w="39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B771D2B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6D776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520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7F5E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Deudas con entidades de crédito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0725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 xml:space="preserve"> </w:t>
            </w:r>
            <w:r w:rsidRPr="00810C60">
              <w:rPr>
                <w:rFonts w:ascii="Calibri" w:eastAsia="Times New Roman" w:hAnsi="Calibri" w:cs="Arial"/>
                <w:sz w:val="18"/>
                <w:szCs w:val="18"/>
                <w:lang w:eastAsia="es-ES"/>
              </w:rPr>
              <w:t xml:space="preserve">5.000 </w:t>
            </w:r>
          </w:p>
        </w:tc>
      </w:tr>
      <w:tr w:rsidR="00450958" w:rsidRPr="00810C60" w14:paraId="42635656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4E3CC" w14:textId="77777777" w:rsidR="00450958" w:rsidRPr="00810C60" w:rsidRDefault="00450958" w:rsidP="00D33B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10C6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3C280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49ADF3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7DA30A15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BA6B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sz w:val="16"/>
                <w:szCs w:val="18"/>
                <w:lang w:eastAsia="es-ES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A7F33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  <w:t>V. Acreedores comerciales y otras cuentas pagar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A9C2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es-ES"/>
              </w:rPr>
            </w:pPr>
          </w:p>
        </w:tc>
      </w:tr>
      <w:tr w:rsidR="00450958" w:rsidRPr="00810C60" w14:paraId="5DDCCEB6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3F96E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E925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</w:p>
        </w:tc>
        <w:tc>
          <w:tcPr>
            <w:tcW w:w="118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86117C4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6FD9A68C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3BBA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400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B1394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Proveedores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AF9C5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 xml:space="preserve">10.300 </w:t>
            </w:r>
          </w:p>
        </w:tc>
      </w:tr>
      <w:tr w:rsidR="00450958" w:rsidRPr="00810C60" w14:paraId="461E242D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2F547" w14:textId="77777777" w:rsidR="00450958" w:rsidRPr="00810C60" w:rsidRDefault="00450958" w:rsidP="00D33B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AAD7" w14:textId="77777777" w:rsidR="00450958" w:rsidRPr="00810C60" w:rsidRDefault="00450958" w:rsidP="00D33B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87ED24C" w14:textId="77777777" w:rsidR="00450958" w:rsidRPr="00810C60" w:rsidRDefault="00450958" w:rsidP="00D33B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24567F6F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3864A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410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8ADD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 w:rsidRPr="00810C60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Otros acreedores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3326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</w:p>
        </w:tc>
      </w:tr>
      <w:tr w:rsidR="00450958" w:rsidRPr="00810C60" w14:paraId="21F6C2E3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EB75B" w14:textId="77777777" w:rsidR="00450958" w:rsidRPr="00810C60" w:rsidRDefault="00450958" w:rsidP="00D33B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CCBD8" w14:textId="77777777" w:rsidR="00450958" w:rsidRPr="00810C60" w:rsidRDefault="00450958" w:rsidP="00D33B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14D045" w14:textId="77777777" w:rsidR="00450958" w:rsidRPr="00810C60" w:rsidRDefault="00450958" w:rsidP="00D33B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2686C6C0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38BDE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i/>
                <w:iCs/>
                <w:sz w:val="16"/>
                <w:szCs w:val="18"/>
                <w:lang w:eastAsia="es-ES"/>
              </w:rPr>
              <w:t>4752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98E81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  <w:t>Pasivo por impuesto corriente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CAFF3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s-ES"/>
              </w:rPr>
            </w:pPr>
          </w:p>
        </w:tc>
      </w:tr>
      <w:tr w:rsidR="00450958" w:rsidRPr="00810C60" w14:paraId="6669C078" w14:textId="77777777" w:rsidTr="00D33BCE">
        <w:trPr>
          <w:gridAfter w:val="1"/>
          <w:wAfter w:w="7" w:type="dxa"/>
          <w:trHeight w:val="397"/>
          <w:jc w:val="center"/>
        </w:trPr>
        <w:tc>
          <w:tcPr>
            <w:tcW w:w="3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F4E7E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TOTAL ACTIVO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EAF4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C4871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3DA8F" w14:textId="77777777" w:rsidR="00450958" w:rsidRPr="00810C60" w:rsidRDefault="00450958" w:rsidP="00D33BC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  <w:r w:rsidRPr="00810C60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  <w:t>TOTAL NETO Y PASIVO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930B" w14:textId="77777777" w:rsidR="00450958" w:rsidRPr="00810C60" w:rsidRDefault="00450958" w:rsidP="00D33BC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ES"/>
              </w:rPr>
            </w:pPr>
          </w:p>
        </w:tc>
      </w:tr>
    </w:tbl>
    <w:p w14:paraId="0209B3A2" w14:textId="77777777" w:rsidR="00450958" w:rsidRDefault="00450958" w:rsidP="00450958"/>
    <w:p w14:paraId="183D87F3" w14:textId="70C7E0A6" w:rsidR="00810C60" w:rsidRPr="00572E87" w:rsidRDefault="000E57C5">
      <w:pPr>
        <w:rPr>
          <w:b/>
        </w:rPr>
      </w:pPr>
      <w:r>
        <w:rPr>
          <w:sz w:val="24"/>
        </w:rPr>
        <w:t>4) C</w:t>
      </w:r>
      <w:r w:rsidRPr="004A34EC">
        <w:rPr>
          <w:sz w:val="24"/>
          <w:szCs w:val="24"/>
        </w:rPr>
        <w:t>alcul</w:t>
      </w:r>
      <w:r>
        <w:rPr>
          <w:sz w:val="24"/>
          <w:szCs w:val="24"/>
        </w:rPr>
        <w:t>ar</w:t>
      </w:r>
      <w:r w:rsidRPr="004A34EC">
        <w:rPr>
          <w:sz w:val="24"/>
          <w:szCs w:val="24"/>
        </w:rPr>
        <w:t xml:space="preserve"> los siguientes indicadores a partir del resultado y del balance de situación</w:t>
      </w:r>
      <w:r>
        <w:rPr>
          <w:sz w:val="24"/>
          <w:szCs w:val="24"/>
        </w:rPr>
        <w:t>:</w:t>
      </w:r>
    </w:p>
    <w:tbl>
      <w:tblPr>
        <w:tblStyle w:val="Tablaconcuadrcula"/>
        <w:tblW w:w="9147" w:type="dxa"/>
        <w:jc w:val="center"/>
        <w:tblLook w:val="04A0" w:firstRow="1" w:lastRow="0" w:firstColumn="1" w:lastColumn="0" w:noHBand="0" w:noVBand="1"/>
      </w:tblPr>
      <w:tblGrid>
        <w:gridCol w:w="5641"/>
        <w:gridCol w:w="1753"/>
        <w:gridCol w:w="1753"/>
      </w:tblGrid>
      <w:tr w:rsidR="00450958" w:rsidRPr="000E57C5" w14:paraId="728EC743" w14:textId="7B6366DE" w:rsidTr="00450958">
        <w:trPr>
          <w:cantSplit/>
          <w:trHeight w:hRule="exact" w:val="385"/>
          <w:jc w:val="center"/>
        </w:trPr>
        <w:tc>
          <w:tcPr>
            <w:tcW w:w="5641" w:type="dxa"/>
            <w:tcMar>
              <w:left w:w="28" w:type="dxa"/>
              <w:right w:w="28" w:type="dxa"/>
            </w:tcMar>
            <w:vAlign w:val="center"/>
          </w:tcPr>
          <w:p w14:paraId="1665721A" w14:textId="0E363BD1" w:rsidR="00450958" w:rsidRPr="000E57C5" w:rsidRDefault="00450958" w:rsidP="00572E8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INDICADORES</w:t>
            </w:r>
          </w:p>
        </w:tc>
        <w:tc>
          <w:tcPr>
            <w:tcW w:w="1753" w:type="dxa"/>
            <w:tcMar>
              <w:left w:w="28" w:type="dxa"/>
              <w:right w:w="28" w:type="dxa"/>
            </w:tcMar>
          </w:tcPr>
          <w:p w14:paraId="4CD716B4" w14:textId="47D9BD30" w:rsidR="00450958" w:rsidRPr="000E57C5" w:rsidRDefault="00450958" w:rsidP="00B26B37">
            <w:pPr>
              <w:jc w:val="center"/>
              <w:rPr>
                <w:sz w:val="20"/>
                <w:szCs w:val="20"/>
              </w:rPr>
            </w:pPr>
            <w:r w:rsidRPr="000E57C5">
              <w:rPr>
                <w:b/>
                <w:bCs/>
                <w:sz w:val="20"/>
                <w:szCs w:val="20"/>
              </w:rPr>
              <w:t>OPCIÓN A</w:t>
            </w:r>
          </w:p>
        </w:tc>
        <w:tc>
          <w:tcPr>
            <w:tcW w:w="1753" w:type="dxa"/>
          </w:tcPr>
          <w:p w14:paraId="2F6E5F24" w14:textId="663F0AA9" w:rsidR="00450958" w:rsidRPr="000E57C5" w:rsidRDefault="00450958" w:rsidP="00B26B37">
            <w:pPr>
              <w:jc w:val="center"/>
              <w:rPr>
                <w:sz w:val="20"/>
                <w:szCs w:val="20"/>
              </w:rPr>
            </w:pPr>
            <w:r w:rsidRPr="000E57C5">
              <w:rPr>
                <w:b/>
                <w:bCs/>
                <w:sz w:val="20"/>
                <w:szCs w:val="20"/>
              </w:rPr>
              <w:t xml:space="preserve">OPCIÓN </w:t>
            </w:r>
            <w:r>
              <w:rPr>
                <w:b/>
                <w:bCs/>
                <w:sz w:val="20"/>
                <w:szCs w:val="20"/>
              </w:rPr>
              <w:t>B</w:t>
            </w:r>
          </w:p>
        </w:tc>
      </w:tr>
      <w:tr w:rsidR="00450958" w:rsidRPr="000E57C5" w14:paraId="64A07230" w14:textId="3844B1BC" w:rsidTr="006A5F42">
        <w:trPr>
          <w:cantSplit/>
          <w:trHeight w:hRule="exact" w:val="737"/>
          <w:jc w:val="center"/>
        </w:trPr>
        <w:tc>
          <w:tcPr>
            <w:tcW w:w="5641" w:type="dxa"/>
            <w:tcMar>
              <w:left w:w="28" w:type="dxa"/>
              <w:right w:w="28" w:type="dxa"/>
            </w:tcMar>
            <w:vAlign w:val="center"/>
          </w:tcPr>
          <w:p w14:paraId="0B9523E3" w14:textId="77777777" w:rsidR="00450958" w:rsidRPr="000E57C5" w:rsidRDefault="00450958" w:rsidP="00572E87">
            <w:pPr>
              <w:rPr>
                <w:sz w:val="20"/>
                <w:szCs w:val="20"/>
              </w:rPr>
            </w:pPr>
            <w:r w:rsidRPr="000E57C5">
              <w:rPr>
                <w:sz w:val="20"/>
                <w:szCs w:val="20"/>
              </w:rPr>
              <w:t xml:space="preserve">Fondo de maniobra </w:t>
            </w:r>
          </w:p>
          <w:p w14:paraId="738E6E30" w14:textId="77777777" w:rsidR="00450958" w:rsidRPr="000E57C5" w:rsidRDefault="00450958" w:rsidP="00572E87">
            <w:pPr>
              <w:rPr>
                <w:sz w:val="20"/>
                <w:szCs w:val="20"/>
              </w:rPr>
            </w:pPr>
            <w:r w:rsidRPr="000E57C5">
              <w:rPr>
                <w:sz w:val="20"/>
                <w:szCs w:val="20"/>
              </w:rPr>
              <w:t>= Activo corriente - Pasivo corriente</w:t>
            </w:r>
          </w:p>
        </w:tc>
        <w:tc>
          <w:tcPr>
            <w:tcW w:w="1753" w:type="dxa"/>
            <w:tcMar>
              <w:left w:w="28" w:type="dxa"/>
              <w:right w:w="28" w:type="dxa"/>
            </w:tcMar>
          </w:tcPr>
          <w:p w14:paraId="3A262684" w14:textId="77777777" w:rsidR="00450958" w:rsidRPr="000E57C5" w:rsidRDefault="00450958" w:rsidP="00B26B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3" w:type="dxa"/>
          </w:tcPr>
          <w:p w14:paraId="3E6341FA" w14:textId="77777777" w:rsidR="00450958" w:rsidRPr="000E57C5" w:rsidRDefault="00450958" w:rsidP="00B26B37">
            <w:pPr>
              <w:jc w:val="center"/>
              <w:rPr>
                <w:sz w:val="20"/>
                <w:szCs w:val="20"/>
              </w:rPr>
            </w:pPr>
          </w:p>
        </w:tc>
      </w:tr>
      <w:tr w:rsidR="00450958" w:rsidRPr="000E57C5" w14:paraId="0F480C2F" w14:textId="00E6F502" w:rsidTr="006A5F42">
        <w:trPr>
          <w:cantSplit/>
          <w:trHeight w:hRule="exact" w:val="737"/>
          <w:jc w:val="center"/>
        </w:trPr>
        <w:tc>
          <w:tcPr>
            <w:tcW w:w="5641" w:type="dxa"/>
            <w:tcMar>
              <w:left w:w="28" w:type="dxa"/>
              <w:right w:w="28" w:type="dxa"/>
            </w:tcMar>
            <w:vAlign w:val="center"/>
          </w:tcPr>
          <w:p w14:paraId="7A498C47" w14:textId="77777777" w:rsidR="00450958" w:rsidRPr="000E57C5" w:rsidRDefault="00450958" w:rsidP="00572E87">
            <w:pPr>
              <w:rPr>
                <w:sz w:val="20"/>
                <w:szCs w:val="20"/>
              </w:rPr>
            </w:pPr>
            <w:r w:rsidRPr="000E57C5">
              <w:rPr>
                <w:sz w:val="20"/>
                <w:szCs w:val="20"/>
              </w:rPr>
              <w:t xml:space="preserve">Ratio de Endeudamiento </w:t>
            </w:r>
          </w:p>
          <w:p w14:paraId="72976EC2" w14:textId="77777777" w:rsidR="00450958" w:rsidRPr="000E57C5" w:rsidRDefault="00450958" w:rsidP="00572E87">
            <w:pPr>
              <w:rPr>
                <w:sz w:val="20"/>
                <w:szCs w:val="20"/>
              </w:rPr>
            </w:pPr>
            <w:r w:rsidRPr="000E57C5">
              <w:rPr>
                <w:sz w:val="20"/>
                <w:szCs w:val="20"/>
              </w:rPr>
              <w:t>= Total Pasivo / Patrimonio Neto</w:t>
            </w:r>
          </w:p>
        </w:tc>
        <w:tc>
          <w:tcPr>
            <w:tcW w:w="1753" w:type="dxa"/>
            <w:tcMar>
              <w:left w:w="28" w:type="dxa"/>
              <w:right w:w="28" w:type="dxa"/>
            </w:tcMar>
          </w:tcPr>
          <w:p w14:paraId="36810921" w14:textId="77777777" w:rsidR="00450958" w:rsidRPr="000E57C5" w:rsidRDefault="00450958" w:rsidP="00B26B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3" w:type="dxa"/>
          </w:tcPr>
          <w:p w14:paraId="3751F165" w14:textId="77777777" w:rsidR="00450958" w:rsidRPr="000E57C5" w:rsidRDefault="00450958" w:rsidP="00B26B37">
            <w:pPr>
              <w:jc w:val="center"/>
              <w:rPr>
                <w:sz w:val="20"/>
                <w:szCs w:val="20"/>
              </w:rPr>
            </w:pPr>
          </w:p>
        </w:tc>
      </w:tr>
      <w:tr w:rsidR="00450958" w:rsidRPr="000E57C5" w14:paraId="627B2EE5" w14:textId="5DA674DA" w:rsidTr="006A5F42">
        <w:trPr>
          <w:cantSplit/>
          <w:trHeight w:hRule="exact" w:val="737"/>
          <w:jc w:val="center"/>
        </w:trPr>
        <w:tc>
          <w:tcPr>
            <w:tcW w:w="5641" w:type="dxa"/>
            <w:tcMar>
              <w:left w:w="28" w:type="dxa"/>
              <w:right w:w="28" w:type="dxa"/>
            </w:tcMar>
            <w:vAlign w:val="center"/>
          </w:tcPr>
          <w:p w14:paraId="5A082EB4" w14:textId="77777777" w:rsidR="00450958" w:rsidRPr="000E57C5" w:rsidRDefault="00450958" w:rsidP="00572E87">
            <w:pPr>
              <w:rPr>
                <w:sz w:val="20"/>
                <w:szCs w:val="20"/>
              </w:rPr>
            </w:pPr>
            <w:r w:rsidRPr="000E57C5">
              <w:rPr>
                <w:sz w:val="20"/>
                <w:szCs w:val="20"/>
              </w:rPr>
              <w:t>Rentabilidad Económica</w:t>
            </w:r>
          </w:p>
          <w:p w14:paraId="06F4A21C" w14:textId="4136C70E" w:rsidR="00450958" w:rsidRPr="000E57C5" w:rsidRDefault="00450958" w:rsidP="00572E87">
            <w:pPr>
              <w:rPr>
                <w:sz w:val="20"/>
                <w:szCs w:val="20"/>
              </w:rPr>
            </w:pPr>
            <w:r w:rsidRPr="000E57C5">
              <w:rPr>
                <w:sz w:val="20"/>
                <w:szCs w:val="20"/>
              </w:rPr>
              <w:t xml:space="preserve"> = (Resultado del ejercicio + Intereses + Impuesto) /Total activo</w:t>
            </w:r>
          </w:p>
        </w:tc>
        <w:tc>
          <w:tcPr>
            <w:tcW w:w="1753" w:type="dxa"/>
            <w:tcMar>
              <w:left w:w="28" w:type="dxa"/>
              <w:right w:w="28" w:type="dxa"/>
            </w:tcMar>
          </w:tcPr>
          <w:p w14:paraId="71FBC32B" w14:textId="77777777" w:rsidR="00450958" w:rsidRPr="000E57C5" w:rsidRDefault="00450958" w:rsidP="00B26B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3" w:type="dxa"/>
          </w:tcPr>
          <w:p w14:paraId="55DDA73C" w14:textId="77777777" w:rsidR="00450958" w:rsidRPr="000E57C5" w:rsidRDefault="00450958" w:rsidP="00B26B37">
            <w:pPr>
              <w:jc w:val="center"/>
              <w:rPr>
                <w:sz w:val="20"/>
                <w:szCs w:val="20"/>
              </w:rPr>
            </w:pPr>
          </w:p>
        </w:tc>
      </w:tr>
      <w:tr w:rsidR="00450958" w:rsidRPr="000E57C5" w14:paraId="7B10E27D" w14:textId="3365930C" w:rsidTr="006A5F42">
        <w:trPr>
          <w:cantSplit/>
          <w:trHeight w:hRule="exact" w:val="737"/>
          <w:jc w:val="center"/>
        </w:trPr>
        <w:tc>
          <w:tcPr>
            <w:tcW w:w="5641" w:type="dxa"/>
            <w:tcMar>
              <w:left w:w="28" w:type="dxa"/>
              <w:right w:w="28" w:type="dxa"/>
            </w:tcMar>
            <w:vAlign w:val="center"/>
          </w:tcPr>
          <w:p w14:paraId="2AC30526" w14:textId="77777777" w:rsidR="00450958" w:rsidRPr="000E57C5" w:rsidRDefault="00450958" w:rsidP="00572E87">
            <w:pPr>
              <w:rPr>
                <w:sz w:val="20"/>
                <w:szCs w:val="20"/>
              </w:rPr>
            </w:pPr>
            <w:r w:rsidRPr="000E57C5">
              <w:rPr>
                <w:sz w:val="20"/>
                <w:szCs w:val="20"/>
              </w:rPr>
              <w:t xml:space="preserve">Rentabilidad Financiera </w:t>
            </w:r>
          </w:p>
          <w:p w14:paraId="16A9433F" w14:textId="77777777" w:rsidR="00450958" w:rsidRPr="000E57C5" w:rsidRDefault="00450958" w:rsidP="00572E87">
            <w:pPr>
              <w:rPr>
                <w:sz w:val="20"/>
                <w:szCs w:val="20"/>
              </w:rPr>
            </w:pPr>
            <w:r w:rsidRPr="000E57C5">
              <w:rPr>
                <w:sz w:val="20"/>
                <w:szCs w:val="20"/>
              </w:rPr>
              <w:t>= Resultado / Fondos propios</w:t>
            </w:r>
          </w:p>
        </w:tc>
        <w:tc>
          <w:tcPr>
            <w:tcW w:w="1753" w:type="dxa"/>
            <w:tcMar>
              <w:left w:w="28" w:type="dxa"/>
              <w:right w:w="28" w:type="dxa"/>
            </w:tcMar>
          </w:tcPr>
          <w:p w14:paraId="76858374" w14:textId="77777777" w:rsidR="00450958" w:rsidRPr="000E57C5" w:rsidRDefault="00450958" w:rsidP="00B26B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3" w:type="dxa"/>
          </w:tcPr>
          <w:p w14:paraId="5AC6FC90" w14:textId="77777777" w:rsidR="00450958" w:rsidRPr="000E57C5" w:rsidRDefault="00450958" w:rsidP="00B26B3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1CDBE3C" w14:textId="77777777" w:rsidR="00810C60" w:rsidRDefault="00810C60" w:rsidP="006A5F42"/>
    <w:sectPr w:rsidR="00810C60" w:rsidSect="00CB3932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5EBE" w14:textId="77777777" w:rsidR="008A2E48" w:rsidRDefault="008A2E48" w:rsidP="00B64197">
      <w:pPr>
        <w:spacing w:after="0" w:line="240" w:lineRule="auto"/>
      </w:pPr>
      <w:r>
        <w:separator/>
      </w:r>
    </w:p>
  </w:endnote>
  <w:endnote w:type="continuationSeparator" w:id="0">
    <w:p w14:paraId="43FF7124" w14:textId="77777777" w:rsidR="008A2E48" w:rsidRDefault="008A2E48" w:rsidP="00B6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5156"/>
      <w:docPartObj>
        <w:docPartGallery w:val="Page Numbers (Bottom of Page)"/>
        <w:docPartUnique/>
      </w:docPartObj>
    </w:sdtPr>
    <w:sdtContent>
      <w:p w14:paraId="06022421" w14:textId="77777777" w:rsidR="00810C60" w:rsidRDefault="004B6163">
        <w:pPr>
          <w:pStyle w:val="Piedepgina"/>
          <w:jc w:val="right"/>
        </w:pPr>
        <w:r>
          <w:fldChar w:fldCharType="begin"/>
        </w:r>
        <w:r w:rsidR="00D841BB">
          <w:instrText xml:space="preserve"> PAGE   \* MERGEFORMAT </w:instrText>
        </w:r>
        <w:r>
          <w:fldChar w:fldCharType="separate"/>
        </w:r>
        <w:r w:rsidR="004D7D6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B30C4EE" w14:textId="77777777" w:rsidR="00810C60" w:rsidRDefault="00810C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44A2F" w14:textId="77777777" w:rsidR="008A2E48" w:rsidRDefault="008A2E48" w:rsidP="00B64197">
      <w:pPr>
        <w:spacing w:after="0" w:line="240" w:lineRule="auto"/>
      </w:pPr>
      <w:r>
        <w:separator/>
      </w:r>
    </w:p>
  </w:footnote>
  <w:footnote w:type="continuationSeparator" w:id="0">
    <w:p w14:paraId="3BF444BA" w14:textId="77777777" w:rsidR="008A2E48" w:rsidRDefault="008A2E48" w:rsidP="00B64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1936"/>
    <w:multiLevelType w:val="hybridMultilevel"/>
    <w:tmpl w:val="E4E02CA4"/>
    <w:lvl w:ilvl="0" w:tplc="0F9C423A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47B11"/>
    <w:multiLevelType w:val="hybridMultilevel"/>
    <w:tmpl w:val="0A3865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54ED0"/>
    <w:multiLevelType w:val="hybridMultilevel"/>
    <w:tmpl w:val="FE6C4178"/>
    <w:lvl w:ilvl="0" w:tplc="16EA7654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1789" w:hanging="180"/>
      </w:pPr>
    </w:lvl>
    <w:lvl w:ilvl="3" w:tplc="0C0A000F" w:tentative="1">
      <w:start w:val="1"/>
      <w:numFmt w:val="decimal"/>
      <w:lvlText w:val="%4."/>
      <w:lvlJc w:val="left"/>
      <w:pPr>
        <w:ind w:left="2509" w:hanging="360"/>
      </w:pPr>
    </w:lvl>
    <w:lvl w:ilvl="4" w:tplc="0C0A0019" w:tentative="1">
      <w:start w:val="1"/>
      <w:numFmt w:val="lowerLetter"/>
      <w:lvlText w:val="%5."/>
      <w:lvlJc w:val="left"/>
      <w:pPr>
        <w:ind w:left="3229" w:hanging="360"/>
      </w:pPr>
    </w:lvl>
    <w:lvl w:ilvl="5" w:tplc="0C0A001B" w:tentative="1">
      <w:start w:val="1"/>
      <w:numFmt w:val="lowerRoman"/>
      <w:lvlText w:val="%6."/>
      <w:lvlJc w:val="right"/>
      <w:pPr>
        <w:ind w:left="3949" w:hanging="180"/>
      </w:pPr>
    </w:lvl>
    <w:lvl w:ilvl="6" w:tplc="0C0A000F" w:tentative="1">
      <w:start w:val="1"/>
      <w:numFmt w:val="decimal"/>
      <w:lvlText w:val="%7."/>
      <w:lvlJc w:val="left"/>
      <w:pPr>
        <w:ind w:left="4669" w:hanging="360"/>
      </w:pPr>
    </w:lvl>
    <w:lvl w:ilvl="7" w:tplc="0C0A0019" w:tentative="1">
      <w:start w:val="1"/>
      <w:numFmt w:val="lowerLetter"/>
      <w:lvlText w:val="%8."/>
      <w:lvlJc w:val="left"/>
      <w:pPr>
        <w:ind w:left="5389" w:hanging="360"/>
      </w:pPr>
    </w:lvl>
    <w:lvl w:ilvl="8" w:tplc="0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 w15:restartNumberingAfterBreak="0">
    <w:nsid w:val="23175AF5"/>
    <w:multiLevelType w:val="hybridMultilevel"/>
    <w:tmpl w:val="52AA9F88"/>
    <w:lvl w:ilvl="0" w:tplc="0C0A000F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77" w:hanging="360"/>
      </w:pPr>
    </w:lvl>
    <w:lvl w:ilvl="2" w:tplc="0C0A001B" w:tentative="1">
      <w:start w:val="1"/>
      <w:numFmt w:val="lowerRoman"/>
      <w:lvlText w:val="%3."/>
      <w:lvlJc w:val="right"/>
      <w:pPr>
        <w:ind w:left="1797" w:hanging="180"/>
      </w:pPr>
    </w:lvl>
    <w:lvl w:ilvl="3" w:tplc="0C0A000F" w:tentative="1">
      <w:start w:val="1"/>
      <w:numFmt w:val="decimal"/>
      <w:lvlText w:val="%4."/>
      <w:lvlJc w:val="left"/>
      <w:pPr>
        <w:ind w:left="2517" w:hanging="360"/>
      </w:pPr>
    </w:lvl>
    <w:lvl w:ilvl="4" w:tplc="0C0A0019" w:tentative="1">
      <w:start w:val="1"/>
      <w:numFmt w:val="lowerLetter"/>
      <w:lvlText w:val="%5."/>
      <w:lvlJc w:val="left"/>
      <w:pPr>
        <w:ind w:left="3237" w:hanging="360"/>
      </w:pPr>
    </w:lvl>
    <w:lvl w:ilvl="5" w:tplc="0C0A001B" w:tentative="1">
      <w:start w:val="1"/>
      <w:numFmt w:val="lowerRoman"/>
      <w:lvlText w:val="%6."/>
      <w:lvlJc w:val="right"/>
      <w:pPr>
        <w:ind w:left="3957" w:hanging="180"/>
      </w:pPr>
    </w:lvl>
    <w:lvl w:ilvl="6" w:tplc="0C0A000F" w:tentative="1">
      <w:start w:val="1"/>
      <w:numFmt w:val="decimal"/>
      <w:lvlText w:val="%7."/>
      <w:lvlJc w:val="left"/>
      <w:pPr>
        <w:ind w:left="4677" w:hanging="360"/>
      </w:pPr>
    </w:lvl>
    <w:lvl w:ilvl="7" w:tplc="0C0A0019" w:tentative="1">
      <w:start w:val="1"/>
      <w:numFmt w:val="lowerLetter"/>
      <w:lvlText w:val="%8."/>
      <w:lvlJc w:val="left"/>
      <w:pPr>
        <w:ind w:left="5397" w:hanging="360"/>
      </w:pPr>
    </w:lvl>
    <w:lvl w:ilvl="8" w:tplc="0C0A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4" w15:restartNumberingAfterBreak="0">
    <w:nsid w:val="26721061"/>
    <w:multiLevelType w:val="hybridMultilevel"/>
    <w:tmpl w:val="5694E1C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89363A"/>
    <w:multiLevelType w:val="hybridMultilevel"/>
    <w:tmpl w:val="0A48E73C"/>
    <w:lvl w:ilvl="0" w:tplc="5B02DA36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1789" w:hanging="180"/>
      </w:pPr>
    </w:lvl>
    <w:lvl w:ilvl="3" w:tplc="0C0A000F" w:tentative="1">
      <w:start w:val="1"/>
      <w:numFmt w:val="decimal"/>
      <w:lvlText w:val="%4."/>
      <w:lvlJc w:val="left"/>
      <w:pPr>
        <w:ind w:left="2509" w:hanging="360"/>
      </w:pPr>
    </w:lvl>
    <w:lvl w:ilvl="4" w:tplc="0C0A0019" w:tentative="1">
      <w:start w:val="1"/>
      <w:numFmt w:val="lowerLetter"/>
      <w:lvlText w:val="%5."/>
      <w:lvlJc w:val="left"/>
      <w:pPr>
        <w:ind w:left="3229" w:hanging="360"/>
      </w:pPr>
    </w:lvl>
    <w:lvl w:ilvl="5" w:tplc="0C0A001B" w:tentative="1">
      <w:start w:val="1"/>
      <w:numFmt w:val="lowerRoman"/>
      <w:lvlText w:val="%6."/>
      <w:lvlJc w:val="right"/>
      <w:pPr>
        <w:ind w:left="3949" w:hanging="180"/>
      </w:pPr>
    </w:lvl>
    <w:lvl w:ilvl="6" w:tplc="0C0A000F" w:tentative="1">
      <w:start w:val="1"/>
      <w:numFmt w:val="decimal"/>
      <w:lvlText w:val="%7."/>
      <w:lvlJc w:val="left"/>
      <w:pPr>
        <w:ind w:left="4669" w:hanging="360"/>
      </w:pPr>
    </w:lvl>
    <w:lvl w:ilvl="7" w:tplc="0C0A0019" w:tentative="1">
      <w:start w:val="1"/>
      <w:numFmt w:val="lowerLetter"/>
      <w:lvlText w:val="%8."/>
      <w:lvlJc w:val="left"/>
      <w:pPr>
        <w:ind w:left="5389" w:hanging="360"/>
      </w:pPr>
    </w:lvl>
    <w:lvl w:ilvl="8" w:tplc="0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3A145796"/>
    <w:multiLevelType w:val="hybridMultilevel"/>
    <w:tmpl w:val="C082E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0088B"/>
    <w:multiLevelType w:val="hybridMultilevel"/>
    <w:tmpl w:val="AA4EE62A"/>
    <w:lvl w:ilvl="0" w:tplc="3736A572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1789" w:hanging="180"/>
      </w:pPr>
    </w:lvl>
    <w:lvl w:ilvl="3" w:tplc="0C0A000F" w:tentative="1">
      <w:start w:val="1"/>
      <w:numFmt w:val="decimal"/>
      <w:lvlText w:val="%4."/>
      <w:lvlJc w:val="left"/>
      <w:pPr>
        <w:ind w:left="2509" w:hanging="360"/>
      </w:pPr>
    </w:lvl>
    <w:lvl w:ilvl="4" w:tplc="0C0A0019" w:tentative="1">
      <w:start w:val="1"/>
      <w:numFmt w:val="lowerLetter"/>
      <w:lvlText w:val="%5."/>
      <w:lvlJc w:val="left"/>
      <w:pPr>
        <w:ind w:left="3229" w:hanging="360"/>
      </w:pPr>
    </w:lvl>
    <w:lvl w:ilvl="5" w:tplc="0C0A001B" w:tentative="1">
      <w:start w:val="1"/>
      <w:numFmt w:val="lowerRoman"/>
      <w:lvlText w:val="%6."/>
      <w:lvlJc w:val="right"/>
      <w:pPr>
        <w:ind w:left="3949" w:hanging="180"/>
      </w:pPr>
    </w:lvl>
    <w:lvl w:ilvl="6" w:tplc="0C0A000F" w:tentative="1">
      <w:start w:val="1"/>
      <w:numFmt w:val="decimal"/>
      <w:lvlText w:val="%7."/>
      <w:lvlJc w:val="left"/>
      <w:pPr>
        <w:ind w:left="4669" w:hanging="360"/>
      </w:pPr>
    </w:lvl>
    <w:lvl w:ilvl="7" w:tplc="0C0A0019" w:tentative="1">
      <w:start w:val="1"/>
      <w:numFmt w:val="lowerLetter"/>
      <w:lvlText w:val="%8."/>
      <w:lvlJc w:val="left"/>
      <w:pPr>
        <w:ind w:left="5389" w:hanging="360"/>
      </w:pPr>
    </w:lvl>
    <w:lvl w:ilvl="8" w:tplc="0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5D1D75E5"/>
    <w:multiLevelType w:val="hybridMultilevel"/>
    <w:tmpl w:val="2D545118"/>
    <w:lvl w:ilvl="0" w:tplc="21C83A76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1789" w:hanging="180"/>
      </w:pPr>
    </w:lvl>
    <w:lvl w:ilvl="3" w:tplc="0C0A000F" w:tentative="1">
      <w:start w:val="1"/>
      <w:numFmt w:val="decimal"/>
      <w:lvlText w:val="%4."/>
      <w:lvlJc w:val="left"/>
      <w:pPr>
        <w:ind w:left="2509" w:hanging="360"/>
      </w:pPr>
    </w:lvl>
    <w:lvl w:ilvl="4" w:tplc="0C0A0019" w:tentative="1">
      <w:start w:val="1"/>
      <w:numFmt w:val="lowerLetter"/>
      <w:lvlText w:val="%5."/>
      <w:lvlJc w:val="left"/>
      <w:pPr>
        <w:ind w:left="3229" w:hanging="360"/>
      </w:pPr>
    </w:lvl>
    <w:lvl w:ilvl="5" w:tplc="0C0A001B" w:tentative="1">
      <w:start w:val="1"/>
      <w:numFmt w:val="lowerRoman"/>
      <w:lvlText w:val="%6."/>
      <w:lvlJc w:val="right"/>
      <w:pPr>
        <w:ind w:left="3949" w:hanging="180"/>
      </w:pPr>
    </w:lvl>
    <w:lvl w:ilvl="6" w:tplc="0C0A000F" w:tentative="1">
      <w:start w:val="1"/>
      <w:numFmt w:val="decimal"/>
      <w:lvlText w:val="%7."/>
      <w:lvlJc w:val="left"/>
      <w:pPr>
        <w:ind w:left="4669" w:hanging="360"/>
      </w:pPr>
    </w:lvl>
    <w:lvl w:ilvl="7" w:tplc="0C0A0019" w:tentative="1">
      <w:start w:val="1"/>
      <w:numFmt w:val="lowerLetter"/>
      <w:lvlText w:val="%8."/>
      <w:lvlJc w:val="left"/>
      <w:pPr>
        <w:ind w:left="5389" w:hanging="360"/>
      </w:pPr>
    </w:lvl>
    <w:lvl w:ilvl="8" w:tplc="0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75A74757"/>
    <w:multiLevelType w:val="hybridMultilevel"/>
    <w:tmpl w:val="7AACA7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E53738"/>
    <w:multiLevelType w:val="hybridMultilevel"/>
    <w:tmpl w:val="158E6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674751">
    <w:abstractNumId w:val="10"/>
  </w:num>
  <w:num w:numId="2" w16cid:durableId="180896745">
    <w:abstractNumId w:val="9"/>
  </w:num>
  <w:num w:numId="3" w16cid:durableId="1682705330">
    <w:abstractNumId w:val="3"/>
  </w:num>
  <w:num w:numId="4" w16cid:durableId="1664115640">
    <w:abstractNumId w:val="0"/>
  </w:num>
  <w:num w:numId="5" w16cid:durableId="632489544">
    <w:abstractNumId w:val="6"/>
  </w:num>
  <w:num w:numId="6" w16cid:durableId="109399285">
    <w:abstractNumId w:val="4"/>
  </w:num>
  <w:num w:numId="7" w16cid:durableId="1846751143">
    <w:abstractNumId w:val="1"/>
  </w:num>
  <w:num w:numId="8" w16cid:durableId="641812606">
    <w:abstractNumId w:val="8"/>
  </w:num>
  <w:num w:numId="9" w16cid:durableId="746801299">
    <w:abstractNumId w:val="2"/>
  </w:num>
  <w:num w:numId="10" w16cid:durableId="1065106995">
    <w:abstractNumId w:val="5"/>
  </w:num>
  <w:num w:numId="11" w16cid:durableId="484005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22"/>
    <w:rsid w:val="00011654"/>
    <w:rsid w:val="0002702C"/>
    <w:rsid w:val="000778FA"/>
    <w:rsid w:val="000E57C5"/>
    <w:rsid w:val="00106366"/>
    <w:rsid w:val="001260FD"/>
    <w:rsid w:val="00133BCB"/>
    <w:rsid w:val="00134D20"/>
    <w:rsid w:val="00145B07"/>
    <w:rsid w:val="0015214D"/>
    <w:rsid w:val="001933DC"/>
    <w:rsid w:val="001A2E95"/>
    <w:rsid w:val="001D0476"/>
    <w:rsid w:val="0020185D"/>
    <w:rsid w:val="00215253"/>
    <w:rsid w:val="00230C0A"/>
    <w:rsid w:val="002432B5"/>
    <w:rsid w:val="0024588A"/>
    <w:rsid w:val="002A5C58"/>
    <w:rsid w:val="0031645E"/>
    <w:rsid w:val="0034143E"/>
    <w:rsid w:val="00356FE1"/>
    <w:rsid w:val="003A5002"/>
    <w:rsid w:val="003D355E"/>
    <w:rsid w:val="00432C87"/>
    <w:rsid w:val="00437591"/>
    <w:rsid w:val="004407AE"/>
    <w:rsid w:val="00450958"/>
    <w:rsid w:val="00475964"/>
    <w:rsid w:val="00496B3D"/>
    <w:rsid w:val="00496E25"/>
    <w:rsid w:val="004A34EC"/>
    <w:rsid w:val="004B181F"/>
    <w:rsid w:val="004B6163"/>
    <w:rsid w:val="004B7B4A"/>
    <w:rsid w:val="004D7D6A"/>
    <w:rsid w:val="005214CF"/>
    <w:rsid w:val="00534204"/>
    <w:rsid w:val="00572E87"/>
    <w:rsid w:val="00582F7A"/>
    <w:rsid w:val="00593BE7"/>
    <w:rsid w:val="0059461D"/>
    <w:rsid w:val="005A0B02"/>
    <w:rsid w:val="005A6560"/>
    <w:rsid w:val="005D213D"/>
    <w:rsid w:val="005F1A11"/>
    <w:rsid w:val="00621474"/>
    <w:rsid w:val="006445D0"/>
    <w:rsid w:val="00674E8A"/>
    <w:rsid w:val="00675C7A"/>
    <w:rsid w:val="006A5F42"/>
    <w:rsid w:val="006C0044"/>
    <w:rsid w:val="006E5EAC"/>
    <w:rsid w:val="006F3555"/>
    <w:rsid w:val="0071201B"/>
    <w:rsid w:val="0074682D"/>
    <w:rsid w:val="007851A0"/>
    <w:rsid w:val="007A1098"/>
    <w:rsid w:val="007A6A7C"/>
    <w:rsid w:val="007C1CFE"/>
    <w:rsid w:val="007C4D3D"/>
    <w:rsid w:val="007D679E"/>
    <w:rsid w:val="00810C60"/>
    <w:rsid w:val="00863192"/>
    <w:rsid w:val="00882F7A"/>
    <w:rsid w:val="008A2E48"/>
    <w:rsid w:val="008A63D5"/>
    <w:rsid w:val="008A657A"/>
    <w:rsid w:val="00930A55"/>
    <w:rsid w:val="00960A1F"/>
    <w:rsid w:val="009C5E3B"/>
    <w:rsid w:val="009D05AB"/>
    <w:rsid w:val="009F68ED"/>
    <w:rsid w:val="00A10A32"/>
    <w:rsid w:val="00A42187"/>
    <w:rsid w:val="00A62DAB"/>
    <w:rsid w:val="00A63D15"/>
    <w:rsid w:val="00A72322"/>
    <w:rsid w:val="00A77AC2"/>
    <w:rsid w:val="00A865B4"/>
    <w:rsid w:val="00AE1441"/>
    <w:rsid w:val="00B04711"/>
    <w:rsid w:val="00B31FDA"/>
    <w:rsid w:val="00B64197"/>
    <w:rsid w:val="00B71F7A"/>
    <w:rsid w:val="00BA524A"/>
    <w:rsid w:val="00C1305A"/>
    <w:rsid w:val="00C1790D"/>
    <w:rsid w:val="00C32D23"/>
    <w:rsid w:val="00C5130D"/>
    <w:rsid w:val="00C51A47"/>
    <w:rsid w:val="00C52F96"/>
    <w:rsid w:val="00C81E13"/>
    <w:rsid w:val="00C86197"/>
    <w:rsid w:val="00C91E46"/>
    <w:rsid w:val="00CA429A"/>
    <w:rsid w:val="00CA53B8"/>
    <w:rsid w:val="00CB059A"/>
    <w:rsid w:val="00CB3932"/>
    <w:rsid w:val="00CC7351"/>
    <w:rsid w:val="00CE3469"/>
    <w:rsid w:val="00D10BB3"/>
    <w:rsid w:val="00D2330C"/>
    <w:rsid w:val="00D64881"/>
    <w:rsid w:val="00D75479"/>
    <w:rsid w:val="00D76946"/>
    <w:rsid w:val="00D841BB"/>
    <w:rsid w:val="00D95124"/>
    <w:rsid w:val="00DA2DCE"/>
    <w:rsid w:val="00DE5653"/>
    <w:rsid w:val="00E3409D"/>
    <w:rsid w:val="00E66088"/>
    <w:rsid w:val="00F00BC4"/>
    <w:rsid w:val="00F15702"/>
    <w:rsid w:val="00F401B5"/>
    <w:rsid w:val="00F476EF"/>
    <w:rsid w:val="00F979FA"/>
    <w:rsid w:val="00FB16AD"/>
    <w:rsid w:val="00FC2639"/>
    <w:rsid w:val="00FD1A6D"/>
    <w:rsid w:val="00FD275F"/>
    <w:rsid w:val="00FE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514E"/>
  <w15:docId w15:val="{5C6B9414-1F71-4462-8C4F-07494E6F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A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322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2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01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64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64197"/>
  </w:style>
  <w:style w:type="paragraph" w:styleId="Piedepgina">
    <w:name w:val="footer"/>
    <w:basedOn w:val="Normal"/>
    <w:link w:val="PiedepginaCar"/>
    <w:uiPriority w:val="99"/>
    <w:unhideWhenUsed/>
    <w:rsid w:val="00B64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17519-3C10-426C-B120-D1B7EB98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1939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Isabel Román Martínez</cp:lastModifiedBy>
  <cp:revision>2</cp:revision>
  <cp:lastPrinted>2020-01-22T10:34:00Z</cp:lastPrinted>
  <dcterms:created xsi:type="dcterms:W3CDTF">2023-02-16T11:42:00Z</dcterms:created>
  <dcterms:modified xsi:type="dcterms:W3CDTF">2023-02-16T11:42:00Z</dcterms:modified>
</cp:coreProperties>
</file>