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DA1C" w14:textId="77777777" w:rsidR="00FC4866" w:rsidRPr="00FC4866" w:rsidRDefault="00FC4866" w:rsidP="00FC4866">
      <w:pPr>
        <w:jc w:val="center"/>
        <w:rPr>
          <w:rFonts w:ascii="Times New Roman" w:hAnsi="Times New Roman" w:cs="Times New Roman"/>
          <w:b/>
          <w:bCs/>
          <w:sz w:val="36"/>
          <w:szCs w:val="36"/>
        </w:rPr>
      </w:pPr>
      <w:r w:rsidRPr="00FC4866">
        <w:rPr>
          <w:rFonts w:ascii="Times New Roman" w:hAnsi="Times New Roman" w:cs="Times New Roman"/>
          <w:b/>
          <w:bCs/>
          <w:sz w:val="36"/>
          <w:szCs w:val="36"/>
        </w:rPr>
        <w:t>[ Bài Tập ] NÂNG CAO KỸ THUẬT ĐẶT PROMPT CƠ BẢN</w:t>
      </w:r>
    </w:p>
    <w:p w14:paraId="7E3A5CF9" w14:textId="07C09406" w:rsidR="00FC4866" w:rsidRPr="00FC4866" w:rsidRDefault="00FC4866" w:rsidP="00FC4866">
      <w:pPr>
        <w:rPr>
          <w:rFonts w:ascii="Times New Roman" w:hAnsi="Times New Roman" w:cs="Times New Roman"/>
          <w:b/>
          <w:bCs/>
          <w:sz w:val="36"/>
          <w:szCs w:val="36"/>
        </w:rPr>
      </w:pPr>
      <w:r w:rsidRPr="00FC4866">
        <w:rPr>
          <w:rFonts w:ascii="Times New Roman" w:hAnsi="Times New Roman" w:cs="Times New Roman"/>
          <w:b/>
          <w:bCs/>
          <w:sz w:val="36"/>
          <w:szCs w:val="36"/>
        </w:rPr>
        <w:t>1. Role Prompting</w:t>
      </w:r>
    </w:p>
    <w:p w14:paraId="200DC50E" w14:textId="6B2F22A2" w:rsidR="00FC4866" w:rsidRPr="00FC1B6D" w:rsidRDefault="00FC4866" w:rsidP="00FC4866">
      <w:pPr>
        <w:rPr>
          <w:rFonts w:ascii="Times New Roman" w:hAnsi="Times New Roman" w:cs="Times New Roman"/>
          <w:sz w:val="36"/>
          <w:szCs w:val="36"/>
          <w:lang w:val="vi-VN"/>
        </w:rPr>
      </w:pPr>
      <w:r w:rsidRPr="00FC4866">
        <w:rPr>
          <w:rFonts w:ascii="Times New Roman" w:hAnsi="Times New Roman" w:cs="Times New Roman"/>
          <w:sz w:val="36"/>
          <w:szCs w:val="36"/>
        </w:rPr>
        <w:t>“Hãy đóng vai một giảng viên đại học chuyên dạy</w:t>
      </w:r>
      <w:r w:rsidR="00FC1B6D">
        <w:rPr>
          <w:rFonts w:ascii="Times New Roman" w:hAnsi="Times New Roman" w:cs="Times New Roman"/>
          <w:sz w:val="36"/>
          <w:szCs w:val="36"/>
          <w:lang w:val="vi-VN"/>
        </w:rPr>
        <w:t xml:space="preserve"> về</w:t>
      </w:r>
      <w:r w:rsidRPr="00FC4866">
        <w:rPr>
          <w:rFonts w:ascii="Times New Roman" w:hAnsi="Times New Roman" w:cs="Times New Roman"/>
          <w:sz w:val="36"/>
          <w:szCs w:val="36"/>
        </w:rPr>
        <w:t xml:space="preserve"> khoa học máy tính và giải thích cho sinh viên năm nhất về cách học lập trình hiệu </w:t>
      </w:r>
      <w:r w:rsidR="00FC1B6D">
        <w:rPr>
          <w:rFonts w:ascii="Times New Roman" w:hAnsi="Times New Roman" w:cs="Times New Roman"/>
          <w:sz w:val="36"/>
          <w:szCs w:val="36"/>
        </w:rPr>
        <w:t>quả</w:t>
      </w:r>
      <w:r w:rsidR="00FC1B6D">
        <w:rPr>
          <w:rFonts w:ascii="Times New Roman" w:hAnsi="Times New Roman" w:cs="Times New Roman"/>
          <w:sz w:val="36"/>
          <w:szCs w:val="36"/>
          <w:lang w:val="vi-VN"/>
        </w:rPr>
        <w:t>.”</w:t>
      </w:r>
    </w:p>
    <w:p w14:paraId="72CEA630" w14:textId="3A819666" w:rsidR="00FC4866" w:rsidRPr="00FC4866" w:rsidRDefault="00FC4866" w:rsidP="00FC4866">
      <w:pPr>
        <w:rPr>
          <w:rFonts w:ascii="Times New Roman" w:hAnsi="Times New Roman" w:cs="Times New Roman"/>
          <w:b/>
          <w:bCs/>
          <w:sz w:val="36"/>
          <w:szCs w:val="36"/>
        </w:rPr>
      </w:pPr>
      <w:r>
        <w:rPr>
          <w:rFonts w:cs="Segoe UI Emoji"/>
          <w:b/>
          <w:bCs/>
          <w:sz w:val="36"/>
          <w:szCs w:val="36"/>
        </w:rPr>
        <w:t>2</w:t>
      </w:r>
      <w:r>
        <w:rPr>
          <w:rFonts w:cs="Segoe UI Emoji"/>
          <w:b/>
          <w:bCs/>
          <w:sz w:val="36"/>
          <w:szCs w:val="36"/>
          <w:lang w:val="vi-VN"/>
        </w:rPr>
        <w:t xml:space="preserve">. </w:t>
      </w:r>
      <w:r w:rsidRPr="00FC4866">
        <w:rPr>
          <w:rFonts w:ascii="Times New Roman" w:hAnsi="Times New Roman" w:cs="Times New Roman"/>
          <w:b/>
          <w:bCs/>
          <w:sz w:val="36"/>
          <w:szCs w:val="36"/>
        </w:rPr>
        <w:t>Format Prompting</w:t>
      </w:r>
    </w:p>
    <w:p w14:paraId="7CCA737F" w14:textId="77777777" w:rsidR="00FC4866" w:rsidRPr="00FC4866" w:rsidRDefault="00FC4866" w:rsidP="00FC4866">
      <w:pPr>
        <w:rPr>
          <w:rFonts w:ascii="Times New Roman" w:hAnsi="Times New Roman" w:cs="Times New Roman"/>
          <w:sz w:val="36"/>
          <w:szCs w:val="36"/>
        </w:rPr>
      </w:pPr>
      <w:r w:rsidRPr="00FC4866">
        <w:rPr>
          <w:rFonts w:ascii="Times New Roman" w:hAnsi="Times New Roman" w:cs="Times New Roman"/>
          <w:sz w:val="36"/>
          <w:szCs w:val="36"/>
        </w:rPr>
        <w:t>“Hãy trình bày các cách học lập trình hiệu quả theo dạng bullet points, tối đa 120 từ.”</w:t>
      </w:r>
    </w:p>
    <w:p w14:paraId="77DEB64B" w14:textId="74714957" w:rsidR="00FC4866" w:rsidRPr="00FC4866" w:rsidRDefault="00FC4866" w:rsidP="00FC4866">
      <w:pPr>
        <w:rPr>
          <w:rFonts w:ascii="Times New Roman" w:hAnsi="Times New Roman" w:cs="Times New Roman"/>
          <w:b/>
          <w:bCs/>
          <w:sz w:val="36"/>
          <w:szCs w:val="36"/>
        </w:rPr>
      </w:pPr>
      <w:r>
        <w:rPr>
          <w:rFonts w:cs="Segoe UI Emoji"/>
          <w:b/>
          <w:bCs/>
          <w:sz w:val="36"/>
          <w:szCs w:val="36"/>
        </w:rPr>
        <w:t>3</w:t>
      </w:r>
      <w:r>
        <w:rPr>
          <w:rFonts w:cs="Segoe UI Emoji"/>
          <w:b/>
          <w:bCs/>
          <w:sz w:val="36"/>
          <w:szCs w:val="36"/>
          <w:lang w:val="vi-VN"/>
        </w:rPr>
        <w:t xml:space="preserve">. </w:t>
      </w:r>
      <w:r w:rsidRPr="00FC4866">
        <w:rPr>
          <w:rFonts w:ascii="Times New Roman" w:hAnsi="Times New Roman" w:cs="Times New Roman"/>
          <w:b/>
          <w:bCs/>
          <w:sz w:val="36"/>
          <w:szCs w:val="36"/>
        </w:rPr>
        <w:t>Context Prompting</w:t>
      </w:r>
    </w:p>
    <w:p w14:paraId="360462CB" w14:textId="77777777" w:rsidR="00FC4866" w:rsidRDefault="00FC4866" w:rsidP="00FC4866">
      <w:pPr>
        <w:pBdr>
          <w:bottom w:val="single" w:sz="6" w:space="1" w:color="auto"/>
        </w:pBdr>
        <w:rPr>
          <w:rFonts w:ascii="Times New Roman" w:hAnsi="Times New Roman" w:cs="Times New Roman"/>
          <w:sz w:val="36"/>
          <w:szCs w:val="36"/>
          <w:lang w:val="vi-VN"/>
        </w:rPr>
      </w:pPr>
      <w:r w:rsidRPr="00FC4866">
        <w:rPr>
          <w:rFonts w:ascii="Times New Roman" w:hAnsi="Times New Roman" w:cs="Times New Roman"/>
          <w:sz w:val="36"/>
          <w:szCs w:val="36"/>
        </w:rPr>
        <w:t>“Giả sử người học là người mới bắt đầu, chỉ có kiến thức tin học cơ bản và đang tự học lập trình tại nhà. Hãy đưa ra hướng dẫn chi tiết giúp họ học lập trình hiệu quả.”</w:t>
      </w:r>
    </w:p>
    <w:p w14:paraId="02E58988" w14:textId="77777777" w:rsidR="002714E1" w:rsidRPr="002714E1" w:rsidRDefault="002714E1" w:rsidP="00FC4866">
      <w:pPr>
        <w:pBdr>
          <w:bottom w:val="single" w:sz="6" w:space="1" w:color="auto"/>
        </w:pBdr>
        <w:rPr>
          <w:rFonts w:ascii="Times New Roman" w:hAnsi="Times New Roman" w:cs="Times New Roman"/>
          <w:sz w:val="36"/>
          <w:szCs w:val="36"/>
          <w:lang w:val="vi-VN"/>
        </w:rPr>
      </w:pPr>
    </w:p>
    <w:p w14:paraId="22034F74" w14:textId="77777777" w:rsidR="002714E1" w:rsidRDefault="002714E1" w:rsidP="00FC4866">
      <w:pPr>
        <w:rPr>
          <w:rFonts w:ascii="Times New Roman" w:hAnsi="Times New Roman" w:cs="Times New Roman"/>
          <w:sz w:val="36"/>
          <w:szCs w:val="36"/>
          <w:lang w:val="vi-VN"/>
        </w:rPr>
      </w:pPr>
    </w:p>
    <w:p w14:paraId="52B682B5" w14:textId="1B7F4CB4" w:rsidR="002714E1" w:rsidRPr="00FC4866" w:rsidRDefault="002714E1" w:rsidP="002714E1">
      <w:pPr>
        <w:jc w:val="center"/>
        <w:rPr>
          <w:rFonts w:ascii="Times New Roman" w:hAnsi="Times New Roman" w:cs="Times New Roman"/>
          <w:b/>
          <w:bCs/>
          <w:sz w:val="36"/>
          <w:szCs w:val="36"/>
          <w:lang w:val="vi-VN"/>
        </w:rPr>
      </w:pPr>
      <w:r w:rsidRPr="002714E1">
        <w:rPr>
          <w:rFonts w:ascii="Times New Roman" w:hAnsi="Times New Roman" w:cs="Times New Roman"/>
          <w:b/>
          <w:bCs/>
          <w:sz w:val="36"/>
          <w:szCs w:val="36"/>
          <w:lang w:val="vi-VN"/>
        </w:rPr>
        <w:t>Bảng so sánh giữa 3 prompt</w:t>
      </w:r>
    </w:p>
    <w:tbl>
      <w:tblPr>
        <w:tblStyle w:val="TableGrid"/>
        <w:tblW w:w="10980" w:type="dxa"/>
        <w:tblInd w:w="-95" w:type="dxa"/>
        <w:tblLook w:val="04A0" w:firstRow="1" w:lastRow="0" w:firstColumn="1" w:lastColumn="0" w:noHBand="0" w:noVBand="1"/>
      </w:tblPr>
      <w:tblGrid>
        <w:gridCol w:w="1322"/>
        <w:gridCol w:w="3204"/>
        <w:gridCol w:w="3175"/>
        <w:gridCol w:w="3279"/>
      </w:tblGrid>
      <w:tr w:rsidR="002714E1" w:rsidRPr="00FC4866" w14:paraId="5CA1F67C" w14:textId="77777777" w:rsidTr="002714E1">
        <w:tc>
          <w:tcPr>
            <w:tcW w:w="1322" w:type="dxa"/>
            <w:hideMark/>
          </w:tcPr>
          <w:p w14:paraId="38D8D7F3" w14:textId="77777777" w:rsidR="00FC4866" w:rsidRPr="00FC4866" w:rsidRDefault="00FC4866" w:rsidP="00FC4866">
            <w:pPr>
              <w:spacing w:after="160" w:line="278" w:lineRule="auto"/>
              <w:rPr>
                <w:rFonts w:ascii="Times New Roman" w:hAnsi="Times New Roman" w:cs="Times New Roman"/>
                <w:sz w:val="32"/>
                <w:szCs w:val="32"/>
              </w:rPr>
            </w:pPr>
            <w:r w:rsidRPr="00FC4866">
              <w:rPr>
                <w:rFonts w:ascii="Times New Roman" w:hAnsi="Times New Roman" w:cs="Times New Roman"/>
                <w:b/>
                <w:bCs/>
                <w:sz w:val="32"/>
                <w:szCs w:val="32"/>
              </w:rPr>
              <w:t>Tiêu chí</w:t>
            </w:r>
          </w:p>
        </w:tc>
        <w:tc>
          <w:tcPr>
            <w:tcW w:w="0" w:type="auto"/>
            <w:hideMark/>
          </w:tcPr>
          <w:p w14:paraId="71E1530D" w14:textId="539B5D50" w:rsidR="00FC4866" w:rsidRPr="00FC4866" w:rsidRDefault="00FC4866" w:rsidP="002714E1">
            <w:pPr>
              <w:spacing w:after="160" w:line="278" w:lineRule="auto"/>
              <w:jc w:val="center"/>
              <w:rPr>
                <w:rFonts w:ascii="Times New Roman" w:hAnsi="Times New Roman" w:cs="Times New Roman"/>
                <w:sz w:val="32"/>
                <w:szCs w:val="32"/>
              </w:rPr>
            </w:pPr>
            <w:r w:rsidRPr="00FC4866">
              <w:rPr>
                <w:rFonts w:ascii="Times New Roman" w:hAnsi="Times New Roman" w:cs="Times New Roman"/>
                <w:b/>
                <w:bCs/>
                <w:sz w:val="32"/>
                <w:szCs w:val="32"/>
              </w:rPr>
              <w:t>Role Prompting</w:t>
            </w:r>
          </w:p>
        </w:tc>
        <w:tc>
          <w:tcPr>
            <w:tcW w:w="0" w:type="auto"/>
            <w:hideMark/>
          </w:tcPr>
          <w:p w14:paraId="6C3C0864" w14:textId="609AFBB3" w:rsidR="00FC4866" w:rsidRPr="00FC4866" w:rsidRDefault="00FC4866" w:rsidP="002714E1">
            <w:pPr>
              <w:spacing w:after="160" w:line="278" w:lineRule="auto"/>
              <w:jc w:val="center"/>
              <w:rPr>
                <w:rFonts w:ascii="Times New Roman" w:hAnsi="Times New Roman" w:cs="Times New Roman"/>
                <w:sz w:val="32"/>
                <w:szCs w:val="32"/>
              </w:rPr>
            </w:pPr>
            <w:r w:rsidRPr="00FC4866">
              <w:rPr>
                <w:rFonts w:ascii="Times New Roman" w:hAnsi="Times New Roman" w:cs="Times New Roman"/>
                <w:b/>
                <w:bCs/>
                <w:sz w:val="32"/>
                <w:szCs w:val="32"/>
              </w:rPr>
              <w:t>Format Prompting</w:t>
            </w:r>
          </w:p>
        </w:tc>
        <w:tc>
          <w:tcPr>
            <w:tcW w:w="3279" w:type="dxa"/>
            <w:hideMark/>
          </w:tcPr>
          <w:p w14:paraId="561AC91B" w14:textId="65F84700" w:rsidR="00FC4866" w:rsidRPr="00FC4866" w:rsidRDefault="00FC4866" w:rsidP="002714E1">
            <w:pPr>
              <w:spacing w:after="160" w:line="278" w:lineRule="auto"/>
              <w:jc w:val="center"/>
              <w:rPr>
                <w:rFonts w:ascii="Times New Roman" w:hAnsi="Times New Roman" w:cs="Times New Roman"/>
                <w:sz w:val="32"/>
                <w:szCs w:val="32"/>
              </w:rPr>
            </w:pPr>
            <w:r w:rsidRPr="00FC4866">
              <w:rPr>
                <w:rFonts w:ascii="Times New Roman" w:hAnsi="Times New Roman" w:cs="Times New Roman"/>
                <w:b/>
                <w:bCs/>
                <w:sz w:val="32"/>
                <w:szCs w:val="32"/>
              </w:rPr>
              <w:t>Context Prompting</w:t>
            </w:r>
          </w:p>
        </w:tc>
      </w:tr>
      <w:tr w:rsidR="002714E1" w:rsidRPr="00FC4866" w14:paraId="48479D5B" w14:textId="77777777" w:rsidTr="002714E1">
        <w:tc>
          <w:tcPr>
            <w:tcW w:w="1322" w:type="dxa"/>
            <w:hideMark/>
          </w:tcPr>
          <w:p w14:paraId="7AECB950" w14:textId="77777777" w:rsidR="00FC4866" w:rsidRPr="00FC4866" w:rsidRDefault="00FC4866" w:rsidP="00FC4866">
            <w:pPr>
              <w:spacing w:after="160" w:line="278" w:lineRule="auto"/>
              <w:rPr>
                <w:rFonts w:ascii="Times New Roman" w:hAnsi="Times New Roman" w:cs="Times New Roman"/>
                <w:sz w:val="32"/>
                <w:szCs w:val="32"/>
              </w:rPr>
            </w:pPr>
            <w:r w:rsidRPr="00FC4866">
              <w:rPr>
                <w:rFonts w:ascii="Times New Roman" w:hAnsi="Times New Roman" w:cs="Times New Roman"/>
                <w:sz w:val="32"/>
                <w:szCs w:val="32"/>
              </w:rPr>
              <w:t>Điểm mạnh</w:t>
            </w:r>
          </w:p>
        </w:tc>
        <w:tc>
          <w:tcPr>
            <w:tcW w:w="0" w:type="auto"/>
            <w:hideMark/>
          </w:tcPr>
          <w:p w14:paraId="668E3CC1" w14:textId="6FDE08B8"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t>Chi tiết, có chiều sâu,</w:t>
            </w:r>
            <w:r w:rsidR="002714E1">
              <w:rPr>
                <w:rFonts w:ascii="Times New Roman" w:hAnsi="Times New Roman" w:cs="Times New Roman"/>
                <w:sz w:val="32"/>
                <w:szCs w:val="32"/>
                <w:lang w:val="vi-VN"/>
              </w:rPr>
              <w:t xml:space="preserve"> </w:t>
            </w:r>
            <w:r w:rsidRPr="00FC4866">
              <w:rPr>
                <w:rFonts w:ascii="Times New Roman" w:hAnsi="Times New Roman" w:cs="Times New Roman"/>
                <w:sz w:val="32"/>
                <w:szCs w:val="32"/>
              </w:rPr>
              <w:t xml:space="preserve">phân tích </w:t>
            </w:r>
            <w:r w:rsidR="002714E1">
              <w:rPr>
                <w:rFonts w:ascii="Times New Roman" w:hAnsi="Times New Roman" w:cs="Times New Roman"/>
                <w:sz w:val="32"/>
                <w:szCs w:val="32"/>
              </w:rPr>
              <w:t>một</w:t>
            </w:r>
            <w:r w:rsidR="002714E1">
              <w:rPr>
                <w:rFonts w:ascii="Times New Roman" w:hAnsi="Times New Roman" w:cs="Times New Roman"/>
                <w:sz w:val="32"/>
                <w:szCs w:val="32"/>
                <w:lang w:val="vi-VN"/>
              </w:rPr>
              <w:t xml:space="preserve"> cách </w:t>
            </w:r>
            <w:r w:rsidRPr="00FC4866">
              <w:rPr>
                <w:rFonts w:ascii="Times New Roman" w:hAnsi="Times New Roman" w:cs="Times New Roman"/>
                <w:sz w:val="32"/>
                <w:szCs w:val="32"/>
              </w:rPr>
              <w:t>chuyên nghiệp và đáng tin cậy</w:t>
            </w:r>
          </w:p>
        </w:tc>
        <w:tc>
          <w:tcPr>
            <w:tcW w:w="0" w:type="auto"/>
            <w:hideMark/>
          </w:tcPr>
          <w:p w14:paraId="79BD9A57" w14:textId="3B9771B4"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t>Rõ ràng</w:t>
            </w:r>
            <w:r w:rsidR="002714E1">
              <w:rPr>
                <w:rFonts w:ascii="Times New Roman" w:hAnsi="Times New Roman" w:cs="Times New Roman"/>
                <w:sz w:val="32"/>
                <w:szCs w:val="32"/>
                <w:lang w:val="vi-VN"/>
              </w:rPr>
              <w:t xml:space="preserve"> và</w:t>
            </w:r>
            <w:r w:rsidRPr="00FC4866">
              <w:rPr>
                <w:rFonts w:ascii="Times New Roman" w:hAnsi="Times New Roman" w:cs="Times New Roman"/>
                <w:sz w:val="32"/>
                <w:szCs w:val="32"/>
              </w:rPr>
              <w:t xml:space="preserve"> dễ đọc.</w:t>
            </w:r>
            <w:r w:rsidR="002714E1">
              <w:rPr>
                <w:rFonts w:ascii="Times New Roman" w:hAnsi="Times New Roman" w:cs="Times New Roman"/>
                <w:sz w:val="32"/>
                <w:szCs w:val="32"/>
                <w:lang w:val="vi-VN"/>
              </w:rPr>
              <w:t xml:space="preserve"> </w:t>
            </w:r>
            <w:r w:rsidRPr="00FC4866">
              <w:rPr>
                <w:rFonts w:ascii="Times New Roman" w:hAnsi="Times New Roman" w:cs="Times New Roman"/>
                <w:sz w:val="32"/>
                <w:szCs w:val="32"/>
              </w:rPr>
              <w:t xml:space="preserve">Giúp người dùng nắm bắt thông tin nhanh </w:t>
            </w:r>
            <w:r w:rsidR="002714E1">
              <w:rPr>
                <w:rFonts w:ascii="Times New Roman" w:hAnsi="Times New Roman" w:cs="Times New Roman"/>
                <w:sz w:val="32"/>
                <w:szCs w:val="32"/>
              </w:rPr>
              <w:t>chóng</w:t>
            </w:r>
            <w:r w:rsidR="002714E1">
              <w:rPr>
                <w:rFonts w:ascii="Times New Roman" w:hAnsi="Times New Roman" w:cs="Times New Roman"/>
                <w:sz w:val="32"/>
                <w:szCs w:val="32"/>
                <w:lang w:val="vi-VN"/>
              </w:rPr>
              <w:t>.</w:t>
            </w:r>
          </w:p>
        </w:tc>
        <w:tc>
          <w:tcPr>
            <w:tcW w:w="3279" w:type="dxa"/>
            <w:hideMark/>
          </w:tcPr>
          <w:p w14:paraId="79D700D3" w14:textId="030297CC"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t>Dễ hiểu, gần gũi</w:t>
            </w:r>
            <w:r w:rsidR="002714E1">
              <w:rPr>
                <w:rFonts w:ascii="Times New Roman" w:hAnsi="Times New Roman" w:cs="Times New Roman"/>
                <w:sz w:val="32"/>
                <w:szCs w:val="32"/>
                <w:lang w:val="vi-VN"/>
              </w:rPr>
              <w:t xml:space="preserve"> hơn.</w:t>
            </w:r>
            <w:r w:rsidRPr="00FC4866">
              <w:rPr>
                <w:rFonts w:ascii="Times New Roman" w:hAnsi="Times New Roman" w:cs="Times New Roman"/>
                <w:sz w:val="32"/>
                <w:szCs w:val="32"/>
              </w:rPr>
              <w:t xml:space="preserve"> Giúp người </w:t>
            </w:r>
            <w:r w:rsidR="002714E1">
              <w:rPr>
                <w:rFonts w:ascii="Times New Roman" w:hAnsi="Times New Roman" w:cs="Times New Roman"/>
                <w:sz w:val="32"/>
                <w:szCs w:val="32"/>
              </w:rPr>
              <w:t>mới</w:t>
            </w:r>
            <w:r w:rsidR="002714E1">
              <w:rPr>
                <w:rFonts w:ascii="Times New Roman" w:hAnsi="Times New Roman" w:cs="Times New Roman"/>
                <w:sz w:val="32"/>
                <w:szCs w:val="32"/>
                <w:lang w:val="vi-VN"/>
              </w:rPr>
              <w:t xml:space="preserve"> </w:t>
            </w:r>
            <w:r w:rsidRPr="00FC4866">
              <w:rPr>
                <w:rFonts w:ascii="Times New Roman" w:hAnsi="Times New Roman" w:cs="Times New Roman"/>
                <w:sz w:val="32"/>
                <w:szCs w:val="32"/>
              </w:rPr>
              <w:t>tiếp thu kiến thức một cách hiệu quả</w:t>
            </w:r>
            <w:r w:rsidR="002714E1">
              <w:rPr>
                <w:rFonts w:ascii="Times New Roman" w:hAnsi="Times New Roman" w:cs="Times New Roman"/>
                <w:sz w:val="32"/>
                <w:szCs w:val="32"/>
                <w:lang w:val="vi-VN"/>
              </w:rPr>
              <w:t xml:space="preserve"> hơn.</w:t>
            </w:r>
          </w:p>
        </w:tc>
      </w:tr>
      <w:tr w:rsidR="002714E1" w:rsidRPr="00FC4866" w14:paraId="2F5D4AC6" w14:textId="77777777" w:rsidTr="002714E1">
        <w:tc>
          <w:tcPr>
            <w:tcW w:w="1322" w:type="dxa"/>
            <w:hideMark/>
          </w:tcPr>
          <w:p w14:paraId="7E6C8BE3" w14:textId="77777777" w:rsidR="00FC4866" w:rsidRPr="00FC4866" w:rsidRDefault="00FC4866" w:rsidP="00FC4866">
            <w:pPr>
              <w:spacing w:after="160" w:line="278" w:lineRule="auto"/>
              <w:rPr>
                <w:rFonts w:ascii="Times New Roman" w:hAnsi="Times New Roman" w:cs="Times New Roman"/>
                <w:sz w:val="32"/>
                <w:szCs w:val="32"/>
              </w:rPr>
            </w:pPr>
            <w:r w:rsidRPr="00FC4866">
              <w:rPr>
                <w:rFonts w:ascii="Times New Roman" w:hAnsi="Times New Roman" w:cs="Times New Roman"/>
                <w:sz w:val="32"/>
                <w:szCs w:val="32"/>
              </w:rPr>
              <w:t>Hạn chế</w:t>
            </w:r>
          </w:p>
        </w:tc>
        <w:tc>
          <w:tcPr>
            <w:tcW w:w="0" w:type="auto"/>
            <w:hideMark/>
          </w:tcPr>
          <w:p w14:paraId="253F8FE2" w14:textId="30855505"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t xml:space="preserve">Có thể quá phức tạp, nặng về </w:t>
            </w:r>
            <w:r w:rsidR="002714E1">
              <w:rPr>
                <w:rFonts w:ascii="Times New Roman" w:hAnsi="Times New Roman" w:cs="Times New Roman"/>
                <w:sz w:val="32"/>
                <w:szCs w:val="32"/>
              </w:rPr>
              <w:t>kiến</w:t>
            </w:r>
            <w:r w:rsidR="002714E1">
              <w:rPr>
                <w:rFonts w:ascii="Times New Roman" w:hAnsi="Times New Roman" w:cs="Times New Roman"/>
                <w:sz w:val="32"/>
                <w:szCs w:val="32"/>
                <w:lang w:val="vi-VN"/>
              </w:rPr>
              <w:t xml:space="preserve"> thức, </w:t>
            </w:r>
            <w:r w:rsidRPr="00FC4866">
              <w:rPr>
                <w:rFonts w:ascii="Times New Roman" w:hAnsi="Times New Roman" w:cs="Times New Roman"/>
                <w:sz w:val="32"/>
                <w:szCs w:val="32"/>
              </w:rPr>
              <w:t>kỹ thuật đối với người</w:t>
            </w:r>
            <w:r w:rsidR="002714E1">
              <w:rPr>
                <w:rFonts w:ascii="Times New Roman" w:hAnsi="Times New Roman" w:cs="Times New Roman"/>
                <w:sz w:val="32"/>
                <w:szCs w:val="32"/>
                <w:lang w:val="vi-VN"/>
              </w:rPr>
              <w:t xml:space="preserve"> mới</w:t>
            </w:r>
          </w:p>
        </w:tc>
        <w:tc>
          <w:tcPr>
            <w:tcW w:w="0" w:type="auto"/>
            <w:hideMark/>
          </w:tcPr>
          <w:p w14:paraId="127F93DE" w14:textId="7805F434" w:rsidR="00FC4866" w:rsidRPr="00FC4866" w:rsidRDefault="002714E1" w:rsidP="00FC4866">
            <w:pPr>
              <w:spacing w:after="160" w:line="278" w:lineRule="auto"/>
              <w:rPr>
                <w:rFonts w:ascii="Times New Roman" w:hAnsi="Times New Roman" w:cs="Times New Roman"/>
                <w:sz w:val="32"/>
                <w:szCs w:val="32"/>
              </w:rPr>
            </w:pPr>
            <w:r>
              <w:rPr>
                <w:rFonts w:ascii="Times New Roman" w:hAnsi="Times New Roman" w:cs="Times New Roman"/>
                <w:sz w:val="32"/>
                <w:szCs w:val="32"/>
              </w:rPr>
              <w:t>Hạn</w:t>
            </w:r>
            <w:r>
              <w:rPr>
                <w:rFonts w:ascii="Times New Roman" w:hAnsi="Times New Roman" w:cs="Times New Roman"/>
                <w:sz w:val="32"/>
                <w:szCs w:val="32"/>
                <w:lang w:val="vi-VN"/>
              </w:rPr>
              <w:t xml:space="preserve"> chế trong việc</w:t>
            </w:r>
            <w:r w:rsidR="00FC4866" w:rsidRPr="00FC4866">
              <w:rPr>
                <w:rFonts w:ascii="Times New Roman" w:hAnsi="Times New Roman" w:cs="Times New Roman"/>
                <w:sz w:val="32"/>
                <w:szCs w:val="32"/>
              </w:rPr>
              <w:t xml:space="preserve"> phân tích chuyên sâu, chỉ dừng lại ở việc liệt kê.</w:t>
            </w:r>
          </w:p>
        </w:tc>
        <w:tc>
          <w:tcPr>
            <w:tcW w:w="3279" w:type="dxa"/>
            <w:hideMark/>
          </w:tcPr>
          <w:p w14:paraId="4358590E" w14:textId="56A4BCF4" w:rsidR="00FC4866" w:rsidRPr="00FC4866" w:rsidRDefault="002714E1" w:rsidP="00FC4866">
            <w:pPr>
              <w:spacing w:after="160" w:line="278" w:lineRule="auto"/>
              <w:rPr>
                <w:rFonts w:ascii="Times New Roman" w:hAnsi="Times New Roman" w:cs="Times New Roman"/>
                <w:sz w:val="32"/>
                <w:szCs w:val="32"/>
                <w:lang w:val="vi-VN"/>
              </w:rPr>
            </w:pPr>
            <w:r>
              <w:rPr>
                <w:rFonts w:ascii="Times New Roman" w:hAnsi="Times New Roman" w:cs="Times New Roman"/>
                <w:sz w:val="32"/>
                <w:szCs w:val="32"/>
              </w:rPr>
              <w:t>Có</w:t>
            </w:r>
            <w:r>
              <w:rPr>
                <w:rFonts w:ascii="Times New Roman" w:hAnsi="Times New Roman" w:cs="Times New Roman"/>
                <w:sz w:val="32"/>
                <w:szCs w:val="32"/>
                <w:lang w:val="vi-VN"/>
              </w:rPr>
              <w:t xml:space="preserve"> thể t</w:t>
            </w:r>
            <w:r w:rsidR="00FC4866" w:rsidRPr="00FC4866">
              <w:rPr>
                <w:rFonts w:ascii="Times New Roman" w:hAnsi="Times New Roman" w:cs="Times New Roman"/>
                <w:sz w:val="32"/>
                <w:szCs w:val="32"/>
              </w:rPr>
              <w:t xml:space="preserve">hiếu tính khoa học </w:t>
            </w:r>
            <w:r>
              <w:rPr>
                <w:rFonts w:ascii="Times New Roman" w:hAnsi="Times New Roman" w:cs="Times New Roman"/>
                <w:sz w:val="32"/>
                <w:szCs w:val="32"/>
              </w:rPr>
              <w:t>hoặc</w:t>
            </w:r>
            <w:r w:rsidR="00FC4866" w:rsidRPr="00FC4866">
              <w:rPr>
                <w:rFonts w:ascii="Times New Roman" w:hAnsi="Times New Roman" w:cs="Times New Roman"/>
                <w:sz w:val="32"/>
                <w:szCs w:val="32"/>
              </w:rPr>
              <w:t xml:space="preserve"> chi tiết, không phù hợp cho nghiên </w:t>
            </w:r>
            <w:r>
              <w:rPr>
                <w:rFonts w:ascii="Times New Roman" w:hAnsi="Times New Roman" w:cs="Times New Roman"/>
                <w:sz w:val="32"/>
                <w:szCs w:val="32"/>
              </w:rPr>
              <w:t>cứu</w:t>
            </w:r>
            <w:r>
              <w:rPr>
                <w:rFonts w:ascii="Times New Roman" w:hAnsi="Times New Roman" w:cs="Times New Roman"/>
                <w:sz w:val="32"/>
                <w:szCs w:val="32"/>
                <w:lang w:val="vi-VN"/>
              </w:rPr>
              <w:t>,...</w:t>
            </w:r>
          </w:p>
        </w:tc>
      </w:tr>
      <w:tr w:rsidR="002714E1" w:rsidRPr="00FC4866" w14:paraId="06CD85DD" w14:textId="77777777" w:rsidTr="002714E1">
        <w:tc>
          <w:tcPr>
            <w:tcW w:w="1322" w:type="dxa"/>
            <w:hideMark/>
          </w:tcPr>
          <w:p w14:paraId="290A5BDB" w14:textId="77777777" w:rsidR="00FC4866" w:rsidRPr="00FC4866" w:rsidRDefault="00FC4866" w:rsidP="00FC4866">
            <w:pPr>
              <w:spacing w:after="160" w:line="278" w:lineRule="auto"/>
              <w:rPr>
                <w:rFonts w:ascii="Times New Roman" w:hAnsi="Times New Roman" w:cs="Times New Roman"/>
                <w:sz w:val="32"/>
                <w:szCs w:val="32"/>
              </w:rPr>
            </w:pPr>
            <w:r w:rsidRPr="00FC4866">
              <w:rPr>
                <w:rFonts w:ascii="Times New Roman" w:hAnsi="Times New Roman" w:cs="Times New Roman"/>
                <w:sz w:val="32"/>
                <w:szCs w:val="32"/>
              </w:rPr>
              <w:t>Tình huống phù hợp</w:t>
            </w:r>
          </w:p>
        </w:tc>
        <w:tc>
          <w:tcPr>
            <w:tcW w:w="0" w:type="auto"/>
            <w:hideMark/>
          </w:tcPr>
          <w:p w14:paraId="0D72B6CE" w14:textId="3B007F44"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t xml:space="preserve">Viết báo cáo nghiên cứu, luận văn, tham </w:t>
            </w:r>
            <w:r w:rsidRPr="00FC4866">
              <w:rPr>
                <w:rFonts w:ascii="Times New Roman" w:hAnsi="Times New Roman" w:cs="Times New Roman"/>
                <w:sz w:val="32"/>
                <w:szCs w:val="32"/>
              </w:rPr>
              <w:lastRenderedPageBreak/>
              <w:t>khảo ý kiến chuyên gia,</w:t>
            </w:r>
            <w:r w:rsidR="002714E1">
              <w:rPr>
                <w:rFonts w:ascii="Times New Roman" w:hAnsi="Times New Roman" w:cs="Times New Roman"/>
                <w:sz w:val="32"/>
                <w:szCs w:val="32"/>
                <w:lang w:val="vi-VN"/>
              </w:rPr>
              <w:t>...</w:t>
            </w:r>
          </w:p>
        </w:tc>
        <w:tc>
          <w:tcPr>
            <w:tcW w:w="0" w:type="auto"/>
            <w:hideMark/>
          </w:tcPr>
          <w:p w14:paraId="04DBB2F0" w14:textId="38443676"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lastRenderedPageBreak/>
              <w:t xml:space="preserve">Tạo slide thuyết trình, tổng hợp </w:t>
            </w:r>
            <w:r w:rsidR="002714E1">
              <w:rPr>
                <w:rFonts w:ascii="Times New Roman" w:hAnsi="Times New Roman" w:cs="Times New Roman"/>
                <w:sz w:val="32"/>
                <w:szCs w:val="32"/>
              </w:rPr>
              <w:t>thông</w:t>
            </w:r>
            <w:r w:rsidR="002714E1">
              <w:rPr>
                <w:rFonts w:ascii="Times New Roman" w:hAnsi="Times New Roman" w:cs="Times New Roman"/>
                <w:sz w:val="32"/>
                <w:szCs w:val="32"/>
                <w:lang w:val="vi-VN"/>
              </w:rPr>
              <w:t xml:space="preserve"> tin</w:t>
            </w:r>
            <w:r w:rsidRPr="00FC4866">
              <w:rPr>
                <w:rFonts w:ascii="Times New Roman" w:hAnsi="Times New Roman" w:cs="Times New Roman"/>
                <w:sz w:val="32"/>
                <w:szCs w:val="32"/>
              </w:rPr>
              <w:t xml:space="preserve">, </w:t>
            </w:r>
            <w:r w:rsidRPr="00FC4866">
              <w:rPr>
                <w:rFonts w:ascii="Times New Roman" w:hAnsi="Times New Roman" w:cs="Times New Roman"/>
                <w:sz w:val="32"/>
                <w:szCs w:val="32"/>
              </w:rPr>
              <w:lastRenderedPageBreak/>
              <w:t xml:space="preserve">xây dựng mục lục báo </w:t>
            </w:r>
            <w:r w:rsidR="002714E1">
              <w:rPr>
                <w:rFonts w:ascii="Times New Roman" w:hAnsi="Times New Roman" w:cs="Times New Roman"/>
                <w:sz w:val="32"/>
                <w:szCs w:val="32"/>
              </w:rPr>
              <w:t>cáo</w:t>
            </w:r>
            <w:r w:rsidR="002714E1">
              <w:rPr>
                <w:rFonts w:ascii="Times New Roman" w:hAnsi="Times New Roman" w:cs="Times New Roman"/>
                <w:sz w:val="32"/>
                <w:szCs w:val="32"/>
                <w:lang w:val="vi-VN"/>
              </w:rPr>
              <w:t>,...</w:t>
            </w:r>
          </w:p>
        </w:tc>
        <w:tc>
          <w:tcPr>
            <w:tcW w:w="3279" w:type="dxa"/>
            <w:hideMark/>
          </w:tcPr>
          <w:p w14:paraId="7B6C5A34" w14:textId="5065DBA0" w:rsidR="00FC4866" w:rsidRPr="00FC4866" w:rsidRDefault="00FC4866" w:rsidP="00FC4866">
            <w:pPr>
              <w:spacing w:after="160" w:line="278" w:lineRule="auto"/>
              <w:rPr>
                <w:rFonts w:ascii="Times New Roman" w:hAnsi="Times New Roman" w:cs="Times New Roman"/>
                <w:sz w:val="32"/>
                <w:szCs w:val="32"/>
                <w:lang w:val="vi-VN"/>
              </w:rPr>
            </w:pPr>
            <w:r w:rsidRPr="00FC4866">
              <w:rPr>
                <w:rFonts w:ascii="Times New Roman" w:hAnsi="Times New Roman" w:cs="Times New Roman"/>
                <w:sz w:val="32"/>
                <w:szCs w:val="32"/>
              </w:rPr>
              <w:lastRenderedPageBreak/>
              <w:t>Giảng dạy, truyền thông đại chúng</w:t>
            </w:r>
            <w:r w:rsidR="002714E1">
              <w:rPr>
                <w:rFonts w:ascii="Times New Roman" w:hAnsi="Times New Roman" w:cs="Times New Roman"/>
                <w:sz w:val="32"/>
                <w:szCs w:val="32"/>
                <w:lang w:val="vi-VN"/>
              </w:rPr>
              <w:t xml:space="preserve"> </w:t>
            </w:r>
            <w:r w:rsidRPr="00FC4866">
              <w:rPr>
                <w:rFonts w:ascii="Times New Roman" w:hAnsi="Times New Roman" w:cs="Times New Roman"/>
                <w:sz w:val="32"/>
                <w:szCs w:val="32"/>
              </w:rPr>
              <w:t xml:space="preserve">hoặc </w:t>
            </w:r>
            <w:r w:rsidRPr="00FC4866">
              <w:rPr>
                <w:rFonts w:ascii="Times New Roman" w:hAnsi="Times New Roman" w:cs="Times New Roman"/>
                <w:sz w:val="32"/>
                <w:szCs w:val="32"/>
              </w:rPr>
              <w:lastRenderedPageBreak/>
              <w:t xml:space="preserve">tóm tắt kiến thức cho người mới bắt </w:t>
            </w:r>
            <w:r w:rsidR="002714E1">
              <w:rPr>
                <w:rFonts w:ascii="Times New Roman" w:hAnsi="Times New Roman" w:cs="Times New Roman"/>
                <w:sz w:val="32"/>
                <w:szCs w:val="32"/>
              </w:rPr>
              <w:t>đầu</w:t>
            </w:r>
            <w:r w:rsidR="002714E1">
              <w:rPr>
                <w:rFonts w:ascii="Times New Roman" w:hAnsi="Times New Roman" w:cs="Times New Roman"/>
                <w:sz w:val="32"/>
                <w:szCs w:val="32"/>
                <w:lang w:val="vi-VN"/>
              </w:rPr>
              <w:t>,...</w:t>
            </w:r>
          </w:p>
        </w:tc>
      </w:tr>
    </w:tbl>
    <w:p w14:paraId="624705EB" w14:textId="77777777" w:rsidR="00FC4866" w:rsidRPr="00FC4866" w:rsidRDefault="00FC4866" w:rsidP="00FC4866">
      <w:pPr>
        <w:rPr>
          <w:rFonts w:ascii="Times New Roman" w:hAnsi="Times New Roman" w:cs="Times New Roman"/>
          <w:sz w:val="32"/>
          <w:szCs w:val="32"/>
        </w:rPr>
      </w:pPr>
    </w:p>
    <w:p w14:paraId="0AA79B4C" w14:textId="77777777" w:rsidR="00BD2377" w:rsidRPr="00FC4866" w:rsidRDefault="00BD2377">
      <w:pPr>
        <w:rPr>
          <w:rFonts w:ascii="Times New Roman" w:hAnsi="Times New Roman" w:cs="Times New Roman"/>
        </w:rPr>
      </w:pPr>
    </w:p>
    <w:sectPr w:rsidR="00BD2377" w:rsidRPr="00FC4866" w:rsidSect="00FC48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77"/>
    <w:rsid w:val="002714E1"/>
    <w:rsid w:val="00AE7B46"/>
    <w:rsid w:val="00BD2377"/>
    <w:rsid w:val="00E13FD0"/>
    <w:rsid w:val="00FC1B6D"/>
    <w:rsid w:val="00FC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E837"/>
  <w15:chartTrackingRefBased/>
  <w15:docId w15:val="{676F4844-B566-4F4A-AAD8-97680771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D2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77"/>
    <w:rPr>
      <w:rFonts w:eastAsiaTheme="majorEastAsia" w:cstheme="majorBidi"/>
      <w:color w:val="272727" w:themeColor="text1" w:themeTint="D8"/>
    </w:rPr>
  </w:style>
  <w:style w:type="paragraph" w:styleId="Title">
    <w:name w:val="Title"/>
    <w:basedOn w:val="Normal"/>
    <w:next w:val="Normal"/>
    <w:link w:val="TitleChar"/>
    <w:uiPriority w:val="10"/>
    <w:qFormat/>
    <w:rsid w:val="00BD2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77"/>
    <w:pPr>
      <w:spacing w:before="160"/>
      <w:jc w:val="center"/>
    </w:pPr>
    <w:rPr>
      <w:i/>
      <w:iCs/>
      <w:color w:val="404040" w:themeColor="text1" w:themeTint="BF"/>
    </w:rPr>
  </w:style>
  <w:style w:type="character" w:customStyle="1" w:styleId="QuoteChar">
    <w:name w:val="Quote Char"/>
    <w:basedOn w:val="DefaultParagraphFont"/>
    <w:link w:val="Quote"/>
    <w:uiPriority w:val="29"/>
    <w:rsid w:val="00BD2377"/>
    <w:rPr>
      <w:i/>
      <w:iCs/>
      <w:color w:val="404040" w:themeColor="text1" w:themeTint="BF"/>
    </w:rPr>
  </w:style>
  <w:style w:type="paragraph" w:styleId="ListParagraph">
    <w:name w:val="List Paragraph"/>
    <w:basedOn w:val="Normal"/>
    <w:uiPriority w:val="34"/>
    <w:qFormat/>
    <w:rsid w:val="00BD2377"/>
    <w:pPr>
      <w:ind w:left="720"/>
      <w:contextualSpacing/>
    </w:pPr>
  </w:style>
  <w:style w:type="character" w:styleId="IntenseEmphasis">
    <w:name w:val="Intense Emphasis"/>
    <w:basedOn w:val="DefaultParagraphFont"/>
    <w:uiPriority w:val="21"/>
    <w:qFormat/>
    <w:rsid w:val="00BD2377"/>
    <w:rPr>
      <w:i/>
      <w:iCs/>
      <w:color w:val="0F4761" w:themeColor="accent1" w:themeShade="BF"/>
    </w:rPr>
  </w:style>
  <w:style w:type="paragraph" w:styleId="IntenseQuote">
    <w:name w:val="Intense Quote"/>
    <w:basedOn w:val="Normal"/>
    <w:next w:val="Normal"/>
    <w:link w:val="IntenseQuoteChar"/>
    <w:uiPriority w:val="30"/>
    <w:qFormat/>
    <w:rsid w:val="00BD2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377"/>
    <w:rPr>
      <w:i/>
      <w:iCs/>
      <w:color w:val="0F4761" w:themeColor="accent1" w:themeShade="BF"/>
    </w:rPr>
  </w:style>
  <w:style w:type="character" w:styleId="IntenseReference">
    <w:name w:val="Intense Reference"/>
    <w:basedOn w:val="DefaultParagraphFont"/>
    <w:uiPriority w:val="32"/>
    <w:qFormat/>
    <w:rsid w:val="00BD2377"/>
    <w:rPr>
      <w:b/>
      <w:bCs/>
      <w:smallCaps/>
      <w:color w:val="0F4761" w:themeColor="accent1" w:themeShade="BF"/>
      <w:spacing w:val="5"/>
    </w:rPr>
  </w:style>
  <w:style w:type="table" w:styleId="TableGrid">
    <w:name w:val="Table Grid"/>
    <w:basedOn w:val="TableNormal"/>
    <w:uiPriority w:val="39"/>
    <w:rsid w:val="00271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2025-12-11T11:48:00Z</dcterms:created>
  <dcterms:modified xsi:type="dcterms:W3CDTF">2025-12-11T12:37:00Z</dcterms:modified>
</cp:coreProperties>
</file>