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7881" w14:textId="77777777" w:rsidR="00670C8B" w:rsidRDefault="00670C8B" w:rsidP="00670C8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5FB6CAD2" w14:textId="77777777" w:rsidR="00670C8B" w:rsidRDefault="00670C8B" w:rsidP="00670C8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27983EE5" w14:textId="7F62A207" w:rsidR="00170EBA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05EEF177" w14:textId="3AB20CB7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9EA1F2" w14:textId="6FB7961B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0677CD" w14:textId="202EE631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419CE0" w14:textId="6A2C0441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C2B5F" w14:textId="2908BBB9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166460" w14:textId="29158B3F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8BB798" w14:textId="1D0F158B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A285F" w14:textId="0EABAB2B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23E40" w14:textId="1EAB0ED8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6A845" w14:textId="77777777" w:rsidR="00670C8B" w:rsidRDefault="00670C8B" w:rsidP="00670C8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№1</w:t>
      </w:r>
    </w:p>
    <w:p w14:paraId="52025753" w14:textId="77777777" w:rsidR="00670C8B" w:rsidRPr="0099511B" w:rsidRDefault="00670C8B" w:rsidP="00670C8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</w:t>
      </w:r>
      <w:r w:rsidRPr="00195F7E">
        <w:rPr>
          <w:rFonts w:ascii="Times New Roman" w:eastAsia="Calibri" w:hAnsi="Times New Roman" w:cs="Times New Roman"/>
          <w:b/>
          <w:bCs/>
          <w:sz w:val="24"/>
          <w:szCs w:val="24"/>
        </w:rPr>
        <w:t>дисциплине КСиС за 4 семестр</w:t>
      </w:r>
      <w:r w:rsidRPr="00195F7E">
        <w:rPr>
          <w:rFonts w:ascii="Times New Roman" w:eastAsia="Calibri" w:hAnsi="Times New Roman" w:cs="Times New Roman"/>
          <w:sz w:val="24"/>
          <w:szCs w:val="24"/>
        </w:rPr>
        <w:br/>
      </w:r>
      <w:r w:rsidRPr="00195F7E">
        <w:rPr>
          <w:rFonts w:ascii="Times New Roman" w:eastAsia="Calibri" w:hAnsi="Times New Roman" w:cs="Times New Roman"/>
          <w:b/>
          <w:bCs/>
          <w:sz w:val="24"/>
          <w:szCs w:val="24"/>
        </w:rPr>
        <w:t>Тема: «Знакомство с Ассемблером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23653608" w14:textId="3EDCF986" w:rsidR="00670C8B" w:rsidRDefault="00670C8B" w:rsidP="00670C8B">
      <w:pPr>
        <w:jc w:val="center"/>
      </w:pPr>
    </w:p>
    <w:p w14:paraId="3E5D5283" w14:textId="1D333459" w:rsidR="00670C8B" w:rsidRDefault="00670C8B" w:rsidP="00670C8B">
      <w:pPr>
        <w:jc w:val="center"/>
      </w:pPr>
    </w:p>
    <w:p w14:paraId="506BFC1E" w14:textId="59B3F72B" w:rsidR="00670C8B" w:rsidRDefault="00670C8B" w:rsidP="00670C8B">
      <w:pPr>
        <w:jc w:val="center"/>
      </w:pPr>
    </w:p>
    <w:p w14:paraId="681E1884" w14:textId="659F6F5F" w:rsidR="00670C8B" w:rsidRDefault="00670C8B" w:rsidP="00670C8B">
      <w:pPr>
        <w:jc w:val="center"/>
      </w:pPr>
    </w:p>
    <w:p w14:paraId="30806D2C" w14:textId="49E90CC5" w:rsidR="00670C8B" w:rsidRDefault="00670C8B" w:rsidP="00670C8B">
      <w:pPr>
        <w:jc w:val="center"/>
      </w:pPr>
    </w:p>
    <w:p w14:paraId="0C9BCEF7" w14:textId="505F94B3" w:rsidR="00670C8B" w:rsidRDefault="00670C8B" w:rsidP="00670C8B">
      <w:pPr>
        <w:jc w:val="center"/>
      </w:pPr>
    </w:p>
    <w:p w14:paraId="61E6E000" w14:textId="77777777" w:rsidR="00670C8B" w:rsidRDefault="00670C8B" w:rsidP="00670C8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712C5808" w14:textId="77777777" w:rsidR="00670C8B" w:rsidRDefault="00670C8B" w:rsidP="00670C8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2-го курса</w:t>
      </w:r>
    </w:p>
    <w:p w14:paraId="4D3A2AA9" w14:textId="45B99D5F" w:rsidR="00670C8B" w:rsidRDefault="00670C8B" w:rsidP="00670C8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Федорцов Александр</w:t>
      </w:r>
    </w:p>
    <w:p w14:paraId="4B8363B2" w14:textId="77777777" w:rsidR="00670C8B" w:rsidRDefault="00670C8B" w:rsidP="00670C8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Проверил:</w:t>
      </w:r>
    </w:p>
    <w:p w14:paraId="0A947663" w14:textId="7CD71D8D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Бойко Д. О</w:t>
      </w:r>
    </w:p>
    <w:p w14:paraId="63959478" w14:textId="7C6DAF4F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</w:p>
    <w:p w14:paraId="16EB633C" w14:textId="5F4AC040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</w:p>
    <w:p w14:paraId="51BE2DB7" w14:textId="07ECB6DA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</w:p>
    <w:p w14:paraId="1F2F75DB" w14:textId="7AC90FEC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</w:p>
    <w:p w14:paraId="0E74C7E0" w14:textId="3AF8FAAA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14:paraId="4F40F42E" w14:textId="77777777" w:rsidR="004D21AD" w:rsidRPr="004D21AD" w:rsidRDefault="004D21AD" w:rsidP="004D21AD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4D21A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09E45AB0" w14:textId="77777777" w:rsidR="004D21AD" w:rsidRPr="00850311" w:rsidRDefault="004D21AD" w:rsidP="004D21AD">
      <w:pPr>
        <w:rPr>
          <w:rFonts w:ascii="Times New Roman" w:hAnsi="Times New Roman" w:cs="Times New Roman"/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>1. Изучить теоретический материал по архитектуре и программной модели процессора x86, основам организации программ на языке Ассемблер (файл modelproc.pdf, branchmass.pdf, symproc.pdf, другие источники).</w:t>
      </w:r>
    </w:p>
    <w:p w14:paraId="1877BA7A" w14:textId="77777777" w:rsidR="004D21AD" w:rsidRPr="00850311" w:rsidRDefault="004D21AD" w:rsidP="004D21AD">
      <w:pPr>
        <w:rPr>
          <w:rFonts w:ascii="Times New Roman" w:hAnsi="Times New Roman" w:cs="Times New Roman"/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>2. Написать ассемблерную вставку, реализующую обработку строки</w:t>
      </w:r>
    </w:p>
    <w:p w14:paraId="44399810" w14:textId="77777777" w:rsidR="004D21AD" w:rsidRPr="00850311" w:rsidRDefault="004D21AD" w:rsidP="004D21AD">
      <w:pPr>
        <w:rPr>
          <w:rFonts w:ascii="Times New Roman" w:hAnsi="Times New Roman" w:cs="Times New Roman"/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 xml:space="preserve">согласно варианту. Оформить ее в виде отдельной функции. </w:t>
      </w:r>
    </w:p>
    <w:p w14:paraId="708B6B10" w14:textId="77777777" w:rsidR="004D21AD" w:rsidRPr="00850311" w:rsidRDefault="004D21AD" w:rsidP="004D21AD">
      <w:pPr>
        <w:rPr>
          <w:rFonts w:ascii="Times New Roman" w:hAnsi="Times New Roman" w:cs="Times New Roman"/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 xml:space="preserve">3. Реализовать данную обработку строки также в виде функции на С++. </w:t>
      </w:r>
    </w:p>
    <w:p w14:paraId="2F972911" w14:textId="77777777" w:rsidR="004D21AD" w:rsidRPr="00850311" w:rsidRDefault="004D21AD" w:rsidP="004D21AD">
      <w:pPr>
        <w:rPr>
          <w:rFonts w:ascii="Times New Roman" w:hAnsi="Times New Roman" w:cs="Times New Roman"/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 xml:space="preserve">4. Сравнить быстродействие обоих вариантов. В отчете отразить выводы. </w:t>
      </w:r>
    </w:p>
    <w:p w14:paraId="7CB515C9" w14:textId="46F7278A" w:rsidR="00670C8B" w:rsidRDefault="004D21AD" w:rsidP="004D21AD">
      <w:pPr>
        <w:ind w:right="-5"/>
        <w:rPr>
          <w:sz w:val="26"/>
          <w:szCs w:val="26"/>
        </w:rPr>
      </w:pPr>
      <w:r w:rsidRPr="00850311">
        <w:rPr>
          <w:rFonts w:ascii="Times New Roman" w:hAnsi="Times New Roman" w:cs="Times New Roman"/>
          <w:sz w:val="26"/>
          <w:szCs w:val="26"/>
        </w:rPr>
        <w:t>ПРИМЕЧАНИЕ: для разработки рекомендуется использовать MS Visual Studio</w:t>
      </w:r>
      <w:r w:rsidRPr="00850311">
        <w:rPr>
          <w:sz w:val="26"/>
          <w:szCs w:val="26"/>
        </w:rPr>
        <w:t>.</w:t>
      </w:r>
    </w:p>
    <w:p w14:paraId="12B4ACD5" w14:textId="385716BC" w:rsidR="004D21AD" w:rsidRDefault="004D21AD" w:rsidP="004D21AD">
      <w:pPr>
        <w:ind w:right="-5"/>
        <w:rPr>
          <w:sz w:val="26"/>
          <w:szCs w:val="26"/>
        </w:rPr>
      </w:pPr>
    </w:p>
    <w:p w14:paraId="4DA62376" w14:textId="4258AB25" w:rsidR="004D21AD" w:rsidRPr="004E51F0" w:rsidRDefault="004D21AD" w:rsidP="004D21A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21AD">
        <w:rPr>
          <w:rFonts w:ascii="Times New Roman" w:hAnsi="Times New Roman" w:cs="Times New Roman"/>
          <w:b/>
          <w:bCs/>
          <w:sz w:val="26"/>
          <w:szCs w:val="26"/>
        </w:rPr>
        <w:t>Вариант:</w:t>
      </w:r>
      <w:r w:rsidRPr="00195F7E">
        <w:rPr>
          <w:rFonts w:ascii="Times New Roman" w:hAnsi="Times New Roman" w:cs="Times New Roman"/>
          <w:sz w:val="26"/>
          <w:szCs w:val="26"/>
        </w:rPr>
        <w:t xml:space="preserve"> </w:t>
      </w:r>
      <w:r w:rsidR="004E51F0">
        <w:rPr>
          <w:rFonts w:ascii="Times New Roman" w:hAnsi="Times New Roman" w:cs="Times New Roman"/>
          <w:sz w:val="26"/>
          <w:szCs w:val="26"/>
          <w:lang w:val="en-US"/>
        </w:rPr>
        <w:t>13</w:t>
      </w:r>
    </w:p>
    <w:p w14:paraId="000FFC59" w14:textId="398F963D" w:rsidR="004D21AD" w:rsidRDefault="004D21AD" w:rsidP="004D21AD">
      <w:pPr>
        <w:ind w:right="-5"/>
        <w:rPr>
          <w:rFonts w:ascii="Times New Roman" w:hAnsi="Times New Roman" w:cs="Times New Roman"/>
          <w:bCs/>
          <w:sz w:val="26"/>
          <w:szCs w:val="26"/>
        </w:rPr>
      </w:pPr>
      <w:r w:rsidRPr="00850311">
        <w:rPr>
          <w:rFonts w:ascii="Times New Roman" w:hAnsi="Times New Roman" w:cs="Times New Roman"/>
          <w:bCs/>
          <w:sz w:val="26"/>
          <w:szCs w:val="26"/>
        </w:rPr>
        <w:t>Сместить все символы на один вперед циклично.</w:t>
      </w:r>
    </w:p>
    <w:p w14:paraId="54836884" w14:textId="504D7F4C" w:rsidR="004D21AD" w:rsidRDefault="004D21AD" w:rsidP="004D21AD">
      <w:pPr>
        <w:ind w:right="-5"/>
        <w:rPr>
          <w:rFonts w:ascii="Times New Roman" w:hAnsi="Times New Roman" w:cs="Times New Roman"/>
          <w:bCs/>
          <w:sz w:val="26"/>
          <w:szCs w:val="26"/>
        </w:rPr>
      </w:pPr>
    </w:p>
    <w:p w14:paraId="338B55DF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</w:rPr>
        <w:t>Код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br/>
      </w:r>
      <w:r w:rsidRPr="00962C15">
        <w:rPr>
          <w:rFonts w:ascii="Courier New" w:hAnsi="Courier New" w:cs="Courier New"/>
          <w:color w:val="808080"/>
          <w:sz w:val="18"/>
          <w:szCs w:val="18"/>
          <w:lang w:val="ru-BY"/>
        </w:rPr>
        <w:t>#include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A31515"/>
          <w:sz w:val="18"/>
          <w:szCs w:val="18"/>
          <w:lang w:val="ru-BY"/>
        </w:rPr>
        <w:t>&lt;iostream&gt;</w:t>
      </w:r>
    </w:p>
    <w:p w14:paraId="036A2DB9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808080"/>
          <w:sz w:val="18"/>
          <w:szCs w:val="18"/>
          <w:lang w:val="ru-BY"/>
        </w:rPr>
        <w:t>#include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A31515"/>
          <w:sz w:val="18"/>
          <w:szCs w:val="18"/>
          <w:lang w:val="ru-BY"/>
        </w:rPr>
        <w:t>&lt;windows.h&gt;</w:t>
      </w:r>
    </w:p>
    <w:p w14:paraId="1B68C04A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808080"/>
          <w:sz w:val="18"/>
          <w:szCs w:val="18"/>
          <w:lang w:val="ru-BY"/>
        </w:rPr>
        <w:t>#include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A31515"/>
          <w:sz w:val="18"/>
          <w:szCs w:val="18"/>
          <w:lang w:val="ru-BY"/>
        </w:rPr>
        <w:t>&lt;string.h&gt;</w:t>
      </w:r>
    </w:p>
    <w:p w14:paraId="1CA5A58F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808080"/>
          <w:sz w:val="18"/>
          <w:szCs w:val="18"/>
          <w:lang w:val="ru-BY"/>
        </w:rPr>
        <w:t>#include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A31515"/>
          <w:sz w:val="18"/>
          <w:szCs w:val="18"/>
          <w:lang w:val="ru-BY"/>
        </w:rPr>
        <w:t>&lt;tchar.h&gt;</w:t>
      </w:r>
    </w:p>
    <w:p w14:paraId="19CD2E27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808080"/>
          <w:sz w:val="18"/>
          <w:szCs w:val="18"/>
          <w:lang w:val="ru-BY"/>
        </w:rPr>
        <w:t>#include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A31515"/>
          <w:sz w:val="18"/>
          <w:szCs w:val="18"/>
          <w:lang w:val="ru-BY"/>
        </w:rPr>
        <w:t>&lt;ctime&gt;</w:t>
      </w:r>
    </w:p>
    <w:p w14:paraId="6F70416B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808080"/>
          <w:sz w:val="18"/>
          <w:szCs w:val="18"/>
          <w:lang w:val="ru-BY"/>
        </w:rPr>
        <w:t>#include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A31515"/>
          <w:sz w:val="18"/>
          <w:szCs w:val="18"/>
          <w:lang w:val="ru-BY"/>
        </w:rPr>
        <w:t>&lt;string&gt;</w:t>
      </w:r>
    </w:p>
    <w:p w14:paraId="408A8900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808080"/>
          <w:sz w:val="18"/>
          <w:szCs w:val="18"/>
          <w:lang w:val="ru-BY"/>
        </w:rPr>
        <w:t>#define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6F008A"/>
          <w:sz w:val="18"/>
          <w:szCs w:val="18"/>
          <w:lang w:val="ru-BY"/>
        </w:rPr>
        <w:t>_CRT_SECURE_NO_WARNINGS</w:t>
      </w:r>
    </w:p>
    <w:p w14:paraId="1DB6AAD4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using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namespace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std;</w:t>
      </w:r>
    </w:p>
    <w:p w14:paraId="03C45B17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void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MoveASM(</w:t>
      </w: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char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* </w:t>
      </w:r>
      <w:r w:rsidRPr="00962C15">
        <w:rPr>
          <w:rFonts w:ascii="Courier New" w:hAnsi="Courier New" w:cs="Courier New"/>
          <w:color w:val="808080"/>
          <w:sz w:val="18"/>
          <w:szCs w:val="18"/>
          <w:lang w:val="ru-BY"/>
        </w:rPr>
        <w:t>str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, </w:t>
      </w:r>
      <w:r w:rsidRPr="00962C15">
        <w:rPr>
          <w:rFonts w:ascii="Courier New" w:hAnsi="Courier New" w:cs="Courier New"/>
          <w:color w:val="2B91AF"/>
          <w:sz w:val="18"/>
          <w:szCs w:val="18"/>
          <w:lang w:val="ru-BY"/>
        </w:rPr>
        <w:t>size_t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808080"/>
          <w:sz w:val="18"/>
          <w:szCs w:val="18"/>
          <w:lang w:val="ru-BY"/>
        </w:rPr>
        <w:t>cnt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)</w:t>
      </w:r>
    </w:p>
    <w:p w14:paraId="1EE72D31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{</w:t>
      </w:r>
    </w:p>
    <w:p w14:paraId="25BD6E3E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</w:t>
      </w:r>
      <w:r w:rsidRPr="00962C15">
        <w:rPr>
          <w:rFonts w:ascii="Courier New" w:hAnsi="Courier New" w:cs="Courier New"/>
          <w:color w:val="2B91AF"/>
          <w:sz w:val="18"/>
          <w:szCs w:val="18"/>
          <w:lang w:val="ru-BY"/>
        </w:rPr>
        <w:t>size_t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len = strnlen_s(</w:t>
      </w:r>
      <w:r w:rsidRPr="00962C15">
        <w:rPr>
          <w:rFonts w:ascii="Courier New" w:hAnsi="Courier New" w:cs="Courier New"/>
          <w:color w:val="808080"/>
          <w:sz w:val="18"/>
          <w:szCs w:val="18"/>
          <w:lang w:val="ru-BY"/>
        </w:rPr>
        <w:t>str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, 32) - 1;</w:t>
      </w:r>
    </w:p>
    <w:p w14:paraId="6F3B1843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</w:t>
      </w: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__asm</w:t>
      </w:r>
    </w:p>
    <w:p w14:paraId="491EB714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{</w:t>
      </w:r>
    </w:p>
    <w:p w14:paraId="3A62541B" w14:textId="40C043D4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push eax</w:t>
      </w:r>
      <w:r w:rsidR="009A1CE4" w:rsidRPr="009A1CE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9A1CE4" w:rsidRPr="00195F7E">
        <w:rPr>
          <w:rFonts w:ascii="Cascadia Mono" w:hAnsi="Cascadia Mono" w:cs="Cascadia Mono"/>
          <w:color w:val="70AD47" w:themeColor="accent6"/>
          <w:sz w:val="18"/>
          <w:szCs w:val="18"/>
        </w:rPr>
        <w:t>//</w:t>
      </w:r>
      <w:r w:rsidR="009A1CE4" w:rsidRPr="00195F7E">
        <w:rPr>
          <w:rStyle w:val="hgkelc"/>
          <w:color w:val="70AD47" w:themeColor="accent6"/>
          <w:sz w:val="20"/>
          <w:szCs w:val="20"/>
        </w:rPr>
        <w:t xml:space="preserve"> уменьшает значение регистра стека</w:t>
      </w:r>
      <w:r w:rsidR="009A1CE4">
        <w:rPr>
          <w:rStyle w:val="hgkelc"/>
          <w:color w:val="70AD47" w:themeColor="accent6"/>
          <w:sz w:val="20"/>
          <w:szCs w:val="20"/>
        </w:rPr>
        <w:t xml:space="preserve"> </w:t>
      </w:r>
      <w:r w:rsidR="009A1CE4">
        <w:rPr>
          <w:rStyle w:val="hgkelc"/>
          <w:color w:val="70AD47" w:themeColor="accent6"/>
          <w:sz w:val="20"/>
          <w:szCs w:val="20"/>
          <w:lang w:val="en-US"/>
        </w:rPr>
        <w:t>eax</w:t>
      </w:r>
    </w:p>
    <w:p w14:paraId="6941617A" w14:textId="282442A6" w:rsidR="004D21AD" w:rsidRPr="009A1CE4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push ecx</w:t>
      </w:r>
      <w:r w:rsidR="009A1CE4" w:rsidRPr="009A1CE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9A1CE4" w:rsidRPr="00195F7E">
        <w:rPr>
          <w:rFonts w:ascii="Cascadia Mono" w:hAnsi="Cascadia Mono" w:cs="Cascadia Mono"/>
          <w:color w:val="70AD47" w:themeColor="accent6"/>
          <w:sz w:val="18"/>
          <w:szCs w:val="18"/>
        </w:rPr>
        <w:t>//</w:t>
      </w:r>
      <w:r w:rsidR="009A1CE4" w:rsidRPr="00195F7E">
        <w:rPr>
          <w:rStyle w:val="hgkelc"/>
          <w:color w:val="70AD47" w:themeColor="accent6"/>
          <w:sz w:val="20"/>
          <w:szCs w:val="20"/>
        </w:rPr>
        <w:t xml:space="preserve"> уменьшает значение регистра стека</w:t>
      </w:r>
      <w:r w:rsidR="009A1CE4">
        <w:rPr>
          <w:rStyle w:val="hgkelc"/>
          <w:color w:val="70AD47" w:themeColor="accent6"/>
          <w:sz w:val="20"/>
          <w:szCs w:val="20"/>
        </w:rPr>
        <w:t xml:space="preserve"> </w:t>
      </w:r>
      <w:r w:rsidR="009A1CE4">
        <w:rPr>
          <w:rStyle w:val="hgkelc"/>
          <w:color w:val="70AD47" w:themeColor="accent6"/>
          <w:sz w:val="20"/>
          <w:szCs w:val="20"/>
          <w:lang w:val="en-US"/>
        </w:rPr>
        <w:t>ecx</w:t>
      </w:r>
    </w:p>
    <w:p w14:paraId="0C458514" w14:textId="17F0E87D" w:rsidR="004D21AD" w:rsidRPr="009A1CE4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push ebx</w:t>
      </w:r>
      <w:r w:rsidR="009A1CE4" w:rsidRPr="009A1CE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9A1CE4" w:rsidRPr="00195F7E">
        <w:rPr>
          <w:rFonts w:ascii="Cascadia Mono" w:hAnsi="Cascadia Mono" w:cs="Cascadia Mono"/>
          <w:color w:val="70AD47" w:themeColor="accent6"/>
          <w:sz w:val="18"/>
          <w:szCs w:val="18"/>
        </w:rPr>
        <w:t>//</w:t>
      </w:r>
      <w:r w:rsidR="009A1CE4" w:rsidRPr="00195F7E">
        <w:rPr>
          <w:rStyle w:val="hgkelc"/>
          <w:color w:val="70AD47" w:themeColor="accent6"/>
          <w:sz w:val="20"/>
          <w:szCs w:val="20"/>
        </w:rPr>
        <w:t xml:space="preserve"> уменьшает значение регистра стека</w:t>
      </w:r>
      <w:r w:rsidR="009A1CE4">
        <w:rPr>
          <w:rStyle w:val="hgkelc"/>
          <w:color w:val="70AD47" w:themeColor="accent6"/>
          <w:sz w:val="20"/>
          <w:szCs w:val="20"/>
        </w:rPr>
        <w:t xml:space="preserve"> </w:t>
      </w:r>
      <w:r w:rsidR="009A1CE4">
        <w:rPr>
          <w:rStyle w:val="hgkelc"/>
          <w:color w:val="70AD47" w:themeColor="accent6"/>
          <w:sz w:val="20"/>
          <w:szCs w:val="20"/>
          <w:lang w:val="en-US"/>
        </w:rPr>
        <w:t>ebx</w:t>
      </w:r>
    </w:p>
    <w:p w14:paraId="620EF820" w14:textId="47480BD9" w:rsidR="004D21AD" w:rsidRPr="005E2A87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mov ecx, cnt</w:t>
      </w:r>
      <w:r w:rsidR="005E2A87" w:rsidRPr="005E2A8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E2A87" w:rsidRPr="00133D16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5E2A87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cnt</w:t>
      </w:r>
      <w:r w:rsidR="005E2A87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помещаем в </w:t>
      </w:r>
      <w:r w:rsidR="005E2A87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ecx</w:t>
      </w:r>
    </w:p>
    <w:p w14:paraId="7351D5BD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lbl1 :</w:t>
      </w:r>
    </w:p>
    <w:p w14:paraId="2581A601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push ecx</w:t>
      </w:r>
    </w:p>
    <w:p w14:paraId="79CA2F07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xor eax, eax</w:t>
      </w:r>
    </w:p>
    <w:p w14:paraId="5C7B285C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mov ebx, str</w:t>
      </w:r>
    </w:p>
    <w:p w14:paraId="7BC84555" w14:textId="614F3B96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mov al, byte ptr[ebx]</w:t>
      </w:r>
      <w:r w:rsidR="00C55682" w:rsidRPr="00C55682">
        <w:rPr>
          <w:rFonts w:ascii="Cascadia Mono" w:hAnsi="Cascadia Mono" w:cs="Cascadia Mono"/>
          <w:sz w:val="19"/>
          <w:szCs w:val="19"/>
        </w:rPr>
        <w:t xml:space="preserve"> </w:t>
      </w:r>
      <w:r w:rsidR="00C55682" w:rsidRPr="00133D16">
        <w:rPr>
          <w:rFonts w:ascii="Cascadia Mono" w:hAnsi="Cascadia Mono" w:cs="Cascadia Mono"/>
          <w:sz w:val="19"/>
          <w:szCs w:val="19"/>
        </w:rPr>
        <w:t>]</w:t>
      </w:r>
      <w:r w:rsidR="00C55682" w:rsidRPr="00C55682">
        <w:rPr>
          <w:rFonts w:ascii="Cascadia Mono" w:hAnsi="Cascadia Mono" w:cs="Cascadia Mono"/>
          <w:sz w:val="19"/>
          <w:szCs w:val="19"/>
        </w:rPr>
        <w:t xml:space="preserve"> </w:t>
      </w:r>
      <w:r w:rsidR="00C55682" w:rsidRPr="00133D16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C55682" w:rsidRPr="00133D16">
        <w:rPr>
          <w:rFonts w:ascii="Calibri" w:hAnsi="Calibri" w:cs="Calibri"/>
          <w:color w:val="70AD47" w:themeColor="accent6"/>
          <w:sz w:val="19"/>
          <w:szCs w:val="19"/>
        </w:rPr>
        <w:t>размер</w:t>
      </w:r>
      <w:r w:rsidR="00C55682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133D16">
        <w:rPr>
          <w:rFonts w:ascii="Calibri" w:hAnsi="Calibri" w:cs="Calibri"/>
          <w:color w:val="70AD47" w:themeColor="accent6"/>
          <w:sz w:val="19"/>
          <w:szCs w:val="19"/>
        </w:rPr>
        <w:t>строки</w:t>
      </w:r>
      <w:r w:rsidR="00C55682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133D16">
        <w:rPr>
          <w:rFonts w:ascii="Calibri" w:hAnsi="Calibri" w:cs="Calibri"/>
          <w:color w:val="70AD47" w:themeColor="accent6"/>
          <w:sz w:val="19"/>
          <w:szCs w:val="19"/>
        </w:rPr>
        <w:t>в</w:t>
      </w:r>
      <w:r w:rsidR="00C55682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133D16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al</w:t>
      </w:r>
    </w:p>
    <w:p w14:paraId="4D18CE01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push eax</w:t>
      </w:r>
    </w:p>
    <w:p w14:paraId="4BA3ED94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mov ecx, len</w:t>
      </w:r>
    </w:p>
    <w:p w14:paraId="6ADE3236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mov esi, str</w:t>
      </w:r>
    </w:p>
    <w:p w14:paraId="69392D96" w14:textId="5D16C241" w:rsidR="004D21AD" w:rsidRPr="00C55682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inc esi</w:t>
      </w:r>
      <w:r w:rsidR="00C55682" w:rsidRPr="00C5568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C55682" w:rsidRPr="00133D16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C55682" w:rsidRPr="00133D16">
        <w:rPr>
          <w:rFonts w:ascii="Calibri" w:hAnsi="Calibri" w:cs="Calibri"/>
          <w:color w:val="70AD47" w:themeColor="accent6"/>
          <w:sz w:val="19"/>
          <w:szCs w:val="19"/>
        </w:rPr>
        <w:t>переходим</w:t>
      </w:r>
      <w:r w:rsidR="00C55682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133D16">
        <w:rPr>
          <w:rFonts w:ascii="Calibri" w:hAnsi="Calibri" w:cs="Calibri"/>
          <w:color w:val="70AD47" w:themeColor="accent6"/>
          <w:sz w:val="19"/>
          <w:szCs w:val="19"/>
        </w:rPr>
        <w:t>на</w:t>
      </w:r>
      <w:r w:rsidR="00C55682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133D16">
        <w:rPr>
          <w:rFonts w:ascii="Calibri" w:hAnsi="Calibri" w:cs="Calibri"/>
          <w:color w:val="70AD47" w:themeColor="accent6"/>
          <w:sz w:val="19"/>
          <w:szCs w:val="19"/>
        </w:rPr>
        <w:t>следующий</w:t>
      </w:r>
      <w:r w:rsidR="00C55682" w:rsidRPr="00133D16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133D16">
        <w:rPr>
          <w:rFonts w:ascii="Calibri" w:hAnsi="Calibri" w:cs="Calibri"/>
          <w:color w:val="70AD47" w:themeColor="accent6"/>
          <w:sz w:val="19"/>
          <w:szCs w:val="19"/>
        </w:rPr>
        <w:t>символ</w:t>
      </w:r>
    </w:p>
    <w:p w14:paraId="5196C9F4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mov edi, str</w:t>
      </w:r>
    </w:p>
    <w:p w14:paraId="20CE7627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rep movsb</w:t>
      </w:r>
    </w:p>
    <w:p w14:paraId="2B9767D9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pop eax</w:t>
      </w:r>
    </w:p>
    <w:p w14:paraId="6A77B3B7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mov ebx, str</w:t>
      </w:r>
    </w:p>
    <w:p w14:paraId="0D36630D" w14:textId="38A7DF9C" w:rsidR="004D21AD" w:rsidRPr="00C55682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add ebx, len</w:t>
      </w:r>
      <w:r w:rsidR="00C55682" w:rsidRPr="00C5568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C55682" w:rsidRPr="003266AF">
        <w:rPr>
          <w:rFonts w:ascii="Calibri" w:hAnsi="Calibri" w:cs="Calibri"/>
          <w:color w:val="70AD47" w:themeColor="accent6"/>
          <w:sz w:val="19"/>
          <w:szCs w:val="19"/>
        </w:rPr>
        <w:t>складываем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ebx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3266AF">
        <w:rPr>
          <w:rFonts w:ascii="Calibri" w:hAnsi="Calibri" w:cs="Calibri"/>
          <w:color w:val="70AD47" w:themeColor="accent6"/>
          <w:sz w:val="19"/>
          <w:szCs w:val="19"/>
        </w:rPr>
        <w:t>с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len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3266AF">
        <w:rPr>
          <w:rFonts w:ascii="Calibri" w:hAnsi="Calibri" w:cs="Calibri"/>
          <w:color w:val="70AD47" w:themeColor="accent6"/>
          <w:sz w:val="19"/>
          <w:szCs w:val="19"/>
        </w:rPr>
        <w:t>и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3266AF">
        <w:rPr>
          <w:rFonts w:ascii="Calibri" w:hAnsi="Calibri" w:cs="Calibri"/>
          <w:color w:val="70AD47" w:themeColor="accent6"/>
          <w:sz w:val="19"/>
          <w:szCs w:val="19"/>
        </w:rPr>
        <w:t>храним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3266AF">
        <w:rPr>
          <w:rFonts w:ascii="Calibri" w:hAnsi="Calibri" w:cs="Calibri"/>
          <w:color w:val="70AD47" w:themeColor="accent6"/>
          <w:sz w:val="19"/>
          <w:szCs w:val="19"/>
        </w:rPr>
        <w:t>в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ebx</w:t>
      </w:r>
    </w:p>
    <w:p w14:paraId="7A82AEF4" w14:textId="4A42D19B" w:rsidR="004D21AD" w:rsidRPr="00C55682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mov byte ptr[ebx], al</w:t>
      </w:r>
      <w:r w:rsidR="00C55682" w:rsidRPr="00C5568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C55682" w:rsidRPr="003266AF">
        <w:rPr>
          <w:rFonts w:ascii="Calibri" w:hAnsi="Calibri" w:cs="Calibri"/>
          <w:color w:val="70AD47" w:themeColor="accent6"/>
          <w:sz w:val="19"/>
          <w:szCs w:val="19"/>
        </w:rPr>
        <w:t>перемещаем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al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3266AF">
        <w:rPr>
          <w:rFonts w:ascii="Calibri" w:hAnsi="Calibri" w:cs="Calibri"/>
          <w:color w:val="70AD47" w:themeColor="accent6"/>
          <w:sz w:val="19"/>
          <w:szCs w:val="19"/>
        </w:rPr>
        <w:t>на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3266AF">
        <w:rPr>
          <w:rFonts w:ascii="Calibri" w:hAnsi="Calibri" w:cs="Calibri"/>
          <w:color w:val="70AD47" w:themeColor="accent6"/>
          <w:sz w:val="19"/>
          <w:szCs w:val="19"/>
        </w:rPr>
        <w:t>кол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>-</w:t>
      </w:r>
      <w:r w:rsidR="00C55682" w:rsidRPr="003266AF">
        <w:rPr>
          <w:rFonts w:ascii="Calibri" w:hAnsi="Calibri" w:cs="Calibri"/>
          <w:color w:val="70AD47" w:themeColor="accent6"/>
          <w:sz w:val="19"/>
          <w:szCs w:val="19"/>
        </w:rPr>
        <w:t>во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3266AF">
        <w:rPr>
          <w:rFonts w:ascii="Calibri" w:hAnsi="Calibri" w:cs="Calibri"/>
          <w:color w:val="70AD47" w:themeColor="accent6"/>
          <w:sz w:val="19"/>
          <w:szCs w:val="19"/>
        </w:rPr>
        <w:t>байтов</w:t>
      </w:r>
    </w:p>
    <w:p w14:paraId="027EC08E" w14:textId="6A067FA6" w:rsidR="004D21AD" w:rsidRPr="00C55682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pop ecx</w:t>
      </w:r>
      <w:r w:rsidR="00C55682" w:rsidRPr="00C5568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C55682" w:rsidRPr="003266AF">
        <w:rPr>
          <w:rFonts w:ascii="Calibri" w:hAnsi="Calibri" w:cs="Calibri"/>
          <w:color w:val="70AD47" w:themeColor="accent6"/>
          <w:sz w:val="19"/>
          <w:szCs w:val="19"/>
        </w:rPr>
        <w:t>извлекаем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3266AF">
        <w:rPr>
          <w:rFonts w:ascii="Calibri" w:hAnsi="Calibri" w:cs="Calibri"/>
          <w:color w:val="70AD47" w:themeColor="accent6"/>
          <w:sz w:val="19"/>
          <w:szCs w:val="19"/>
        </w:rPr>
        <w:t>значение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ecx</w:t>
      </w:r>
    </w:p>
    <w:p w14:paraId="53ADA914" w14:textId="1112FBED" w:rsidR="004D21AD" w:rsidRPr="00C55682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dec ecx</w:t>
      </w:r>
      <w:r w:rsidR="00C55682" w:rsidRPr="00C5568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C55682" w:rsidRPr="009C0FF0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C55682" w:rsidRPr="003266AF">
        <w:rPr>
          <w:rFonts w:ascii="Calibri" w:hAnsi="Calibri" w:cs="Calibri"/>
          <w:color w:val="70AD47" w:themeColor="accent6"/>
          <w:sz w:val="19"/>
          <w:szCs w:val="19"/>
        </w:rPr>
        <w:t>вычитаем</w:t>
      </w:r>
      <w:r w:rsidR="00C55682" w:rsidRPr="009C0FF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1 </w:t>
      </w:r>
      <w:r w:rsidR="00C55682" w:rsidRPr="003266AF">
        <w:rPr>
          <w:rFonts w:ascii="Calibri" w:hAnsi="Calibri" w:cs="Calibri"/>
          <w:color w:val="70AD47" w:themeColor="accent6"/>
          <w:sz w:val="19"/>
          <w:szCs w:val="19"/>
        </w:rPr>
        <w:t>из</w:t>
      </w:r>
      <w:r w:rsidR="00C55682" w:rsidRPr="009C0FF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ecx</w:t>
      </w:r>
    </w:p>
    <w:p w14:paraId="483C4586" w14:textId="1E10704D" w:rsidR="004D21AD" w:rsidRPr="00C55682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jecxz ext</w:t>
      </w:r>
      <w:r w:rsidR="00C55682" w:rsidRPr="00C5568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C55682" w:rsidRPr="009C0FF0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C55682" w:rsidRPr="003266AF">
        <w:rPr>
          <w:rFonts w:ascii="Calibri" w:hAnsi="Calibri" w:cs="Calibri"/>
          <w:color w:val="70AD47" w:themeColor="accent6"/>
          <w:sz w:val="19"/>
          <w:szCs w:val="19"/>
        </w:rPr>
        <w:t>цикл</w:t>
      </w:r>
    </w:p>
    <w:p w14:paraId="4B440DAE" w14:textId="4F5F3A68" w:rsidR="004D21AD" w:rsidRPr="00C55682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jmp lbl1</w:t>
      </w:r>
      <w:r w:rsidR="00C55682" w:rsidRPr="00C5568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="00C55682" w:rsidRPr="003266AF">
        <w:rPr>
          <w:rFonts w:ascii="Calibri" w:hAnsi="Calibri" w:cs="Calibri"/>
          <w:color w:val="70AD47" w:themeColor="accent6"/>
          <w:sz w:val="19"/>
          <w:szCs w:val="19"/>
        </w:rPr>
        <w:t>переходим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3266AF">
        <w:rPr>
          <w:rFonts w:ascii="Calibri" w:hAnsi="Calibri" w:cs="Calibri"/>
          <w:color w:val="70AD47" w:themeColor="accent6"/>
          <w:sz w:val="19"/>
          <w:szCs w:val="19"/>
        </w:rPr>
        <w:t>к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</w:t>
      </w:r>
      <w:r w:rsidR="00C55682" w:rsidRPr="003266AF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lbl</w:t>
      </w:r>
      <w:r w:rsidR="00C55682" w:rsidRPr="009C0FF0">
        <w:rPr>
          <w:rFonts w:ascii="Cascadia Mono" w:hAnsi="Cascadia Mono" w:cs="Cascadia Mono"/>
          <w:color w:val="70AD47" w:themeColor="accent6"/>
          <w:sz w:val="19"/>
          <w:szCs w:val="19"/>
        </w:rPr>
        <w:t>1</w:t>
      </w:r>
    </w:p>
    <w:p w14:paraId="0CCDAA8D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ext :</w:t>
      </w:r>
    </w:p>
    <w:p w14:paraId="49148AA2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lastRenderedPageBreak/>
        <w:t xml:space="preserve">        pop ebx</w:t>
      </w:r>
    </w:p>
    <w:p w14:paraId="34175786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pop ecx</w:t>
      </w:r>
    </w:p>
    <w:p w14:paraId="7E856E04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    pop eax</w:t>
      </w:r>
    </w:p>
    <w:p w14:paraId="5FDA9473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}</w:t>
      </w:r>
    </w:p>
    <w:p w14:paraId="5F7DE980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}</w:t>
      </w:r>
    </w:p>
    <w:p w14:paraId="7C73B8A6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void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MOVEonC(</w:t>
      </w: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char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* </w:t>
      </w:r>
      <w:r w:rsidRPr="00962C15">
        <w:rPr>
          <w:rFonts w:ascii="Courier New" w:hAnsi="Courier New" w:cs="Courier New"/>
          <w:color w:val="808080"/>
          <w:sz w:val="18"/>
          <w:szCs w:val="18"/>
          <w:lang w:val="ru-BY"/>
        </w:rPr>
        <w:t>str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)</w:t>
      </w:r>
    </w:p>
    <w:p w14:paraId="7E7FC0BF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{</w:t>
      </w:r>
    </w:p>
    <w:p w14:paraId="061256C0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</w:t>
      </w: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int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count = strlen(</w:t>
      </w:r>
      <w:r w:rsidRPr="00962C15">
        <w:rPr>
          <w:rFonts w:ascii="Courier New" w:hAnsi="Courier New" w:cs="Courier New"/>
          <w:color w:val="808080"/>
          <w:sz w:val="18"/>
          <w:szCs w:val="18"/>
          <w:lang w:val="ru-BY"/>
        </w:rPr>
        <w:t>str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) - 1;</w:t>
      </w:r>
    </w:p>
    <w:p w14:paraId="0896C4DE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</w:p>
    <w:p w14:paraId="1B0B2635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</w:t>
      </w: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for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(</w:t>
      </w: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int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i = 0; i &lt; count; i++)</w:t>
      </w:r>
    </w:p>
    <w:p w14:paraId="15C58384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{</w:t>
      </w:r>
    </w:p>
    <w:p w14:paraId="555324A3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    swap(</w:t>
      </w:r>
      <w:r w:rsidRPr="00962C15">
        <w:rPr>
          <w:rFonts w:ascii="Courier New" w:hAnsi="Courier New" w:cs="Courier New"/>
          <w:color w:val="808080"/>
          <w:sz w:val="18"/>
          <w:szCs w:val="18"/>
          <w:lang w:val="ru-BY"/>
        </w:rPr>
        <w:t>str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[count], </w:t>
      </w:r>
      <w:r w:rsidRPr="00962C15">
        <w:rPr>
          <w:rFonts w:ascii="Courier New" w:hAnsi="Courier New" w:cs="Courier New"/>
          <w:color w:val="808080"/>
          <w:sz w:val="18"/>
          <w:szCs w:val="18"/>
          <w:lang w:val="ru-BY"/>
        </w:rPr>
        <w:t>str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[i]);</w:t>
      </w:r>
    </w:p>
    <w:p w14:paraId="71B15834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}</w:t>
      </w:r>
    </w:p>
    <w:p w14:paraId="3B91BEAC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</w:p>
    <w:p w14:paraId="614CA905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}</w:t>
      </w:r>
    </w:p>
    <w:p w14:paraId="54FD0B2B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int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6F008A"/>
          <w:sz w:val="18"/>
          <w:szCs w:val="18"/>
          <w:lang w:val="ru-BY"/>
        </w:rPr>
        <w:t>_tmain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(</w:t>
      </w: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int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808080"/>
          <w:sz w:val="18"/>
          <w:szCs w:val="18"/>
          <w:lang w:val="ru-BY"/>
        </w:rPr>
        <w:t>argc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, </w:t>
      </w:r>
      <w:r w:rsidRPr="00962C15">
        <w:rPr>
          <w:rFonts w:ascii="Courier New" w:hAnsi="Courier New" w:cs="Courier New"/>
          <w:color w:val="2B91AF"/>
          <w:sz w:val="18"/>
          <w:szCs w:val="18"/>
          <w:lang w:val="ru-BY"/>
        </w:rPr>
        <w:t>_TCHAR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* </w:t>
      </w:r>
      <w:r w:rsidRPr="00962C15">
        <w:rPr>
          <w:rFonts w:ascii="Courier New" w:hAnsi="Courier New" w:cs="Courier New"/>
          <w:color w:val="808080"/>
          <w:sz w:val="18"/>
          <w:szCs w:val="18"/>
          <w:lang w:val="ru-BY"/>
        </w:rPr>
        <w:t>argv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[])</w:t>
      </w:r>
    </w:p>
    <w:p w14:paraId="0AA24F1C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{</w:t>
      </w:r>
    </w:p>
    <w:p w14:paraId="0FC19A86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setlocale(</w:t>
      </w:r>
      <w:r w:rsidRPr="00962C15">
        <w:rPr>
          <w:rFonts w:ascii="Courier New" w:hAnsi="Courier New" w:cs="Courier New"/>
          <w:color w:val="6F008A"/>
          <w:sz w:val="18"/>
          <w:szCs w:val="18"/>
          <w:lang w:val="ru-BY"/>
        </w:rPr>
        <w:t>LC_ALL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, </w:t>
      </w:r>
      <w:r w:rsidRPr="00962C15">
        <w:rPr>
          <w:rFonts w:ascii="Courier New" w:hAnsi="Courier New" w:cs="Courier New"/>
          <w:color w:val="A31515"/>
          <w:sz w:val="18"/>
          <w:szCs w:val="18"/>
          <w:lang w:val="ru-BY"/>
        </w:rPr>
        <w:t>"ru"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);</w:t>
      </w:r>
    </w:p>
    <w:p w14:paraId="1151C6BF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</w:p>
    <w:p w14:paraId="09424C7B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</w:t>
      </w: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char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* str = </w:t>
      </w: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new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char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[32];</w:t>
      </w:r>
    </w:p>
    <w:p w14:paraId="4F7CBBE9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</w:t>
      </w: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char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* str1 = </w:t>
      </w: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new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char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[32];</w:t>
      </w:r>
    </w:p>
    <w:p w14:paraId="7F41C071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</w:t>
      </w: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int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count = strlen(str) - 1;</w:t>
      </w:r>
    </w:p>
    <w:p w14:paraId="1880B759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cout </w:t>
      </w:r>
      <w:r w:rsidRPr="00962C15">
        <w:rPr>
          <w:rFonts w:ascii="Courier New" w:hAnsi="Courier New" w:cs="Courier New"/>
          <w:color w:val="008080"/>
          <w:sz w:val="18"/>
          <w:szCs w:val="18"/>
          <w:lang w:val="ru-BY"/>
        </w:rPr>
        <w:t>&lt;&lt;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A31515"/>
          <w:sz w:val="18"/>
          <w:szCs w:val="18"/>
          <w:lang w:val="ru-BY"/>
        </w:rPr>
        <w:t>"Input strok:\n"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;</w:t>
      </w:r>
    </w:p>
    <w:p w14:paraId="1D069465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cin </w:t>
      </w:r>
      <w:r w:rsidRPr="00962C15">
        <w:rPr>
          <w:rFonts w:ascii="Courier New" w:hAnsi="Courier New" w:cs="Courier New"/>
          <w:color w:val="008080"/>
          <w:sz w:val="18"/>
          <w:szCs w:val="18"/>
          <w:lang w:val="ru-BY"/>
        </w:rPr>
        <w:t>&gt;&gt;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str;</w:t>
      </w:r>
    </w:p>
    <w:p w14:paraId="2077AFF9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808080"/>
          <w:sz w:val="18"/>
          <w:szCs w:val="18"/>
          <w:lang w:val="ru-BY"/>
        </w:rPr>
        <w:t>#pragma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808080"/>
          <w:sz w:val="18"/>
          <w:szCs w:val="18"/>
          <w:lang w:val="ru-BY"/>
        </w:rPr>
        <w:t>warning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(suppress : 4996)</w:t>
      </w:r>
    </w:p>
    <w:p w14:paraId="2AA6AFA9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strcpy(str1, str);</w:t>
      </w:r>
    </w:p>
    <w:p w14:paraId="57ADB5D1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</w:p>
    <w:p w14:paraId="3E250172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srand(time(0));</w:t>
      </w:r>
    </w:p>
    <w:p w14:paraId="2CB5492F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cout </w:t>
      </w:r>
      <w:r w:rsidRPr="00962C15">
        <w:rPr>
          <w:rFonts w:ascii="Courier New" w:hAnsi="Courier New" w:cs="Courier New"/>
          <w:color w:val="008080"/>
          <w:sz w:val="18"/>
          <w:szCs w:val="18"/>
          <w:lang w:val="ru-BY"/>
        </w:rPr>
        <w:t>&lt;&lt;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A31515"/>
          <w:sz w:val="18"/>
          <w:szCs w:val="18"/>
          <w:lang w:val="ru-BY"/>
        </w:rPr>
        <w:t>"\nAssembler code\n"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;</w:t>
      </w:r>
    </w:p>
    <w:p w14:paraId="41C55096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MoveASM(str, count);</w:t>
      </w:r>
    </w:p>
    <w:p w14:paraId="49B17364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cout </w:t>
      </w:r>
      <w:r w:rsidRPr="00962C15">
        <w:rPr>
          <w:rFonts w:ascii="Courier New" w:hAnsi="Courier New" w:cs="Courier New"/>
          <w:color w:val="008080"/>
          <w:sz w:val="18"/>
          <w:szCs w:val="18"/>
          <w:lang w:val="ru-BY"/>
        </w:rPr>
        <w:t>&lt;&lt;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A31515"/>
          <w:sz w:val="18"/>
          <w:szCs w:val="18"/>
          <w:lang w:val="ru-BY"/>
        </w:rPr>
        <w:t>"\nResult:\n"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008080"/>
          <w:sz w:val="18"/>
          <w:szCs w:val="18"/>
          <w:lang w:val="ru-BY"/>
        </w:rPr>
        <w:t>&lt;&lt;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str;</w:t>
      </w:r>
    </w:p>
    <w:p w14:paraId="37A4A88F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cout </w:t>
      </w:r>
      <w:r w:rsidRPr="00962C15">
        <w:rPr>
          <w:rFonts w:ascii="Courier New" w:hAnsi="Courier New" w:cs="Courier New"/>
          <w:color w:val="008080"/>
          <w:sz w:val="18"/>
          <w:szCs w:val="18"/>
          <w:lang w:val="ru-BY"/>
        </w:rPr>
        <w:t>&lt;&lt;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A31515"/>
          <w:sz w:val="18"/>
          <w:szCs w:val="18"/>
          <w:lang w:val="ru-BY"/>
        </w:rPr>
        <w:t>"\nTime ASM: "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008080"/>
          <w:sz w:val="18"/>
          <w:szCs w:val="18"/>
          <w:lang w:val="ru-BY"/>
        </w:rPr>
        <w:t>&lt;&lt;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clock() / 1000.0;</w:t>
      </w:r>
    </w:p>
    <w:p w14:paraId="42E338A3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cout </w:t>
      </w:r>
      <w:r w:rsidRPr="00962C15">
        <w:rPr>
          <w:rFonts w:ascii="Courier New" w:hAnsi="Courier New" w:cs="Courier New"/>
          <w:color w:val="008080"/>
          <w:sz w:val="18"/>
          <w:szCs w:val="18"/>
          <w:lang w:val="ru-BY"/>
        </w:rPr>
        <w:t>&lt;&lt;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A31515"/>
          <w:sz w:val="18"/>
          <w:szCs w:val="18"/>
          <w:lang w:val="ru-BY"/>
        </w:rPr>
        <w:t>"\n"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;</w:t>
      </w:r>
    </w:p>
    <w:p w14:paraId="22009205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</w:p>
    <w:p w14:paraId="0AEE8444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srand(time(0));</w:t>
      </w:r>
    </w:p>
    <w:p w14:paraId="7B54CBE3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cout </w:t>
      </w:r>
      <w:r w:rsidRPr="00962C15">
        <w:rPr>
          <w:rFonts w:ascii="Courier New" w:hAnsi="Courier New" w:cs="Courier New"/>
          <w:color w:val="008080"/>
          <w:sz w:val="18"/>
          <w:szCs w:val="18"/>
          <w:lang w:val="ru-BY"/>
        </w:rPr>
        <w:t>&lt;&lt;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A31515"/>
          <w:sz w:val="18"/>
          <w:szCs w:val="18"/>
          <w:lang w:val="ru-BY"/>
        </w:rPr>
        <w:t>"\nC++ code\n"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;</w:t>
      </w:r>
    </w:p>
    <w:p w14:paraId="7F1EC397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MOVEonC(str1);</w:t>
      </w:r>
    </w:p>
    <w:p w14:paraId="5A426912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cout </w:t>
      </w:r>
      <w:r w:rsidRPr="00962C15">
        <w:rPr>
          <w:rFonts w:ascii="Courier New" w:hAnsi="Courier New" w:cs="Courier New"/>
          <w:color w:val="008080"/>
          <w:sz w:val="18"/>
          <w:szCs w:val="18"/>
          <w:lang w:val="ru-BY"/>
        </w:rPr>
        <w:t>&lt;&lt;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A31515"/>
          <w:sz w:val="18"/>
          <w:szCs w:val="18"/>
          <w:lang w:val="ru-BY"/>
        </w:rPr>
        <w:t>"\nResult:\n"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008080"/>
          <w:sz w:val="18"/>
          <w:szCs w:val="18"/>
          <w:lang w:val="ru-BY"/>
        </w:rPr>
        <w:t>&lt;&lt;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str1;</w:t>
      </w:r>
    </w:p>
    <w:p w14:paraId="40C5C310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cout </w:t>
      </w:r>
      <w:r w:rsidRPr="00962C15">
        <w:rPr>
          <w:rFonts w:ascii="Courier New" w:hAnsi="Courier New" w:cs="Courier New"/>
          <w:color w:val="008080"/>
          <w:sz w:val="18"/>
          <w:szCs w:val="18"/>
          <w:lang w:val="ru-BY"/>
        </w:rPr>
        <w:t>&lt;&lt;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A31515"/>
          <w:sz w:val="18"/>
          <w:szCs w:val="18"/>
          <w:lang w:val="ru-BY"/>
        </w:rPr>
        <w:t>"\nTime C++: "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008080"/>
          <w:sz w:val="18"/>
          <w:szCs w:val="18"/>
          <w:lang w:val="ru-BY"/>
        </w:rPr>
        <w:t>&lt;&lt;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clock() / 1000.0;</w:t>
      </w:r>
    </w:p>
    <w:p w14:paraId="7DD90963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cout </w:t>
      </w:r>
      <w:r w:rsidRPr="00962C15">
        <w:rPr>
          <w:rFonts w:ascii="Courier New" w:hAnsi="Courier New" w:cs="Courier New"/>
          <w:color w:val="008080"/>
          <w:sz w:val="18"/>
          <w:szCs w:val="18"/>
          <w:lang w:val="ru-BY"/>
        </w:rPr>
        <w:t>&lt;&lt;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</w:t>
      </w:r>
      <w:r w:rsidRPr="00962C15">
        <w:rPr>
          <w:rFonts w:ascii="Courier New" w:hAnsi="Courier New" w:cs="Courier New"/>
          <w:color w:val="A31515"/>
          <w:sz w:val="18"/>
          <w:szCs w:val="18"/>
          <w:lang w:val="ru-BY"/>
        </w:rPr>
        <w:t>"\n"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;</w:t>
      </w:r>
    </w:p>
    <w:p w14:paraId="0A4A0D3C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cin.get();</w:t>
      </w:r>
    </w:p>
    <w:p w14:paraId="55EA6A6C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</w:p>
    <w:p w14:paraId="1D0190D8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system(</w:t>
      </w:r>
      <w:r w:rsidRPr="00962C15">
        <w:rPr>
          <w:rFonts w:ascii="Courier New" w:hAnsi="Courier New" w:cs="Courier New"/>
          <w:color w:val="A31515"/>
          <w:sz w:val="18"/>
          <w:szCs w:val="18"/>
          <w:lang w:val="ru-BY"/>
        </w:rPr>
        <w:t>"pause"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);</w:t>
      </w:r>
    </w:p>
    <w:p w14:paraId="601E7F9D" w14:textId="77777777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   </w:t>
      </w:r>
      <w:r w:rsidRPr="00962C15">
        <w:rPr>
          <w:rFonts w:ascii="Courier New" w:hAnsi="Courier New" w:cs="Courier New"/>
          <w:color w:val="0000FF"/>
          <w:sz w:val="18"/>
          <w:szCs w:val="18"/>
          <w:lang w:val="ru-BY"/>
        </w:rPr>
        <w:t>return</w:t>
      </w: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 xml:space="preserve"> 0;</w:t>
      </w:r>
    </w:p>
    <w:p w14:paraId="48195D4D" w14:textId="5D327631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  <w:r w:rsidRPr="00962C15">
        <w:rPr>
          <w:rFonts w:ascii="Courier New" w:hAnsi="Courier New" w:cs="Courier New"/>
          <w:color w:val="000000"/>
          <w:sz w:val="18"/>
          <w:szCs w:val="18"/>
          <w:lang w:val="ru-BY"/>
        </w:rPr>
        <w:t>}</w:t>
      </w:r>
    </w:p>
    <w:p w14:paraId="73ED218B" w14:textId="6B2CD957" w:rsidR="00962C15" w:rsidRDefault="00962C15" w:rsidP="004D2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9AC496" w14:textId="76746A35" w:rsidR="00962C15" w:rsidRDefault="00962C15" w:rsidP="004D2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1B6A8A" w14:textId="2A1FB4D4" w:rsidR="00962C15" w:rsidRPr="00962C15" w:rsidRDefault="00962C15" w:rsidP="004D21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62C15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Результат</w:t>
      </w:r>
      <w:r w:rsidRPr="00962C15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:</w:t>
      </w:r>
      <w:r w:rsidR="001613D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br/>
      </w:r>
      <w:r w:rsidR="000A1CBF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1D68E9AE" wp14:editId="205D7E90">
            <wp:extent cx="2423370" cy="2179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7C48" w14:textId="77777777" w:rsidR="00670C8B" w:rsidRPr="00850311" w:rsidRDefault="00670C8B" w:rsidP="00670C8B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DD86EFD" w14:textId="77777777" w:rsidR="00670C8B" w:rsidRDefault="00670C8B" w:rsidP="00670C8B">
      <w:pPr>
        <w:jc w:val="right"/>
      </w:pPr>
    </w:p>
    <w:sectPr w:rsidR="00670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B5"/>
    <w:rsid w:val="000A1CBF"/>
    <w:rsid w:val="000B0149"/>
    <w:rsid w:val="001613DE"/>
    <w:rsid w:val="00170EBA"/>
    <w:rsid w:val="004D21AD"/>
    <w:rsid w:val="004E51F0"/>
    <w:rsid w:val="005E2A87"/>
    <w:rsid w:val="00670C8B"/>
    <w:rsid w:val="00846E6B"/>
    <w:rsid w:val="00962C15"/>
    <w:rsid w:val="009A1CE4"/>
    <w:rsid w:val="00B138B5"/>
    <w:rsid w:val="00C55682"/>
    <w:rsid w:val="00D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0F25"/>
  <w15:chartTrackingRefBased/>
  <w15:docId w15:val="{F05477AD-009A-4C1F-AA5A-7C1602DF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C8B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9A1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2022-05-25T09:12:00Z</dcterms:created>
  <dcterms:modified xsi:type="dcterms:W3CDTF">2022-05-25T10:15:00Z</dcterms:modified>
</cp:coreProperties>
</file>