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07A1070" w:rsidRDefault="007A1070" w14:paraId="39782DB9" w14:textId="77777777">
      <w:pPr>
        <w:spacing w:line="240" w:lineRule="auto"/>
        <w:rPr>
          <w:b/>
        </w:rPr>
      </w:pPr>
    </w:p>
    <w:tbl>
      <w:tblPr>
        <w:tblStyle w:val="a"/>
        <w:tblW w:w="1438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75"/>
        <w:gridCol w:w="11910"/>
      </w:tblGrid>
      <w:tr w:rsidR="007A1070" w:rsidTr="1BB890A7" w14:paraId="6453A459" w14:textId="77777777">
        <w:trPr>
          <w:trHeight w:val="460"/>
        </w:trPr>
        <w:tc>
          <w:tcPr>
            <w:tcW w:w="2475" w:type="dxa"/>
            <w:shd w:val="clear" w:color="auto" w:fill="FCE5CD"/>
            <w:tcMar>
              <w:top w:w="100" w:type="dxa"/>
              <w:left w:w="100" w:type="dxa"/>
              <w:bottom w:w="100" w:type="dxa"/>
              <w:right w:w="100" w:type="dxa"/>
            </w:tcMar>
          </w:tcPr>
          <w:p w:rsidR="007A1070" w:rsidRDefault="009135F1" w14:paraId="527EDDBC" w14:textId="77777777">
            <w:pPr>
              <w:widowControl w:val="0"/>
              <w:spacing w:line="240" w:lineRule="auto"/>
              <w:rPr>
                <w:b/>
                <w:sz w:val="24"/>
                <w:szCs w:val="24"/>
              </w:rPr>
            </w:pPr>
            <w:r>
              <w:rPr>
                <w:b/>
                <w:sz w:val="24"/>
                <w:szCs w:val="24"/>
              </w:rPr>
              <w:t>Título componente</w:t>
            </w:r>
          </w:p>
        </w:tc>
        <w:tc>
          <w:tcPr>
            <w:tcW w:w="11910" w:type="dxa"/>
            <w:shd w:val="clear" w:color="auto" w:fill="FCE5CD"/>
            <w:tcMar>
              <w:top w:w="100" w:type="dxa"/>
              <w:left w:w="100" w:type="dxa"/>
              <w:bottom w:w="100" w:type="dxa"/>
              <w:right w:w="100" w:type="dxa"/>
            </w:tcMar>
          </w:tcPr>
          <w:p w:rsidR="007A1070" w:rsidRDefault="009135F1" w14:paraId="680D611E" w14:textId="77777777">
            <w:pPr>
              <w:widowControl w:val="0"/>
              <w:spacing w:line="240" w:lineRule="auto"/>
              <w:jc w:val="center"/>
              <w:rPr>
                <w:b/>
                <w:sz w:val="24"/>
                <w:szCs w:val="24"/>
              </w:rPr>
            </w:pPr>
            <w:r>
              <w:rPr>
                <w:b/>
                <w:sz w:val="24"/>
                <w:szCs w:val="24"/>
              </w:rPr>
              <w:t>Infografía estática</w:t>
            </w:r>
          </w:p>
        </w:tc>
      </w:tr>
      <w:tr w:rsidR="007A1070" w:rsidTr="1BB890A7" w14:paraId="62B2E7D4" w14:textId="77777777">
        <w:trPr>
          <w:trHeight w:val="420"/>
        </w:trPr>
        <w:tc>
          <w:tcPr>
            <w:tcW w:w="2475" w:type="dxa"/>
            <w:shd w:val="clear" w:color="auto" w:fill="auto"/>
            <w:tcMar>
              <w:top w:w="100" w:type="dxa"/>
              <w:left w:w="100" w:type="dxa"/>
              <w:bottom w:w="100" w:type="dxa"/>
              <w:right w:w="100" w:type="dxa"/>
            </w:tcMar>
          </w:tcPr>
          <w:p w:rsidR="007A1070" w:rsidRDefault="009135F1" w14:paraId="77D4CC1C" w14:textId="77777777">
            <w:pPr>
              <w:widowControl w:val="0"/>
              <w:spacing w:line="240" w:lineRule="auto"/>
              <w:rPr>
                <w:b/>
                <w:sz w:val="20"/>
                <w:szCs w:val="20"/>
              </w:rPr>
            </w:pPr>
            <w:r>
              <w:rPr>
                <w:b/>
                <w:sz w:val="20"/>
                <w:szCs w:val="20"/>
              </w:rPr>
              <w:t>Título</w:t>
            </w:r>
          </w:p>
        </w:tc>
        <w:tc>
          <w:tcPr>
            <w:tcW w:w="11910" w:type="dxa"/>
            <w:shd w:val="clear" w:color="auto" w:fill="auto"/>
            <w:tcMar>
              <w:top w:w="100" w:type="dxa"/>
              <w:left w:w="100" w:type="dxa"/>
              <w:bottom w:w="100" w:type="dxa"/>
              <w:right w:w="100" w:type="dxa"/>
            </w:tcMar>
          </w:tcPr>
          <w:p w:rsidRPr="00280878" w:rsidR="007A1070" w:rsidRDefault="009135F1" w14:paraId="40B95E21" w14:textId="77777777">
            <w:pPr>
              <w:widowControl w:val="0"/>
              <w:spacing w:line="240" w:lineRule="auto"/>
              <w:rPr>
                <w:color w:val="808080" w:themeColor="background1" w:themeShade="80"/>
                <w:sz w:val="20"/>
                <w:szCs w:val="20"/>
              </w:rPr>
            </w:pPr>
            <w:r w:rsidRPr="00280878">
              <w:rPr>
                <w:color w:val="808080" w:themeColor="background1" w:themeShade="80"/>
                <w:sz w:val="20"/>
                <w:szCs w:val="20"/>
              </w:rPr>
              <w:t>Título de la infografía (máximo 10 palabras)</w:t>
            </w:r>
          </w:p>
          <w:p w:rsidR="00280878" w:rsidRDefault="00280878" w14:paraId="44A4BEC1" w14:textId="77777777">
            <w:pPr>
              <w:widowControl w:val="0"/>
              <w:spacing w:line="240" w:lineRule="auto"/>
              <w:rPr>
                <w:color w:val="434343"/>
                <w:sz w:val="20"/>
                <w:szCs w:val="20"/>
              </w:rPr>
            </w:pPr>
          </w:p>
          <w:p w:rsidR="00280878" w:rsidRDefault="00280878" w14:paraId="39A74FF3" w14:textId="225CE0F8">
            <w:pPr>
              <w:widowControl w:val="0"/>
              <w:spacing w:line="240" w:lineRule="auto"/>
              <w:rPr>
                <w:color w:val="434343"/>
                <w:sz w:val="20"/>
                <w:szCs w:val="20"/>
              </w:rPr>
            </w:pPr>
            <w:r>
              <w:rPr>
                <w:sz w:val="20"/>
                <w:szCs w:val="20"/>
              </w:rPr>
              <w:t>Factores a evaluar en un evento</w:t>
            </w:r>
          </w:p>
        </w:tc>
      </w:tr>
      <w:tr w:rsidR="007A1070" w:rsidTr="1BB890A7" w14:paraId="307180EB" w14:textId="77777777">
        <w:trPr>
          <w:trHeight w:val="420"/>
        </w:trPr>
        <w:tc>
          <w:tcPr>
            <w:tcW w:w="2475" w:type="dxa"/>
            <w:shd w:val="clear" w:color="auto" w:fill="auto"/>
            <w:tcMar>
              <w:top w:w="100" w:type="dxa"/>
              <w:left w:w="100" w:type="dxa"/>
              <w:bottom w:w="100" w:type="dxa"/>
              <w:right w:w="100" w:type="dxa"/>
            </w:tcMar>
          </w:tcPr>
          <w:p w:rsidR="007A1070" w:rsidRDefault="009135F1" w14:paraId="0474A5F5" w14:textId="77777777">
            <w:pPr>
              <w:widowControl w:val="0"/>
              <w:spacing w:line="240" w:lineRule="auto"/>
              <w:rPr>
                <w:b/>
                <w:sz w:val="20"/>
                <w:szCs w:val="20"/>
              </w:rPr>
            </w:pPr>
            <w:r>
              <w:rPr>
                <w:b/>
                <w:sz w:val="20"/>
                <w:szCs w:val="20"/>
              </w:rPr>
              <w:t>Texto descriptivo</w:t>
            </w:r>
          </w:p>
          <w:p w:rsidR="007A1070" w:rsidRDefault="007A1070" w14:paraId="0A0F57BD" w14:textId="77777777">
            <w:pPr>
              <w:widowControl w:val="0"/>
              <w:spacing w:line="240" w:lineRule="auto"/>
              <w:rPr>
                <w:b/>
                <w:sz w:val="14"/>
                <w:szCs w:val="14"/>
              </w:rPr>
            </w:pPr>
          </w:p>
        </w:tc>
        <w:tc>
          <w:tcPr>
            <w:tcW w:w="11910" w:type="dxa"/>
            <w:shd w:val="clear" w:color="auto" w:fill="auto"/>
            <w:tcMar>
              <w:top w:w="100" w:type="dxa"/>
              <w:left w:w="100" w:type="dxa"/>
              <w:bottom w:w="100" w:type="dxa"/>
              <w:right w:w="100" w:type="dxa"/>
            </w:tcMar>
          </w:tcPr>
          <w:p w:rsidRPr="00280878" w:rsidR="007A1070" w:rsidRDefault="009135F1" w14:paraId="52362276" w14:textId="77777777">
            <w:pPr>
              <w:widowControl w:val="0"/>
              <w:spacing w:line="240" w:lineRule="auto"/>
              <w:rPr>
                <w:color w:val="808080" w:themeColor="background1" w:themeShade="80"/>
                <w:sz w:val="20"/>
                <w:szCs w:val="20"/>
              </w:rPr>
            </w:pPr>
            <w:r w:rsidRPr="00280878">
              <w:rPr>
                <w:color w:val="808080" w:themeColor="background1" w:themeShade="80"/>
                <w:sz w:val="20"/>
                <w:szCs w:val="20"/>
              </w:rPr>
              <w:t>Colocar una breve descripción del tema que se aborda en la infografía. (párrafo corto 40 palabras aprox)</w:t>
            </w:r>
          </w:p>
          <w:p w:rsidR="00280878" w:rsidRDefault="00280878" w14:paraId="61B90C84" w14:textId="77777777">
            <w:pPr>
              <w:widowControl w:val="0"/>
              <w:spacing w:line="240" w:lineRule="auto"/>
              <w:rPr>
                <w:color w:val="434343"/>
                <w:sz w:val="20"/>
                <w:szCs w:val="20"/>
              </w:rPr>
            </w:pPr>
          </w:p>
          <w:p w:rsidR="00280878" w:rsidP="00280878" w:rsidRDefault="00280878" w14:paraId="132209DC" w14:textId="32BCCF16">
            <w:pPr>
              <w:jc w:val="both"/>
              <w:rPr>
                <w:sz w:val="20"/>
                <w:szCs w:val="20"/>
              </w:rPr>
            </w:pPr>
            <w:r>
              <w:rPr>
                <w:sz w:val="20"/>
                <w:szCs w:val="20"/>
              </w:rPr>
              <w:t>La evaluación del proyecto determinará qué tan exitoso fue el evento, pues el éxito se basará en la satisfacción de cada una de las partes interesadas mencionadas anteriormente. Además de esto se evalúan los siguientes factores:</w:t>
            </w:r>
          </w:p>
          <w:p w:rsidR="00280878" w:rsidRDefault="00280878" w14:paraId="09A595D3" w14:textId="77777777">
            <w:pPr>
              <w:widowControl w:val="0"/>
              <w:spacing w:line="240" w:lineRule="auto"/>
              <w:rPr>
                <w:color w:val="434343"/>
                <w:sz w:val="20"/>
                <w:szCs w:val="20"/>
              </w:rPr>
            </w:pPr>
          </w:p>
        </w:tc>
      </w:tr>
      <w:tr w:rsidR="007A1070" w:rsidTr="1BB890A7" w14:paraId="278132E4" w14:textId="77777777">
        <w:trPr>
          <w:trHeight w:val="420"/>
        </w:trPr>
        <w:tc>
          <w:tcPr>
            <w:tcW w:w="14385" w:type="dxa"/>
            <w:gridSpan w:val="2"/>
            <w:shd w:val="clear" w:color="auto" w:fill="auto"/>
            <w:tcMar>
              <w:top w:w="100" w:type="dxa"/>
              <w:left w:w="100" w:type="dxa"/>
              <w:bottom w:w="100" w:type="dxa"/>
              <w:right w:w="100" w:type="dxa"/>
            </w:tcMar>
          </w:tcPr>
          <w:p w:rsidR="007A1070" w:rsidRDefault="007A1070" w14:paraId="0D6B72DE" w14:textId="77777777">
            <w:pPr>
              <w:widowControl w:val="0"/>
              <w:spacing w:line="240" w:lineRule="auto"/>
              <w:jc w:val="center"/>
              <w:rPr>
                <w:b/>
              </w:rPr>
            </w:pPr>
          </w:p>
          <w:p w:rsidR="007A1070" w:rsidRDefault="007A1070" w14:paraId="6E226AAA" w14:textId="4E9A0DF7">
            <w:pPr>
              <w:widowControl w:val="0"/>
              <w:spacing w:line="240" w:lineRule="auto"/>
              <w:jc w:val="center"/>
              <w:rPr>
                <w:b/>
              </w:rPr>
            </w:pPr>
          </w:p>
          <w:p w:rsidR="007A1070" w:rsidP="00430943" w:rsidRDefault="00324663" w14:paraId="3962E88E" w14:textId="07CDB656">
            <w:pPr>
              <w:widowControl w:val="0"/>
              <w:jc w:val="center"/>
              <w:rPr>
                <w:sz w:val="20"/>
                <w:szCs w:val="20"/>
              </w:rPr>
            </w:pPr>
            <w:r>
              <w:rPr>
                <w:noProof/>
              </w:rPr>
              <w:drawing>
                <wp:anchor distT="0" distB="0" distL="114300" distR="114300" simplePos="0" relativeHeight="251671552" behindDoc="0" locked="0" layoutInCell="1" allowOverlap="1" wp14:anchorId="7C73FE29" wp14:editId="01B36297">
                  <wp:simplePos x="0" y="0"/>
                  <wp:positionH relativeFrom="column">
                    <wp:posOffset>5607051</wp:posOffset>
                  </wp:positionH>
                  <wp:positionV relativeFrom="paragraph">
                    <wp:posOffset>529590</wp:posOffset>
                  </wp:positionV>
                  <wp:extent cx="400050" cy="449438"/>
                  <wp:effectExtent l="0" t="0" r="0" b="8255"/>
                  <wp:wrapNone/>
                  <wp:docPr id="1638116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1679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206" cy="451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DD30723" wp14:editId="66EE283E">
                  <wp:simplePos x="0" y="0"/>
                  <wp:positionH relativeFrom="column">
                    <wp:posOffset>5168900</wp:posOffset>
                  </wp:positionH>
                  <wp:positionV relativeFrom="paragraph">
                    <wp:posOffset>1920240</wp:posOffset>
                  </wp:positionV>
                  <wp:extent cx="533400" cy="465910"/>
                  <wp:effectExtent l="0" t="0" r="0" b="0"/>
                  <wp:wrapNone/>
                  <wp:docPr id="1924708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0847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400" cy="465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91B5CA7" wp14:editId="0C4AAD5E">
                  <wp:simplePos x="0" y="0"/>
                  <wp:positionH relativeFrom="column">
                    <wp:posOffset>3569083</wp:posOffset>
                  </wp:positionH>
                  <wp:positionV relativeFrom="paragraph">
                    <wp:posOffset>1977390</wp:posOffset>
                  </wp:positionV>
                  <wp:extent cx="495300" cy="465180"/>
                  <wp:effectExtent l="0" t="0" r="0" b="0"/>
                  <wp:wrapNone/>
                  <wp:docPr id="556180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8008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300" cy="4651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2B5AB2A" wp14:editId="34EF5382">
                  <wp:simplePos x="0" y="0"/>
                  <wp:positionH relativeFrom="column">
                    <wp:posOffset>3054350</wp:posOffset>
                  </wp:positionH>
                  <wp:positionV relativeFrom="paragraph">
                    <wp:posOffset>3034665</wp:posOffset>
                  </wp:positionV>
                  <wp:extent cx="478485" cy="523875"/>
                  <wp:effectExtent l="0" t="0" r="0" b="0"/>
                  <wp:wrapNone/>
                  <wp:docPr id="1163111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1122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8485" cy="523875"/>
                          </a:xfrm>
                          <a:prstGeom prst="rect">
                            <a:avLst/>
                          </a:prstGeom>
                        </pic:spPr>
                      </pic:pic>
                    </a:graphicData>
                  </a:graphic>
                  <wp14:sizeRelH relativeFrom="margin">
                    <wp14:pctWidth>0</wp14:pctWidth>
                  </wp14:sizeRelH>
                  <wp14:sizeRelV relativeFrom="margin">
                    <wp14:pctHeight>0</wp14:pctHeight>
                  </wp14:sizeRelV>
                </wp:anchor>
              </w:drawing>
            </w:r>
            <w:r w:rsidR="008A2DA6">
              <w:rPr>
                <w:noProof/>
              </w:rPr>
              <mc:AlternateContent>
                <mc:Choice Requires="wps">
                  <w:drawing>
                    <wp:anchor distT="0" distB="0" distL="114300" distR="114300" simplePos="0" relativeHeight="251659264" behindDoc="0" locked="0" layoutInCell="1" allowOverlap="1" wp14:anchorId="64C4174B" wp14:editId="26BCB0E1">
                      <wp:simplePos x="0" y="0"/>
                      <wp:positionH relativeFrom="column">
                        <wp:posOffset>2320925</wp:posOffset>
                      </wp:positionH>
                      <wp:positionV relativeFrom="paragraph">
                        <wp:posOffset>53341</wp:posOffset>
                      </wp:positionV>
                      <wp:extent cx="3667125" cy="342900"/>
                      <wp:effectExtent l="0" t="0" r="9525" b="0"/>
                      <wp:wrapNone/>
                      <wp:docPr id="12" name="CuadroTexto 11">
                        <a:extLst xmlns:a="http://schemas.openxmlformats.org/drawingml/2006/main">
                          <a:ext uri="{FF2B5EF4-FFF2-40B4-BE49-F238E27FC236}">
                            <a16:creationId xmlns:a16="http://schemas.microsoft.com/office/drawing/2014/main" id="{9AC3C598-6D95-4545-B636-AE433D9406E5}"/>
                          </a:ext>
                        </a:extLst>
                      </wp:docPr>
                      <wp:cNvGraphicFramePr/>
                      <a:graphic xmlns:a="http://schemas.openxmlformats.org/drawingml/2006/main">
                        <a:graphicData uri="http://schemas.microsoft.com/office/word/2010/wordprocessingShape">
                          <wps:wsp>
                            <wps:cNvSpPr txBox="1"/>
                            <wps:spPr>
                              <a:xfrm>
                                <a:off x="0" y="0"/>
                                <a:ext cx="3667125" cy="342900"/>
                              </a:xfrm>
                              <a:prstGeom prst="rect">
                                <a:avLst/>
                              </a:prstGeom>
                              <a:solidFill>
                                <a:schemeClr val="accent3">
                                  <a:lumMod val="20000"/>
                                  <a:lumOff val="80000"/>
                                </a:schemeClr>
                              </a:solidFill>
                            </wps:spPr>
                            <wps:txbx>
                              <w:txbxContent>
                                <w:p w:rsidRPr="008A2DA6" w:rsidR="00430943" w:rsidP="00430943" w:rsidRDefault="00430943" w14:paraId="7577A2A1" w14:textId="4B680586">
                                  <w:pPr>
                                    <w:textAlignment w:val="baseline"/>
                                    <w:rPr>
                                      <w:color w:val="000000" w:themeColor="text1"/>
                                      <w:sz w:val="28"/>
                                      <w:szCs w:val="28"/>
                                    </w:rPr>
                                  </w:pPr>
                                  <w:r w:rsidRPr="008A2DA6">
                                    <w:rPr>
                                      <w:color w:val="000000" w:themeColor="text1"/>
                                      <w:sz w:val="28"/>
                                      <w:szCs w:val="28"/>
                                    </w:rPr>
                                    <w:t>Factores para evaluar en un evento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shapetype id="_x0000_t202" coordsize="21600,21600" o:spt="202" path="m,l,21600r21600,l21600,xe" w14:anchorId="64C4174B">
                      <v:stroke joinstyle="miter"/>
                      <v:path gradientshapeok="t" o:connecttype="rect"/>
                    </v:shapetype>
                    <v:shape id="CuadroTexto 11" style="position:absolute;left:0;text-align:left;margin-left:182.75pt;margin-top:4.2pt;width:288.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eaf1dd [66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URrAEAAEUDAAAOAAAAZHJzL2Uyb0RvYy54bWysUttuGyEQfa+Uf0C817u2WzdZeR01jdKX&#10;3qSkHzBmwYsEDAXsXf99B9axo+Yt6gswF86ZOTPr29EadpAhanQtn89qzqQT2Gm3a/nvp4f315zF&#10;BK4Dg062/Cgjv91cvVsPvpEL7NF0MjACcbEZfMv7lHxTVVH00kKcoZeOggqDhURm2FVdgIHQrakW&#10;db2qBgydDyhkjOS9n4J8U/CVkiL9VCrKxEzLqbZUzlDObT6rzRqaXQDfa3EqA95QhQXtiPQMdQ8J&#10;2D7oV1BWi4ARVZoJtBUqpYUsPVA38/qfbh578LL0QuJEf5Yp/j9Y8ePw6H8FlsY7HGmAWZDBxyaS&#10;M/czqmDzTZUyipOEx7NsckxMkHO5Wn2aLz5yJii2/LC4qYuu1eW3DzF9lWhZfrQ80FiKWnD4FhMx&#10;UupzSiaLaHT3oI0pRl4F+cUEdgAaIgghXVqW72Zvv2M3+WkZJlpoyE1Dn9zXz26iKEuVkQrhC5Lq&#10;0nF+pXE7nmTYYnckdQZakJbHP3sIeR7QOPy8T6h0KT7/mRIJOBs0q0Jx2qu8DC/tknXZ/s1fAAAA&#10;//8DAFBLAwQUAAYACAAAACEA5TogsuAAAAAIAQAADwAAAGRycy9kb3ducmV2LnhtbEyPQU+DQBSE&#10;7yb+h80z8WLsYqFIkaUxJiYeaKK1el7gCUT2LWGXgv56nyc9TmYy8022W0wvTji6zpKCm1UAAqmy&#10;dUeNguPr43UCwnlNte4toYIvdLDLz88yndZ2phc8HXwjuIRcqhW03g+plK5q0Wi3sgMSex92NNqz&#10;HBtZj3rmctPLdRDE0uiOeKHVAz60WH0eJqPg6TZ5HqLi+L1t3q/25RQWbzQXSl1eLPd3IDwu/i8M&#10;v/iMDjkzlXai2oleQRhvNhxVkEQg2N9GIX8rFcTrCGSeyf8H8h8AAAD//wMAUEsBAi0AFAAGAAgA&#10;AAAhALaDOJL+AAAA4QEAABMAAAAAAAAAAAAAAAAAAAAAAFtDb250ZW50X1R5cGVzXS54bWxQSwEC&#10;LQAUAAYACAAAACEAOP0h/9YAAACUAQAACwAAAAAAAAAAAAAAAAAvAQAAX3JlbHMvLnJlbHNQSwEC&#10;LQAUAAYACAAAACEATJi1EawBAABFAwAADgAAAAAAAAAAAAAAAAAuAgAAZHJzL2Uyb0RvYy54bWxQ&#10;SwECLQAUAAYACAAAACEA5TogsuAAAAAIAQAADwAAAAAAAAAAAAAAAAAGBAAAZHJzL2Rvd25yZXYu&#10;eG1sUEsFBgAAAAAEAAQA8wAAABMFAAAAAA==&#10;">
                      <v:textbox>
                        <w:txbxContent>
                          <w:p w:rsidRPr="008A2DA6" w:rsidR="00430943" w:rsidP="00430943" w:rsidRDefault="00430943" w14:paraId="7577A2A1" w14:textId="4B680586">
                            <w:pPr>
                              <w:textAlignment w:val="baseline"/>
                              <w:rPr>
                                <w:color w:val="000000" w:themeColor="text1"/>
                                <w:sz w:val="28"/>
                                <w:szCs w:val="28"/>
                              </w:rPr>
                            </w:pPr>
                            <w:r w:rsidRPr="008A2DA6">
                              <w:rPr>
                                <w:color w:val="000000" w:themeColor="text1"/>
                                <w:sz w:val="28"/>
                                <w:szCs w:val="28"/>
                              </w:rPr>
                              <w:t>Factores para evaluar</w:t>
                            </w:r>
                            <w:r w:rsidRPr="008A2DA6">
                              <w:rPr>
                                <w:color w:val="000000" w:themeColor="text1"/>
                                <w:sz w:val="28"/>
                                <w:szCs w:val="28"/>
                              </w:rPr>
                              <w:t xml:space="preserve"> en un evento</w:t>
                            </w:r>
                          </w:p>
                        </w:txbxContent>
                      </v:textbox>
                    </v:shape>
                  </w:pict>
                </mc:Fallback>
              </mc:AlternateContent>
            </w:r>
            <w:r w:rsidRPr="00EC3057" w:rsidR="00EC3057">
              <w:rPr>
                <w:noProof/>
                <w:sz w:val="20"/>
                <w:szCs w:val="20"/>
              </w:rPr>
              <mc:AlternateContent>
                <mc:Choice Requires="wps">
                  <w:drawing>
                    <wp:anchor distT="0" distB="0" distL="114300" distR="114300" simplePos="0" relativeHeight="251667456" behindDoc="0" locked="0" layoutInCell="1" allowOverlap="1" wp14:anchorId="261BBED5" wp14:editId="0AD26ED5">
                      <wp:simplePos x="0" y="0"/>
                      <wp:positionH relativeFrom="column">
                        <wp:posOffset>2101215</wp:posOffset>
                      </wp:positionH>
                      <wp:positionV relativeFrom="paragraph">
                        <wp:posOffset>1482090</wp:posOffset>
                      </wp:positionV>
                      <wp:extent cx="1362075" cy="1009650"/>
                      <wp:effectExtent l="0" t="0" r="9525" b="0"/>
                      <wp:wrapNone/>
                      <wp:docPr id="16" name="CuadroTexto 15">
                        <a:extLst xmlns:a="http://schemas.openxmlformats.org/drawingml/2006/main">
                          <a:ext uri="{FF2B5EF4-FFF2-40B4-BE49-F238E27FC236}">
                            <a16:creationId xmlns:a16="http://schemas.microsoft.com/office/drawing/2014/main" id="{2E687248-2F16-4CFA-BAE6-E0179CC2B164}"/>
                          </a:ext>
                        </a:extLst>
                      </wp:docPr>
                      <wp:cNvGraphicFramePr/>
                      <a:graphic xmlns:a="http://schemas.openxmlformats.org/drawingml/2006/main">
                        <a:graphicData uri="http://schemas.microsoft.com/office/word/2010/wordprocessingShape">
                          <wps:wsp>
                            <wps:cNvSpPr txBox="1"/>
                            <wps:spPr>
                              <a:xfrm>
                                <a:off x="0" y="0"/>
                                <a:ext cx="1362075" cy="1009650"/>
                              </a:xfrm>
                              <a:prstGeom prst="rect">
                                <a:avLst/>
                              </a:prstGeom>
                              <a:solidFill>
                                <a:schemeClr val="bg1"/>
                              </a:solidFill>
                            </wps:spPr>
                            <wps:txbx>
                              <w:txbxContent>
                                <w:p w:rsidRPr="00EC3057" w:rsidR="00EC3057" w:rsidP="00EC3057" w:rsidRDefault="00EC3057" w14:paraId="00B8C6D4" w14:textId="3844E797">
                                  <w:pPr>
                                    <w:textAlignment w:val="baseline"/>
                                    <w:rPr>
                                      <w:color w:val="000000"/>
                                      <w:sz w:val="20"/>
                                      <w:szCs w:val="20"/>
                                      <w:lang w:val="es-ES"/>
                                    </w:rPr>
                                  </w:pPr>
                                  <w:bookmarkStart w:name="_Hlk143684860" w:id="0"/>
                                  <w:bookmarkStart w:name="_Hlk143684861" w:id="1"/>
                                  <w:r w:rsidRPr="00EC3057">
                                    <w:rPr>
                                      <w:color w:val="000000"/>
                                      <w:sz w:val="20"/>
                                      <w:szCs w:val="20"/>
                                      <w:lang w:val="es-ES"/>
                                    </w:rPr>
                                    <w:t>Cumplimiento con el cronograma de actividades conforme al tiempo, calidad y recursos</w:t>
                                  </w:r>
                                  <w:r>
                                    <w:rPr>
                                      <w:color w:val="000000"/>
                                      <w:sz w:val="20"/>
                                      <w:szCs w:val="20"/>
                                      <w:lang w:val="es-ES"/>
                                    </w:rPr>
                                    <w:t>.</w:t>
                                  </w:r>
                                  <w:r w:rsidRPr="00EC3057">
                                    <w:rPr>
                                      <w:color w:val="000000"/>
                                      <w:sz w:val="20"/>
                                      <w:szCs w:val="20"/>
                                      <w:lang w:val="es-ES"/>
                                    </w:rPr>
                                    <w:t xml:space="preserve"> </w:t>
                                  </w:r>
                                  <w:bookmarkEnd w:id="0"/>
                                  <w:bookmarkEnd w:id="1"/>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shape id="CuadroTexto 15" style="position:absolute;left:0;text-align:left;margin-left:165.45pt;margin-top:116.7pt;width:107.25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1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IHkQEAAA4DAAAOAAAAZHJzL2Uyb0RvYy54bWysUk1vGyEQvUfqf0Dca9aO4qQrr6OkUXqp&#10;0kppfgBmwYsEDGWwd/3vO5DUttpblMvAMF/vvWF1O3nH9jqhhdDx+azhTAcFvQ3bjr/8evx8wxlm&#10;GXrpIOiOHzTy2/Wni9UYW72AAVyvE6MmAdsxdnzIObZCoBq0lziDqAMFDSQvM7lpK/okR+runVg0&#10;zVKMkPqYQGlEen14DfJ17W+MVvmHMagzcx0nbLnaVO2mWLFeyXabZByseoMh34HCSxto6LHVg8yS&#10;7ZL9r5W3KgGCyTMFXoAxVunKgdjMm3/YPA8y6sqFxMF4lAk/rq162j/Hn4nl6R4mWmARZIzYIj0W&#10;PpNJvpyElFGcJDwcZdNTZqoUXS4XzfUVZ4pi86b5sryqwopTeUyYv2nwrFw6nmgvVS65/46ZRlLq&#10;35QyDcHZ/tE6V53yF/RXl9he0hY32wqSKs6yxAlzueVpMzHbn/HZQH8gmiNtuuP4eydTEVa2Ae52&#10;GYytIErpayIhKg6JXrG9fZCy1XO/Zp2+8foPAAAA//8DAFBLAwQUAAYACAAAACEATpTNwN8AAAAL&#10;AQAADwAAAGRycy9kb3ducmV2LnhtbEyPwU7DMAyG70i8Q2Qkbiyh7WArTSdA4sIFbUyc08Y0ZU1S&#10;JdlaeHrMadxs/Z9+f642sx3YCUPsvZNwuxDA0LVe966TsH9/uVkBi0k5rQbvUMI3RtjUlxeVKrWf&#10;3BZPu9QxKnGxVBJMSmPJeWwNWhUXfkRH2acPViVaQ8d1UBOV24FnQtxxq3pHF4wa8dlge9gdrYSP&#10;7guf+tfwI964mA4rv90390bK66v58QFYwjmdYfjTJ3WoyanxR6cjGyTkuVgTKiHL8wIYEctiSUND&#10;0TorgNcV//9D/QsAAP//AwBQSwECLQAUAAYACAAAACEAtoM4kv4AAADhAQAAEwAAAAAAAAAAAAAA&#10;AAAAAAAAW0NvbnRlbnRfVHlwZXNdLnhtbFBLAQItABQABgAIAAAAIQA4/SH/1gAAAJQBAAALAAAA&#10;AAAAAAAAAAAAAC8BAABfcmVscy8ucmVsc1BLAQItABQABgAIAAAAIQCbE4IHkQEAAA4DAAAOAAAA&#10;AAAAAAAAAAAAAC4CAABkcnMvZTJvRG9jLnhtbFBLAQItABQABgAIAAAAIQBOlM3A3wAAAAsBAAAP&#10;AAAAAAAAAAAAAAAAAOsDAABkcnMvZG93bnJldi54bWxQSwUGAAAAAAQABADzAAAA9wQAAAAA&#10;" w14:anchorId="261BBED5">
                      <v:textbox>
                        <w:txbxContent>
                          <w:p w:rsidRPr="00EC3057" w:rsidR="00EC3057" w:rsidP="00EC3057" w:rsidRDefault="00EC3057" w14:paraId="00B8C6D4" w14:textId="3844E797">
                            <w:pPr>
                              <w:textAlignment w:val="baseline"/>
                              <w:rPr>
                                <w:color w:val="000000"/>
                                <w:sz w:val="20"/>
                                <w:szCs w:val="20"/>
                                <w:lang w:val="es-ES"/>
                              </w:rPr>
                            </w:pPr>
                            <w:r w:rsidRPr="00EC3057">
                              <w:rPr>
                                <w:color w:val="000000"/>
                                <w:sz w:val="20"/>
                                <w:szCs w:val="20"/>
                                <w:lang w:val="es-ES"/>
                              </w:rPr>
                              <w:t>Cumplimiento con el cronograma de actividades conforme al tiempo, calidad y recursos</w:t>
                            </w:r>
                            <w:r>
                              <w:rPr>
                                <w:color w:val="000000"/>
                                <w:sz w:val="20"/>
                                <w:szCs w:val="20"/>
                                <w:lang w:val="es-ES"/>
                              </w:rPr>
                              <w:t>.</w:t>
                            </w:r>
                            <w:r w:rsidRPr="00EC3057">
                              <w:rPr>
                                <w:color w:val="000000"/>
                                <w:sz w:val="20"/>
                                <w:szCs w:val="20"/>
                                <w:lang w:val="es-ES"/>
                              </w:rPr>
                              <w:t xml:space="preserve"> </w:t>
                            </w:r>
                          </w:p>
                        </w:txbxContent>
                      </v:textbox>
                    </v:shape>
                  </w:pict>
                </mc:Fallback>
              </mc:AlternateContent>
            </w:r>
            <w:r w:rsidRPr="00430943" w:rsidR="00EC3057">
              <w:rPr>
                <w:noProof/>
                <w:sz w:val="20"/>
                <w:szCs w:val="20"/>
              </w:rPr>
              <mc:AlternateContent>
                <mc:Choice Requires="wps">
                  <w:drawing>
                    <wp:anchor distT="0" distB="0" distL="114300" distR="114300" simplePos="0" relativeHeight="251663360" behindDoc="0" locked="0" layoutInCell="1" allowOverlap="1" wp14:anchorId="3C647290" wp14:editId="0AC46CF2">
                      <wp:simplePos x="0" y="0"/>
                      <wp:positionH relativeFrom="column">
                        <wp:posOffset>5184775</wp:posOffset>
                      </wp:positionH>
                      <wp:positionV relativeFrom="paragraph">
                        <wp:posOffset>2687320</wp:posOffset>
                      </wp:positionV>
                      <wp:extent cx="923925" cy="657225"/>
                      <wp:effectExtent l="0" t="0" r="9525" b="9525"/>
                      <wp:wrapNone/>
                      <wp:docPr id="14" name="CuadroTexto 13">
                        <a:extLst xmlns:a="http://schemas.openxmlformats.org/drawingml/2006/main">
                          <a:ext uri="{FF2B5EF4-FFF2-40B4-BE49-F238E27FC236}">
                            <a16:creationId xmlns:a16="http://schemas.microsoft.com/office/drawing/2014/main" id="{DFC41995-2CFB-4E92-B4E4-E235DF12B8C0}"/>
                          </a:ext>
                        </a:extLst>
                      </wp:docPr>
                      <wp:cNvGraphicFramePr/>
                      <a:graphic xmlns:a="http://schemas.openxmlformats.org/drawingml/2006/main">
                        <a:graphicData uri="http://schemas.microsoft.com/office/word/2010/wordprocessingShape">
                          <wps:wsp>
                            <wps:cNvSpPr txBox="1"/>
                            <wps:spPr>
                              <a:xfrm>
                                <a:off x="0" y="0"/>
                                <a:ext cx="923925" cy="657225"/>
                              </a:xfrm>
                              <a:prstGeom prst="rect">
                                <a:avLst/>
                              </a:prstGeom>
                              <a:solidFill>
                                <a:schemeClr val="bg1"/>
                              </a:solidFill>
                            </wps:spPr>
                            <wps:txbx>
                              <w:txbxContent>
                                <w:p w:rsidRPr="00430943" w:rsidR="00430943" w:rsidP="00430943" w:rsidRDefault="00430943" w14:paraId="11741227" w14:textId="68B7B6FA">
                                  <w:pPr>
                                    <w:textAlignment w:val="baseline"/>
                                    <w:rPr>
                                      <w:color w:val="000000"/>
                                      <w:sz w:val="20"/>
                                      <w:szCs w:val="20"/>
                                    </w:rPr>
                                  </w:pPr>
                                  <w:bookmarkStart w:name="_Hlk143684903" w:id="2"/>
                                  <w:bookmarkStart w:name="_Hlk143684904" w:id="3"/>
                                  <w:r w:rsidRPr="00430943">
                                    <w:rPr>
                                      <w:color w:val="000000"/>
                                      <w:sz w:val="20"/>
                                      <w:szCs w:val="20"/>
                                    </w:rPr>
                                    <w:t>Efectividad de las estrategias</w:t>
                                  </w:r>
                                  <w:r w:rsidR="00EC3057">
                                    <w:rPr>
                                      <w:color w:val="000000"/>
                                      <w:sz w:val="20"/>
                                      <w:szCs w:val="20"/>
                                    </w:rPr>
                                    <w:t>.</w:t>
                                  </w:r>
                                  <w:r w:rsidRPr="00430943">
                                    <w:rPr>
                                      <w:color w:val="000000"/>
                                      <w:sz w:val="20"/>
                                      <w:szCs w:val="20"/>
                                    </w:rPr>
                                    <w:t xml:space="preserve"> </w:t>
                                  </w:r>
                                  <w:bookmarkEnd w:id="2"/>
                                  <w:bookmarkEnd w:id="3"/>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shape id="CuadroTexto 13" style="position:absolute;left:0;text-align:left;margin-left:408.25pt;margin-top:211.6pt;width:72.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1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zMkAEAAAwDAAAOAAAAZHJzL2Uyb0RvYy54bWysUl1PIyEUfTfxPxDeLXU2ujrp1Oxq3JfN&#10;auL6AygDHRLgIpd2pv/eC9XWuG9mX4D7weGcc1ncTN6xrU5oIXT8fDbnTAcFvQ3rjj//vT+74gyz&#10;DL10EHTHdxr5zfL0ZDHGVjcwgOt1YgQSsB1jx4ecYysEqkF7iTOIOlDRQPIyU5jWok9yJHTvRDOf&#10;X4oRUh8TKI1I2bt9kS8rvjFa5QdjUGfmOk7ccl1TXVdlFcuFbNdJxsGqNxryCyy8tIEePUDdySzZ&#10;Jtl/oLxVCRBMninwAoyxSlcNpOZ8/knN0yCjrlrIHIwHm/D/wao/26f4mFiefsJEAyyGjBFbpGTR&#10;M5nky05MGdXJwt3BNj1lpih53Xy7bi44U1S6vPje0JlQxPFyTJh/afCsHDqeaCrVLLn9jXnf+t5S&#10;3kJwtr+3ztWg/AR96xLbSprhal0pEviHLnFkXE55Wk3M9h1v3tWsoN+RyJHm3HF82chUbJVtgB+b&#10;DMZWEuXqvpHIl4AsrzLevkeZ6ce4dh0/8fIVAAD//wMAUEsDBBQABgAIAAAAIQAdpAo+4AAAAAsB&#10;AAAPAAAAZHJzL2Rvd25yZXYueG1sTI/BTsMwEETvSPyDtUjcqF1D0xDiVIDEhQtqqTg78RKHxuso&#10;dpvA12NO5bjap5k35WZ2PTvhGDpPCpYLAQyp8aajVsH+/eUmBxaiJqN7T6jgGwNsqsuLUhfGT7TF&#10;0y62LIVQKLQCG+NQcB4ai06HhR+Q0u/Tj07HdI4tN6OeUrjruRQi4053lBqsHvDZYnPYHZ2Cj/YL&#10;n7rX8Ue8cTEdcr/d12ur1PXV/PgALOIczzD86Sd1qJJT7Y9kAusV5MtslVAFd/JWAkvEfSbTulrB&#10;SmZr4FXJ/2+ofgEAAP//AwBQSwECLQAUAAYACAAAACEAtoM4kv4AAADhAQAAEwAAAAAAAAAAAAAA&#10;AAAAAAAAW0NvbnRlbnRfVHlwZXNdLnhtbFBLAQItABQABgAIAAAAIQA4/SH/1gAAAJQBAAALAAAA&#10;AAAAAAAAAAAAAC8BAABfcmVscy8ucmVsc1BLAQItABQABgAIAAAAIQDzD0zMkAEAAAwDAAAOAAAA&#10;AAAAAAAAAAAAAC4CAABkcnMvZTJvRG9jLnhtbFBLAQItABQABgAIAAAAIQAdpAo+4AAAAAsBAAAP&#10;AAAAAAAAAAAAAAAAAOoDAABkcnMvZG93bnJldi54bWxQSwUGAAAAAAQABADzAAAA9wQAAAAA&#10;" w14:anchorId="3C647290">
                      <v:textbox>
                        <w:txbxContent>
                          <w:p w:rsidRPr="00430943" w:rsidR="00430943" w:rsidP="00430943" w:rsidRDefault="00430943" w14:paraId="11741227" w14:textId="68B7B6FA">
                            <w:pPr>
                              <w:textAlignment w:val="baseline"/>
                              <w:rPr>
                                <w:color w:val="000000"/>
                                <w:sz w:val="20"/>
                                <w:szCs w:val="20"/>
                              </w:rPr>
                            </w:pPr>
                            <w:r w:rsidRPr="00430943">
                              <w:rPr>
                                <w:color w:val="000000"/>
                                <w:sz w:val="20"/>
                                <w:szCs w:val="20"/>
                              </w:rPr>
                              <w:t>Efectividad de las estrategias</w:t>
                            </w:r>
                            <w:r w:rsidR="00EC3057">
                              <w:rPr>
                                <w:color w:val="000000"/>
                                <w:sz w:val="20"/>
                                <w:szCs w:val="20"/>
                              </w:rPr>
                              <w:t>.</w:t>
                            </w:r>
                            <w:r w:rsidRPr="00430943">
                              <w:rPr>
                                <w:color w:val="000000"/>
                                <w:sz w:val="20"/>
                                <w:szCs w:val="20"/>
                              </w:rPr>
                              <w:t xml:space="preserve"> </w:t>
                            </w:r>
                          </w:p>
                        </w:txbxContent>
                      </v:textbox>
                    </v:shape>
                  </w:pict>
                </mc:Fallback>
              </mc:AlternateContent>
            </w:r>
            <w:r w:rsidR="00EC3057">
              <w:rPr>
                <w:noProof/>
              </w:rPr>
              <mc:AlternateContent>
                <mc:Choice Requires="wps">
                  <w:drawing>
                    <wp:anchor distT="0" distB="0" distL="114300" distR="114300" simplePos="0" relativeHeight="251665408" behindDoc="0" locked="0" layoutInCell="1" allowOverlap="1" wp14:anchorId="74364559" wp14:editId="5CE40CB7">
                      <wp:simplePos x="0" y="0"/>
                      <wp:positionH relativeFrom="column">
                        <wp:posOffset>4006850</wp:posOffset>
                      </wp:positionH>
                      <wp:positionV relativeFrom="paragraph">
                        <wp:posOffset>767715</wp:posOffset>
                      </wp:positionV>
                      <wp:extent cx="1341755" cy="953770"/>
                      <wp:effectExtent l="0" t="0" r="0" b="0"/>
                      <wp:wrapNone/>
                      <wp:docPr id="18" name="CuadroTexto 17">
                        <a:extLst xmlns:a="http://schemas.openxmlformats.org/drawingml/2006/main">
                          <a:ext uri="{FF2B5EF4-FFF2-40B4-BE49-F238E27FC236}">
                            <a16:creationId xmlns:a16="http://schemas.microsoft.com/office/drawing/2014/main" id="{A9022CA4-3770-4D5F-8BC8-6014179C002A}"/>
                          </a:ext>
                        </a:extLst>
                      </wp:docPr>
                      <wp:cNvGraphicFramePr/>
                      <a:graphic xmlns:a="http://schemas.openxmlformats.org/drawingml/2006/main">
                        <a:graphicData uri="http://schemas.microsoft.com/office/word/2010/wordprocessingShape">
                          <wps:wsp>
                            <wps:cNvSpPr txBox="1"/>
                            <wps:spPr>
                              <a:xfrm>
                                <a:off x="0" y="0"/>
                                <a:ext cx="1341755" cy="953770"/>
                              </a:xfrm>
                              <a:prstGeom prst="rect">
                                <a:avLst/>
                              </a:prstGeom>
                              <a:solidFill>
                                <a:srgbClr val="FFFFFF"/>
                              </a:solidFill>
                            </wps:spPr>
                            <wps:txbx>
                              <w:txbxContent>
                                <w:p w:rsidRPr="00EC3057" w:rsidR="00EC3057" w:rsidP="00EC3057" w:rsidRDefault="00EC3057" w14:paraId="17B57ED5" w14:textId="7FC94DB9">
                                  <w:pPr>
                                    <w:textAlignment w:val="baseline"/>
                                    <w:rPr>
                                      <w:color w:val="000000"/>
                                      <w:sz w:val="20"/>
                                      <w:szCs w:val="20"/>
                                      <w:lang w:val="es-ES"/>
                                    </w:rPr>
                                  </w:pPr>
                                  <w:bookmarkStart w:name="_Hlk143684889" w:id="4"/>
                                  <w:bookmarkStart w:name="_Hlk143684890" w:id="5"/>
                                  <w:r w:rsidRPr="00EC3057">
                                    <w:rPr>
                                      <w:color w:val="000000"/>
                                      <w:sz w:val="20"/>
                                      <w:szCs w:val="20"/>
                                      <w:lang w:val="es-ES"/>
                                    </w:rPr>
                                    <w:t>Los resultados se cumplieron a satisfacción del cliente</w:t>
                                  </w:r>
                                  <w:r>
                                    <w:rPr>
                                      <w:color w:val="000000"/>
                                      <w:sz w:val="20"/>
                                      <w:szCs w:val="20"/>
                                      <w:lang w:val="es-ES"/>
                                    </w:rPr>
                                    <w:t>.</w:t>
                                  </w:r>
                                  <w:r w:rsidRPr="00EC3057">
                                    <w:rPr>
                                      <w:color w:val="000000"/>
                                      <w:sz w:val="20"/>
                                      <w:szCs w:val="20"/>
                                      <w:lang w:val="es-ES"/>
                                    </w:rPr>
                                    <w:t xml:space="preserve"> </w:t>
                                  </w:r>
                                  <w:r w:rsidRPr="00EC3057">
                                    <w:rPr>
                                      <w:color w:val="000000"/>
                                      <w:sz w:val="20"/>
                                      <w:szCs w:val="20"/>
                                    </w:rPr>
                                    <w:t xml:space="preserve"> </w:t>
                                  </w:r>
                                  <w:bookmarkEnd w:id="4"/>
                                  <w:bookmarkEnd w:id="5"/>
                                </w:p>
                              </w:txbxContent>
                            </wps:txbx>
                            <wps:bodyPr wrap="square">
                              <a:sp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v:shape id="CuadroTexto 17" style="position:absolute;left:0;text-align:left;margin-left:315.5pt;margin-top:60.45pt;width:105.65pt;height:75.1pt;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wTkwEAAA4DAAAOAAAAZHJzL2Uyb0RvYy54bWysUsGOEzEMvSPxD1HuNO2WUhh1ugJW5YJg&#10;pYUPSDNJJ1IyDnbamf49Tna3XcENMQdPHNvPz8/Z3E4xiJNF8jC0cjGbS2EHA50fDq38+WP35r0U&#10;lPXQ6QCDbeXZkrzdvn61GVNjb6CH0FkUDDJQM6ZW9jmnRikyvY2aZpDswEEHGHVmFw+qQz0yegzq&#10;Zj5/p0bALiEYS8S3d49Bua34zlmTvztHNovQSuaWq8Vq98Wq7UY3B9Sp9+aJhv4HFlH7gZteoO50&#10;1uKI/i+o6A0CgcszA1GBc97YOgNPs5j/Mc1Dr5Ots7A4lC4y0f+DNd9OD+keRZ4+wcQLLIKMiRri&#10;yzLP5DCWPzMVHGcJzxfZ7JSFKUXLt4v1aiWF4diH1XK9rrqqa3VCyl8sRFEOrUReS1VLn75S5o6c&#10;+pxSmhEE3+18CNXBw/5zQHHSvMJd/QpJLnmRpq6cyylP+0n4rpXL53n20J15zJE33Ur6ddRYhGWM&#10;9PGYYecri1L6mMj4xWHRa6enB1K2+tKvWddnvP0NAAD//wMAUEsDBBQABgAIAAAAIQA64FlO4AAA&#10;AAsBAAAPAAAAZHJzL2Rvd25yZXYueG1sTI8xT8MwFIR3JP6D9ZDYqJMU0hLiVAiJBXWghaGjGz/i&#10;kPg5xE4b/j2PCcbTne6+Kzez68UJx9B6UpAuEhBItTctNQre355v1iBC1GR07wkVfGOATXV5UerC&#10;+DPt8LSPjeASCoVWYGMcCilDbdHpsPADEnsffnQ6shwbaUZ95nLXyyxJcul0S7xg9YBPFutuPzke&#10;2YZ62vmvz3TbyYPtcn33al+Uur6aHx9ARJzjXxh+8RkdKmY6+olMEL2CfJnyl8hGltyD4MT6NluC&#10;OCrIVmkKsirl/w/VDwAAAP//AwBQSwECLQAUAAYACAAAACEAtoM4kv4AAADhAQAAEwAAAAAAAAAA&#10;AAAAAAAAAAAAW0NvbnRlbnRfVHlwZXNdLnhtbFBLAQItABQABgAIAAAAIQA4/SH/1gAAAJQBAAAL&#10;AAAAAAAAAAAAAAAAAC8BAABfcmVscy8ucmVsc1BLAQItABQABgAIAAAAIQDYblwTkwEAAA4DAAAO&#10;AAAAAAAAAAAAAAAAAC4CAABkcnMvZTJvRG9jLnhtbFBLAQItABQABgAIAAAAIQA64FlO4AAAAAsB&#10;AAAPAAAAAAAAAAAAAAAAAO0DAABkcnMvZG93bnJldi54bWxQSwUGAAAAAAQABADzAAAA+gQAAAAA&#10;" w14:anchorId="74364559">
                      <v:textbox style="mso-fit-shape-to-text:t">
                        <w:txbxContent>
                          <w:p w:rsidRPr="00EC3057" w:rsidR="00EC3057" w:rsidP="00EC3057" w:rsidRDefault="00EC3057" w14:paraId="17B57ED5" w14:textId="7FC94DB9">
                            <w:pPr>
                              <w:textAlignment w:val="baseline"/>
                              <w:rPr>
                                <w:color w:val="000000"/>
                                <w:sz w:val="20"/>
                                <w:szCs w:val="20"/>
                                <w:lang w:val="es-ES"/>
                              </w:rPr>
                            </w:pPr>
                            <w:r w:rsidRPr="00EC3057">
                              <w:rPr>
                                <w:color w:val="000000"/>
                                <w:sz w:val="20"/>
                                <w:szCs w:val="20"/>
                                <w:lang w:val="es-ES"/>
                              </w:rPr>
                              <w:t>Los resultados se cumplieron a satisfacción del cliente</w:t>
                            </w:r>
                            <w:r>
                              <w:rPr>
                                <w:color w:val="000000"/>
                                <w:sz w:val="20"/>
                                <w:szCs w:val="20"/>
                                <w:lang w:val="es-ES"/>
                              </w:rPr>
                              <w:t>.</w:t>
                            </w:r>
                            <w:r w:rsidRPr="00EC3057">
                              <w:rPr>
                                <w:color w:val="000000"/>
                                <w:sz w:val="20"/>
                                <w:szCs w:val="20"/>
                                <w:lang w:val="es-ES"/>
                              </w:rPr>
                              <w:t xml:space="preserve"> </w:t>
                            </w:r>
                            <w:r w:rsidRPr="00EC3057">
                              <w:rPr>
                                <w:color w:val="000000"/>
                                <w:sz w:val="20"/>
                                <w:szCs w:val="20"/>
                              </w:rPr>
                              <w:t xml:space="preserve"> </w:t>
                            </w:r>
                          </w:p>
                        </w:txbxContent>
                      </v:textbox>
                    </v:shape>
                  </w:pict>
                </mc:Fallback>
              </mc:AlternateContent>
            </w:r>
            <w:r w:rsidRPr="00430943" w:rsidR="00EC3057">
              <w:rPr>
                <w:noProof/>
                <w:sz w:val="20"/>
                <w:szCs w:val="20"/>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1312" behindDoc="0" locked="0" layoutInCell="1" allowOverlap="1" wp14:anchorId="1B6CEC81" wp14:editId="4AA83BAB">
                      <wp:simplePos x="0" y="0"/>
                      <wp:positionH relativeFrom="column">
                        <wp:posOffset>3863975</wp:posOffset>
                      </wp:positionH>
                      <wp:positionV relativeFrom="paragraph">
                        <wp:posOffset>2967990</wp:posOffset>
                      </wp:positionV>
                      <wp:extent cx="990600" cy="638175"/>
                      <wp:effectExtent l="0" t="0" r="0" b="9525"/>
                      <wp:wrapNone/>
                      <wp:docPr id="13" name="CuadroTexto 12">
                        <a:extLst xmlns:a="http://schemas.openxmlformats.org/drawingml/2006/main">
                          <a:ext uri="{FF2B5EF4-FFF2-40B4-BE49-F238E27FC236}">
                            <a16:creationId xmlns:a16="http://schemas.microsoft.com/office/drawing/2014/main" id="{BF920F69-4F66-42E4-8307-0EDCFF138505}"/>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990600" cy="638175"/>
                              </a:xfrm>
                              <a:prstGeom prst="rect">
                                <a:avLst/>
                              </a:prstGeom>
                              <a:solidFill>
                                <a:schemeClr val="bg1"/>
                              </a:solidFill>
                            </wps:spPr>
                            <wps:txbx>
                              <w:txbxContent>
                                <w:p xmlns:w14="http://schemas.microsoft.com/office/word/2010/wordml" w:rsidRPr="00430943" w:rsidR="00430943" w:rsidP="00430943" w:rsidRDefault="00430943" w14:paraId="18EB8FD9" w14:textId="6AF38FED">
                                  <w:pPr>
                                    <w:textAlignment w:val="baseline"/>
                                    <w:rPr>
                                      <w:color w:val="000000"/>
                                      <w:sz w:val="20"/>
                                      <w:szCs w:val="20"/>
                                    </w:rPr>
                                  </w:pPr>
                                  <w:bookmarkStart w:name="_Hlk143684873" w:id="6"/>
                                  <w:bookmarkStart w:name="_Hlk143684874" w:id="7"/>
                                  <w:r w:rsidRPr="00430943">
                                    <w:rPr>
                                      <w:color w:val="000000"/>
                                      <w:sz w:val="20"/>
                                      <w:szCs w:val="20"/>
                                    </w:rPr>
                                    <w:t>Cumplimiento del objetivo</w:t>
                                  </w:r>
                                  <w:r w:rsidR="00EC3057">
                                    <w:rPr>
                                      <w:color w:val="000000"/>
                                      <w:sz w:val="20"/>
                                      <w:szCs w:val="20"/>
                                    </w:rPr>
                                    <w:t>.</w:t>
                                  </w:r>
                                  <w:bookmarkEnd w:id="6"/>
                                  <w:bookmarkEnd w:id="7"/>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xmlns:w="http://schemas.openxmlformats.org/wordprocessingml/2006/main">
                    <v:shape xmlns:w14="http://schemas.microsoft.com/office/word/2010/wordml" xmlns:o="urn:schemas-microsoft-com:office:office" xmlns:v="urn:schemas-microsoft-com:vml" id="CuadroTexto 12" style="position:absolute;left:0;text-align:left;margin-left:304.25pt;margin-top:233.7pt;width:78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1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i5kQEAAAwDAAAOAAAAZHJzL2Uyb0RvYy54bWysUk1vGyEQvUfqf0Dca9Zp6yQrr6O2UXKJ&#10;kkhpfwBmwYsEDGWwd/3vM+DEjtJb1QswHzzee8PyevKO7XRCC6Hj81nDmQ4Kehs2Hf/96/bzJWeY&#10;Zeilg6A7vtfIr1efzpZjbPU5DOB6nRiBBGzH2PEh59gKgWrQXuIMog5UNJC8zBSmjeiTHAndO3He&#10;NAsxQupjAqURKXtzKPJVxTdGq/xoDOrMXMeJW65rquu6rGK1lO0myThY9UpD/gMLL22gR49QNzJL&#10;tk32LyhvVQIEk2cKvABjrNJVA6mZNx/UPA8y6qqFzMF4tAn/H6x62D3Hp8Ty9AMmGmAxZIzYIiWL&#10;nskkX3ZiyqhOFu6PtukpM0XJq6tm0VBFUWnx5XJ+8a2giNPlmDDfafCsHDqeaCrVLLm7x3xofWsp&#10;byE4299a52pQfoL+6RLbSZrhelMpEvi7LnFiXE55Wk/M9h3/+qZmDf2eRI40547jn61MxVbZBvi+&#10;zWBsJVGuHhqJfAnI8irj9XuUmb6Pa9fpE69eAAAA//8DAFBLAwQUAAYACAAAACEAGc6LTN8AAAAL&#10;AQAADwAAAGRycy9kb3ducmV2LnhtbEyPwU7DMAyG70i8Q2QkbiwBdWkpTSdA4sIFbUyc08Y0ZU1S&#10;NdlaeHrMiR1tf/r9/dVmcQM74RT74BXcrgQw9G0wve8U7N9fbgpgMWlv9BA8KvjGCJv68qLSpQmz&#10;3+JplzpGIT6WWoFNaSw5j61Fp+MqjOjp9hkmpxONU8fNpGcKdwO/E0Jyp3tPH6we8dlie9gdnYKP&#10;7guf+tfpR7xxMR+KsN03uVXq+mp5fACWcEn/MPzpkzrU5NSEozeRDQqkKNaEKshkngEjIpcZbRoF&#10;a5nfA68rft6h/gUAAP//AwBQSwECLQAUAAYACAAAACEAtoM4kv4AAADhAQAAEwAAAAAAAAAAAAAA&#10;AAAAAAAAW0NvbnRlbnRfVHlwZXNdLnhtbFBLAQItABQABgAIAAAAIQA4/SH/1gAAAJQBAAALAAAA&#10;AAAAAAAAAAAAAC8BAABfcmVscy8ucmVsc1BLAQItABQABgAIAAAAIQAqrZi5kQEAAAwDAAAOAAAA&#10;AAAAAAAAAAAAAC4CAABkcnMvZTJvRG9jLnhtbFBLAQItABQABgAIAAAAIQAZzotM3wAAAAsBAAAP&#10;AAAAAAAAAAAAAAAAAOsDAABkcnMvZG93bnJldi54bWxQSwUGAAAAAAQABADzAAAA9wQAAAAA&#10;" w14:anchorId="1B6CEC81">
                      <v:textbox>
                        <w:txbxContent>
                          <w:p w:rsidRPr="00430943" w:rsidR="00430943" w:rsidP="00430943" w:rsidRDefault="00430943" w14:paraId="18EB8FD9" w14:textId="6AF38FED">
                            <w:pPr>
                              <w:textAlignment w:val="baseline"/>
                              <w:rPr>
                                <w:color w:val="000000"/>
                                <w:sz w:val="20"/>
                                <w:szCs w:val="20"/>
                              </w:rPr>
                            </w:pPr>
                            <w:r w:rsidRPr="00430943">
                              <w:rPr>
                                <w:color w:val="000000"/>
                                <w:sz w:val="20"/>
                                <w:szCs w:val="20"/>
                              </w:rPr>
                              <w:t>Cumplimiento del objetivo</w:t>
                            </w:r>
                            <w:r w:rsidR="00EC3057">
                              <w:rPr>
                                <w:color w:val="000000"/>
                                <w:sz w:val="20"/>
                                <w:szCs w:val="20"/>
                              </w:rPr>
                              <w:t>.</w:t>
                            </w:r>
                          </w:p>
                        </w:txbxContent>
                      </v:textbox>
                    </v:shape>
                  </w:pict>
                </mc:Fallback>
              </mc:AlternateContent>
            </w:r>
            <w:r w:rsidRPr="00430943" w:rsidR="00430943">
              <w:rPr>
                <w:noProof/>
                <w:sz w:val="20"/>
                <w:szCs w:val="20"/>
              </w:rPr>
              <w:drawing>
                <wp:inline distT="0" distB="0" distL="0" distR="0" wp14:anchorId="04BF4878" wp14:editId="17AF7D06">
                  <wp:extent cx="4552950" cy="3885761"/>
                  <wp:effectExtent l="0" t="0" r="0" b="635"/>
                  <wp:docPr id="92381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16521" name=""/>
                          <pic:cNvPicPr/>
                        </pic:nvPicPr>
                        <pic:blipFill>
                          <a:blip r:embed="rId15"/>
                          <a:stretch>
                            <a:fillRect/>
                          </a:stretch>
                        </pic:blipFill>
                        <pic:spPr>
                          <a:xfrm>
                            <a:off x="0" y="0"/>
                            <a:ext cx="4555868" cy="3888251"/>
                          </a:xfrm>
                          <a:prstGeom prst="rect">
                            <a:avLst/>
                          </a:prstGeom>
                        </pic:spPr>
                      </pic:pic>
                    </a:graphicData>
                  </a:graphic>
                </wp:inline>
              </w:drawing>
            </w:r>
          </w:p>
          <w:p w:rsidR="007A1070" w:rsidRDefault="007A1070" w14:paraId="22805F89" w14:textId="49882C58">
            <w:pPr>
              <w:widowControl w:val="0"/>
              <w:rPr>
                <w:sz w:val="20"/>
                <w:szCs w:val="20"/>
              </w:rPr>
            </w:pPr>
          </w:p>
          <w:p w:rsidRPr="00430943" w:rsidR="00430943" w:rsidP="00430943" w:rsidRDefault="009135F1" w14:paraId="18ACEFEF" w14:textId="6466F404">
            <w:pPr>
              <w:widowControl w:val="0"/>
              <w:rPr>
                <w:rStyle w:val="Hipervnculo"/>
                <w:sz w:val="20"/>
                <w:szCs w:val="20"/>
              </w:rPr>
            </w:pPr>
            <w:r>
              <w:rPr>
                <w:sz w:val="20"/>
                <w:szCs w:val="20"/>
              </w:rPr>
              <w:t>Describir y/o colocar una imagen de referencia, de la infografía solicitada.</w:t>
            </w:r>
            <w:r w:rsidR="00430943">
              <w:rPr>
                <w:sz w:val="20"/>
                <w:szCs w:val="20"/>
              </w:rPr>
              <w:t xml:space="preserve">   </w:t>
            </w:r>
            <w:r w:rsidR="00430943">
              <w:rPr>
                <w:sz w:val="20"/>
                <w:szCs w:val="20"/>
              </w:rPr>
              <w:fldChar w:fldCharType="begin"/>
            </w:r>
            <w:r w:rsidR="00430943">
              <w:rPr>
                <w:sz w:val="20"/>
                <w:szCs w:val="20"/>
              </w:rPr>
              <w:instrText>HYPERLINK "https://www.freepik.es/vector-gratis/plantilla-plana-linea-tiempo-infografica-cuatro-pasos_1000731.htm" \l "query=INFOGRAFIA%20LINEA%20DE%20TIEMPO%204&amp;position=14&amp;from_view=search&amp;track=ais"</w:instrText>
            </w:r>
            <w:r w:rsidR="00430943">
              <w:rPr>
                <w:sz w:val="20"/>
                <w:szCs w:val="20"/>
              </w:rPr>
            </w:r>
            <w:r w:rsidR="00430943">
              <w:rPr>
                <w:sz w:val="20"/>
                <w:szCs w:val="20"/>
              </w:rPr>
              <w:fldChar w:fldCharType="separate"/>
            </w:r>
            <w:r w:rsidRPr="00430943" w:rsidR="00430943">
              <w:rPr>
                <w:rStyle w:val="Hipervnculo"/>
                <w:sz w:val="20"/>
                <w:szCs w:val="20"/>
              </w:rPr>
              <w:t xml:space="preserve">https://www.freepik.es/vector-gratis/plantilla-plana-linea-tiempo-infografica-cuatro-pasos_1000731.htm#query=INFOGRAFIA%20LINEA%20DE%20TIEMPO%204&amp;position=14&amp;from_view=search&amp;track=ais   </w:t>
            </w:r>
          </w:p>
          <w:p w:rsidR="00430943" w:rsidP="00430943" w:rsidRDefault="00430943" w14:paraId="0D2BEF68" w14:textId="455F36DF">
            <w:pPr>
              <w:widowControl w:val="0"/>
              <w:rPr>
                <w:sz w:val="20"/>
                <w:szCs w:val="20"/>
              </w:rPr>
            </w:pPr>
            <w:r>
              <w:rPr>
                <w:sz w:val="20"/>
                <w:szCs w:val="20"/>
              </w:rPr>
              <w:fldChar w:fldCharType="end"/>
            </w:r>
          </w:p>
          <w:p w:rsidR="00430943" w:rsidP="00430943" w:rsidRDefault="00430943" w14:paraId="31DDDD57" w14:textId="09F3BB0D">
            <w:pPr>
              <w:widowControl w:val="0"/>
              <w:rPr>
                <w:sz w:val="20"/>
                <w:szCs w:val="20"/>
              </w:rPr>
            </w:pPr>
          </w:p>
        </w:tc>
      </w:tr>
      <w:tr w:rsidR="007A1070" w:rsidTr="1BB890A7" w14:paraId="1C051B44" w14:textId="77777777">
        <w:trPr>
          <w:trHeight w:val="400"/>
        </w:trPr>
        <w:tc>
          <w:tcPr>
            <w:tcW w:w="2475" w:type="dxa"/>
            <w:shd w:val="clear" w:color="auto" w:fill="auto"/>
            <w:tcMar>
              <w:top w:w="100" w:type="dxa"/>
              <w:left w:w="100" w:type="dxa"/>
              <w:bottom w:w="100" w:type="dxa"/>
              <w:right w:w="100" w:type="dxa"/>
            </w:tcMar>
          </w:tcPr>
          <w:p w:rsidR="007A1070" w:rsidRDefault="009135F1" w14:paraId="228A17F7" w14:textId="77777777">
            <w:pPr>
              <w:widowControl w:val="0"/>
              <w:spacing w:line="240" w:lineRule="auto"/>
              <w:rPr>
                <w:b/>
              </w:rPr>
            </w:pPr>
            <w:r>
              <w:rPr>
                <w:b/>
              </w:rPr>
              <w:t xml:space="preserve">Indicaciones </w:t>
            </w:r>
          </w:p>
        </w:tc>
        <w:tc>
          <w:tcPr>
            <w:tcW w:w="11910" w:type="dxa"/>
            <w:shd w:val="clear" w:color="auto" w:fill="auto"/>
            <w:tcMar>
              <w:top w:w="100" w:type="dxa"/>
              <w:left w:w="100" w:type="dxa"/>
              <w:bottom w:w="100" w:type="dxa"/>
              <w:right w:w="100" w:type="dxa"/>
            </w:tcMar>
          </w:tcPr>
          <w:p w:rsidR="007A1070" w:rsidRDefault="009135F1" w14:paraId="425A367F" w14:textId="54C2352D">
            <w:pPr>
              <w:widowControl w:val="0"/>
              <w:rPr>
                <w:color w:val="808080" w:themeColor="background1" w:themeShade="80"/>
                <w:sz w:val="20"/>
                <w:szCs w:val="20"/>
              </w:rPr>
            </w:pPr>
            <w:r w:rsidRPr="00EC3057">
              <w:rPr>
                <w:color w:val="808080" w:themeColor="background1" w:themeShade="80"/>
                <w:sz w:val="20"/>
                <w:szCs w:val="20"/>
              </w:rPr>
              <w:t xml:space="preserve">Incluir cualquier observación o solicitud específica frente al diseño </w:t>
            </w:r>
            <w:r w:rsidRPr="00EC3057">
              <w:rPr>
                <w:color w:val="808080" w:themeColor="background1" w:themeShade="80"/>
                <w:sz w:val="20"/>
                <w:szCs w:val="20"/>
              </w:rPr>
              <w:t>gráfico de la infografía.</w:t>
            </w:r>
          </w:p>
          <w:p w:rsidR="00EC3057" w:rsidRDefault="00EC3057" w14:paraId="5821E854" w14:textId="06370529">
            <w:pPr>
              <w:widowControl w:val="0"/>
              <w:rPr>
                <w:color w:val="808080" w:themeColor="background1" w:themeShade="80"/>
                <w:sz w:val="20"/>
                <w:szCs w:val="20"/>
              </w:rPr>
            </w:pPr>
          </w:p>
          <w:p w:rsidR="00EC3057" w:rsidRDefault="00EC3057" w14:paraId="0D3868BA" w14:textId="03142146">
            <w:pPr>
              <w:widowControl w:val="0"/>
              <w:rPr>
                <w:color w:val="808080" w:themeColor="background1" w:themeShade="80"/>
                <w:sz w:val="20"/>
                <w:szCs w:val="20"/>
              </w:rPr>
            </w:pPr>
            <w:r>
              <w:rPr>
                <w:color w:val="808080" w:themeColor="background1" w:themeShade="80"/>
                <w:sz w:val="20"/>
                <w:szCs w:val="20"/>
              </w:rPr>
              <w:t>Se propone una infografía estática donde se presentan los siguientes textos:</w:t>
            </w:r>
          </w:p>
          <w:p w:rsidR="00EC3057" w:rsidRDefault="00EC3057" w14:paraId="2ACBC57A" w14:textId="5657341F">
            <w:pPr>
              <w:widowControl w:val="0"/>
              <w:rPr>
                <w:color w:val="808080" w:themeColor="background1" w:themeShade="80"/>
                <w:sz w:val="20"/>
                <w:szCs w:val="20"/>
              </w:rPr>
            </w:pPr>
          </w:p>
          <w:p w:rsidRPr="00EC3057" w:rsidR="00EC3057" w:rsidP="00EC3057" w:rsidRDefault="00EC3057" w14:paraId="3083FB80" w14:textId="3CFEAE6E">
            <w:pPr>
              <w:textAlignment w:val="baseline"/>
              <w:rPr>
                <w:color w:val="000000" w:themeColor="text1"/>
                <w:sz w:val="20"/>
                <w:szCs w:val="20"/>
              </w:rPr>
            </w:pPr>
            <w:r>
              <w:rPr>
                <w:color w:val="808080" w:themeColor="background1" w:themeShade="80"/>
                <w:sz w:val="20"/>
                <w:szCs w:val="20"/>
              </w:rPr>
              <w:t xml:space="preserve">Título: </w:t>
            </w:r>
            <w:r w:rsidRPr="00EC3057">
              <w:rPr>
                <w:color w:val="000000" w:themeColor="text1"/>
                <w:sz w:val="20"/>
                <w:szCs w:val="20"/>
              </w:rPr>
              <w:t>Factores para evaluar en un evento</w:t>
            </w:r>
          </w:p>
          <w:p w:rsidR="00EC3057" w:rsidRDefault="00EC3057" w14:paraId="18E8A890" w14:textId="52543637">
            <w:pPr>
              <w:widowControl w:val="0"/>
              <w:rPr>
                <w:color w:val="000000" w:themeColor="text1"/>
                <w:sz w:val="20"/>
                <w:szCs w:val="20"/>
              </w:rPr>
            </w:pPr>
          </w:p>
          <w:p w:rsidRPr="00EC3057" w:rsidR="00EC3057" w:rsidRDefault="00EC3057" w14:paraId="541327A4" w14:textId="4E3FD5B9">
            <w:pPr>
              <w:widowControl w:val="0"/>
              <w:rPr>
                <w:color w:val="808080" w:themeColor="background1" w:themeShade="80"/>
                <w:sz w:val="20"/>
                <w:szCs w:val="20"/>
              </w:rPr>
            </w:pPr>
            <w:r w:rsidRPr="00EC3057">
              <w:rPr>
                <w:color w:val="808080" w:themeColor="background1" w:themeShade="80"/>
                <w:sz w:val="20"/>
                <w:szCs w:val="20"/>
              </w:rPr>
              <w:t>Textos por cada iconografía:</w:t>
            </w:r>
          </w:p>
          <w:p w:rsidR="00EC3057" w:rsidRDefault="00EC3057" w14:paraId="17CDD64C" w14:textId="41ECAB8D">
            <w:pPr>
              <w:widowControl w:val="0"/>
              <w:rPr>
                <w:sz w:val="20"/>
                <w:szCs w:val="20"/>
              </w:rPr>
            </w:pPr>
          </w:p>
          <w:p w:rsidR="00EC3057" w:rsidP="00EC3057" w:rsidRDefault="00EC3057" w14:paraId="7D5251FE" w14:textId="7A9F65BB">
            <w:pPr>
              <w:pStyle w:val="Prrafodelista"/>
              <w:numPr>
                <w:ilvl w:val="0"/>
                <w:numId w:val="1"/>
              </w:numPr>
              <w:textAlignment w:val="baseline"/>
              <w:rPr>
                <w:color w:val="000000"/>
                <w:sz w:val="20"/>
                <w:szCs w:val="20"/>
              </w:rPr>
            </w:pPr>
            <w:r w:rsidRPr="001771F1">
              <w:rPr>
                <w:color w:val="000000"/>
                <w:sz w:val="20"/>
                <w:szCs w:val="20"/>
              </w:rPr>
              <w:t>Cumplimiento del objetivo.</w:t>
            </w:r>
          </w:p>
          <w:p w:rsidRPr="00002ED5" w:rsidR="00002ED5" w:rsidP="00002ED5" w:rsidRDefault="00002ED5" w14:paraId="4A04318D" w14:textId="0F89DF32">
            <w:pPr>
              <w:textAlignment w:val="baseline"/>
              <w:rPr>
                <w:color w:val="000000"/>
                <w:sz w:val="20"/>
                <w:szCs w:val="20"/>
              </w:rPr>
            </w:pPr>
          </w:p>
          <w:p w:rsidR="00EC3057" w:rsidP="00EC3057" w:rsidRDefault="00EC3057" w14:paraId="5A2072D6" w14:textId="162E5983">
            <w:pPr>
              <w:pStyle w:val="Prrafodelista"/>
              <w:numPr>
                <w:ilvl w:val="0"/>
                <w:numId w:val="1"/>
              </w:numPr>
              <w:textAlignment w:val="baseline"/>
              <w:rPr>
                <w:color w:val="000000"/>
                <w:sz w:val="20"/>
                <w:szCs w:val="20"/>
                <w:lang w:val="es-ES"/>
              </w:rPr>
            </w:pPr>
            <w:r w:rsidRPr="001771F1">
              <w:rPr>
                <w:color w:val="000000"/>
                <w:sz w:val="20"/>
                <w:szCs w:val="20"/>
                <w:lang w:val="es-ES"/>
              </w:rPr>
              <w:t xml:space="preserve">Cumplimiento con el cronograma de actividades conforme al tiempo, calidad y recursos. </w:t>
            </w:r>
          </w:p>
          <w:p w:rsidRPr="00002ED5" w:rsidR="00002ED5" w:rsidP="00002ED5" w:rsidRDefault="00002ED5" w14:paraId="68AA3C33" w14:textId="77777777">
            <w:pPr>
              <w:textAlignment w:val="baseline"/>
              <w:rPr>
                <w:color w:val="000000"/>
                <w:sz w:val="20"/>
                <w:szCs w:val="20"/>
                <w:lang w:val="es-ES"/>
              </w:rPr>
            </w:pPr>
          </w:p>
          <w:p w:rsidRPr="00324663" w:rsidR="00002ED5" w:rsidP="00002ED5" w:rsidRDefault="00EC3057" w14:paraId="0BA0EDB5" w14:textId="77C96EAD">
            <w:pPr>
              <w:pStyle w:val="Prrafodelista"/>
              <w:numPr>
                <w:ilvl w:val="0"/>
                <w:numId w:val="1"/>
              </w:numPr>
              <w:textAlignment w:val="baseline"/>
              <w:rPr>
                <w:color w:val="000000"/>
                <w:sz w:val="20"/>
                <w:szCs w:val="20"/>
              </w:rPr>
            </w:pPr>
            <w:r w:rsidRPr="001771F1">
              <w:rPr>
                <w:color w:val="000000"/>
                <w:sz w:val="20"/>
                <w:szCs w:val="20"/>
              </w:rPr>
              <w:t xml:space="preserve">Efectividad de las estrategias. </w:t>
            </w:r>
          </w:p>
          <w:p w:rsidRPr="00002ED5" w:rsidR="00002ED5" w:rsidP="00002ED5" w:rsidRDefault="00002ED5" w14:paraId="2D6E9938" w14:textId="77777777">
            <w:pPr>
              <w:textAlignment w:val="baseline"/>
              <w:rPr>
                <w:color w:val="000000"/>
                <w:sz w:val="20"/>
                <w:szCs w:val="20"/>
              </w:rPr>
            </w:pPr>
          </w:p>
          <w:p w:rsidRPr="001771F1" w:rsidR="00EC3057" w:rsidP="00EC3057" w:rsidRDefault="00EC3057" w14:paraId="6AF4470F" w14:textId="77777777">
            <w:pPr>
              <w:pStyle w:val="Prrafodelista"/>
              <w:numPr>
                <w:ilvl w:val="0"/>
                <w:numId w:val="1"/>
              </w:numPr>
              <w:textAlignment w:val="baseline"/>
              <w:rPr>
                <w:color w:val="000000"/>
                <w:sz w:val="20"/>
                <w:szCs w:val="20"/>
                <w:lang w:val="es-ES"/>
              </w:rPr>
            </w:pPr>
            <w:r w:rsidRPr="001771F1">
              <w:rPr>
                <w:color w:val="000000"/>
                <w:sz w:val="20"/>
                <w:szCs w:val="20"/>
                <w:lang w:val="es-ES"/>
              </w:rPr>
              <w:t xml:space="preserve">Los resultados se cumplieron a satisfacción del cliente. </w:t>
            </w:r>
            <w:r w:rsidRPr="001771F1">
              <w:rPr>
                <w:color w:val="000000"/>
                <w:sz w:val="20"/>
                <w:szCs w:val="20"/>
              </w:rPr>
              <w:t xml:space="preserve"> </w:t>
            </w:r>
          </w:p>
          <w:p w:rsidR="00280878" w:rsidRDefault="00280878" w14:paraId="12F2C1F0" w14:textId="77777777">
            <w:pPr>
              <w:widowControl w:val="0"/>
              <w:rPr>
                <w:b/>
              </w:rPr>
            </w:pPr>
          </w:p>
          <w:p w:rsidR="00002ED5" w:rsidRDefault="00002ED5" w14:paraId="26C62EFB" w14:textId="42C88F87">
            <w:pPr>
              <w:widowControl w:val="0"/>
              <w:rPr>
                <w:b/>
              </w:rPr>
            </w:pPr>
          </w:p>
        </w:tc>
      </w:tr>
      <w:tr w:rsidR="007A1070" w:rsidTr="1BB890A7" w14:paraId="43BF8CA9" w14:textId="77777777">
        <w:trPr>
          <w:trHeight w:val="420"/>
        </w:trPr>
        <w:tc>
          <w:tcPr>
            <w:tcW w:w="2475" w:type="dxa"/>
            <w:shd w:val="clear" w:color="auto" w:fill="auto"/>
            <w:tcMar>
              <w:top w:w="100" w:type="dxa"/>
              <w:left w:w="100" w:type="dxa"/>
              <w:bottom w:w="100" w:type="dxa"/>
              <w:right w:w="100" w:type="dxa"/>
            </w:tcMar>
          </w:tcPr>
          <w:p w:rsidR="007A1070" w:rsidRDefault="009135F1" w14:paraId="0AF3CF81" w14:textId="77777777">
            <w:pPr>
              <w:widowControl w:val="0"/>
              <w:spacing w:line="240" w:lineRule="auto"/>
              <w:rPr>
                <w:b/>
              </w:rPr>
            </w:pPr>
            <w:r>
              <w:rPr>
                <w:b/>
              </w:rPr>
              <w:t>Ruta drive de la imagen</w:t>
            </w:r>
          </w:p>
        </w:tc>
        <w:tc>
          <w:tcPr>
            <w:tcW w:w="11910" w:type="dxa"/>
            <w:shd w:val="clear" w:color="auto" w:fill="auto"/>
            <w:tcMar>
              <w:top w:w="100" w:type="dxa"/>
              <w:left w:w="100" w:type="dxa"/>
              <w:bottom w:w="100" w:type="dxa"/>
              <w:right w:w="100" w:type="dxa"/>
            </w:tcMar>
          </w:tcPr>
          <w:p w:rsidR="007A1070" w:rsidRDefault="009135F1" w14:paraId="65885E3F" w14:textId="77777777">
            <w:pPr>
              <w:widowControl w:val="0"/>
              <w:spacing w:line="240" w:lineRule="auto"/>
              <w:rPr>
                <w:i/>
              </w:rPr>
            </w:pPr>
            <w:r>
              <w:rPr>
                <w:b/>
              </w:rPr>
              <w:t xml:space="preserve">r1_i1.png </w:t>
            </w:r>
            <w:r>
              <w:rPr>
                <w:i/>
              </w:rPr>
              <w:t>(imagen en alta resolución 1920*1080)</w:t>
            </w:r>
          </w:p>
          <w:p w:rsidR="00002ED5" w:rsidRDefault="00002ED5" w14:paraId="200B5FA4" w14:textId="77777777">
            <w:pPr>
              <w:widowControl w:val="0"/>
              <w:spacing w:line="240" w:lineRule="auto"/>
              <w:rPr>
                <w:i/>
              </w:rPr>
            </w:pPr>
          </w:p>
          <w:p w:rsidR="00002ED5" w:rsidRDefault="00002ED5" w14:paraId="079FC601" w14:textId="77777777">
            <w:pPr>
              <w:widowControl w:val="0"/>
              <w:spacing w:line="240" w:lineRule="auto"/>
              <w:rPr>
                <w:i/>
              </w:rPr>
            </w:pPr>
            <w:r>
              <w:rPr>
                <w:noProof/>
              </w:rPr>
              <w:drawing>
                <wp:inline distT="0" distB="0" distL="0" distR="0" wp14:anchorId="41205FA3" wp14:editId="2ACC145E">
                  <wp:extent cx="765576" cy="838200"/>
                  <wp:effectExtent l="0" t="0" r="0" b="0"/>
                  <wp:docPr id="191346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6596" name=""/>
                          <pic:cNvPicPr/>
                        </pic:nvPicPr>
                        <pic:blipFill>
                          <a:blip r:embed="rId16"/>
                          <a:stretch>
                            <a:fillRect/>
                          </a:stretch>
                        </pic:blipFill>
                        <pic:spPr>
                          <a:xfrm>
                            <a:off x="0" y="0"/>
                            <a:ext cx="772650" cy="845945"/>
                          </a:xfrm>
                          <a:prstGeom prst="rect">
                            <a:avLst/>
                          </a:prstGeom>
                        </pic:spPr>
                      </pic:pic>
                    </a:graphicData>
                  </a:graphic>
                </wp:inline>
              </w:drawing>
            </w:r>
          </w:p>
          <w:p w:rsidR="00002ED5" w:rsidRDefault="009135F1" w14:paraId="0A96916C" w14:textId="77777777">
            <w:pPr>
              <w:widowControl w:val="0"/>
              <w:spacing w:line="240" w:lineRule="auto"/>
              <w:rPr>
                <w:i/>
              </w:rPr>
            </w:pPr>
            <w:hyperlink w:history="1" r:id="rId17">
              <w:r w:rsidRPr="00416DD4" w:rsidR="00002ED5">
                <w:rPr>
                  <w:rStyle w:val="Hipervnculo"/>
                  <w:i/>
                </w:rPr>
                <w:t>https://www.flaticon.es/icono-gratis/objetivo_1534999</w:t>
              </w:r>
            </w:hyperlink>
            <w:r w:rsidR="00002ED5">
              <w:rPr>
                <w:i/>
              </w:rPr>
              <w:t xml:space="preserve"> </w:t>
            </w:r>
          </w:p>
          <w:p w:rsidR="00002ED5" w:rsidRDefault="00002ED5" w14:paraId="674BC138" w14:textId="77777777">
            <w:pPr>
              <w:widowControl w:val="0"/>
              <w:spacing w:line="240" w:lineRule="auto"/>
              <w:rPr>
                <w:i/>
              </w:rPr>
            </w:pPr>
          </w:p>
          <w:p w:rsidR="00002ED5" w:rsidRDefault="00002ED5" w14:paraId="427D5F52" w14:textId="77777777">
            <w:pPr>
              <w:widowControl w:val="0"/>
              <w:spacing w:line="240" w:lineRule="auto"/>
              <w:rPr>
                <w:i/>
              </w:rPr>
            </w:pPr>
            <w:r>
              <w:rPr>
                <w:noProof/>
              </w:rPr>
              <w:drawing>
                <wp:inline distT="0" distB="0" distL="0" distR="0" wp14:anchorId="1714ABBA" wp14:editId="1DD53DD7">
                  <wp:extent cx="962025" cy="903523"/>
                  <wp:effectExtent l="0" t="0" r="0" b="0"/>
                  <wp:docPr id="1001889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9926" name=""/>
                          <pic:cNvPicPr/>
                        </pic:nvPicPr>
                        <pic:blipFill>
                          <a:blip r:embed="rId18"/>
                          <a:stretch>
                            <a:fillRect/>
                          </a:stretch>
                        </pic:blipFill>
                        <pic:spPr>
                          <a:xfrm>
                            <a:off x="0" y="0"/>
                            <a:ext cx="967976" cy="909112"/>
                          </a:xfrm>
                          <a:prstGeom prst="rect">
                            <a:avLst/>
                          </a:prstGeom>
                        </pic:spPr>
                      </pic:pic>
                    </a:graphicData>
                  </a:graphic>
                </wp:inline>
              </w:drawing>
            </w:r>
          </w:p>
          <w:p w:rsidR="00002ED5" w:rsidRDefault="009135F1" w14:paraId="72DA00E4" w14:textId="77777777">
            <w:pPr>
              <w:widowControl w:val="0"/>
              <w:spacing w:line="240" w:lineRule="auto"/>
              <w:rPr>
                <w:i/>
              </w:rPr>
            </w:pPr>
            <w:hyperlink w:history="1" r:id="rId19">
              <w:r w:rsidRPr="00416DD4" w:rsidR="00002ED5">
                <w:rPr>
                  <w:rStyle w:val="Hipervnculo"/>
                  <w:i/>
                </w:rPr>
                <w:t>https://www.flaticon.es/icono-gratis/cronograma_10317077</w:t>
              </w:r>
            </w:hyperlink>
            <w:r w:rsidR="00002ED5">
              <w:rPr>
                <w:i/>
              </w:rPr>
              <w:t xml:space="preserve"> </w:t>
            </w:r>
          </w:p>
          <w:p w:rsidR="00002ED5" w:rsidRDefault="00002ED5" w14:paraId="1838C0A0" w14:textId="77777777">
            <w:pPr>
              <w:widowControl w:val="0"/>
              <w:spacing w:line="240" w:lineRule="auto"/>
              <w:rPr>
                <w:i/>
              </w:rPr>
            </w:pPr>
          </w:p>
          <w:p w:rsidR="00002ED5" w:rsidRDefault="00002ED5" w14:paraId="6AA9F5F7" w14:textId="77777777">
            <w:pPr>
              <w:widowControl w:val="0"/>
              <w:spacing w:line="240" w:lineRule="auto"/>
              <w:rPr>
                <w:i/>
              </w:rPr>
            </w:pPr>
            <w:r>
              <w:rPr>
                <w:noProof/>
              </w:rPr>
              <w:drawing>
                <wp:inline distT="0" distB="0" distL="0" distR="0" wp14:anchorId="14C98F3B" wp14:editId="138885C8">
                  <wp:extent cx="883472" cy="771525"/>
                  <wp:effectExtent l="0" t="0" r="0" b="0"/>
                  <wp:docPr id="1600495036" name="Imagen 160049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08470" name=""/>
                          <pic:cNvPicPr/>
                        </pic:nvPicPr>
                        <pic:blipFill>
                          <a:blip r:embed="rId20"/>
                          <a:stretch>
                            <a:fillRect/>
                          </a:stretch>
                        </pic:blipFill>
                        <pic:spPr>
                          <a:xfrm>
                            <a:off x="0" y="0"/>
                            <a:ext cx="888512" cy="775926"/>
                          </a:xfrm>
                          <a:prstGeom prst="rect">
                            <a:avLst/>
                          </a:prstGeom>
                        </pic:spPr>
                      </pic:pic>
                    </a:graphicData>
                  </a:graphic>
                </wp:inline>
              </w:drawing>
            </w:r>
          </w:p>
          <w:p w:rsidR="00002ED5" w:rsidRDefault="009135F1" w14:paraId="584BEFAC" w14:textId="77777777">
            <w:pPr>
              <w:widowControl w:val="0"/>
              <w:spacing w:line="240" w:lineRule="auto"/>
              <w:rPr>
                <w:i/>
              </w:rPr>
            </w:pPr>
            <w:hyperlink w:history="1" r:id="rId21">
              <w:r w:rsidRPr="00416DD4" w:rsidR="00002ED5">
                <w:rPr>
                  <w:rStyle w:val="Hipervnculo"/>
                  <w:i/>
                </w:rPr>
                <w:t>https://www.flaticon.es/icono-gratis/estrategia_1064623</w:t>
              </w:r>
            </w:hyperlink>
            <w:r w:rsidR="00002ED5">
              <w:rPr>
                <w:i/>
              </w:rPr>
              <w:t xml:space="preserve"> </w:t>
            </w:r>
          </w:p>
          <w:p w:rsidR="00002ED5" w:rsidRDefault="00002ED5" w14:paraId="69D31339" w14:textId="77777777">
            <w:pPr>
              <w:widowControl w:val="0"/>
              <w:spacing w:line="240" w:lineRule="auto"/>
              <w:rPr>
                <w:i/>
              </w:rPr>
            </w:pPr>
          </w:p>
          <w:p w:rsidR="00002ED5" w:rsidRDefault="00002ED5" w14:paraId="610CA6AB" w14:textId="77777777">
            <w:pPr>
              <w:widowControl w:val="0"/>
              <w:spacing w:line="240" w:lineRule="auto"/>
              <w:rPr>
                <w:i/>
              </w:rPr>
            </w:pPr>
            <w:r>
              <w:rPr>
                <w:noProof/>
              </w:rPr>
              <w:drawing>
                <wp:inline distT="0" distB="0" distL="0" distR="0" wp14:anchorId="3D8A85F4" wp14:editId="0641C2FA">
                  <wp:extent cx="733425" cy="823971"/>
                  <wp:effectExtent l="0" t="0" r="0" b="0"/>
                  <wp:docPr id="1096462958" name="Imagen 1096462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16798" name=""/>
                          <pic:cNvPicPr/>
                        </pic:nvPicPr>
                        <pic:blipFill>
                          <a:blip r:embed="rId22"/>
                          <a:stretch>
                            <a:fillRect/>
                          </a:stretch>
                        </pic:blipFill>
                        <pic:spPr>
                          <a:xfrm>
                            <a:off x="0" y="0"/>
                            <a:ext cx="737912" cy="829012"/>
                          </a:xfrm>
                          <a:prstGeom prst="rect">
                            <a:avLst/>
                          </a:prstGeom>
                        </pic:spPr>
                      </pic:pic>
                    </a:graphicData>
                  </a:graphic>
                </wp:inline>
              </w:drawing>
            </w:r>
          </w:p>
          <w:p w:rsidR="00002ED5" w:rsidRDefault="009135F1" w14:paraId="466C4C7F" w14:textId="001F2B70">
            <w:pPr>
              <w:widowControl w:val="0"/>
              <w:spacing w:line="240" w:lineRule="auto"/>
              <w:rPr>
                <w:i/>
              </w:rPr>
            </w:pPr>
            <w:hyperlink w:history="1" r:id="rId23">
              <w:r w:rsidRPr="00416DD4" w:rsidR="00002ED5">
                <w:rPr>
                  <w:rStyle w:val="Hipervnculo"/>
                  <w:i/>
                </w:rPr>
                <w:t>https://www.flaticon.es/icono-gratis/satisfaccion-laboral_6788279</w:t>
              </w:r>
            </w:hyperlink>
            <w:r w:rsidR="00002ED5">
              <w:rPr>
                <w:i/>
              </w:rPr>
              <w:t xml:space="preserve"> </w:t>
            </w:r>
          </w:p>
        </w:tc>
      </w:tr>
    </w:tbl>
    <w:p w:rsidR="007A1070" w:rsidRDefault="007A1070" w14:paraId="26841825" w14:textId="1E89068B">
      <w:pPr>
        <w:spacing w:line="240" w:lineRule="auto"/>
      </w:pPr>
    </w:p>
    <w:sectPr w:rsidR="007A1070">
      <w:headerReference w:type="default" r:id="rId24"/>
      <w:footerReference w:type="default" r:id="rId25"/>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A59" w:rsidRDefault="00187A59" w14:paraId="5C767F98" w14:textId="77777777">
      <w:pPr>
        <w:spacing w:line="240" w:lineRule="auto"/>
      </w:pPr>
      <w:r>
        <w:separator/>
      </w:r>
    </w:p>
  </w:endnote>
  <w:endnote w:type="continuationSeparator" w:id="0">
    <w:p w:rsidR="00187A59" w:rsidRDefault="00187A59" w14:paraId="17629D3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070" w:rsidRDefault="009135F1" w14:paraId="0788F07B" w14:textId="77777777">
    <w:pPr>
      <w:pBdr>
        <w:top w:val="nil"/>
        <w:left w:val="nil"/>
        <w:bottom w:val="nil"/>
        <w:right w:val="nil"/>
        <w:between w:val="nil"/>
      </w:pBdr>
      <w:tabs>
        <w:tab w:val="center" w:pos="4419"/>
        <w:tab w:val="right" w:pos="8838"/>
        <w:tab w:val="left" w:pos="10255"/>
      </w:tabs>
      <w:spacing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A59" w:rsidRDefault="00187A59" w14:paraId="6C0577E8" w14:textId="77777777">
      <w:pPr>
        <w:spacing w:line="240" w:lineRule="auto"/>
      </w:pPr>
      <w:r>
        <w:separator/>
      </w:r>
    </w:p>
  </w:footnote>
  <w:footnote w:type="continuationSeparator" w:id="0">
    <w:p w:rsidR="00187A59" w:rsidRDefault="00187A59" w14:paraId="30FCB4B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7A1070" w:rsidRDefault="009135F1" w14:paraId="23F1E32E" w14:textId="77777777">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7806D543" wp14:editId="39305238">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0DCEF0F5" wp14:editId="56FEACD6">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7A1070" w:rsidRDefault="009135F1" w14:paraId="033972AD" w14:textId="77777777">
                          <w:pPr>
                            <w:spacing w:line="240" w:lineRule="auto"/>
                            <w:textDirection w:val="btLr"/>
                          </w:pPr>
                          <w:r>
                            <w:rPr>
                              <w:b/>
                              <w:color w:val="000000"/>
                            </w:rPr>
                            <w:t xml:space="preserve">FORMATO DE DISEÑO INSTRUCCIONAL </w:t>
                          </w:r>
                        </w:p>
                        <w:p w:rsidR="007A1070" w:rsidRDefault="009135F1" w14:paraId="4DF0FDA9" w14:textId="77777777">
                          <w:pPr>
                            <w:spacing w:line="275" w:lineRule="auto"/>
                            <w:textDirection w:val="btLr"/>
                          </w:pPr>
                          <w:r>
                            <w:rPr>
                              <w:b/>
                              <w:color w:val="000000"/>
                            </w:rPr>
                            <w:t>COMPONENTES WEB PARA DIAGRAMACIÓN DE CONTENIDO</w:t>
                          </w:r>
                        </w:p>
                        <w:p w:rsidR="007A1070" w:rsidRDefault="007A1070" w14:paraId="314019AF" w14:textId="77777777">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pic="http://schemas.openxmlformats.org/drawingml/2006/picture" xmlns:a="http://schemas.openxmlformats.org/drawingml/2006/main">
          <w:pict>
            <v:rect id="Rectángulo 1"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spid="_x0000_s1031" filled="f" stroked="f" w14:anchorId="0DCEF0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v:textbox inset="2.53958mm,1.2694mm,2.53958mm,1.2694mm">
                <w:txbxContent>
                  <w:p w:rsidR="007A1070" w:rsidRDefault="00000000" w14:paraId="033972AD" w14:textId="77777777">
                    <w:pPr>
                      <w:spacing w:line="240" w:lineRule="auto"/>
                      <w:textDirection w:val="btLr"/>
                    </w:pPr>
                    <w:r>
                      <w:rPr>
                        <w:b/>
                        <w:color w:val="000000"/>
                      </w:rPr>
                      <w:t xml:space="preserve">FORMATO DE DISEÑO INSTRUCCIONAL </w:t>
                    </w:r>
                  </w:p>
                  <w:p w:rsidR="007A1070" w:rsidRDefault="00000000" w14:paraId="4DF0FDA9" w14:textId="77777777">
                    <w:pPr>
                      <w:spacing w:line="275" w:lineRule="auto"/>
                      <w:textDirection w:val="btLr"/>
                    </w:pPr>
                    <w:r>
                      <w:rPr>
                        <w:b/>
                        <w:color w:val="000000"/>
                      </w:rPr>
                      <w:t>COMPONENTES WEB PARA DIAGRAMACIÓN DE CONTENIDO</w:t>
                    </w:r>
                  </w:p>
                  <w:p w:rsidR="007A1070" w:rsidRDefault="007A1070" w14:paraId="314019AF" w14:textId="77777777">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D6852"/>
    <w:multiLevelType w:val="hybridMultilevel"/>
    <w:tmpl w:val="D5524E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4519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070"/>
    <w:rsid w:val="00000000"/>
    <w:rsid w:val="00002ED5"/>
    <w:rsid w:val="00007BFD"/>
    <w:rsid w:val="00187A59"/>
    <w:rsid w:val="00280878"/>
    <w:rsid w:val="00324663"/>
    <w:rsid w:val="00430943"/>
    <w:rsid w:val="005144FB"/>
    <w:rsid w:val="007A1070"/>
    <w:rsid w:val="008A2DA6"/>
    <w:rsid w:val="008B6EC0"/>
    <w:rsid w:val="009135F1"/>
    <w:rsid w:val="00EC3057"/>
    <w:rsid w:val="1BB890A7"/>
    <w:rsid w:val="3850ACBF"/>
    <w:rsid w:val="73BDA17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91E8"/>
  <w15:docId w15:val="{89BADA02-C06B-4499-8A3F-D901412E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MX"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430943"/>
    <w:rPr>
      <w:color w:val="0000FF" w:themeColor="hyperlink"/>
      <w:u w:val="single"/>
    </w:rPr>
  </w:style>
  <w:style w:type="character" w:styleId="Mencinsinresolver">
    <w:name w:val="Unresolved Mention"/>
    <w:basedOn w:val="Fuentedeprrafopredeter"/>
    <w:uiPriority w:val="99"/>
    <w:semiHidden/>
    <w:unhideWhenUsed/>
    <w:rsid w:val="00430943"/>
    <w:rPr>
      <w:color w:val="605E5C"/>
      <w:shd w:val="clear" w:color="auto" w:fill="E1DFDD"/>
    </w:rPr>
  </w:style>
  <w:style w:type="character" w:styleId="Hipervnculovisitado">
    <w:name w:val="FollowedHyperlink"/>
    <w:basedOn w:val="Fuentedeprrafopredeter"/>
    <w:uiPriority w:val="99"/>
    <w:semiHidden/>
    <w:unhideWhenUsed/>
    <w:rsid w:val="00430943"/>
    <w:rPr>
      <w:color w:val="800080" w:themeColor="followedHyperlink"/>
      <w:u w:val="single"/>
    </w:rPr>
  </w:style>
  <w:style w:type="paragraph" w:styleId="Prrafodelista">
    <w:name w:val="List Paragraph"/>
    <w:basedOn w:val="Normal"/>
    <w:uiPriority w:val="34"/>
    <w:qFormat/>
    <w:rsid w:val="00EC3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7.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www.flaticon.es/icono-gratis/estrategia_1064623"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www.flaticon.es/icono-gratis/objetivo_1534999"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8.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hyperlink" Target="https://www.flaticon.es/icono-gratis/satisfaccion-laboral_6788279" TargetMode="External" Id="rId23" /><Relationship Type="http://schemas.openxmlformats.org/officeDocument/2006/relationships/endnotes" Target="endnotes.xml" Id="rId10" /><Relationship Type="http://schemas.openxmlformats.org/officeDocument/2006/relationships/hyperlink" Target="https://www.flaticon.es/icono-gratis/cronograma_10317077"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9.png" Id="rId22" /><Relationship Type="http://schemas.openxmlformats.org/officeDocument/2006/relationships/theme" Target="theme/theme1.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6CEBCB-5EA3-4682-AAFB-D220784527EF}"/>
</file>

<file path=customXml/itemProps2.xml><?xml version="1.0" encoding="utf-8"?>
<ds:datastoreItem xmlns:ds="http://schemas.openxmlformats.org/officeDocument/2006/customXml" ds:itemID="{4D4EA413-559C-4051-867E-68BD8A1CEF80}">
  <ds:schemaRefs>
    <ds:schemaRef ds:uri="http://schemas.openxmlformats.org/officeDocument/2006/bibliography"/>
  </ds:schemaRefs>
</ds:datastoreItem>
</file>

<file path=customXml/itemProps3.xml><?xml version="1.0" encoding="utf-8"?>
<ds:datastoreItem xmlns:ds="http://schemas.openxmlformats.org/officeDocument/2006/customXml" ds:itemID="{36CB890A-B410-403D-ABE5-C6159313877B}">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4.xml><?xml version="1.0" encoding="utf-8"?>
<ds:datastoreItem xmlns:ds="http://schemas.openxmlformats.org/officeDocument/2006/customXml" ds:itemID="{1EEA8AB2-B207-42B0-899B-4F03D21B616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Gloria Amparo Lopez Escudero</cp:lastModifiedBy>
  <cp:revision>5</cp:revision>
  <dcterms:created xsi:type="dcterms:W3CDTF">2023-11-27T15:13:00Z</dcterms:created>
  <dcterms:modified xsi:type="dcterms:W3CDTF">2023-11-27T15:14:01Z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2023-11-27T15:13:48Z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4c2e6009-849f-40a6-9d4e-8b0c0ce521a3</vt:lpwstr>
  </property>
  <property fmtid="{D5CDD505-2E9C-101B-9397-08002B2CF9AE}" pid="10" name="MSIP_Label_1299739c-ad3d-4908-806e-4d91151a6e13_ContentBits">
    <vt:lpwstr>0</vt:lpwstr>
  </property>
  <property fmtid="{D5CDD505-2E9C-101B-9397-08002B2CF9AE}" pid="11" name="Order">
    <vt:r8>22812300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