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es-VE" w:eastAsia="zxx" w:bidi="zxx"/>
        </w:rPr>
        <w:t>Modelo Entidad-Relación</w:t>
      </w:r>
      <w:bookmarkEnd w:id="0"/>
      <w:r>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es-VE"/>
        </w:rPr>
      </w:pPr>
      <w:bookmarkStart w:id="1" w:name="_Toc210586743"/>
      <w:r>
        <w:rPr>
          <w:lang w:val="es-VE" w:eastAsia="zxx" w:bidi="zxx"/>
        </w:rPr>
        <w:t>Grafico 1. Diagrama de Datos del sistema.</w:t>
      </w:r>
      <w:bookmarkEnd w:id="1"/>
    </w:p>
    <w:p>
      <w:pPr>
        <w:pStyle w:val="Normal"/>
        <w:bidi w:val="0"/>
        <w:spacing w:lineRule="auto" w:line="240"/>
        <w:jc w:val="left"/>
        <w:rPr>
          <w:lang w:val="es-VE"/>
        </w:rPr>
      </w:pPr>
      <w:r>
        <w:rPr>
          <w:rFonts w:ascii="Times New Roman" w:hAnsi="Times New Roman"/>
          <w:sz w:val="20"/>
          <w:szCs w:val="20"/>
          <w:lang w:val="es-VE" w:eastAsia="zxx" w:bidi="zxx"/>
        </w:rPr>
        <w:t>Fuente: Elaboración propia.</w:t>
      </w:r>
    </w:p>
    <w:p>
      <w:pPr>
        <w:pStyle w:val="Graficos"/>
        <w:spacing w:lineRule="auto" w:line="240"/>
        <w:rPr>
          <w:lang w:val="es-VE"/>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es-VE" w:eastAsia="zxx" w:bidi="zxx"/>
        </w:rPr>
        <w:t>Gráfico 2. Pantalla de Inicio de Sesión.</w:t>
      </w:r>
      <w:bookmarkEnd w:id="2"/>
      <w:r>
        <w:rPr>
          <w:lang w:val="es-VE" w:eastAsia="zxx" w:bidi="zxx"/>
        </w:rPr>
        <w:t xml:space="preserve"> </w:t>
      </w:r>
    </w:p>
    <w:p>
      <w:pPr>
        <w:pStyle w:val="Normal"/>
        <w:suppressAutoHyphens w:val="true"/>
        <w:overflowPunct w:val="tru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true"/>
        <w:bidi w:val="0"/>
        <w:spacing w:lineRule="auto" w:line="240" w:before="0" w:after="0"/>
        <w:ind w:left="0" w:right="0" w:firstLine="360"/>
        <w:jc w:val="both"/>
        <w:rPr>
          <w:lang w:val="es-VE"/>
        </w:rPr>
      </w:pPr>
      <w:r>
        <w:rPr>
          <w:rFonts w:eastAsia="DejaVu Sans" w:cs="Times New Roman" w:ascii="Times New Roman" w:hAnsi="Times New Roman"/>
          <w:color w:val="000000"/>
          <w:kern w:val="2"/>
          <w:sz w:val="24"/>
          <w:szCs w:val="24"/>
          <w:lang w:val="es-VE" w:eastAsia="zxx" w:bidi="zxx"/>
        </w:rPr>
        <w:t>Esta es la pantalla de inicio de sesión, el primer paso para acceder a las funciones de administración del sistema.</w:t>
      </w:r>
    </w:p>
    <w:p>
      <w:pPr>
        <w:pStyle w:val="Normal"/>
        <w:numPr>
          <w:ilvl w:val="0"/>
          <w:numId w:val="1"/>
        </w:numPr>
        <w:suppressAutoHyphens w:val="true"/>
        <w:overflowPunct w:val="true"/>
        <w:bidi w:val="0"/>
        <w:spacing w:lineRule="auto" w:line="240" w:before="0" w:after="140"/>
        <w:jc w:val="both"/>
        <w:rPr>
          <w:lang w:val="es-VE"/>
        </w:rPr>
      </w:pPr>
      <w:r>
        <w:rPr>
          <w:rFonts w:eastAsia="DejaVu Sans" w:cs="Times New Roman" w:ascii="Times New Roman" w:hAnsi="Times New Roman"/>
          <w:color w:val="000000"/>
          <w:kern w:val="2"/>
          <w:sz w:val="24"/>
          <w:szCs w:val="24"/>
          <w:lang w:val="es-VE" w:eastAsia="zxx" w:bidi="zxx"/>
        </w:rPr>
        <w:t>El usuario ingresa los datos requeridos: usuario y contraseña</w:t>
      </w:r>
      <w:r>
        <w:rPr>
          <w:rFonts w:eastAsia="Noto Serif CJK SC" w:cs="Times New Roman" w:ascii="Times New Roman" w:hAnsi="Times New Roman"/>
          <w:kern w:val="2"/>
          <w:sz w:val="24"/>
          <w:szCs w:val="24"/>
          <w:lang w:val="es-VE" w:eastAsia="zxx" w:bidi="zxx"/>
        </w:rPr>
        <w:t>.</w:t>
      </w:r>
    </w:p>
    <w:p>
      <w:pPr>
        <w:pStyle w:val="Normal"/>
        <w:numPr>
          <w:ilvl w:val="0"/>
          <w:numId w:val="1"/>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Hace clic en Ingresar.</w:t>
      </w:r>
    </w:p>
    <w:p>
      <w:pPr>
        <w:pStyle w:val="Normal"/>
        <w:numPr>
          <w:ilvl w:val="0"/>
          <w:numId w:val="1"/>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true"/>
        <w:bidi w:val="0"/>
        <w:spacing w:lineRule="auto" w:line="240" w:before="0" w:after="0"/>
        <w:jc w:val="left"/>
        <w:rPr>
          <w:rFonts w:ascii="Times New Roman" w:hAnsi="Times New Roman" w:eastAsia="DejaVu Sans" w:cs="Times New Roman"/>
          <w:b/>
          <w:b/>
          <w:bCs/>
          <w:color w:val="000000"/>
          <w:kern w:val="2"/>
          <w:sz w:val="24"/>
          <w:szCs w:val="24"/>
          <w:lang w:val="es-VE" w:eastAsia="zxx" w:bidi="zxx"/>
        </w:rPr>
      </w:pPr>
      <w:r>
        <w:rPr>
          <w:rFonts w:eastAsia="DejaVu Sans" w:cs="Times New Roman" w:ascii="Times New Roman" w:hAnsi="Times New Roman"/>
          <w:b/>
          <w:bCs/>
          <w:color w:val="000000"/>
          <w:kern w:val="2"/>
          <w:sz w:val="24"/>
          <w:szCs w:val="24"/>
          <w:lang w:val="es-VE" w:eastAsia="zxx" w:bidi="zxx"/>
        </w:rPr>
      </w:r>
    </w:p>
    <w:p>
      <w:pPr>
        <w:pStyle w:val="Graficos"/>
        <w:spacing w:lineRule="auto" w:line="240"/>
        <w:rPr>
          <w:lang w:val="es-VE"/>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es-VE" w:eastAsia="zxx" w:bidi="zxx"/>
        </w:rPr>
        <w:t>Gráfico 3. Pantalla de Página Principal.</w:t>
      </w:r>
    </w:p>
    <w:p>
      <w:pPr>
        <w:pStyle w:val="Normal"/>
        <w:suppressAutoHyphens w:val="true"/>
        <w:overflowPunct w:val="tru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b/>
          <w:bCs/>
          <w:kern w:val="2"/>
          <w:sz w:val="24"/>
          <w:szCs w:val="24"/>
          <w:lang w:val="es-VE" w:eastAsia="zxx" w:bidi="zxx"/>
        </w:rPr>
        <w:t>.</w:t>
      </w:r>
    </w:p>
    <w:p>
      <w:pPr>
        <w:pStyle w:val="Normal"/>
        <w:suppressAutoHyphens w:val="true"/>
        <w:overflowPunct w:val="true"/>
        <w:bidi w:val="0"/>
        <w:spacing w:lineRule="auto" w:line="240" w:before="0" w:after="0"/>
        <w:ind w:left="0" w:right="0" w:firstLine="360"/>
        <w:jc w:val="both"/>
        <w:rPr>
          <w:lang w:val="es-VE"/>
        </w:rPr>
      </w:pPr>
      <w:r>
        <w:rPr>
          <w:rFonts w:eastAsia="Noto Serif CJK SC" w:cs="Times New Roman" w:ascii="Times New Roman" w:hAnsi="Times New Roman"/>
          <w:kern w:val="2"/>
          <w:sz w:val="24"/>
          <w:szCs w:val="24"/>
          <w:lang w:val="es-VE" w:eastAsia="zxx" w:bidi="zxx"/>
        </w:rPr>
        <w:t>Esta es la página central para manejar las funciones principales del sistema.</w:t>
      </w:r>
    </w:p>
    <w:p>
      <w:pPr>
        <w:pStyle w:val="Normal"/>
        <w:numPr>
          <w:ilvl w:val="0"/>
          <w:numId w:val="2"/>
        </w:numPr>
        <w:suppressAutoHyphens w:val="true"/>
        <w:overflowPunct w:val="true"/>
        <w:bidi w:val="0"/>
        <w:spacing w:lineRule="auto" w:line="240" w:before="0" w:after="0"/>
        <w:jc w:val="both"/>
        <w:rPr>
          <w:lang w:val="es-VE"/>
        </w:rPr>
      </w:pPr>
      <w:r>
        <w:rPr>
          <w:rFonts w:eastAsia="DejaVu Sans" w:cs="Times New Roman" w:ascii="Times New Roman" w:hAnsi="Times New Roman"/>
          <w:color w:val="000000"/>
          <w:kern w:val="2"/>
          <w:sz w:val="24"/>
          <w:szCs w:val="24"/>
          <w:lang w:val="es-VE" w:eastAsia="zxx" w:bidi="zxx"/>
        </w:rPr>
        <w:t>Para crear un registro de misa, el usuario debe hacer clic en Registrar Intención.</w:t>
      </w:r>
    </w:p>
    <w:p>
      <w:pPr>
        <w:pStyle w:val="Normal"/>
        <w:numPr>
          <w:ilvl w:val="0"/>
          <w:numId w:val="2"/>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ver informes y datos,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Generar Reportes.</w:t>
      </w:r>
    </w:p>
    <w:p>
      <w:pPr>
        <w:pStyle w:val="Normal"/>
        <w:numPr>
          <w:ilvl w:val="0"/>
          <w:numId w:val="2"/>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gestionar eventos,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Gestionar Agenda.</w:t>
      </w:r>
    </w:p>
    <w:p>
      <w:pPr>
        <w:pStyle w:val="Normal"/>
        <w:numPr>
          <w:ilvl w:val="0"/>
          <w:numId w:val="2"/>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ir a configuración, </w:t>
      </w:r>
      <w:r>
        <w:rPr>
          <w:rFonts w:eastAsia="DejaVu Sans" w:cs="Times New Roman" w:ascii="Times New Roman" w:hAnsi="Times New Roman"/>
          <w:color w:val="000000"/>
          <w:kern w:val="2"/>
          <w:sz w:val="24"/>
          <w:szCs w:val="24"/>
          <w:lang w:val="es-VE" w:eastAsia="zxx" w:bidi="zxx"/>
        </w:rPr>
        <w:t xml:space="preserve">el usuario debe hacer </w:t>
      </w:r>
      <w:r>
        <w:rPr>
          <w:rFonts w:eastAsia="Noto Serif CJK SC" w:cs="Times New Roman" w:ascii="Times New Roman" w:hAnsi="Times New Roman"/>
          <w:kern w:val="2"/>
          <w:sz w:val="24"/>
          <w:szCs w:val="24"/>
          <w:lang w:val="es-VE" w:eastAsia="zxx" w:bidi="zxx"/>
        </w:rPr>
        <w:t>clic en Administración.</w:t>
      </w:r>
    </w:p>
    <w:p>
      <w:pPr>
        <w:pStyle w:val="Normal"/>
        <w:numPr>
          <w:ilvl w:val="0"/>
          <w:numId w:val="2"/>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salir,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Cerrar Sesión.</w:t>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left"/>
        <w:rPr>
          <w:lang w:val="es-VE"/>
        </w:rPr>
      </w:pPr>
      <w:r>
        <w:rPr>
          <w:rFonts w:eastAsia="DejaVu Sans" w:cs="Noto Sans Arabic" w:ascii="Times New Roman" w:hAnsi="Times New Roman"/>
          <w:b/>
          <w:bCs/>
          <w:color w:val="000000"/>
          <w:kern w:val="2"/>
          <w:sz w:val="24"/>
          <w:szCs w:val="24"/>
          <w:lang w:val="es-VE" w:eastAsia="zxx" w:bidi="zxx"/>
        </w:rPr>
        <w:br/>
      </w:r>
    </w:p>
    <w:p>
      <w:pPr>
        <w:pStyle w:val="Graficos"/>
        <w:spacing w:lineRule="auto" w:line="240"/>
        <w:rPr>
          <w:lang w:val="es-VE"/>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es-VE" w:eastAsia="zxx" w:bidi="zxx"/>
        </w:rPr>
        <w:t>Gráfico 4. Pantalla de Registrar Intención</w:t>
      </w:r>
      <w:r>
        <w:rPr>
          <w:szCs w:val="24"/>
          <w:lang w:val="es-VE" w:eastAsia="zxx" w:bidi="zxx"/>
        </w:rPr>
        <w:t>.</w:t>
      </w:r>
      <w:bookmarkEnd w:id="5"/>
    </w:p>
    <w:p>
      <w:pPr>
        <w:pStyle w:val="Normal"/>
        <w:bidi w:val="0"/>
        <w:spacing w:lineRule="auto" w:line="240"/>
        <w:ind w:left="0" w:right="4" w:hanging="0"/>
        <w:jc w:val="both"/>
        <w:rPr>
          <w:lang w:val="es-VE"/>
        </w:rPr>
      </w:pPr>
      <w:r>
        <w:rPr>
          <w:rFonts w:eastAsia="DejaVu Sans" w:cs="Times New Roman" w:ascii="Times New Roman" w:hAnsi="Times New Roman"/>
          <w:color w:val="000000"/>
          <w:sz w:val="20"/>
          <w:szCs w:val="20"/>
          <w:lang w:val="es-VE" w:eastAsia="zxx" w:bidi="zxx"/>
        </w:rPr>
        <w:t>Fuente: Elaboración propia.</w:t>
      </w:r>
    </w:p>
    <w:p>
      <w:pPr>
        <w:pStyle w:val="Normal"/>
        <w:bidi w:val="0"/>
        <w:spacing w:lineRule="auto" w:line="240"/>
        <w:ind w:left="0" w:right="4" w:firstLine="708"/>
        <w:jc w:val="both"/>
        <w:rPr>
          <w:lang w:val="es-VE"/>
        </w:rPr>
      </w:pPr>
      <w:r>
        <w:rPr>
          <w:rFonts w:eastAsia="DejaVu Sans" w:cs="Times New Roman" w:ascii="Times New Roman" w:hAnsi="Times New Roman"/>
          <w:color w:val="000000"/>
          <w:sz w:val="24"/>
          <w:szCs w:val="24"/>
          <w:lang w:val="es-VE"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es-VE" w:eastAsia="zxx" w:bidi="zxx"/>
        </w:rPr>
        <w:br/>
      </w:r>
    </w:p>
    <w:p>
      <w:pPr>
        <w:pStyle w:val="Graficos"/>
        <w:spacing w:lineRule="auto" w:line="240"/>
        <w:rPr>
          <w:lang w:val="es-VE"/>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es-VE" w:eastAsia="zxx" w:bidi="zxx"/>
        </w:rPr>
        <w:t>Gráfico 5. Pantalla de Generar Constancias</w:t>
      </w:r>
    </w:p>
    <w:p>
      <w:pPr>
        <w:pStyle w:val="Normal"/>
        <w:suppressAutoHyphens w:val="true"/>
        <w:overflowPunct w:val="tru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kern w:val="2"/>
          <w:sz w:val="24"/>
          <w:szCs w:val="24"/>
          <w:lang w:val="es-VE" w:eastAsia="zxx" w:bidi="zxx"/>
        </w:rPr>
        <w:t>.</w:t>
      </w:r>
    </w:p>
    <w:p>
      <w:pPr>
        <w:pStyle w:val="Normal"/>
        <w:suppressAutoHyphens w:val="true"/>
        <w:overflowPunct w:val="true"/>
        <w:bidi w:val="0"/>
        <w:spacing w:lineRule="auto" w:line="240" w:before="0" w:after="0"/>
        <w:ind w:left="0" w:right="0" w:firstLine="360"/>
        <w:jc w:val="both"/>
        <w:rPr>
          <w:lang w:val="es-VE"/>
        </w:rPr>
      </w:pPr>
      <w:r>
        <w:rPr>
          <w:rFonts w:eastAsia="Noto Serif CJK SC" w:cs="Times New Roman" w:ascii="Times New Roman" w:hAnsi="Times New Roman"/>
          <w:kern w:val="2"/>
          <w:sz w:val="24"/>
          <w:szCs w:val="24"/>
          <w:lang w:val="es-VE" w:eastAsia="zxx" w:bidi="zxx"/>
        </w:rPr>
        <w:t>Aquí puedes escoger que documentos oficiales emitir, como certificados de sacramentos, permite generar:</w:t>
      </w:r>
    </w:p>
    <w:p>
      <w:pPr>
        <w:pStyle w:val="Normal"/>
        <w:numPr>
          <w:ilvl w:val="0"/>
          <w:numId w:val="3"/>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Fe de Bautizo.</w:t>
      </w:r>
    </w:p>
    <w:p>
      <w:pPr>
        <w:pStyle w:val="Normal"/>
        <w:numPr>
          <w:ilvl w:val="0"/>
          <w:numId w:val="3"/>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Constancia primera comunión.</w:t>
      </w:r>
    </w:p>
    <w:p>
      <w:pPr>
        <w:pStyle w:val="Normal"/>
        <w:numPr>
          <w:ilvl w:val="0"/>
          <w:numId w:val="3"/>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Constancia confirmación.</w:t>
      </w:r>
    </w:p>
    <w:p>
      <w:pPr>
        <w:pStyle w:val="Normal"/>
        <w:numPr>
          <w:ilvl w:val="0"/>
          <w:numId w:val="3"/>
        </w:numPr>
        <w:suppressAutoHyphens w:val="true"/>
        <w:overflowPunct w:val="tru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Acta de matrimonio eclesiástico.</w:t>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Graficos"/>
        <w:spacing w:lineRule="auto" w:line="240"/>
        <w:rPr>
          <w:lang w:val="es-VE"/>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es-VE" w:eastAsia="zxx" w:bidi="zxx"/>
        </w:rPr>
        <w:t>Gráfico 6. Pantalla de Formulario para Generar Fe de Bautizo</w:t>
      </w:r>
    </w:p>
    <w:p>
      <w:pPr>
        <w:pStyle w:val="Normal"/>
        <w:suppressAutoHyphens w:val="true"/>
        <w:overflowPunct w:val="true"/>
        <w:bidi w:val="0"/>
        <w:spacing w:lineRule="auto" w:line="240" w:before="0" w:after="0"/>
        <w:jc w:val="left"/>
        <w:rPr>
          <w:lang w:val="es-VE"/>
        </w:rPr>
      </w:pPr>
      <w:r>
        <w:rPr>
          <w:rFonts w:eastAsia="Noto Serif CJK SC" w:cs="Noto Sans Devanagari"/>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true"/>
        <w:bidi w:val="0"/>
        <w:spacing w:lineRule="auto" w:line="240" w:before="0" w:after="0"/>
        <w:jc w:val="left"/>
        <w:rPr>
          <w:rFonts w:ascii="Liberation Serif" w:hAnsi="Liberation Serif" w:eastAsia="Noto Serif CJK SC" w:cs="Noto Sans Devanagari"/>
          <w:b/>
          <w:b/>
          <w:bCs/>
          <w:kern w:val="2"/>
          <w:sz w:val="24"/>
          <w:szCs w:val="24"/>
          <w:lang w:val="es-VE" w:eastAsia="zxx" w:bidi="zxx"/>
        </w:rPr>
      </w:pPr>
      <w:r>
        <w:rPr>
          <w:rFonts w:eastAsia="Noto Serif CJK SC" w:cs="Noto Sans Devanagari"/>
          <w:b/>
          <w:bCs/>
          <w:kern w:val="2"/>
          <w:sz w:val="24"/>
          <w:szCs w:val="24"/>
          <w:lang w:val="es-VE"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es-VE"/>
        </w:rPr>
      </w:pPr>
      <w:bookmarkStart w:id="8" w:name="_Toc210586749"/>
      <w:r>
        <w:rPr>
          <w:lang w:val="es-VE" w:eastAsia="zxx" w:bidi="zxx"/>
        </w:rPr>
        <w:t>Gráfico 6. Pantalla de Formulario para Generar Fe de Bautizo (Cont.)</w:t>
      </w:r>
      <w:bookmarkEnd w:id="8"/>
    </w:p>
    <w:p>
      <w:pPr>
        <w:pStyle w:val="Normal"/>
        <w:suppressAutoHyphens w:val="true"/>
        <w:overflowPunct w:val="tru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true"/>
        <w:bidi w:val="0"/>
        <w:spacing w:lineRule="auto" w:line="240" w:before="0" w:after="140"/>
        <w:ind w:left="0" w:right="0" w:firstLine="708"/>
        <w:jc w:val="both"/>
        <w:rPr>
          <w:lang w:val="es-VE"/>
        </w:rPr>
      </w:pPr>
      <w:r>
        <w:rPr>
          <w:rFonts w:eastAsia="DejaVu Sans" w:cs="Times New Roman" w:ascii="Times New Roman" w:hAnsi="Times New Roman"/>
          <w:color w:val="000000"/>
          <w:kern w:val="2"/>
          <w:sz w:val="24"/>
          <w:szCs w:val="24"/>
          <w:lang w:val="es-VE" w:eastAsia="zxx" w:bidi="zxx"/>
        </w:rPr>
        <w:t>Esta sección es el formulario completo para ingresar todos los datos necesarios y generar la Fe de Bautizo oficial.</w:t>
      </w:r>
    </w:p>
    <w:p>
      <w:pPr>
        <w:pStyle w:val="Normal"/>
        <w:bidi w:val="0"/>
        <w:spacing w:lineRule="auto" w:line="240"/>
        <w:jc w:val="left"/>
        <w:rPr>
          <w:lang w:val="es-VE"/>
        </w:rPr>
      </w:pPr>
      <w:r>
        <w:rPr>
          <w:rFonts w:cs="Times New Roman" w:ascii="Times New Roman" w:hAnsi="Times New Roman"/>
          <w:lang w:val="es-VE" w:eastAsia="zxx" w:bidi="zxx"/>
        </w:rPr>
        <w:t>Pasos para interactuar</w:t>
      </w:r>
      <w:r>
        <w:rPr>
          <w:rFonts w:cs="Times New Roman" w:ascii="Times New Roman" w:hAnsi="Times New Roman"/>
          <w:sz w:val="28"/>
          <w:szCs w:val="28"/>
          <w:lang w:val="es-VE" w:eastAsia="zxx" w:bidi="zxx"/>
        </w:rPr>
        <w:t>:</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true"/>
        <w:bidi w:val="0"/>
        <w:spacing w:lineRule="auto" w:line="240" w:before="0" w:after="140"/>
        <w:jc w:val="both"/>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es-VE"/>
        </w:rPr>
      </w:pPr>
      <w:bookmarkStart w:id="9" w:name="_Toc210586750"/>
      <w:r>
        <w:rPr>
          <w:lang w:val="es-VE" w:eastAsia="zxx" w:bidi="zxx"/>
        </w:rPr>
        <w:t>Gráfico 7. Pantalla de Manejar Agenda</w:t>
      </w:r>
      <w:bookmarkEnd w:id="9"/>
    </w:p>
    <w:p>
      <w:pPr>
        <w:pStyle w:val="Normal"/>
        <w:suppressAutoHyphens w:val="true"/>
        <w:overflowPunct w:val="tru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es-VE" w:eastAsia="zxx" w:bidi="zxx"/>
        </w:rPr>
      </w:pPr>
      <w:r>
        <w:rPr>
          <w:rFonts w:eastAsia="DejaVu Sans" w:cs="Times New Roman" w:ascii="Times New Roman" w:hAnsi="Times New Roman"/>
          <w:color w:val="000000"/>
          <w:kern w:val="2"/>
          <w:sz w:val="20"/>
          <w:szCs w:val="20"/>
          <w:lang w:val="es-VE" w:eastAsia="zxx" w:bidi="zxx"/>
        </w:rPr>
      </w:r>
    </w:p>
    <w:p>
      <w:pPr>
        <w:pStyle w:val="Normal"/>
        <w:suppressAutoHyphens w:val="true"/>
        <w:overflowPunct w:val="true"/>
        <w:bidi w:val="0"/>
        <w:spacing w:lineRule="auto" w:line="240" w:before="0" w:after="140"/>
        <w:ind w:left="0" w:right="0" w:firstLine="708"/>
        <w:jc w:val="both"/>
        <w:rPr>
          <w:lang w:val="es-VE"/>
        </w:rPr>
      </w:pPr>
      <w:r>
        <w:rPr>
          <w:rFonts w:eastAsia="DejaVu Sans" w:cs="Times New Roman" w:ascii="Times New Roman" w:hAnsi="Times New Roman"/>
          <w:color w:val="000000"/>
          <w:kern w:val="2"/>
          <w:sz w:val="24"/>
          <w:szCs w:val="24"/>
          <w:lang w:val="es-VE" w:eastAsia="zxx" w:bidi="zxx"/>
        </w:rPr>
        <w:t xml:space="preserve">Esta página permite gestionar las intenciones diarias. </w:t>
      </w:r>
      <w:r>
        <w:rPr>
          <w:rFonts w:eastAsia="Noto Serif CJK SC" w:cs="Times New Roman" w:ascii="Times New Roman" w:hAnsi="Times New Roman"/>
          <w:kern w:val="2"/>
          <w:sz w:val="24"/>
          <w:szCs w:val="24"/>
          <w:lang w:val="es-VE"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lang w:val="es-VE"/>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es-VE" w:eastAsia="zxx" w:bidi="zxx"/>
        </w:rPr>
        <w:t>Gráfico 8. Ejemplo de Documento Generado (Fe de Bautizo)</w:t>
      </w:r>
    </w:p>
    <w:p>
      <w:pPr>
        <w:pStyle w:val="Normal"/>
        <w:suppressAutoHyphens w:val="true"/>
        <w:overflowPunct w:val="tru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140"/>
        <w:ind w:left="0" w:right="0" w:firstLine="426"/>
        <w:jc w:val="left"/>
        <w:rPr>
          <w:lang w:val="es-VE"/>
        </w:rPr>
      </w:pPr>
      <w:r>
        <w:rPr>
          <w:rFonts w:eastAsia="DejaVu Sans" w:cs="Times New Roman" w:ascii="Times New Roman" w:hAnsi="Times New Roman"/>
          <w:color w:val="000000"/>
          <w:kern w:val="2"/>
          <w:sz w:val="24"/>
          <w:szCs w:val="24"/>
          <w:lang w:val="es-VE"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Detalles del Acto: Nombres del sacerdote y de los padrinos.</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Información Eclesiástica: Nombre y dirección de la parroquia.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r>
    </w:p>
    <w:p>
      <w:pPr>
        <w:pStyle w:val="Normal"/>
        <w:suppressAutoHyphens w:val="true"/>
        <w:overflowPunct w:val="true"/>
        <w:bidi w:val="0"/>
        <w:spacing w:lineRule="auto" w:line="240" w:before="240" w:after="0"/>
        <w:jc w:val="left"/>
        <w:rPr>
          <w:lang w:val="es-VE" w:eastAsia="zxx" w:bidi="zxx"/>
        </w:rPr>
      </w:pPr>
      <w:r>
        <w:rPr>
          <w:lang w:val="es-VE"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true"/>
        <w:bidi w:val="0"/>
        <w:spacing w:lineRule="auto" w:line="240" w:before="240" w:after="0"/>
        <w:jc w:val="left"/>
        <w:rPr/>
      </w:pPr>
      <w:bookmarkStart w:id="11" w:name="_Toc210586752"/>
      <w:r>
        <w:rPr>
          <w:rStyle w:val="GraficosCar"/>
          <w:lang w:val="es-VE" w:eastAsia="zxx" w:bidi="zxx"/>
        </w:rPr>
        <w:t>Gráfico 9. Pantalla de Administración</w:t>
      </w:r>
      <w:bookmarkEnd w:id="11"/>
      <w:r>
        <w:rPr>
          <w:rFonts w:eastAsia="Noto Serif CJK SC" w:cs="Times New Roman" w:ascii="Times New Roman" w:hAnsi="Times New Roman"/>
          <w:b/>
          <w:bCs/>
          <w:kern w:val="2"/>
          <w:sz w:val="20"/>
          <w:szCs w:val="20"/>
          <w:lang w:val="es-VE" w:eastAsia="zxx" w:bidi="zxx"/>
        </w:rPr>
        <w:t xml:space="preserve"> </w:t>
      </w:r>
    </w:p>
    <w:p>
      <w:pPr>
        <w:pStyle w:val="Normal"/>
        <w:suppressAutoHyphens w:val="true"/>
        <w:overflowPunct w:val="tru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true"/>
        <w:bidi w:val="0"/>
        <w:spacing w:lineRule="auto" w:line="240" w:before="0" w:after="140"/>
        <w:ind w:left="0" w:right="0" w:firstLine="360"/>
        <w:jc w:val="both"/>
        <w:rPr>
          <w:lang w:val="es-VE"/>
        </w:rPr>
      </w:pPr>
      <w:r>
        <w:rPr>
          <w:rFonts w:eastAsia="DejaVu Sans" w:cs="Times New Roman" w:ascii="Times New Roman" w:hAnsi="Times New Roman"/>
          <w:color w:val="000000"/>
          <w:kern w:val="2"/>
          <w:sz w:val="24"/>
          <w:szCs w:val="24"/>
          <w:lang w:val="es-VE"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los usuarios del sistema, haz clic en Gestionar Administradores.</w:t>
      </w:r>
    </w:p>
    <w:p>
      <w:pPr>
        <w:pStyle w:val="Normal"/>
        <w:numPr>
          <w:ilvl w:val="0"/>
          <w:numId w:val="6"/>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la lista de sacerdotes, haz clic en Gestionar Sacerdotes.</w:t>
      </w:r>
    </w:p>
    <w:p>
      <w:pPr>
        <w:pStyle w:val="Normal"/>
        <w:numPr>
          <w:ilvl w:val="0"/>
          <w:numId w:val="6"/>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nombres que aparecen en autocompletar al crear una intencion, haz clic en Gestionar objeto de petición.</w:t>
      </w:r>
    </w:p>
    <w:p>
      <w:pPr>
        <w:pStyle w:val="Normal"/>
        <w:numPr>
          <w:ilvl w:val="0"/>
          <w:numId w:val="6"/>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lista de fieles, haz clic en Gestionar Feligreses.</w:t>
      </w:r>
    </w:p>
    <w:p>
      <w:pPr>
        <w:pStyle w:val="Normal"/>
        <w:numPr>
          <w:ilvl w:val="0"/>
          <w:numId w:val="6"/>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las misas, haz clic en Gestionar Misas.</w:t>
      </w:r>
    </w:p>
    <w:p>
      <w:pPr>
        <w:pStyle w:val="Normal"/>
        <w:numPr>
          <w:ilvl w:val="0"/>
          <w:numId w:val="6"/>
        </w:numPr>
        <w:suppressAutoHyphens w:val="true"/>
        <w:overflowPunct w:val="tru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mostrar la pantalla de diagonostico, haz clic en Mostrar Test de Dian</w:t>
      </w:r>
      <w:r>
        <w:rPr>
          <w:rFonts w:eastAsia="Noto Serif CJK SC" w:cs="Times New Roman" w:ascii="Times New Roman" w:hAnsi="Times New Roman"/>
          <w:color w:val="auto"/>
          <w:kern w:val="2"/>
          <w:sz w:val="24"/>
          <w:szCs w:val="24"/>
          <w:lang w:val="es-VE" w:eastAsia="zxx" w:bidi="zxx"/>
        </w:rPr>
        <w:t>ó</w:t>
      </w:r>
      <w:r>
        <w:rPr>
          <w:rFonts w:eastAsia="Noto Serif CJK SC" w:cs="Times New Roman" w:ascii="Times New Roman" w:hAnsi="Times New Roman"/>
          <w:kern w:val="2"/>
          <w:sz w:val="24"/>
          <w:szCs w:val="24"/>
          <w:lang w:val="es-VE" w:eastAsia="zxx" w:bidi="zxx"/>
        </w:rPr>
        <w:t>stico, no deber</w:t>
      </w:r>
      <w:r>
        <w:rPr>
          <w:rFonts w:eastAsia="Noto Serif CJK SC" w:cs="Times New Roman" w:ascii="Times New Roman" w:hAnsi="Times New Roman"/>
          <w:color w:val="auto"/>
          <w:kern w:val="2"/>
          <w:sz w:val="24"/>
          <w:szCs w:val="24"/>
          <w:lang w:val="es-VE" w:eastAsia="zxx" w:bidi="zxx"/>
        </w:rPr>
        <w:t>í</w:t>
      </w:r>
      <w:r>
        <w:rPr>
          <w:rFonts w:eastAsia="Noto Serif CJK SC" w:cs="Times New Roman" w:ascii="Times New Roman" w:hAnsi="Times New Roman"/>
          <w:kern w:val="2"/>
          <w:sz w:val="24"/>
          <w:szCs w:val="24"/>
          <w:lang w:val="es-VE" w:eastAsia="zxx" w:bidi="zxx"/>
        </w:rPr>
        <w:t>a arrogar ninguna advertencia, de lo contrario deben corregirse.</w:t>
      </w:r>
    </w:p>
    <w:p>
      <w:pPr>
        <w:pStyle w:val="Heading2"/>
        <w:bidi w:val="0"/>
        <w:spacing w:lineRule="auto" w:line="240"/>
        <w:ind w:left="0" w:hanging="0"/>
        <w:jc w:val="left"/>
        <w:rPr>
          <w:lang w:val="es-VE"/>
        </w:rPr>
      </w:pPr>
      <w:r>
        <w:rPr>
          <w:sz w:val="32"/>
          <w:szCs w:val="32"/>
          <w:lang w:val="es-VE" w:eastAsia="zxx" w:bidi="zxx"/>
        </w:rPr>
        <w:t>¿Cómo desactivar o eliminar una misa?</w:t>
      </w:r>
    </w:p>
    <w:p>
      <w:pPr>
        <w:pStyle w:val="TextBody"/>
        <w:bidi w:val="0"/>
        <w:spacing w:lineRule="auto" w:line="240"/>
        <w:jc w:val="left"/>
        <w:rPr/>
      </w:pPr>
      <w:r>
        <w:rPr>
          <w:rStyle w:val="Emphasis"/>
          <w:lang w:val="es-VE" w:eastAsia="zxx" w:bidi="zxx"/>
        </w:rPr>
        <w:t>(Importante: las misas no se eliminan, solo se desactivan)</w:t>
      </w:r>
    </w:p>
    <w:p>
      <w:pPr>
        <w:pStyle w:val="TextBody"/>
        <w:bidi w:val="0"/>
        <w:spacing w:lineRule="auto" w:line="240"/>
        <w:jc w:val="left"/>
        <w:rPr/>
      </w:pPr>
      <w:r>
        <w:rPr>
          <w:lang w:val="es-VE" w:eastAsia="zxx" w:bidi="zxx"/>
        </w:rPr>
        <w:t xml:space="preserve">En el sistema </w:t>
      </w:r>
      <w:r>
        <w:rPr>
          <w:rStyle w:val="StrongEmphasis"/>
          <w:lang w:val="es-VE" w:eastAsia="zxx" w:bidi="zxx"/>
        </w:rPr>
        <w:t>no se deben borrar las misas</w:t>
      </w:r>
      <w:r>
        <w:rPr>
          <w:lang w:val="es-VE" w:eastAsia="zxx" w:bidi="zxx"/>
        </w:rPr>
        <w:t xml:space="preserve">, ya que estas se </w:t>
      </w:r>
      <w:r>
        <w:rPr>
          <w:rStyle w:val="StrongEmphasis"/>
          <w:lang w:val="es-VE" w:eastAsia="zxx" w:bidi="zxx"/>
        </w:rPr>
        <w:t>crean automáticamente todos los días a las 5:00 p. m.</w:t>
      </w:r>
      <w:r>
        <w:rPr>
          <w:lang w:val="es-VE" w:eastAsia="zxx" w:bidi="zxx"/>
        </w:rPr>
        <w:t>, excepto los domingos.</w:t>
        <w:br/>
        <w:t xml:space="preserve">Si una misa se elimina, el sistema detecta que no existe y </w:t>
      </w:r>
      <w:r>
        <w:rPr>
          <w:rStyle w:val="StrongEmphasis"/>
          <w:lang w:val="es-VE" w:eastAsia="zxx" w:bidi="zxx"/>
        </w:rPr>
        <w:t>la vuelve a crear de manera automática</w:t>
      </w:r>
      <w:r>
        <w:rPr>
          <w:lang w:val="es-VE" w:eastAsia="zxx" w:bidi="zxx"/>
        </w:rPr>
        <w:t>, lo que puede causar confusión, especialmente al momento de registrar las intenciones.</w:t>
      </w:r>
    </w:p>
    <w:p>
      <w:pPr>
        <w:pStyle w:val="TextBody"/>
        <w:bidi w:val="0"/>
        <w:spacing w:lineRule="auto" w:line="240"/>
        <w:jc w:val="left"/>
        <w:rPr/>
      </w:pPr>
      <w:r>
        <w:rPr>
          <w:lang w:val="es-VE" w:eastAsia="zxx" w:bidi="zxx"/>
        </w:rPr>
        <w:t xml:space="preserve">Por esta razón, cuando una misa </w:t>
      </w:r>
      <w:r>
        <w:rPr>
          <w:rStyle w:val="StrongEmphasis"/>
          <w:lang w:val="es-VE" w:eastAsia="zxx" w:bidi="zxx"/>
        </w:rPr>
        <w:t>no debe aceptar intenciones</w:t>
      </w:r>
      <w:r>
        <w:rPr>
          <w:lang w:val="es-VE" w:eastAsia="zxx" w:bidi="zxx"/>
        </w:rPr>
        <w:t xml:space="preserve">, lo correcto es </w:t>
      </w:r>
      <w:r>
        <w:rPr>
          <w:rStyle w:val="StrongEmphasis"/>
          <w:lang w:val="es-VE" w:eastAsia="zxx" w:bidi="zxx"/>
        </w:rPr>
        <w:t>desactivarla</w:t>
      </w:r>
      <w:r>
        <w:rPr>
          <w:lang w:val="es-VE" w:eastAsia="zxx" w:bidi="zxx"/>
        </w:rPr>
        <w:t>, no borrarla.</w:t>
      </w:r>
    </w:p>
    <w:p>
      <w:pPr>
        <w:pStyle w:val="Heading3"/>
        <w:bidi w:val="0"/>
        <w:spacing w:lineRule="auto" w:line="240"/>
        <w:jc w:val="left"/>
        <w:rPr>
          <w:lang w:val="es-VE"/>
        </w:rPr>
      </w:pPr>
      <w:r>
        <w:rPr>
          <w:lang w:val="es-VE" w:eastAsia="zxx" w:bidi="zxx"/>
        </w:rPr>
        <w:t>¿Qué significa desactivar una misa?</w:t>
      </w:r>
    </w:p>
    <w:p>
      <w:pPr>
        <w:pStyle w:val="TextBody"/>
        <w:bidi w:val="0"/>
        <w:spacing w:lineRule="auto" w:line="240"/>
        <w:jc w:val="left"/>
        <w:rPr>
          <w:lang w:val="es-VE"/>
        </w:rPr>
      </w:pPr>
      <w:r>
        <w:rPr>
          <w:lang w:val="es-VE"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es-VE" w:eastAsia="zxx" w:bidi="zxx"/>
        </w:rPr>
        <w:t xml:space="preserve">La misa </w:t>
      </w:r>
      <w:r>
        <w:rPr>
          <w:rStyle w:val="StrongEmphasis"/>
          <w:lang w:val="es-VE"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es-VE" w:eastAsia="zxx" w:bidi="zxx"/>
        </w:rPr>
        <w:t>No permite registrar intenciones</w:t>
      </w:r>
    </w:p>
    <w:p>
      <w:pPr>
        <w:pStyle w:val="TextBody"/>
        <w:numPr>
          <w:ilvl w:val="0"/>
          <w:numId w:val="7"/>
        </w:numPr>
        <w:tabs>
          <w:tab w:val="left" w:pos="709" w:leader="none"/>
        </w:tabs>
        <w:bidi w:val="0"/>
        <w:spacing w:lineRule="auto" w:line="240"/>
        <w:ind w:left="709" w:hanging="283"/>
        <w:jc w:val="left"/>
        <w:rPr>
          <w:lang w:val="es-VE"/>
        </w:rPr>
      </w:pPr>
      <w:r>
        <w:rPr>
          <w:lang w:val="es-VE" w:eastAsia="zxx" w:bidi="zxx"/>
        </w:rPr>
        <w:t>Evita que el sistema la vuelva a crear automáticamente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En el menú de administración, seleccione la opción </w:t>
      </w:r>
      <w:r>
        <w:rPr>
          <w:rStyle w:val="StrongEmphasis"/>
          <w:lang w:val="es-VE" w:eastAsia="zxx" w:bidi="zxx"/>
        </w:rPr>
        <w:t>“Gestionar misas”</w:t>
      </w:r>
      <w:r>
        <w:rPr>
          <w:lang w:val="es-VE" w:eastAsia="zxx" w:bidi="zxx"/>
        </w:rPr>
        <w:t>.</w:t>
      </w:r>
    </w:p>
    <w:p>
      <w:pPr>
        <w:pStyle w:val="TextBody"/>
        <w:numPr>
          <w:ilvl w:val="0"/>
          <w:numId w:val="8"/>
        </w:numPr>
        <w:tabs>
          <w:tab w:val="left" w:pos="709" w:leader="none"/>
        </w:tabs>
        <w:bidi w:val="0"/>
        <w:spacing w:lineRule="auto" w:line="240"/>
        <w:ind w:left="709" w:hanging="283"/>
        <w:jc w:val="left"/>
        <w:rPr>
          <w:lang w:val="es-VE"/>
        </w:rPr>
      </w:pPr>
      <w:r>
        <w:rPr>
          <w:lang w:val="es-VE" w:eastAsia="zxx" w:bidi="zxx"/>
        </w:rPr>
        <w:t>Busque la misa que desea desactivar en la lista,</w:t>
      </w:r>
    </w:p>
    <w:p>
      <w:pPr>
        <w:pStyle w:val="TextBody"/>
        <w:numPr>
          <w:ilvl w:val="0"/>
          <w:numId w:val="0"/>
        </w:numPr>
        <w:tabs>
          <w:tab w:val="left" w:pos="709" w:leader="none"/>
        </w:tabs>
        <w:bidi w:val="0"/>
        <w:spacing w:lineRule="auto" w:line="240"/>
        <w:ind w:left="709" w:hanging="0"/>
        <w:jc w:val="left"/>
        <w:rPr>
          <w:lang w:val="es-VE"/>
        </w:rPr>
      </w:pPr>
      <w:r>
        <w:rPr>
          <w:lang w:val="es-VE" w:eastAsia="zxx" w:bidi="zxx"/>
        </w:rPr>
        <w:t xml:space="preserve">      </w:t>
      </w:r>
      <w:r>
        <w:rPr>
          <w:lang w:val="es-VE" w:eastAsia="zxx" w:bidi="zxx"/>
        </w:rPr>
        <w:t xml:space="preserve">Tip: </w:t>
      </w:r>
      <w:r>
        <w:rPr>
          <w:lang w:val="es-VE" w:eastAsia="zxx" w:bidi="zxx"/>
        </w:rPr>
        <w:t xml:space="preserve">puede usar control + </w:t>
      </w:r>
      <w:r>
        <w:rPr>
          <w:lang w:val="es-VE" w:eastAsia="zxx" w:bidi="zxx"/>
        </w:rPr>
        <w:t>F</w:t>
      </w:r>
      <w:r>
        <w:rPr>
          <w:lang w:val="es-VE" w:eastAsia="zxx" w:bidi="zxx"/>
        </w:rPr>
        <w:t xml:space="preserve"> y escribir la fecha </w:t>
      </w:r>
      <w:r>
        <w:rPr>
          <w:lang w:val="es-VE" w:eastAsia="zxx" w:bidi="zxx"/>
        </w:rPr>
        <w:t>en formato YYYY-MM-DD, por ejemplo si se quiere editar la misa del 5 de marzo del 2026, escribir 2026-03-05, a</w:t>
      </w:r>
      <w:r>
        <w:rPr>
          <w:lang w:val="es-VE" w:eastAsia="zxx" w:bidi="zxx"/>
        </w:rPr>
        <w:t>segúrese de incluir los ceros en días o meses menores a 10.</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 misa”</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Busque la opción </w:t>
      </w:r>
      <w:r>
        <w:rPr>
          <w:rStyle w:val="StrongEmphasis"/>
          <w:lang w:val="es-VE" w:eastAsia="zxx" w:bidi="zxx"/>
        </w:rPr>
        <w:t>“Permitir intenciones”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Cambie esta opción a </w:t>
      </w:r>
      <w:r>
        <w:rPr>
          <w:rStyle w:val="StrongEmphasis"/>
          <w:lang w:val="es-VE" w:eastAsia="zxx" w:bidi="zxx"/>
        </w:rPr>
        <w:t>“No”</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Presione el botón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elimine misas</w:t>
      </w:r>
      <w:r>
        <w:rPr>
          <w:lang w:val="es-VE"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use la opción </w:t>
      </w:r>
      <w:r>
        <w:rPr>
          <w:rStyle w:val="StrongEmphasis"/>
          <w:lang w:val="es-VE" w:eastAsia="zxx" w:bidi="zxx"/>
        </w:rPr>
        <w:t>“Permitir intenciones: No”</w:t>
      </w:r>
      <w:r>
        <w:rPr>
          <w:lang w:val="es-VE"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lang w:val="es-VE"/>
        </w:rPr>
      </w:pPr>
      <w:r>
        <w:rPr>
          <w:lang w:val="es-VE" w:eastAsia="zxx" w:bidi="zxx"/>
        </w:rPr>
        <w:t xml:space="preserve">🔁 </w:t>
      </w:r>
      <w:r>
        <w:rPr>
          <w:lang w:val="es-VE" w:eastAsia="zxx" w:bidi="zxx"/>
        </w:rPr>
        <w:t>Esto evita errores y mantiene el correcto funcionamiento del sistema.</w:t>
      </w:r>
    </w:p>
    <w:p>
      <w:pPr>
        <w:pStyle w:val="Heading2"/>
        <w:bidi w:val="0"/>
        <w:spacing w:lineRule="auto" w:line="240"/>
        <w:ind w:left="0" w:hanging="0"/>
        <w:jc w:val="left"/>
        <w:rPr>
          <w:lang w:val="es-VE"/>
        </w:rPr>
      </w:pPr>
      <w:r>
        <w:rPr>
          <w:sz w:val="32"/>
          <w:szCs w:val="32"/>
          <w:lang w:val="es-VE" w:eastAsia="zxx" w:bidi="zxx"/>
        </w:rPr>
        <w:t>¿Cómo buscar o editar feligreses?</w:t>
      </w:r>
    </w:p>
    <w:p>
      <w:pPr>
        <w:pStyle w:val="TextBody"/>
        <w:bidi w:val="0"/>
        <w:spacing w:lineRule="auto" w:line="240"/>
        <w:jc w:val="left"/>
        <w:rPr/>
      </w:pPr>
      <w:r>
        <w:rPr>
          <w:lang w:val="es-VE" w:eastAsia="zxx" w:bidi="zxx"/>
        </w:rPr>
        <w:t xml:space="preserve">El sistema permite </w:t>
      </w:r>
      <w:r>
        <w:rPr>
          <w:rStyle w:val="StrongEmphasis"/>
          <w:lang w:val="es-VE" w:eastAsia="zxx" w:bidi="zxx"/>
        </w:rPr>
        <w:t>buscar a un feligrés</w:t>
      </w:r>
      <w:r>
        <w:rPr>
          <w:lang w:val="es-VE" w:eastAsia="zxx" w:bidi="zxx"/>
        </w:rPr>
        <w:t xml:space="preserve"> y también </w:t>
      </w:r>
      <w:r>
        <w:rPr>
          <w:rStyle w:val="StrongEmphasis"/>
          <w:lang w:val="es-VE" w:eastAsia="zxx" w:bidi="zxx"/>
        </w:rPr>
        <w:t>editar su información</w:t>
      </w:r>
      <w:r>
        <w:rPr>
          <w:lang w:val="es-VE" w:eastAsia="zxx" w:bidi="zxx"/>
        </w:rPr>
        <w:t xml:space="preserve"> cuando sea necesario.</w:t>
        <w:br/>
        <w:t>Esto ayuda a evitar registros duplicados y a mantener los datos actualizados.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En el menú principal, vaya a </w:t>
      </w:r>
      <w:r>
        <w:rPr>
          <w:rStyle w:val="StrongEmphasis"/>
          <w:lang w:val="es-VE" w:eastAsia="zxx" w:bidi="zxx"/>
        </w:rPr>
        <w:t>Administración</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Seleccione la opción </w:t>
      </w:r>
      <w:r>
        <w:rPr>
          <w:rStyle w:val="StrongEmphasis"/>
          <w:lang w:val="es-VE" w:eastAsia="zxx" w:bidi="zxx"/>
        </w:rPr>
        <w:t>“Gestionar feligreses”</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Una vez en la lista de feligreses, presione las teclas </w:t>
      </w:r>
      <w:r>
        <w:rPr>
          <w:rStyle w:val="StrongEmphasis"/>
          <w:lang w:val="es-VE" w:eastAsia="zxx" w:bidi="zxx"/>
        </w:rPr>
        <w:t>Ctrl + F</w:t>
      </w:r>
      <w:r>
        <w:rPr>
          <w:lang w:val="es-VE" w:eastAsia="zxx" w:bidi="zxx"/>
        </w:rPr>
        <w:t xml:space="preserve"> en el teclado.</w:t>
      </w:r>
    </w:p>
    <w:p>
      <w:pPr>
        <w:pStyle w:val="TextBody"/>
        <w:numPr>
          <w:ilvl w:val="0"/>
          <w:numId w:val="10"/>
        </w:numPr>
        <w:tabs>
          <w:tab w:val="left" w:pos="709" w:leader="none"/>
        </w:tabs>
        <w:bidi w:val="0"/>
        <w:spacing w:lineRule="auto" w:line="240"/>
        <w:ind w:left="709" w:hanging="283"/>
        <w:jc w:val="left"/>
        <w:rPr>
          <w:lang w:val="es-VE"/>
        </w:rPr>
      </w:pPr>
      <w:r>
        <w:rPr>
          <w:lang w:val="es-VE"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Nombre</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Apellido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Cualquier otro dato visible en la lista</w:t>
      </w:r>
    </w:p>
    <w:p>
      <w:pPr>
        <w:pStyle w:val="TextBody"/>
        <w:bidi w:val="0"/>
        <w:spacing w:lineRule="auto" w:line="240"/>
        <w:jc w:val="left"/>
        <w:rPr>
          <w:lang w:val="es-VE"/>
        </w:rPr>
      </w:pPr>
      <w:r>
        <w:rPr>
          <w:lang w:val="es-VE" w:eastAsia="zxx" w:bidi="zxx"/>
        </w:rPr>
        <w:t>El navegador resaltará automáticamente al feligrés que coincida con la búsqueda.</w:t>
      </w:r>
    </w:p>
    <w:p>
      <w:pPr>
        <w:pStyle w:val="Heading3"/>
        <w:bidi w:val="0"/>
        <w:spacing w:lineRule="auto" w:line="240"/>
        <w:jc w:val="left"/>
        <w:rPr>
          <w:lang w:val="es-VE"/>
        </w:rPr>
      </w:pPr>
      <w:r>
        <w:rPr>
          <w:lang w:val="es-VE"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w:t>
      </w:r>
      <w:r>
        <w:rPr>
          <w:lang w:val="es-VE"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lang w:val="es-VE"/>
        </w:rPr>
      </w:pPr>
      <w:r>
        <w:rPr>
          <w:lang w:val="es-VE"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Presione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Opción 2: Buscar un feligrés al momento de crearlo (autocompletar datos)</w:t>
      </w:r>
    </w:p>
    <w:p>
      <w:pPr>
        <w:pStyle w:val="TextBody"/>
        <w:bidi w:val="0"/>
        <w:spacing w:lineRule="auto" w:line="240"/>
        <w:jc w:val="left"/>
        <w:rPr/>
      </w:pPr>
      <w:r>
        <w:rPr>
          <w:lang w:val="es-VE" w:eastAsia="zxx" w:bidi="zxx"/>
        </w:rPr>
        <w:t xml:space="preserve">El sistema también permite buscar feligreses </w:t>
      </w:r>
      <w:r>
        <w:rPr>
          <w:rStyle w:val="StrongEmphasis"/>
          <w:lang w:val="es-VE" w:eastAsia="zxx" w:bidi="zxx"/>
        </w:rPr>
        <w:t>al momento de registrarlos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Diríjase a </w:t>
      </w:r>
      <w:r>
        <w:rPr>
          <w:rStyle w:val="StrongEmphasis"/>
          <w:lang w:val="es-VE" w:eastAsia="zxx" w:bidi="zxx"/>
        </w:rPr>
        <w:t>“Crear feligrés”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Ingrese la </w:t>
      </w:r>
      <w:r>
        <w:rPr>
          <w:rStyle w:val="StrongEmphasis"/>
          <w:lang w:val="es-VE" w:eastAsia="zxx" w:bidi="zxx"/>
        </w:rPr>
        <w:t>cédula</w:t>
      </w:r>
      <w:r>
        <w:rPr>
          <w:lang w:val="es-VE" w:eastAsia="zxx" w:bidi="zxx"/>
        </w:rPr>
        <w:t xml:space="preserve"> o </w:t>
      </w:r>
      <w:r>
        <w:rPr>
          <w:rStyle w:val="StrongEmphasis"/>
          <w:lang w:val="es-VE" w:eastAsia="zxx" w:bidi="zxx"/>
        </w:rPr>
        <w:t>partida de nacimiento</w:t>
      </w:r>
      <w:r>
        <w:rPr>
          <w:lang w:val="es-VE"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Si el sistema detecta que el feligrés ya existe, aparecerá un mensaje preguntando si desea </w:t>
      </w:r>
      <w:r>
        <w:rPr>
          <w:rStyle w:val="StrongEmphasis"/>
          <w:lang w:val="es-VE" w:eastAsia="zxx" w:bidi="zxx"/>
        </w:rPr>
        <w:t>autocompletar los datos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Seleccione </w:t>
      </w:r>
      <w:r>
        <w:rPr>
          <w:rStyle w:val="StrongEmphasis"/>
          <w:lang w:val="es-VE" w:eastAsia="zxx" w:bidi="zxx"/>
        </w:rPr>
        <w:t>“Sí”</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El sistema lo llevará automáticamente al </w:t>
      </w:r>
      <w:r>
        <w:rPr>
          <w:rStyle w:val="StrongEmphasis"/>
          <w:lang w:val="es-VE" w:eastAsia="zxx" w:bidi="zxx"/>
        </w:rPr>
        <w:t>formulario de edición</w:t>
      </w:r>
      <w:r>
        <w:rPr>
          <w:lang w:val="es-VE"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lang w:val="es-VE"/>
        </w:rPr>
      </w:pPr>
      <w:r>
        <w:rPr>
          <w:lang w:val="es-VE"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lang w:val="es-VE"/>
        </w:rPr>
      </w:pPr>
      <w:r>
        <w:rPr>
          <w:lang w:val="es-VE" w:eastAsia="zxx" w:bidi="zxx"/>
        </w:rPr>
        <w:t>Actualizar los datos si es necesario</w:t>
      </w:r>
    </w:p>
    <w:p>
      <w:pPr>
        <w:pStyle w:val="Heading3"/>
        <w:bidi w:val="0"/>
        <w:spacing w:lineRule="auto" w:line="240"/>
        <w:jc w:val="left"/>
        <w:rPr>
          <w:lang w:val="es-VE"/>
        </w:rPr>
      </w:pPr>
      <w:r>
        <w:rPr>
          <w:lang w:val="es-VE" w:eastAsia="zxx" w:bidi="zxx"/>
        </w:rPr>
        <w:t>Recomendaciones importantes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intente </w:t>
      </w:r>
      <w:r>
        <w:rPr>
          <w:rStyle w:val="StrongEmphasis"/>
          <w:lang w:val="es-VE" w:eastAsia="zxx" w:bidi="zxx"/>
        </w:rPr>
        <w:t>buscar al feligrés antes de crearlo</w:t>
      </w:r>
      <w:r>
        <w:rPr>
          <w:lang w:val="es-VE"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Use </w:t>
      </w:r>
      <w:r>
        <w:rPr>
          <w:rStyle w:val="StrongEmphasis"/>
          <w:lang w:val="es-VE" w:eastAsia="zxx" w:bidi="zxx"/>
        </w:rPr>
        <w:t>Ctrl + F</w:t>
      </w:r>
      <w:r>
        <w:rPr>
          <w:lang w:val="es-VE"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lang w:val="es-VE"/>
        </w:rPr>
      </w:pPr>
      <w:r>
        <w:rPr>
          <w:lang w:val="es-VE" w:eastAsia="zxx" w:bidi="zxx"/>
        </w:rPr>
        <w:t xml:space="preserve">✏️ </w:t>
      </w:r>
      <w:r>
        <w:rPr>
          <w:lang w:val="es-VE"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es-VE" w:eastAsia="zxx" w:bidi="zxx"/>
        </w:rPr>
      </w:pPr>
      <w:r>
        <w:rPr>
          <w:lang w:val="es-VE" w:eastAsia="zxx" w:bidi="zxx"/>
        </w:rPr>
      </w:r>
    </w:p>
    <w:p>
      <w:pPr>
        <w:pStyle w:val="Heading2"/>
        <w:bidi w:val="0"/>
        <w:spacing w:lineRule="auto" w:line="240"/>
        <w:ind w:left="0" w:hanging="0"/>
        <w:jc w:val="left"/>
        <w:rPr>
          <w:lang w:val="es-VE"/>
        </w:rPr>
      </w:pPr>
      <w:r>
        <w:rPr>
          <w:sz w:val="32"/>
          <w:szCs w:val="32"/>
          <w:lang w:val="es-VE" w:eastAsia="zxx" w:bidi="zxx"/>
        </w:rPr>
        <w:t>¿Cómo actualizar las plantillas para las constancias?</w:t>
      </w:r>
    </w:p>
    <w:p>
      <w:pPr>
        <w:pStyle w:val="TextBody"/>
        <w:bidi w:val="0"/>
        <w:spacing w:lineRule="auto" w:line="240"/>
        <w:jc w:val="left"/>
        <w:rPr>
          <w:lang w:val="es-VE"/>
        </w:rPr>
      </w:pPr>
      <w:r>
        <w:rPr>
          <w:lang w:val="es-VE" w:eastAsia="zxx" w:bidi="zxx"/>
        </w:rPr>
        <w:t>Las plantillas de las constancias se encuentran guardadas en la siguiente carpeta:</w:t>
      </w:r>
    </w:p>
    <w:p>
      <w:pPr>
        <w:pStyle w:val="TextBody"/>
        <w:bidi w:val="0"/>
        <w:spacing w:lineRule="auto" w:line="240"/>
        <w:jc w:val="left"/>
        <w:rPr/>
      </w:pPr>
      <w:r>
        <w:rPr>
          <w:rStyle w:val="StrongEmphasis"/>
          <w:lang w:val="es-VE" w:eastAsia="zxx" w:bidi="zxx"/>
        </w:rPr>
        <w:t>C:/xampp/htdocs/iglesia/public/plantillas/</w:t>
      </w:r>
    </w:p>
    <w:p>
      <w:pPr>
        <w:pStyle w:val="TextBody"/>
        <w:bidi w:val="0"/>
        <w:spacing w:lineRule="auto" w:line="240"/>
        <w:jc w:val="left"/>
        <w:rPr>
          <w:lang w:val="es-VE"/>
        </w:rPr>
      </w:pPr>
      <w:r>
        <w:rPr>
          <w:lang w:val="es-VE" w:eastAsia="zxx" w:bidi="zxx"/>
        </w:rPr>
        <w:t>Estas plantillas pueden editarse para cambiar textos, formatos, estilos del documento o actualizar información.</w:t>
      </w:r>
    </w:p>
    <w:p>
      <w:pPr>
        <w:pStyle w:val="Heading3"/>
        <w:bidi w:val="0"/>
        <w:spacing w:lineRule="auto" w:line="240"/>
        <w:jc w:val="left"/>
        <w:rPr>
          <w:lang w:val="es-VE"/>
        </w:rPr>
      </w:pPr>
      <w:r>
        <w:rPr>
          <w:lang w:val="es-VE"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modifique las variables</w:t>
      </w:r>
      <w:r>
        <w:rPr>
          <w:lang w:val="es-VE" w:eastAsia="zxx" w:bidi="zxx"/>
        </w:rPr>
        <w:t xml:space="preserve"> del documento.</w:t>
        <w:br/>
        <w:t>Las variables tienen este formato:</w:t>
        <w:br/>
      </w:r>
      <w:r>
        <w:rPr>
          <w:rStyle w:val="SourceText"/>
          <w:lang w:val="es-VE"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es-VE" w:eastAsia="zxx" w:bidi="zxx"/>
        </w:rPr>
        <w:t>Estas variables permiten que el sistema coloque los datos automáticamente.</w:t>
        <w:br/>
        <w:t xml:space="preserve">Si se cambian o eliminan, el documento </w:t>
      </w:r>
      <w:r>
        <w:rPr>
          <w:rStyle w:val="StrongEmphasis"/>
          <w:lang w:val="es-VE" w:eastAsia="zxx" w:bidi="zxx"/>
        </w:rPr>
        <w:t>puede dejar de funcionar</w:t>
      </w:r>
      <w:r>
        <w:rPr>
          <w:lang w:val="es-VE" w:eastAsia="zxx" w:bidi="zxx"/>
        </w:rPr>
        <w:t>.</w:t>
      </w:r>
    </w:p>
    <w:p>
      <w:pPr>
        <w:pStyle w:val="Heading3"/>
        <w:bidi w:val="0"/>
        <w:spacing w:lineRule="auto" w:line="240"/>
        <w:jc w:val="left"/>
        <w:rPr>
          <w:lang w:val="es-VE"/>
        </w:rPr>
      </w:pPr>
      <w:r>
        <w:rPr>
          <w:lang w:val="es-VE" w:eastAsia="zxx" w:bidi="zxx"/>
        </w:rPr>
        <w:t>¿Qué hacer si una plantilla se daña?</w:t>
      </w:r>
    </w:p>
    <w:p>
      <w:pPr>
        <w:pStyle w:val="TextBody"/>
        <w:bidi w:val="0"/>
        <w:spacing w:lineRule="auto" w:line="240"/>
        <w:jc w:val="left"/>
        <w:rPr>
          <w:lang w:val="es-VE"/>
        </w:rPr>
      </w:pPr>
      <w:r>
        <w:rPr>
          <w:lang w:val="es-VE"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lang w:val="es-VE"/>
        </w:rPr>
      </w:pPr>
      <w:r>
        <w:rPr>
          <w:lang w:val="es-VE" w:eastAsia="zxx" w:bidi="zxx"/>
        </w:rPr>
        <w:t>Elimine el archivo dañado.</w:t>
      </w:r>
    </w:p>
    <w:p>
      <w:pPr>
        <w:pStyle w:val="TextBody"/>
        <w:numPr>
          <w:ilvl w:val="0"/>
          <w:numId w:val="15"/>
        </w:numPr>
        <w:tabs>
          <w:tab w:val="left" w:pos="709" w:leader="none"/>
        </w:tabs>
        <w:bidi w:val="0"/>
        <w:spacing w:lineRule="auto" w:line="240"/>
        <w:ind w:left="709" w:hanging="283"/>
        <w:jc w:val="left"/>
        <w:rPr>
          <w:lang w:val="es-VE"/>
        </w:rPr>
      </w:pPr>
      <w:r>
        <w:rPr>
          <w:lang w:val="es-VE" w:eastAsia="zxx" w:bidi="zxx"/>
        </w:rPr>
        <w:t>Copie nuevamente la plantilla desde la carpeta de respaldo:</w:t>
      </w:r>
    </w:p>
    <w:p>
      <w:pPr>
        <w:pStyle w:val="TextBody"/>
        <w:bidi w:val="0"/>
        <w:spacing w:lineRule="auto" w:line="240"/>
        <w:jc w:val="left"/>
        <w:rPr/>
      </w:pPr>
      <w:r>
        <w:rPr>
          <w:rStyle w:val="StrongEmphasis"/>
          <w:lang w:val="es-VE" w:eastAsia="zxx" w:bidi="zxx"/>
        </w:rPr>
        <w:t>C:/xampp/htdocs/iglesia/public/plantillas/respaldos/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es-VE" w:eastAsia="zxx" w:bidi="zxx"/>
        </w:rPr>
        <w:t>El directorio donde se aloja el sistema suele ser:</w:t>
        <w:br/>
      </w:r>
      <w:r>
        <w:rPr>
          <w:rStyle w:val="StrongEmphasis"/>
          <w:lang w:val="es-VE" w:eastAsia="zxx" w:bidi="zxx"/>
        </w:rPr>
        <w:t>C:/xampp/htdocs/</w:t>
      </w:r>
    </w:p>
    <w:p>
      <w:pPr>
        <w:pStyle w:val="TextBody"/>
        <w:numPr>
          <w:ilvl w:val="0"/>
          <w:numId w:val="16"/>
        </w:numPr>
        <w:tabs>
          <w:tab w:val="left" w:pos="709" w:leader="none"/>
        </w:tabs>
        <w:bidi w:val="0"/>
        <w:spacing w:lineRule="auto" w:line="240"/>
        <w:ind w:left="709" w:hanging="283"/>
        <w:jc w:val="left"/>
        <w:rPr>
          <w:lang w:val="es-VE"/>
        </w:rPr>
      </w:pPr>
      <w:r>
        <w:rPr>
          <w:lang w:val="es-VE" w:eastAsia="zxx" w:bidi="zxx"/>
        </w:rPr>
        <w:t>Se recomienda hacer cambios con cuidado y, de ser posible, mantener una copia de seguridad.</w:t>
      </w:r>
    </w:p>
    <w:p>
      <w:pPr>
        <w:pStyle w:val="Heading2"/>
        <w:bidi w:val="0"/>
        <w:spacing w:lineRule="auto" w:line="240"/>
        <w:ind w:left="0" w:hanging="0"/>
        <w:jc w:val="left"/>
        <w:rPr>
          <w:lang w:val="es-VE"/>
        </w:rPr>
      </w:pPr>
      <w:r>
        <w:rPr>
          <w:sz w:val="32"/>
          <w:szCs w:val="32"/>
          <w:lang w:val="es-VE" w:eastAsia="zxx" w:bidi="zxx"/>
        </w:rPr>
        <w:t>Dependencias del sistema</w:t>
      </w:r>
    </w:p>
    <w:p>
      <w:pPr>
        <w:pStyle w:val="TextBody"/>
        <w:bidi w:val="0"/>
        <w:spacing w:lineRule="auto" w:line="240"/>
        <w:jc w:val="left"/>
        <w:rPr>
          <w:lang w:val="es-VE"/>
        </w:rPr>
      </w:pPr>
      <w:r>
        <w:rPr>
          <w:lang w:val="es-VE" w:eastAsia="zxx" w:bidi="zxx"/>
        </w:rPr>
        <w:t>Para que el sistema funcione correctamente, es necesario que el equipo tenga instalado un entorno básico de servidor web.</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Requisitos básicos</w:t>
      </w:r>
    </w:p>
    <w:p>
      <w:pPr>
        <w:pStyle w:val="TextBody"/>
        <w:bidi w:val="0"/>
        <w:spacing w:lineRule="auto" w:line="240"/>
        <w:jc w:val="left"/>
        <w:rPr>
          <w:lang w:val="es-VE"/>
        </w:rPr>
      </w:pPr>
      <w:r>
        <w:rPr>
          <w:lang w:val="es-VE"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MySQL o MariaDB</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LibreOffice</w:t>
      </w:r>
    </w:p>
    <w:p>
      <w:pPr>
        <w:pStyle w:val="TextBody"/>
        <w:bidi w:val="0"/>
        <w:spacing w:lineRule="auto" w:line="240"/>
        <w:jc w:val="left"/>
        <w:rPr/>
      </w:pPr>
      <w:r>
        <w:rPr>
          <w:lang w:val="es-VE" w:eastAsia="zxx" w:bidi="zxx"/>
        </w:rPr>
        <w:t xml:space="preserve">La forma más sencilla de cumplir con estos requisitos es instalar </w:t>
      </w:r>
      <w:r>
        <w:rPr>
          <w:rStyle w:val="StrongEmphasis"/>
          <w:lang w:val="es-VE" w:eastAsia="zxx" w:bidi="zxx"/>
        </w:rPr>
        <w:t>XAMPP</w:t>
      </w:r>
      <w:r>
        <w:rPr>
          <w:lang w:val="es-VE" w:eastAsia="zxx" w:bidi="zxx"/>
        </w:rPr>
        <w:t>, ya que incluye todo lo anterior.</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es-VE" w:eastAsia="zxx" w:bidi="zxx"/>
        </w:rPr>
        <w:t>Composer</w:t>
      </w:r>
      <w:r>
        <w:rPr>
          <w:lang w:val="es-VE"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lang w:val="es-VE"/>
        </w:rPr>
      </w:pPr>
      <w:r>
        <w:rPr>
          <w:lang w:val="es-VE"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es-VE"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es-VE" w:eastAsia="zxx" w:bidi="zxx"/>
        </w:rPr>
        <w:t>Esta dependencia está definida en el archivo:</w:t>
        <w:br/>
      </w:r>
      <w:r>
        <w:rPr>
          <w:rStyle w:val="StrongEmphasis"/>
          <w:lang w:val="es-VE" w:eastAsia="zxx" w:bidi="zxx"/>
        </w:rPr>
        <w:t>iglesia/composer.json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Extensiones de PHP necesarias</w:t>
      </w:r>
    </w:p>
    <w:p>
      <w:pPr>
        <w:pStyle w:val="TextBody"/>
        <w:bidi w:val="0"/>
        <w:spacing w:lineRule="auto" w:line="240"/>
        <w:jc w:val="left"/>
        <w:rPr>
          <w:lang w:val="es-VE"/>
        </w:rPr>
      </w:pPr>
      <w:r>
        <w:rPr>
          <w:lang w:val="es-VE"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intl</w:t>
      </w:r>
    </w:p>
    <w:p>
      <w:pPr>
        <w:pStyle w:val="TextBody"/>
        <w:bidi w:val="0"/>
        <w:spacing w:lineRule="auto" w:line="240"/>
        <w:jc w:val="left"/>
        <w:rPr/>
      </w:pPr>
      <w:r>
        <w:rPr>
          <w:lang w:val="es-VE" w:eastAsia="zxx" w:bidi="zxx"/>
        </w:rPr>
        <w:t xml:space="preserve">Estas extensiones se activan desde el archivo </w:t>
      </w:r>
      <w:r>
        <w:rPr>
          <w:rStyle w:val="StrongEmphasis"/>
          <w:lang w:val="es-VE" w:eastAsia="zxx" w:bidi="zxx"/>
        </w:rPr>
        <w:t>php.ini</w:t>
      </w:r>
      <w:r>
        <w:rPr>
          <w:lang w:val="es-VE" w:eastAsia="zxx" w:bidi="zxx"/>
        </w:rPr>
        <w:t>.</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Variables de entorno</w:t>
      </w:r>
    </w:p>
    <w:p>
      <w:pPr>
        <w:pStyle w:val="TextBody"/>
        <w:bidi w:val="0"/>
        <w:spacing w:lineRule="auto" w:line="240"/>
        <w:jc w:val="left"/>
        <w:rPr>
          <w:lang w:val="es-VE"/>
        </w:rPr>
      </w:pPr>
      <w:r>
        <w:rPr>
          <w:lang w:val="es-VE"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es-VE" w:eastAsia="zxx" w:bidi="zxx"/>
        </w:rPr>
        <w:t>.env</w:t>
      </w:r>
    </w:p>
    <w:p>
      <w:pPr>
        <w:pStyle w:val="TextBody"/>
        <w:bidi w:val="0"/>
        <w:spacing w:lineRule="auto" w:line="240"/>
        <w:jc w:val="left"/>
        <w:rPr>
          <w:lang w:val="es-VE"/>
        </w:rPr>
      </w:pPr>
      <w:r>
        <w:rPr>
          <w:lang w:val="es-VE"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es-VE" w:eastAsia="zxx" w:bidi="zxx"/>
        </w:rPr>
        <w:t>template.env</w:t>
      </w:r>
    </w:p>
    <w:p>
      <w:pPr>
        <w:pStyle w:val="TextBody"/>
        <w:bidi w:val="0"/>
        <w:spacing w:lineRule="auto" w:line="240"/>
        <w:jc w:val="left"/>
        <w:rPr>
          <w:lang w:val="es-VE"/>
        </w:rPr>
      </w:pPr>
      <w:r>
        <w:rPr>
          <w:lang w:val="es-VE" w:eastAsia="zxx" w:bidi="zxx"/>
        </w:rPr>
        <w:t>Copie el contenido y ajústelo según sea necesario.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es-VE" w:eastAsia="zxx" w:bidi="zxx"/>
        </w:rPr>
        <w:t xml:space="preserve">Cualquier cambio en PHP (como activar extensiones) requiere </w:t>
      </w:r>
      <w:r>
        <w:rPr>
          <w:rStyle w:val="StrongEmphasis"/>
          <w:lang w:val="es-VE" w:eastAsia="zxx" w:bidi="zxx"/>
        </w:rPr>
        <w:t>reiniciar Apache</w:t>
      </w:r>
      <w:r>
        <w:rPr>
          <w:lang w:val="es-VE" w:eastAsia="zxx" w:bidi="zxx"/>
        </w:rPr>
        <w:t>.</w:t>
      </w:r>
    </w:p>
    <w:p>
      <w:pPr>
        <w:pStyle w:val="TextBody"/>
        <w:numPr>
          <w:ilvl w:val="0"/>
          <w:numId w:val="22"/>
        </w:numPr>
        <w:tabs>
          <w:tab w:val="left" w:pos="709" w:leader="none"/>
        </w:tabs>
        <w:bidi w:val="0"/>
        <w:spacing w:lineRule="auto" w:line="240"/>
        <w:ind w:left="709" w:hanging="283"/>
        <w:jc w:val="left"/>
        <w:rPr>
          <w:lang w:val="es-VE"/>
        </w:rPr>
      </w:pPr>
      <w:r>
        <w:rPr>
          <w:lang w:val="es-VE" w:eastAsia="zxx" w:bidi="zxx"/>
        </w:rPr>
        <w:t>Se recomienda verificar estas dependencias después de actualizar Windows o XAMPP.</w:t>
      </w:r>
    </w:p>
    <w:p>
      <w:pPr>
        <w:pStyle w:val="Heading2"/>
        <w:bidi w:val="0"/>
        <w:spacing w:lineRule="auto" w:line="240"/>
        <w:ind w:left="0" w:hanging="0"/>
        <w:jc w:val="left"/>
        <w:rPr>
          <w:lang w:val="es-VE"/>
        </w:rPr>
      </w:pPr>
      <w:r>
        <w:rPr>
          <w:sz w:val="32"/>
          <w:szCs w:val="32"/>
          <w:lang w:val="es-VE" w:eastAsia="zxx" w:bidi="zxx"/>
        </w:rPr>
        <w:t>Configuración de Respaldo Online y Recuperación desde un Respaldo</w:t>
      </w:r>
    </w:p>
    <w:p>
      <w:pPr>
        <w:pStyle w:val="Heading3"/>
        <w:bidi w:val="0"/>
        <w:spacing w:lineRule="auto" w:line="240"/>
        <w:jc w:val="left"/>
        <w:rPr>
          <w:lang w:val="es-VE"/>
        </w:rPr>
      </w:pPr>
      <w:r>
        <w:rPr>
          <w:lang w:val="es-VE" w:eastAsia="zxx" w:bidi="zxx"/>
        </w:rPr>
        <w:t>1. Configurar el directorio de respaldo online</w:t>
      </w:r>
    </w:p>
    <w:p>
      <w:pPr>
        <w:pStyle w:val="TextBody"/>
        <w:bidi w:val="0"/>
        <w:spacing w:lineRule="auto" w:line="240"/>
        <w:jc w:val="left"/>
        <w:rPr/>
      </w:pPr>
      <w:r>
        <w:rPr>
          <w:lang w:val="es-VE" w:eastAsia="zxx" w:bidi="zxx"/>
        </w:rPr>
        <w:t xml:space="preserve">Para que el sistema pueda almacenar los respaldos de la base de datos, necesitas configurar un </w:t>
      </w:r>
      <w:r>
        <w:rPr>
          <w:rStyle w:val="StrongEmphasis"/>
          <w:lang w:val="es-VE" w:eastAsia="zxx" w:bidi="zxx"/>
        </w:rPr>
        <w:t>directorio de respaldo</w:t>
      </w:r>
      <w:r>
        <w:rPr>
          <w:lang w:val="es-VE" w:eastAsia="zxx" w:bidi="zxx"/>
        </w:rPr>
        <w:t xml:space="preserve"> en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 xml:space="preserve">Abre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lang w:val="es-VE"/>
        </w:rPr>
      </w:pPr>
      <w:r>
        <w:rPr>
          <w:lang w:val="es-VE"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es-VE" w:eastAsia="zxx" w:bidi="zxx"/>
        </w:rPr>
        <w:t>DB_DIR_BACKUP=</w:t>
      </w:r>
    </w:p>
    <w:p>
      <w:pPr>
        <w:pStyle w:val="TextBody"/>
        <w:numPr>
          <w:ilvl w:val="0"/>
          <w:numId w:val="23"/>
        </w:numPr>
        <w:tabs>
          <w:tab w:val="left" w:pos="709" w:leader="none"/>
        </w:tabs>
        <w:bidi w:val="0"/>
        <w:spacing w:lineRule="auto" w:line="240"/>
        <w:ind w:left="709" w:hanging="283"/>
        <w:jc w:val="left"/>
        <w:rPr/>
      </w:pPr>
      <w:r>
        <w:rPr>
          <w:lang w:val="es-VE" w:eastAsia="zxx" w:bidi="zxx"/>
        </w:rPr>
        <w:t>Define la ruta del directorio donde se guardarán los respaldos.</w:t>
        <w:br/>
        <w:t>Ejemplo:</w:t>
        <w:br/>
      </w:r>
      <w:r>
        <w:rPr>
          <w:rStyle w:val="SourceText"/>
          <w:lang w:val="es-VE" w:eastAsia="zxx" w:bidi="zxx"/>
        </w:rPr>
        <w:t>DB_DIR_BACKUP=\ruta\a\tu\directorio\respaldo\</w:t>
      </w:r>
    </w:p>
    <w:p>
      <w:pPr>
        <w:pStyle w:val="TextBody"/>
        <w:bidi w:val="0"/>
        <w:spacing w:lineRule="auto" w:line="240"/>
        <w:jc w:val="left"/>
        <w:rPr>
          <w:lang w:val="es-VE"/>
        </w:rPr>
      </w:pPr>
      <w:r>
        <w:rPr>
          <w:rFonts w:ascii="Times New Roman" w:hAnsi="Times New Roman"/>
          <w:b/>
          <w:bCs/>
          <w:sz w:val="28"/>
          <w:szCs w:val="28"/>
          <w:lang w:val="es-VE" w:eastAsia="zxx" w:bidi="zxx"/>
        </w:rPr>
        <w:t>Recomendación</w:t>
      </w:r>
    </w:p>
    <w:p>
      <w:pPr>
        <w:pStyle w:val="TextBody"/>
        <w:bidi w:val="0"/>
        <w:spacing w:lineRule="auto" w:line="240"/>
        <w:jc w:val="left"/>
        <w:rPr/>
      </w:pPr>
      <w:r>
        <w:rPr>
          <w:b/>
          <w:lang w:val="es-VE" w:eastAsia="zxx" w:bidi="zxx"/>
        </w:rPr>
        <w:t>Recomendamos fuertemente</w:t>
      </w:r>
      <w:r>
        <w:rPr>
          <w:lang w:val="es-VE" w:eastAsia="zxx" w:bidi="zxx"/>
        </w:rPr>
        <w:t xml:space="preserve"> que la carpeta que usted elija para guardar los respaldos (</w:t>
      </w:r>
      <w:r>
        <w:rPr>
          <w:rStyle w:val="SourceText"/>
          <w:lang w:val="es-VE" w:eastAsia="zxx" w:bidi="zxx"/>
        </w:rPr>
        <w:t>DB_DIR_BACKUP</w:t>
      </w:r>
      <w:r>
        <w:rPr>
          <w:lang w:val="es-VE" w:eastAsia="zxx" w:bidi="zxx"/>
        </w:rPr>
        <w:t xml:space="preserve">) sea una carpeta que esté </w:t>
      </w:r>
      <w:r>
        <w:rPr>
          <w:b/>
          <w:lang w:val="es-VE" w:eastAsia="zxx" w:bidi="zxx"/>
        </w:rPr>
        <w:t>sincronizada automáticamente con un servicio en la nube</w:t>
      </w:r>
      <w:r>
        <w:rPr>
          <w:lang w:val="es-VE" w:eastAsia="zxx" w:bidi="zxx"/>
        </w:rPr>
        <w:t xml:space="preserve"> (como </w:t>
      </w:r>
      <w:r>
        <w:rPr>
          <w:b/>
          <w:lang w:val="es-VE" w:eastAsia="zxx" w:bidi="zxx"/>
        </w:rPr>
        <w:t>OneDrive</w:t>
      </w:r>
      <w:r>
        <w:rPr>
          <w:lang w:val="es-VE" w:eastAsia="zxx" w:bidi="zxx"/>
        </w:rPr>
        <w:t xml:space="preserve">, </w:t>
      </w:r>
      <w:r>
        <w:rPr>
          <w:b/>
          <w:lang w:val="es-VE" w:eastAsia="zxx" w:bidi="zxx"/>
        </w:rPr>
        <w:t>Dropbox</w:t>
      </w:r>
      <w:r>
        <w:rPr>
          <w:lang w:val="es-VE" w:eastAsia="zxx" w:bidi="zxx"/>
        </w:rPr>
        <w:t xml:space="preserve"> o </w:t>
      </w:r>
      <w:r>
        <w:rPr>
          <w:b/>
          <w:lang w:val="es-VE" w:eastAsia="zxx" w:bidi="zxx"/>
        </w:rPr>
        <w:t>Google Drive</w:t>
      </w:r>
      <w:r>
        <w:rPr>
          <w:lang w:val="es-VE" w:eastAsia="zxx" w:bidi="zxx"/>
        </w:rPr>
        <w:t>).</w:t>
      </w:r>
    </w:p>
    <w:p>
      <w:pPr>
        <w:pStyle w:val="TextBody"/>
        <w:bidi w:val="0"/>
        <w:spacing w:lineRule="auto" w:line="240"/>
        <w:jc w:val="left"/>
        <w:rPr>
          <w:lang w:val="es-VE"/>
        </w:rPr>
      </w:pPr>
      <w:r>
        <w:rPr>
          <w:b/>
          <w:lang w:val="es-VE" w:eastAsia="zxx" w:bidi="zxx"/>
        </w:rPr>
        <w:t>¿Por qué es esto importante?</w:t>
      </w:r>
    </w:p>
    <w:p>
      <w:pPr>
        <w:pStyle w:val="TextBody"/>
        <w:numPr>
          <w:ilvl w:val="0"/>
          <w:numId w:val="31"/>
        </w:numPr>
        <w:tabs>
          <w:tab w:val="left" w:pos="709" w:leader="none"/>
        </w:tabs>
        <w:bidi w:val="0"/>
        <w:spacing w:lineRule="auto" w:line="240"/>
        <w:ind w:left="709" w:hanging="283"/>
        <w:jc w:val="left"/>
        <w:rPr>
          <w:lang w:val="es-VE"/>
        </w:rPr>
      </w:pPr>
      <w:r>
        <w:rPr>
          <w:b/>
          <w:lang w:val="es-VE" w:eastAsia="zxx" w:bidi="zxx"/>
        </w:rPr>
        <w:t>Seguridad Total:</w:t>
      </w:r>
      <w:r>
        <w:rPr>
          <w:lang w:val="es-VE" w:eastAsia="zxx" w:bidi="zxx"/>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lang w:val="es-VE"/>
        </w:rPr>
      </w:pPr>
      <w:r>
        <w:rPr>
          <w:b/>
          <w:lang w:val="es-VE" w:eastAsia="zxx" w:bidi="zxx"/>
        </w:rPr>
        <w:t>Recuperación Fácil:</w:t>
      </w:r>
      <w:r>
        <w:rPr>
          <w:lang w:val="es-VE" w:eastAsia="zxx" w:bidi="zxx"/>
        </w:rPr>
        <w:t xml:space="preserve"> Podrá acceder a la última copia de seguridad desde cualquier otro dispositivo y recuperar el sistema rápidamente.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2. Recuperar desde un respaldo</w:t>
      </w:r>
    </w:p>
    <w:p>
      <w:pPr>
        <w:pStyle w:val="TextBody"/>
        <w:bidi w:val="0"/>
        <w:spacing w:lineRule="auto" w:line="240"/>
        <w:jc w:val="left"/>
        <w:rPr>
          <w:lang w:val="es-VE"/>
        </w:rPr>
      </w:pPr>
      <w:r>
        <w:rPr>
          <w:lang w:val="es-VE"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Accede a phpMyAdmin (o herramienta similar) y selecciona la base de datos recién creada:</w:t>
        <w:br/>
      </w:r>
      <w:r>
        <w:rPr>
          <w:rStyle w:val="SourceText"/>
          <w:lang w:val="es-VE" w:eastAsia="zxx" w:bidi="zxx"/>
        </w:rPr>
        <w:t>gestion_parroquial_db</w:t>
      </w:r>
      <w:r>
        <w:rPr>
          <w:rStyle w:val="StrongEmphasis"/>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Crea una base de datos</w:t>
      </w:r>
      <w:r>
        <w:rPr>
          <w:lang w:val="es-VE" w:eastAsia="zxx" w:bidi="zxx"/>
        </w:rPr>
        <w:t xml:space="preserve"> con el mismo nombre que aparece en </w:t>
      </w:r>
      <w:r>
        <w:rPr>
          <w:rStyle w:val="StrongEmphasis"/>
          <w:lang w:val="es-VE" w:eastAsia="zxx" w:bidi="zxx"/>
        </w:rPr>
        <w:t>.env</w:t>
      </w:r>
      <w:r>
        <w:rPr>
          <w:lang w:val="es-VE" w:eastAsia="zxx" w:bidi="zxx"/>
        </w:rPr>
        <w:t xml:space="preserve"> en la línea </w:t>
      </w:r>
      <w:r>
        <w:rPr>
          <w:rStyle w:val="SourceText"/>
          <w:lang w:val="es-VE" w:eastAsia="zxx" w:bidi="zxx"/>
        </w:rPr>
        <w:t>DB_NAME=gestion_parroquial_db</w:t>
      </w:r>
      <w:r>
        <w:rPr>
          <w:lang w:val="es-VE" w:eastAsia="zxx" w:bidi="zxx"/>
        </w:rPr>
        <w:t>.</w:t>
        <w:br/>
      </w:r>
      <w:r>
        <w:rPr>
          <w:rStyle w:val="Emphasis"/>
          <w:lang w:val="es-VE" w:eastAsia="zxx" w:bidi="zxx"/>
        </w:rPr>
        <w:t>Es importante mantener este nombre para evitar problemas con el sistema</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En el panel de la base de datos, selecciona la opción </w:t>
      </w:r>
      <w:r>
        <w:rPr>
          <w:rStyle w:val="StrongEmphasis"/>
          <w:lang w:val="es-VE" w:eastAsia="zxx" w:bidi="zxx"/>
        </w:rPr>
        <w:t>“Importar”</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Selecciona el archivo de respaldo</w:t>
      </w:r>
      <w:r>
        <w:rPr>
          <w:lang w:val="es-VE" w:eastAsia="zxx" w:bidi="zxx"/>
        </w:rPr>
        <w:t xml:space="preserve"> que deseas restaurar (ubicado en el directorio que configuraste previamente en </w:t>
      </w:r>
      <w:r>
        <w:rPr>
          <w:rStyle w:val="StrongEmphasis"/>
          <w:lang w:val="es-VE" w:eastAsia="zxx" w:bidi="zxx"/>
        </w:rPr>
        <w:t>.env</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Antes de hacer clic en </w:t>
      </w:r>
      <w:r>
        <w:rPr>
          <w:rStyle w:val="StrongEmphasis"/>
          <w:lang w:val="es-VE" w:eastAsia="zxx" w:bidi="zxx"/>
        </w:rPr>
        <w:t>“Ejecutar”</w:t>
      </w:r>
      <w:r>
        <w:rPr>
          <w:lang w:val="es-VE" w:eastAsia="zxx" w:bidi="zxx"/>
        </w:rPr>
        <w:t xml:space="preserve"> (o el botón correspondiente), asegúrate de que la casilla </w:t>
      </w:r>
      <w:r>
        <w:rPr>
          <w:rStyle w:val="StrongEmphasis"/>
          <w:lang w:val="es-VE" w:eastAsia="zxx" w:bidi="zxx"/>
        </w:rPr>
        <w:t>“Ignorar claves foráneas”</w:t>
      </w:r>
      <w:r>
        <w:rPr>
          <w:lang w:val="es-VE" w:eastAsia="zxx" w:bidi="zxx"/>
        </w:rPr>
        <w:t xml:space="preserve"> esté </w:t>
      </w:r>
      <w:r>
        <w:rPr>
          <w:rStyle w:val="StrongEmphasis"/>
          <w:lang w:val="es-VE" w:eastAsia="zxx" w:bidi="zxx"/>
        </w:rPr>
        <w:t>desmarcada</w:t>
      </w:r>
      <w:r>
        <w:rPr>
          <w:lang w:val="es-VE" w:eastAsia="zxx" w:bidi="zxx"/>
        </w:rPr>
        <w:t>.</w:t>
        <w:br/>
        <w:t>Si está marcada, te dará un error tipo:</w:t>
        <w:br/>
      </w:r>
      <w:r>
        <w:rPr>
          <w:rStyle w:val="SourceText"/>
          <w:lang w:val="es-VE"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“Continuar”</w:t>
      </w:r>
      <w:r>
        <w:rPr>
          <w:lang w:val="es-VE" w:eastAsia="zxx" w:bidi="zxx"/>
        </w:rPr>
        <w:t xml:space="preserve"> para completar la restauración del respaldo.</w:t>
      </w:r>
    </w:p>
    <w:p>
      <w:pPr>
        <w:pStyle w:val="Heading3"/>
        <w:bidi w:val="0"/>
        <w:spacing w:lineRule="auto" w:line="240"/>
        <w:jc w:val="left"/>
        <w:rPr>
          <w:lang w:val="es-VE"/>
        </w:rPr>
      </w:pPr>
      <w:r>
        <w:rPr>
          <w:lang w:val="es-VE"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Archivo .env:</w:t>
      </w:r>
      <w:r>
        <w:rPr>
          <w:lang w:val="es-VE" w:eastAsia="zxx" w:bidi="zxx"/>
        </w:rPr>
        <w:br/>
        <w:t xml:space="preserve">Configura correctamente </w:t>
      </w:r>
      <w:r>
        <w:rPr>
          <w:rStyle w:val="SourceText"/>
          <w:lang w:val="es-VE" w:eastAsia="zxx" w:bidi="zxx"/>
        </w:rPr>
        <w:t>DB_DIR_BACKUP</w:t>
      </w:r>
      <w:r>
        <w:rPr>
          <w:lang w:val="es-VE"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Restaurar desde respaldo:</w:t>
      </w:r>
      <w:r>
        <w:rPr>
          <w:lang w:val="es-VE" w:eastAsia="zxx" w:bidi="zxx"/>
        </w:rPr>
        <w:br/>
        <w:t xml:space="preserve">Asegúrate de </w:t>
      </w:r>
      <w:r>
        <w:rPr>
          <w:rStyle w:val="StrongEmphasis"/>
          <w:lang w:val="es-VE" w:eastAsia="zxx" w:bidi="zxx"/>
        </w:rPr>
        <w:t>no ignorar claves foráneas</w:t>
      </w:r>
      <w:r>
        <w:rPr>
          <w:lang w:val="es-VE" w:eastAsia="zxx" w:bidi="zxx"/>
        </w:rPr>
        <w:t xml:space="preserve"> al importar el archivo para evitar errores.</w:t>
      </w:r>
    </w:p>
    <w:p>
      <w:pPr>
        <w:pStyle w:val="TextBody"/>
        <w:numPr>
          <w:ilvl w:val="0"/>
          <w:numId w:val="0"/>
        </w:numPr>
        <w:tabs>
          <w:tab w:val="left" w:pos="709" w:leader="none"/>
        </w:tabs>
        <w:bidi w:val="0"/>
        <w:spacing w:lineRule="auto" w:line="240"/>
        <w:ind w:left="0" w:hanging="0"/>
        <w:jc w:val="left"/>
        <w:rPr>
          <w:lang w:val="es-VE"/>
        </w:rPr>
      </w:pPr>
      <w:r>
        <w:rPr>
          <w:b/>
          <w:bCs/>
          <w:sz w:val="32"/>
          <w:szCs w:val="32"/>
          <w:lang w:val="es-VE" w:eastAsia="zxx" w:bidi="zxx"/>
        </w:rPr>
        <w:t>¿Cómo editar la constancia?</w:t>
      </w:r>
    </w:p>
    <w:p>
      <w:pPr>
        <w:pStyle w:val="TextBody"/>
        <w:numPr>
          <w:ilvl w:val="0"/>
          <w:numId w:val="0"/>
        </w:numPr>
        <w:tabs>
          <w:tab w:val="left" w:pos="709" w:leader="none"/>
        </w:tabs>
        <w:bidi w:val="0"/>
        <w:spacing w:lineRule="auto" w:line="240"/>
        <w:ind w:left="0" w:hanging="0"/>
        <w:jc w:val="left"/>
        <w:rPr>
          <w:lang w:val="es-VE"/>
        </w:rPr>
      </w:pPr>
      <w:r>
        <w:rPr>
          <w:b w:val="false"/>
          <w:bCs w:val="false"/>
          <w:sz w:val="24"/>
          <w:szCs w:val="24"/>
          <w:lang w:val="es-VE" w:eastAsia="zxx" w:bidi="zxx"/>
        </w:rPr>
        <w:t>Por defecto, el sistema genera un archivo PDF. Si prefieres una versión editable:</w:t>
      </w:r>
    </w:p>
    <w:p>
      <w:pPr>
        <w:pStyle w:val="TextBody"/>
        <w:numPr>
          <w:ilvl w:val="0"/>
          <w:numId w:val="33"/>
        </w:numPr>
        <w:tabs>
          <w:tab w:val="clear" w:pos="709"/>
          <w:tab w:val="left" w:pos="0" w:leader="none"/>
        </w:tabs>
        <w:ind w:left="709" w:hanging="283"/>
        <w:rPr>
          <w:lang w:val="es-VE"/>
        </w:rPr>
      </w:pPr>
      <w:r>
        <w:rPr>
          <w:lang w:val="es-VE"/>
        </w:rPr>
        <w:t>En la barra de direcciones de tu navegador, localiza el final de la URL.</w:t>
      </w:r>
    </w:p>
    <w:p>
      <w:pPr>
        <w:pStyle w:val="TextBody"/>
        <w:numPr>
          <w:ilvl w:val="0"/>
          <w:numId w:val="33"/>
        </w:numPr>
        <w:tabs>
          <w:tab w:val="clear" w:pos="709"/>
          <w:tab w:val="left" w:pos="0" w:leader="none"/>
        </w:tabs>
        <w:ind w:left="709" w:hanging="283"/>
        <w:rPr/>
      </w:pPr>
      <w:r>
        <w:rPr>
          <w:lang w:val="es-VE"/>
        </w:rPr>
        <w:t xml:space="preserve">Borra la extensión </w:t>
      </w:r>
      <w:r>
        <w:rPr>
          <w:rStyle w:val="SourceText"/>
          <w:lang w:val="es-VE"/>
        </w:rPr>
        <w:t>.pdf</w:t>
      </w:r>
      <w:r>
        <w:rPr>
          <w:lang w:val="es-VE"/>
        </w:rPr>
        <w:t xml:space="preserve"> y escribe </w:t>
      </w:r>
      <w:r>
        <w:rPr>
          <w:rStyle w:val="SourceText"/>
          <w:lang w:val="es-VE"/>
        </w:rPr>
        <w:t>.docx</w:t>
      </w:r>
      <w:r>
        <w:rPr>
          <w:lang w:val="es-VE"/>
        </w:rPr>
        <w:t xml:space="preserve"> en su lugar.</w:t>
      </w:r>
    </w:p>
    <w:p>
      <w:pPr>
        <w:pStyle w:val="TextBody"/>
        <w:numPr>
          <w:ilvl w:val="0"/>
          <w:numId w:val="33"/>
        </w:numPr>
        <w:tabs>
          <w:tab w:val="clear" w:pos="709"/>
          <w:tab w:val="left" w:pos="0" w:leader="none"/>
        </w:tabs>
        <w:ind w:left="709" w:hanging="283"/>
        <w:rPr>
          <w:lang w:val="es-VE"/>
        </w:rPr>
      </w:pPr>
      <w:r>
        <w:rPr>
          <w:lang w:val="es-VE"/>
        </w:rPr>
        <w:t xml:space="preserve">Al presionar </w:t>
      </w:r>
      <w:r>
        <w:rPr>
          <w:b/>
          <w:lang w:val="es-VE"/>
        </w:rPr>
        <w:t>Enter</w:t>
      </w:r>
      <w:r>
        <w:rPr>
          <w:lang w:val="es-VE"/>
        </w:rPr>
        <w:t>, se descargará el documento en formato Word.</w:t>
      </w:r>
    </w:p>
    <w:p>
      <w:pPr>
        <w:pStyle w:val="Heading3"/>
        <w:numPr>
          <w:ilvl w:val="0"/>
          <w:numId w:val="0"/>
        </w:numPr>
        <w:tabs>
          <w:tab w:val="left" w:pos="709" w:leader="none"/>
        </w:tabs>
        <w:bidi w:val="0"/>
        <w:spacing w:lineRule="auto" w:line="240"/>
        <w:ind w:left="0" w:hanging="0"/>
        <w:jc w:val="left"/>
        <w:rPr>
          <w:lang w:val="es-VE"/>
        </w:rPr>
      </w:pPr>
      <w:r>
        <w:rPr>
          <w:b/>
          <w:bCs/>
          <w:sz w:val="32"/>
          <w:szCs w:val="32"/>
          <w:lang w:val="es-VE" w:eastAsia="zxx" w:bidi="zxx"/>
        </w:rPr>
        <w:t>¿Por qué el sistema solo descarga archivos editables y no PDFs?</w:t>
      </w:r>
    </w:p>
    <w:p>
      <w:pPr>
        <w:pStyle w:val="TextBody"/>
        <w:rPr/>
      </w:pPr>
      <w:r>
        <w:rPr>
          <w:lang w:val="es-VE"/>
        </w:rPr>
        <w:t>Si al intentar generar una constancia el sistema solo te permite descargar el archivo en formato editable (</w:t>
      </w:r>
      <w:r>
        <w:rPr>
          <w:rStyle w:val="SourceText"/>
          <w:lang w:val="es-VE"/>
        </w:rPr>
        <w:t>.docx</w:t>
      </w:r>
      <w:r>
        <w:rPr>
          <w:lang w:val="es-VE"/>
        </w:rPr>
        <w:t xml:space="preserve">) y no en </w:t>
      </w:r>
      <w:r>
        <w:rPr>
          <w:rStyle w:val="SourceText"/>
          <w:lang w:val="es-VE"/>
        </w:rPr>
        <w:t>.pdf</w:t>
      </w:r>
      <w:r>
        <w:rPr>
          <w:lang w:val="es-VE"/>
        </w:rPr>
        <w:t>, la razón más probable es la siguiente:</w:t>
      </w:r>
    </w:p>
    <w:p>
      <w:pPr>
        <w:pStyle w:val="TextBody"/>
        <w:numPr>
          <w:ilvl w:val="0"/>
          <w:numId w:val="34"/>
        </w:numPr>
        <w:rPr>
          <w:lang w:val="es-VE"/>
        </w:rPr>
      </w:pPr>
      <w:r>
        <w:rPr>
          <w:b/>
          <w:lang w:val="es-VE"/>
        </w:rPr>
        <w:t>Falta de LibreOffice:</w:t>
      </w:r>
      <w:r>
        <w:rPr>
          <w:lang w:val="es-VE"/>
        </w:rPr>
        <w:t xml:space="preserve"> El sistema utiliza el motor de </w:t>
      </w:r>
      <w:r>
        <w:rPr>
          <w:b/>
          <w:lang w:val="es-VE"/>
        </w:rPr>
        <w:t>LibreOffice</w:t>
      </w:r>
      <w:r>
        <w:rPr>
          <w:lang w:val="es-VE"/>
        </w:rPr>
        <w:t xml:space="preserve"> para convertir los documentos automáticamente. Si este programa no está instalado en el servidor (la PC principal), el sistema no podrá completar la conversión a PDF.</w:t>
      </w:r>
    </w:p>
    <w:p>
      <w:pPr>
        <w:pStyle w:val="TextBody"/>
        <w:numPr>
          <w:ilvl w:val="0"/>
          <w:numId w:val="0"/>
        </w:numPr>
        <w:tabs>
          <w:tab w:val="left" w:pos="709" w:leader="none"/>
        </w:tabs>
        <w:bidi w:val="0"/>
        <w:spacing w:lineRule="auto" w:line="240"/>
        <w:ind w:left="0" w:hanging="0"/>
        <w:jc w:val="left"/>
        <w:rPr>
          <w:b/>
          <w:b/>
          <w:sz w:val="32"/>
          <w:szCs w:val="32"/>
          <w:lang w:val="es-VE"/>
        </w:rPr>
      </w:pPr>
      <w:r>
        <w:rPr>
          <w:b/>
          <w:bCs/>
          <w:position w:val="0"/>
          <w:sz w:val="32"/>
          <w:sz w:val="32"/>
          <w:szCs w:val="32"/>
          <w:vertAlign w:val="baseline"/>
          <w:lang w:val="es-VE" w:eastAsia="zxx" w:bidi="zxx"/>
        </w:rPr>
        <w:t>¿Por qué el sistema genera archivos Word (.docx) en lugar de PDFs si tengo instalado LibreOffice?</w:t>
      </w:r>
    </w:p>
    <w:p>
      <w:pPr>
        <w:pStyle w:val="TextBody"/>
        <w:rPr>
          <w:lang w:val="es-VE"/>
        </w:rPr>
      </w:pPr>
      <w:r>
        <w:rPr>
          <w:lang w:val="es-VE"/>
        </w:rPr>
        <w:t xml:space="preserve">Esto sucede debido a un fallo en la integración con LibreOffice. Para obtener más información sobre el error, diríjase al menú </w:t>
      </w:r>
      <w:r>
        <w:rPr>
          <w:b/>
          <w:lang w:val="es-VE"/>
        </w:rPr>
        <w:t>Administración</w:t>
      </w:r>
      <w:r>
        <w:rPr>
          <w:lang w:val="es-VE"/>
        </w:rPr>
        <w:t xml:space="preserve"> y seleccione el bot</w:t>
      </w:r>
      <w:r>
        <w:rPr>
          <w:rFonts w:eastAsia="Noto Serif CJK SC" w:cs="Noto Sans Devanagari"/>
          <w:color w:val="auto"/>
          <w:kern w:val="2"/>
          <w:sz w:val="24"/>
          <w:szCs w:val="24"/>
          <w:lang w:val="es-VE" w:eastAsia="zh-CN" w:bidi="hi-IN"/>
        </w:rPr>
        <w:t>ón</w:t>
      </w:r>
      <w:r>
        <w:rPr>
          <w:lang w:val="es-VE"/>
        </w:rPr>
        <w:t xml:space="preserve"> </w:t>
      </w:r>
      <w:r>
        <w:rPr>
          <w:b/>
          <w:lang w:val="es-VE"/>
        </w:rPr>
        <w:t>Mostrar Test de Diagnóstico</w:t>
      </w:r>
      <w:r>
        <w:rPr>
          <w:lang w:val="es-VE"/>
        </w:rPr>
        <w:t>.</w:t>
      </w:r>
    </w:p>
    <w:p>
      <w:pPr>
        <w:pStyle w:val="TextBody"/>
        <w:rPr>
          <w:lang w:val="es-VE"/>
        </w:rPr>
      </w:pPr>
      <w:r>
        <w:rPr>
          <w:lang w:val="es-VE"/>
        </w:rPr>
        <w:t xml:space="preserve">Verifique que el servicio de Apache se esté ejecutando bajo la cuenta </w:t>
      </w:r>
      <w:r>
        <w:rPr>
          <w:b/>
          <w:lang w:val="es-VE"/>
        </w:rPr>
        <w:t>NT AUTHORITY\SYSTEM</w:t>
      </w:r>
      <w:r>
        <w:rPr>
          <w:lang w:val="es-VE"/>
        </w:rPr>
        <w:t xml:space="preserve"> y confirme que el test no arroje ninguna advertencia o error en este apartado.</w:t>
      </w:r>
    </w:p>
    <w:p>
      <w:pPr>
        <w:pStyle w:val="TextBody"/>
        <w:numPr>
          <w:ilvl w:val="0"/>
          <w:numId w:val="0"/>
        </w:numPr>
        <w:tabs>
          <w:tab w:val="left" w:pos="709" w:leader="none"/>
        </w:tabs>
        <w:bidi w:val="0"/>
        <w:spacing w:lineRule="auto" w:line="240"/>
        <w:ind w:left="0" w:hanging="0"/>
        <w:jc w:val="left"/>
        <w:rPr>
          <w:b/>
          <w:b/>
          <w:bCs/>
          <w:sz w:val="32"/>
          <w:szCs w:val="32"/>
          <w:lang w:val="es-VE"/>
        </w:rPr>
      </w:pPr>
      <w:r>
        <w:rPr>
          <w:b/>
          <w:bCs/>
          <w:sz w:val="32"/>
          <w:szCs w:val="32"/>
          <w:lang w:val="es-VE" w:eastAsia="zxx" w:bidi="zxx"/>
        </w:rPr>
        <w:t>¿Porque el sistema no genera ningun archivo .docx ni pdf?</w:t>
      </w:r>
    </w:p>
    <w:p>
      <w:pPr>
        <w:pStyle w:val="TextBody"/>
        <w:numPr>
          <w:ilvl w:val="0"/>
          <w:numId w:val="0"/>
        </w:numPr>
        <w:tabs>
          <w:tab w:val="left" w:pos="709" w:leader="none"/>
        </w:tabs>
        <w:bidi w:val="0"/>
        <w:spacing w:lineRule="auto" w:line="240"/>
        <w:ind w:left="0" w:hanging="0"/>
        <w:jc w:val="left"/>
        <w:rPr>
          <w:b w:val="false"/>
          <w:b w:val="false"/>
          <w:bCs w:val="false"/>
          <w:sz w:val="24"/>
          <w:szCs w:val="24"/>
          <w:lang w:val="es-VE"/>
        </w:rPr>
      </w:pPr>
      <w:r>
        <w:rPr>
          <w:b w:val="false"/>
          <w:bCs w:val="false"/>
          <w:sz w:val="24"/>
          <w:szCs w:val="24"/>
          <w:lang w:val="es-VE" w:eastAsia="zxx" w:bidi="zxx"/>
        </w:rPr>
        <w:t>Lo más probable es que se trate de una de estas tres cosas:</w:t>
      </w:r>
    </w:p>
    <w:p>
      <w:pPr>
        <w:pStyle w:val="Heading4"/>
        <w:rPr/>
      </w:pPr>
      <w:r>
        <w:rPr>
          <w:lang w:val="es-VE"/>
        </w:rPr>
        <w:t xml:space="preserve">A. La extensión </w:t>
      </w:r>
      <w:r>
        <w:rPr>
          <w:rStyle w:val="SourceText"/>
          <w:lang w:val="es-VE"/>
        </w:rPr>
        <w:t>zip</w:t>
      </w:r>
      <w:r>
        <w:rPr>
          <w:lang w:val="es-VE"/>
        </w:rPr>
        <w:t xml:space="preserve"> de PHP no está habilitada</w:t>
      </w:r>
    </w:p>
    <w:p>
      <w:pPr>
        <w:pStyle w:val="TextBody"/>
        <w:rPr/>
      </w:pPr>
      <w:r>
        <w:rPr>
          <w:rStyle w:val="SourceText"/>
          <w:lang w:val="es-VE"/>
        </w:rPr>
        <w:t>PhpWord</w:t>
      </w:r>
      <w:r>
        <w:rPr>
          <w:lang w:val="es-VE"/>
        </w:rPr>
        <w:t xml:space="preserve"> (y su </w:t>
      </w:r>
      <w:r>
        <w:rPr>
          <w:rStyle w:val="SourceText"/>
          <w:lang w:val="es-VE"/>
        </w:rPr>
        <w:t>TemplateProcessor</w:t>
      </w:r>
      <w:r>
        <w:rPr>
          <w:lang w:val="es-VE"/>
        </w:rPr>
        <w:t xml:space="preserve">) no lee archivos </w:t>
      </w:r>
      <w:r>
        <w:rPr>
          <w:rStyle w:val="SourceText"/>
          <w:lang w:val="es-VE"/>
        </w:rPr>
        <w:t>.docx</w:t>
      </w:r>
      <w:r>
        <w:rPr>
          <w:lang w:val="es-VE"/>
        </w:rPr>
        <w:t xml:space="preserve"> como texto, los lee como archivos comprimidos (porque un .docx es en realidad un conjunto de archivos XML dentro de un ZIP).</w:t>
      </w:r>
    </w:p>
    <w:p>
      <w:pPr>
        <w:pStyle w:val="TextBody"/>
        <w:numPr>
          <w:ilvl w:val="0"/>
          <w:numId w:val="36"/>
        </w:numPr>
        <w:tabs>
          <w:tab w:val="clear" w:pos="709"/>
          <w:tab w:val="left" w:pos="0" w:leader="none"/>
        </w:tabs>
        <w:ind w:left="709" w:hanging="283"/>
        <w:rPr/>
      </w:pPr>
      <w:r>
        <w:rPr>
          <w:b/>
          <w:lang w:val="es-VE"/>
        </w:rPr>
        <w:t>En Windows 11</w:t>
      </w:r>
      <w:r>
        <w:rPr>
          <w:lang w:val="es-VE"/>
        </w:rPr>
        <w:t xml:space="preserve">, a veces XAMPP viene con la extensión </w:t>
      </w:r>
      <w:r>
        <w:rPr>
          <w:rStyle w:val="SourceText"/>
          <w:lang w:val="es-VE"/>
        </w:rPr>
        <w:t>extension=zip</w:t>
      </w:r>
      <w:r>
        <w:rPr>
          <w:lang w:val="es-VE"/>
        </w:rPr>
        <w:t xml:space="preserve"> comentada en el </w:t>
      </w:r>
      <w:r>
        <w:rPr>
          <w:rStyle w:val="SourceText"/>
          <w:lang w:val="es-VE"/>
        </w:rPr>
        <w:t>php.ini</w:t>
      </w:r>
      <w:r>
        <w:rPr>
          <w:lang w:val="es-VE"/>
        </w:rPr>
        <w:t>.</w:t>
      </w:r>
    </w:p>
    <w:p>
      <w:pPr>
        <w:pStyle w:val="TextBody"/>
        <w:numPr>
          <w:ilvl w:val="0"/>
          <w:numId w:val="36"/>
        </w:numPr>
        <w:tabs>
          <w:tab w:val="clear" w:pos="709"/>
          <w:tab w:val="left" w:pos="0" w:leader="none"/>
        </w:tabs>
        <w:ind w:left="709" w:hanging="283"/>
        <w:rPr/>
      </w:pPr>
      <w:r>
        <w:rPr>
          <w:b/>
          <w:lang w:val="es-VE"/>
        </w:rPr>
        <w:t>Síntoma:</w:t>
      </w:r>
      <w:r>
        <w:rPr>
          <w:lang w:val="es-VE"/>
        </w:rPr>
        <w:t xml:space="preserve"> El script se detiene (muere) silenciosamente cuando intentas instanciar </w:t>
      </w:r>
      <w:r>
        <w:rPr>
          <w:rStyle w:val="SourceText"/>
          <w:lang w:val="es-VE"/>
        </w:rPr>
        <w:t>new TemplateProcessor()</w:t>
      </w:r>
      <w:r>
        <w:rPr>
          <w:lang w:val="es-VE"/>
        </w:rPr>
        <w:t>.</w:t>
      </w:r>
    </w:p>
    <w:p>
      <w:pPr>
        <w:pStyle w:val="TextBody"/>
        <w:numPr>
          <w:ilvl w:val="0"/>
          <w:numId w:val="36"/>
        </w:numPr>
        <w:tabs>
          <w:tab w:val="clear" w:pos="709"/>
          <w:tab w:val="left" w:pos="0" w:leader="none"/>
        </w:tabs>
        <w:ind w:left="709" w:hanging="283"/>
        <w:rPr/>
      </w:pPr>
      <w:r>
        <w:rPr>
          <w:b/>
          <w:lang w:val="es-VE"/>
        </w:rPr>
        <w:t>Solución:</w:t>
      </w:r>
      <w:r>
        <w:rPr>
          <w:lang w:val="es-VE"/>
        </w:rPr>
        <w:t xml:space="preserve"> Ve al </w:t>
      </w:r>
      <w:r>
        <w:rPr>
          <w:rStyle w:val="SourceText"/>
          <w:lang w:val="es-VE"/>
        </w:rPr>
        <w:t>php.ini</w:t>
      </w:r>
      <w:r>
        <w:rPr>
          <w:lang w:val="es-VE"/>
        </w:rPr>
        <w:t xml:space="preserve"> de la secretaria, busca </w:t>
      </w:r>
      <w:r>
        <w:rPr>
          <w:rStyle w:val="SourceText"/>
          <w:lang w:val="es-VE"/>
        </w:rPr>
        <w:t>;extension=zip</w:t>
      </w:r>
      <w:r>
        <w:rPr>
          <w:lang w:val="es-VE"/>
        </w:rPr>
        <w:t>, quita el punto y coma (</w:t>
      </w:r>
      <w:r>
        <w:rPr>
          <w:rStyle w:val="SourceText"/>
          <w:lang w:val="es-VE"/>
        </w:rPr>
        <w:t>;</w:t>
      </w:r>
      <w:r>
        <w:rPr>
          <w:lang w:val="es-VE"/>
        </w:rPr>
        <w:t>) y reinicia Apache.</w:t>
      </w:r>
    </w:p>
    <w:p>
      <w:pPr>
        <w:pStyle w:val="Heading4"/>
        <w:rPr>
          <w:lang w:val="es-VE"/>
        </w:rPr>
      </w:pPr>
      <w:r>
        <w:rPr>
          <w:lang w:val="es-VE"/>
        </w:rPr>
        <w:t>B. Permisos en la carpeta Temporal</w:t>
      </w:r>
    </w:p>
    <w:p>
      <w:pPr>
        <w:pStyle w:val="TextBody"/>
        <w:rPr/>
      </w:pPr>
      <w:r>
        <w:rPr>
          <w:rStyle w:val="SourceText"/>
          <w:lang w:val="es-VE"/>
        </w:rPr>
        <w:t>TemplateProcessor</w:t>
      </w:r>
      <w:r>
        <w:rPr>
          <w:lang w:val="es-VE"/>
        </w:rPr>
        <w:t xml:space="preserve"> crea una copia del documento en la carpeta temporal de Windows antes de editarlo.</w:t>
      </w:r>
    </w:p>
    <w:p>
      <w:pPr>
        <w:pStyle w:val="TextBody"/>
        <w:numPr>
          <w:ilvl w:val="0"/>
          <w:numId w:val="37"/>
        </w:numPr>
        <w:tabs>
          <w:tab w:val="clear" w:pos="709"/>
          <w:tab w:val="left" w:pos="0" w:leader="none"/>
        </w:tabs>
        <w:ind w:left="709" w:hanging="283"/>
        <w:rPr/>
      </w:pPr>
      <w:r>
        <w:rPr>
          <w:lang w:val="es-VE"/>
        </w:rPr>
        <w:t xml:space="preserve">En Windows 11, las políticas de seguridad sobre </w:t>
      </w:r>
      <w:r>
        <w:rPr>
          <w:rStyle w:val="SourceText"/>
          <w:lang w:val="es-VE"/>
        </w:rPr>
        <w:t>C:\Windows\Temp</w:t>
      </w:r>
      <w:r>
        <w:rPr>
          <w:lang w:val="es-VE"/>
        </w:rPr>
        <w:t xml:space="preserve"> son más estrictas.</w:t>
      </w:r>
    </w:p>
    <w:p>
      <w:pPr>
        <w:pStyle w:val="TextBody"/>
        <w:numPr>
          <w:ilvl w:val="0"/>
          <w:numId w:val="37"/>
        </w:numPr>
        <w:tabs>
          <w:tab w:val="clear" w:pos="709"/>
          <w:tab w:val="left" w:pos="0" w:leader="none"/>
        </w:tabs>
        <w:ind w:left="709" w:hanging="283"/>
        <w:rPr/>
      </w:pPr>
      <w:r>
        <w:rPr>
          <w:b/>
          <w:lang w:val="es-VE"/>
        </w:rPr>
        <w:t>Prueba esto:</w:t>
      </w:r>
      <w:r>
        <w:rPr>
          <w:lang w:val="es-VE"/>
        </w:rPr>
        <w:t xml:space="preserve"> En el script de PHP, antes de procesar el Word, intenta imprimir </w:t>
      </w:r>
      <w:r>
        <w:rPr>
          <w:rStyle w:val="SourceText"/>
          <w:lang w:val="es-VE"/>
        </w:rPr>
        <w:t>sys_get_temp_dir()</w:t>
      </w:r>
      <w:r>
        <w:rPr>
          <w:lang w:val="es-VE"/>
        </w:rPr>
        <w:t xml:space="preserve"> para ver dónde está intentando escribir PHP y verifica que esa carpeta sea accesible.</w:t>
      </w:r>
    </w:p>
    <w:p>
      <w:pPr>
        <w:pStyle w:val="Heading4"/>
        <w:rPr>
          <w:lang w:val="es-VE"/>
        </w:rPr>
      </w:pPr>
      <w:r>
        <w:rPr>
          <w:lang w:val="es-VE"/>
        </w:rPr>
        <w:t>C. El "Modo Bloqueado" de archivos descargados</w:t>
      </w:r>
    </w:p>
    <w:p>
      <w:pPr>
        <w:pStyle w:val="TextBody"/>
        <w:rPr/>
      </w:pPr>
      <w:r>
        <w:rPr>
          <w:lang w:val="es-VE"/>
        </w:rPr>
        <w:t xml:space="preserve">Si el archivo </w:t>
      </w:r>
      <w:r>
        <w:rPr>
          <w:rStyle w:val="SourceText"/>
          <w:lang w:val="es-VE"/>
        </w:rPr>
        <w:t>.docx</w:t>
      </w:r>
      <w:r>
        <w:rPr>
          <w:lang w:val="es-VE"/>
        </w:rPr>
        <w:t xml:space="preserve"> que intentas editar fue descargado de internet o enviado por correo, Windows 11 a veces le pone un atributo de </w:t>
      </w:r>
      <w:r>
        <w:rPr>
          <w:b/>
          <w:lang w:val="es-VE"/>
        </w:rPr>
        <w:t>"Bloqueado"</w:t>
      </w:r>
      <w:r>
        <w:rPr>
          <w:lang w:val="es-VE"/>
        </w:rPr>
        <w:t xml:space="preserve"> por seguridad.</w:t>
      </w:r>
    </w:p>
    <w:p>
      <w:pPr>
        <w:pStyle w:val="TextBody"/>
        <w:numPr>
          <w:ilvl w:val="0"/>
          <w:numId w:val="38"/>
        </w:numPr>
        <w:tabs>
          <w:tab w:val="clear" w:pos="709"/>
          <w:tab w:val="left" w:pos="0" w:leader="none"/>
        </w:tabs>
        <w:ind w:left="70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eading2"/>
        <w:suppressAutoHyphens w:val="true"/>
        <w:overflowPunct w:val="true"/>
        <w:bidi w:val="0"/>
        <w:spacing w:lineRule="auto" w:line="240" w:before="0" w:after="140"/>
        <w:ind w:left="0" w:hanging="0"/>
        <w:jc w:val="both"/>
        <w:rPr>
          <w:lang w:val="es-VE"/>
        </w:rPr>
      </w:pPr>
      <w:r>
        <w:rPr>
          <w:rFonts w:eastAsia="Noto Serif CJK SC" w:cs="Times New Roman"/>
          <w:kern w:val="2"/>
          <w:sz w:val="32"/>
          <w:szCs w:val="32"/>
          <w:lang w:val="es-VE" w:eastAsia="zxx" w:bidi="zxx"/>
        </w:rPr>
        <w:t>¿Cómo instalar el sistema?</w:t>
      </w:r>
    </w:p>
    <w:p>
      <w:pPr>
        <w:pStyle w:val="TextBody"/>
        <w:bidi w:val="0"/>
        <w:spacing w:lineRule="auto" w:line="240"/>
        <w:jc w:val="left"/>
        <w:rPr>
          <w:lang w:val="es-VE"/>
        </w:rPr>
      </w:pPr>
      <w:r>
        <w:rPr>
          <w:lang w:val="es-VE" w:eastAsia="zxx" w:bidi="zxx"/>
        </w:rPr>
        <w:t>Para instalar el sistema de gestión parroquial, sigue estos pasos: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Accede al repositorio del sistema en </w:t>
      </w:r>
      <w:r>
        <w:rPr>
          <w:rStyle w:val="StrongEmphasis"/>
          <w:lang w:val="es-VE" w:eastAsia="zxx" w:bidi="zxx"/>
        </w:rPr>
        <w:t>GitHub</w:t>
      </w:r>
      <w:r>
        <w:rPr>
          <w:lang w:val="es-VE" w:eastAsia="zxx" w:bidi="zxx"/>
        </w:rPr>
        <w:t>:</w:t>
        <w:br/>
      </w:r>
      <w:hyperlink r:id="rId12" w:tgtFrame="_new">
        <w:r>
          <w:rPr>
            <w:rStyle w:val="InternetLink"/>
            <w:lang w:val="es-VE"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“Code”</w:t>
      </w:r>
      <w:r>
        <w:rPr>
          <w:lang w:val="es-VE" w:eastAsia="zxx" w:bidi="zxx"/>
        </w:rPr>
        <w:t xml:space="preserve"> y selecciona </w:t>
      </w:r>
      <w:r>
        <w:rPr>
          <w:rStyle w:val="StrongEmphasis"/>
          <w:lang w:val="es-VE" w:eastAsia="zxx" w:bidi="zxx"/>
        </w:rPr>
        <w:t>“Download ZIP”</w:t>
      </w:r>
      <w:r>
        <w:rPr>
          <w:lang w:val="es-VE" w:eastAsia="zxx" w:bidi="zxx"/>
        </w:rPr>
        <w:t>.</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Guarda el archivo </w:t>
      </w:r>
      <w:r>
        <w:rPr>
          <w:rStyle w:val="StrongEmphasis"/>
          <w:lang w:val="es-VE" w:eastAsia="zxx" w:bidi="zxx"/>
        </w:rPr>
        <w:t>ZIP</w:t>
      </w:r>
      <w:r>
        <w:rPr>
          <w:lang w:val="es-VE" w:eastAsia="zxx" w:bidi="zxx"/>
        </w:rPr>
        <w:t xml:space="preserve"> en tu computadora.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Una vez descargado el archivo, </w:t>
      </w:r>
      <w:r>
        <w:rPr>
          <w:rStyle w:val="StrongEmphasis"/>
          <w:lang w:val="es-VE" w:eastAsia="zxx" w:bidi="zxx"/>
        </w:rPr>
        <w:t>descomprímelo</w:t>
      </w:r>
      <w:r>
        <w:rPr>
          <w:lang w:val="es-VE" w:eastAsia="zxx" w:bidi="zxx"/>
        </w:rPr>
        <w:t>.</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Copia la carpeta descomprimida (que contiene todos los archivos del sistema) a la carpeta </w:t>
      </w:r>
      <w:r>
        <w:rPr>
          <w:rStyle w:val="SourceText"/>
          <w:lang w:val="es-VE" w:eastAsia="zxx" w:bidi="zxx"/>
        </w:rPr>
        <w:t>htdocs/</w:t>
      </w:r>
      <w:r>
        <w:rPr>
          <w:lang w:val="es-VE" w:eastAsia="zxx" w:bidi="zxx"/>
        </w:rPr>
        <w:t xml:space="preserve"> de tu instalación de </w:t>
      </w:r>
      <w:r>
        <w:rPr>
          <w:rStyle w:val="StrongEmphasis"/>
          <w:lang w:val="es-VE" w:eastAsia="zxx" w:bidi="zxx"/>
        </w:rPr>
        <w:t>XAMPP</w:t>
      </w:r>
      <w:r>
        <w:rPr>
          <w:lang w:val="es-VE" w:eastAsia="zxx" w:bidi="zxx"/>
        </w:rPr>
        <w:t>.</w:t>
        <w:br/>
        <w:t>La ruta es algo similar a:</w:t>
        <w:br/>
      </w:r>
      <w:r>
        <w:rPr>
          <w:rStyle w:val="StrongEmphasis"/>
          <w:lang w:val="es-VE" w:eastAsia="zxx" w:bidi="zxx"/>
        </w:rPr>
        <w:t>C:/xampp/htdocs/</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Para mantener todo organizado, te recomendamos </w:t>
      </w:r>
      <w:r>
        <w:rPr>
          <w:rStyle w:val="StrongEmphasis"/>
          <w:lang w:val="es-VE" w:eastAsia="zxx" w:bidi="zxx"/>
        </w:rPr>
        <w:t>crear una nueva carpeta</w:t>
      </w:r>
      <w:r>
        <w:rPr>
          <w:lang w:val="es-VE" w:eastAsia="zxx" w:bidi="zxx"/>
        </w:rPr>
        <w:t xml:space="preserve"> dentro de </w:t>
      </w:r>
      <w:r>
        <w:rPr>
          <w:rStyle w:val="SourceText"/>
          <w:lang w:val="es-VE" w:eastAsia="zxx" w:bidi="zxx"/>
        </w:rPr>
        <w:t>htdocs/</w:t>
      </w:r>
      <w:r>
        <w:rPr>
          <w:lang w:val="es-VE" w:eastAsia="zxx" w:bidi="zxx"/>
        </w:rPr>
        <w:t xml:space="preserve">, por ejemplo, </w:t>
      </w:r>
      <w:r>
        <w:rPr>
          <w:rStyle w:val="StrongEmphasis"/>
          <w:lang w:val="es-VE" w:eastAsia="zxx" w:bidi="zxx"/>
        </w:rPr>
        <w:t>“iglesia”</w:t>
      </w:r>
      <w:r>
        <w:rPr>
          <w:lang w:val="es-VE" w:eastAsia="zxx" w:bidi="zxx"/>
        </w:rPr>
        <w:t>, y colocar el sistema dentro de esa carpeta:</w:t>
        <w:br/>
      </w:r>
      <w:r>
        <w:rPr>
          <w:rStyle w:val="StrongEmphasis"/>
          <w:lang w:val="es-VE" w:eastAsia="zxx" w:bidi="zxx"/>
        </w:rPr>
        <w:t>C:/xampp/htdocs/iglesia/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Configura las dependencias del sistema</w:t>
      </w:r>
      <w:r>
        <w:rPr>
          <w:lang w:val="es-VE" w:eastAsia="zxx" w:bidi="zxx"/>
        </w:rPr>
        <w:t xml:space="preserve"> (como se describió anteriormente).</w:t>
        <w:br/>
        <w:t xml:space="preserve">Asegúrate de tener instalado </w:t>
      </w:r>
      <w:r>
        <w:rPr>
          <w:rStyle w:val="StrongEmphasis"/>
          <w:lang w:val="es-VE" w:eastAsia="zxx" w:bidi="zxx"/>
        </w:rPr>
        <w:t>XAMPP</w:t>
      </w:r>
      <w:r>
        <w:rPr>
          <w:lang w:val="es-VE" w:eastAsia="zxx" w:bidi="zxx"/>
        </w:rPr>
        <w:t xml:space="preserve"> y de haber activado </w:t>
      </w:r>
      <w:r>
        <w:rPr>
          <w:rStyle w:val="StrongEmphasis"/>
          <w:lang w:val="es-VE" w:eastAsia="zxx" w:bidi="zxx"/>
        </w:rPr>
        <w:t>PHP, MySQL, y Composer</w:t>
      </w:r>
      <w:r>
        <w:rPr>
          <w:lang w:val="es-VE"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 xml:space="preserve">Abre el archivo </w:t>
      </w:r>
      <w:r>
        <w:rPr>
          <w:rStyle w:val="SourceText"/>
          <w:lang w:val="es-VE" w:eastAsia="zxx" w:bidi="zxx"/>
        </w:rPr>
        <w:t>.env</w:t>
      </w:r>
      <w:r>
        <w:rPr>
          <w:lang w:val="es-VE" w:eastAsia="zxx" w:bidi="zxx"/>
        </w:rPr>
        <w:t xml:space="preserve"> que se encuentra en la carpeta raíz del sistema y ajusta las configuraciones, como el nombre de la base de datos y el directorio de respaldos.</w:t>
      </w:r>
    </w:p>
    <w:p>
      <w:pPr>
        <w:pStyle w:val="TextBody"/>
        <w:numPr>
          <w:ilvl w:val="0"/>
          <w:numId w:val="28"/>
        </w:numPr>
        <w:tabs>
          <w:tab w:val="left" w:pos="709" w:leader="none"/>
        </w:tabs>
        <w:bidi w:val="0"/>
        <w:spacing w:lineRule="auto" w:line="240"/>
        <w:ind w:left="709" w:hanging="283"/>
        <w:jc w:val="left"/>
        <w:rPr>
          <w:lang w:val="es-VE"/>
        </w:rPr>
      </w:pPr>
      <w:r>
        <w:rPr>
          <w:lang w:val="es-VE" w:eastAsia="zxx" w:bidi="zxx"/>
        </w:rPr>
        <w:t xml:space="preserve">En </w:t>
      </w:r>
      <w:r>
        <w:rPr>
          <w:rFonts w:ascii="Liberation Mono" w:hAnsi="Liberation Mono"/>
          <w:lang w:val="es-VE" w:eastAsia="zxx" w:bidi="zxx"/>
        </w:rPr>
        <w:t>public/plantillas</w:t>
      </w:r>
      <w:r>
        <w:rPr>
          <w:lang w:val="es-VE" w:eastAsia="zxx" w:bidi="zxx"/>
        </w:rPr>
        <w:t xml:space="preserve"> estan las plantillas .docx, Windows 11 a veces le pone un atributo de </w:t>
      </w:r>
      <w:r>
        <w:rPr>
          <w:b/>
          <w:lang w:val="es-VE" w:eastAsia="zxx" w:bidi="zxx"/>
        </w:rPr>
        <w:t>"Bloqueado"</w:t>
      </w:r>
      <w:r>
        <w:rPr>
          <w:lang w:val="es-VE" w:eastAsia="zxx" w:bidi="zxx"/>
        </w:rPr>
        <w:t xml:space="preserve"> por seguridad.</w:t>
      </w:r>
    </w:p>
    <w:p>
      <w:pPr>
        <w:pStyle w:val="TextBody"/>
        <w:numPr>
          <w:ilvl w:val="0"/>
          <w:numId w:val="35"/>
        </w:numPr>
        <w:tabs>
          <w:tab w:val="clear" w:pos="709"/>
          <w:tab w:val="left" w:pos="0" w:leader="none"/>
        </w:tabs>
        <w:ind w:left="106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es-VE" w:eastAsia="zxx" w:bidi="zxx"/>
        </w:rPr>
        <w:t xml:space="preserve">Inicia </w:t>
      </w:r>
      <w:r>
        <w:rPr>
          <w:rStyle w:val="StrongEmphasis"/>
          <w:lang w:val="es-VE" w:eastAsia="zxx" w:bidi="zxx"/>
        </w:rPr>
        <w:t>XAMPP</w:t>
      </w:r>
      <w:r>
        <w:rPr>
          <w:lang w:val="es-VE" w:eastAsia="zxx" w:bidi="zxx"/>
        </w:rPr>
        <w:t xml:space="preserve"> y asegúrate de que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es-VE" w:eastAsia="zxx" w:bidi="zxx"/>
        </w:rPr>
        <w:t>Accede al sistema desde tu navegador web ingresando la siguiente dirección:</w:t>
        <w:br/>
      </w:r>
      <w:r>
        <w:rPr>
          <w:rStyle w:val="SourceText"/>
          <w:lang w:val="es-VE" w:eastAsia="zxx" w:bidi="zxx"/>
        </w:rPr>
        <w:t>http://localhost/iglesia/</w:t>
      </w:r>
      <w:r>
        <w:rPr>
          <w:lang w:val="es-VE" w:eastAsia="zxx" w:bidi="zxx"/>
        </w:rPr>
        <w:br/>
        <w:t xml:space="preserve">(si colocaste el sistema en la carpeta </w:t>
      </w:r>
      <w:r>
        <w:rPr>
          <w:rStyle w:val="StrongEmphasis"/>
          <w:lang w:val="es-VE" w:eastAsia="zxx" w:bidi="zxx"/>
        </w:rPr>
        <w:t>"iglesia"</w:t>
      </w:r>
      <w:r>
        <w:rPr>
          <w:lang w:val="es-VE" w:eastAsia="zxx" w:bidi="zxx"/>
        </w:rPr>
        <w:t xml:space="preserve"> dentro de </w:t>
      </w:r>
      <w:r>
        <w:rPr>
          <w:rStyle w:val="SourceText"/>
          <w:lang w:val="es-VE" w:eastAsia="zxx" w:bidi="zxx"/>
        </w:rPr>
        <w:t>htdocs/</w:t>
      </w:r>
      <w:r>
        <w:rPr>
          <w:lang w:val="es-VE"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es-VE" w:eastAsia="zxx" w:bidi="zxx"/>
        </w:rPr>
        <w:t>Sigue los pasos adicionales</w:t>
      </w:r>
      <w:r>
        <w:rPr>
          <w:lang w:val="es-VE" w:eastAsia="zxx" w:bidi="zxx"/>
        </w:rPr>
        <w:t xml:space="preserve"> en la interfaz del sistema para completar la configuración.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Descargar</w:t>
      </w:r>
      <w:r>
        <w:rPr>
          <w:lang w:val="es-VE"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Descomprimir</w:t>
      </w:r>
      <w:r>
        <w:rPr>
          <w:lang w:val="es-VE" w:eastAsia="zxx" w:bidi="zxx"/>
        </w:rPr>
        <w:t xml:space="preserve"> y colocar los archivos en </w:t>
      </w:r>
      <w:r>
        <w:rPr>
          <w:rStyle w:val="SourceText"/>
          <w:lang w:val="es-VE" w:eastAsia="zxx" w:bidi="zxx"/>
        </w:rPr>
        <w:t>htdocs/iglesia/</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Configurar</w:t>
      </w:r>
      <w:r>
        <w:rPr>
          <w:lang w:val="es-VE" w:eastAsia="zxx" w:bidi="zxx"/>
        </w:rPr>
        <w:t xml:space="preserve"> las dependencias necesarias y el archivo </w:t>
      </w:r>
      <w:r>
        <w:rPr>
          <w:rStyle w:val="SourceText"/>
          <w:lang w:val="es-VE" w:eastAsia="zxx" w:bidi="zxx"/>
        </w:rPr>
        <w:t>.env</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Iniciar</w:t>
      </w:r>
      <w:r>
        <w:rPr>
          <w:lang w:val="es-VE" w:eastAsia="zxx" w:bidi="zxx"/>
        </w:rPr>
        <w:t xml:space="preserve"> los servicios de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desde </w:t>
      </w:r>
      <w:r>
        <w:rPr>
          <w:rStyle w:val="StrongEmphasis"/>
          <w:lang w:val="es-VE" w:eastAsia="zxx" w:bidi="zxx"/>
        </w:rPr>
        <w:t>XAMPP</w:t>
      </w:r>
      <w:r>
        <w:rPr>
          <w:lang w:val="es-VE" w:eastAsia="zxx" w:bidi="zxx"/>
        </w:rPr>
        <w:t>.</w:t>
      </w:r>
    </w:p>
    <w:p>
      <w:pPr>
        <w:pStyle w:val="TextBody"/>
        <w:suppressAutoHyphens w:val="true"/>
        <w:overflowPunct w:val="true"/>
        <w:bidi w:val="0"/>
        <w:spacing w:lineRule="auto" w:line="240" w:before="0" w:after="140"/>
        <w:jc w:val="both"/>
        <w:rPr>
          <w:lang w:val="es-VE"/>
        </w:rPr>
      </w:pPr>
      <w:r>
        <w:rPr>
          <w:b/>
          <w:bCs/>
          <w:sz w:val="28"/>
          <w:szCs w:val="28"/>
          <w:lang w:val="es-VE" w:eastAsia="zxx" w:bidi="zxx"/>
        </w:rPr>
        <w:t>Nota</w:t>
      </w:r>
      <w:r>
        <w:rPr>
          <w:b/>
          <w:bCs/>
          <w:lang w:val="es-VE" w:eastAsia="zxx" w:bidi="zxx"/>
        </w:rPr>
        <w:t>:</w:t>
      </w:r>
    </w:p>
    <w:p>
      <w:pPr>
        <w:pStyle w:val="TextBody"/>
        <w:suppressAutoHyphens w:val="true"/>
        <w:overflowPunct w:val="true"/>
        <w:bidi w:val="0"/>
        <w:spacing w:lineRule="auto" w:line="240" w:before="0" w:after="140"/>
        <w:jc w:val="both"/>
        <w:rPr>
          <w:lang w:val="es-VE"/>
        </w:rPr>
      </w:pPr>
      <w:r>
        <w:rPr>
          <w:lang w:val="es-VE" w:eastAsia="zxx" w:bidi="zxx"/>
        </w:rPr>
        <w:t>Para que el sistema esté siempre disponible sin tener que abrir XAMPP manualmente, sigue estos pasos:</w:t>
      </w:r>
    </w:p>
    <w:p>
      <w:pPr>
        <w:pStyle w:val="TextBody"/>
        <w:numPr>
          <w:ilvl w:val="0"/>
          <w:numId w:val="32"/>
        </w:numPr>
        <w:tabs>
          <w:tab w:val="clear" w:pos="709"/>
          <w:tab w:val="left" w:pos="0" w:leader="none"/>
        </w:tabs>
        <w:ind w:left="709" w:hanging="283"/>
        <w:rPr>
          <w:lang w:val="es-VE"/>
        </w:rPr>
      </w:pPr>
      <w:r>
        <w:rPr>
          <w:b/>
          <w:lang w:val="es-VE" w:eastAsia="zxx" w:bidi="zxx"/>
        </w:rPr>
        <w:t>Abrir como Administrador:</w:t>
      </w:r>
      <w:r>
        <w:rPr>
          <w:lang w:val="es-VE" w:eastAsia="zxx" w:bidi="zxx"/>
        </w:rPr>
        <w:t xml:space="preserve"> Busca el icono de </w:t>
      </w:r>
      <w:r>
        <w:rPr>
          <w:b/>
          <w:lang w:val="es-VE" w:eastAsia="zxx" w:bidi="zxx"/>
        </w:rPr>
        <w:t>XAMPP Control Panel</w:t>
      </w:r>
      <w:r>
        <w:rPr>
          <w:lang w:val="es-VE" w:eastAsia="zxx" w:bidi="zxx"/>
        </w:rPr>
        <w:t xml:space="preserve">, haz clic derecho sobre él y selecciona </w:t>
      </w:r>
      <w:r>
        <w:rPr>
          <w:b/>
          <w:lang w:val="es-VE" w:eastAsia="zxx" w:bidi="zxx"/>
        </w:rPr>
        <w:t>"Ejecutar como administrador"</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Activar los Módulos:</w:t>
      </w:r>
      <w:r>
        <w:rPr>
          <w:lang w:val="es-VE" w:eastAsia="zxx" w:bidi="zxx"/>
        </w:rPr>
        <w:t xml:space="preserve"> En el panel, verás una columna llamada </w:t>
      </w:r>
      <w:r>
        <w:rPr>
          <w:b/>
          <w:lang w:val="es-VE" w:eastAsia="zxx" w:bidi="zxx"/>
        </w:rPr>
        <w:t>Service</w:t>
      </w:r>
      <w:r>
        <w:rPr>
          <w:lang w:val="es-VE" w:eastAsia="zxx" w:bidi="zxx"/>
        </w:rPr>
        <w:t xml:space="preserve">. Haz clic en los cuadros rojos (X) a la izquierda de </w:t>
      </w:r>
      <w:r>
        <w:rPr>
          <w:b/>
          <w:lang w:val="es-VE" w:eastAsia="zxx" w:bidi="zxx"/>
        </w:rPr>
        <w:t>Apache</w:t>
      </w:r>
      <w:r>
        <w:rPr>
          <w:lang w:val="es-VE" w:eastAsia="zxx" w:bidi="zxx"/>
        </w:rPr>
        <w:t xml:space="preserve"> y </w:t>
      </w:r>
      <w:r>
        <w:rPr>
          <w:b/>
          <w:lang w:val="es-VE" w:eastAsia="zxx" w:bidi="zxx"/>
        </w:rPr>
        <w:t>MySQL</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Confirmar:</w:t>
      </w:r>
      <w:r>
        <w:rPr>
          <w:lang w:val="es-VE" w:eastAsia="zxx" w:bidi="zxx"/>
        </w:rPr>
        <w:t xml:space="preserve"> Cuando te pregunte si deseas instalar como servicio, selecciona </w:t>
      </w:r>
      <w:r>
        <w:rPr>
          <w:b/>
          <w:lang w:val="es-VE" w:eastAsia="zxx" w:bidi="zxx"/>
        </w:rPr>
        <w:t>"Yes"</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Resultado:</w:t>
      </w:r>
      <w:r>
        <w:rPr>
          <w:lang w:val="es-VE" w:eastAsia="zxx" w:bidi="zxx"/>
        </w:rPr>
        <w:t xml:space="preserve"> Una vez que aparezca un </w:t>
      </w:r>
      <w:r>
        <w:rPr>
          <w:b/>
          <w:lang w:val="es-VE" w:eastAsia="zxx" w:bidi="zxx"/>
        </w:rPr>
        <w:t>check verde (✓)</w:t>
      </w:r>
      <w:r>
        <w:rPr>
          <w:lang w:val="es-VE" w:eastAsia="zxx" w:bidi="zxx"/>
        </w:rPr>
        <w:t xml:space="preserve"> en ambos, los servicios se iniciarán automáticamente cada vez que Windows arranque, trabajando de forma invisible en segundo plano.</w:t>
      </w:r>
    </w:p>
    <w:p>
      <w:pPr>
        <w:pStyle w:val="TextBody"/>
        <w:suppressAutoHyphens w:val="true"/>
        <w:overflowPunct w:val="true"/>
        <w:bidi w:val="0"/>
        <w:spacing w:lineRule="auto" w:line="240" w:before="0" w:after="140"/>
        <w:jc w:val="both"/>
        <w:rPr>
          <w:lang w:val="es-VE"/>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1069"/>
        </w:tabs>
        <w:ind w:left="1069" w:hanging="283"/>
      </w:pPr>
      <w:rPr>
        <w:rFonts w:ascii="Symbol" w:hAnsi="Symbol" w:cs="Symbol" w:hint="default"/>
      </w:rPr>
    </w:lvl>
    <w:lvl w:ilvl="1">
      <w:start w:val="1"/>
      <w:numFmt w:val="bullet"/>
      <w:lvlText w:val=""/>
      <w:lvlJc w:val="left"/>
      <w:pPr>
        <w:tabs>
          <w:tab w:val="num" w:pos="1778"/>
        </w:tabs>
        <w:ind w:left="1778"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Noto Sans Devanagari"/>
      <w:b/>
      <w:bCs/>
      <w:sz w:val="24"/>
      <w:szCs w:val="24"/>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218</TotalTime>
  <Application>LibreOffice/7.3.7.2$Linux_X86_64 LibreOffice_project/30$Build-2</Application>
  <AppVersion>15.0000</AppVersion>
  <Pages>17</Pages>
  <Words>2671</Words>
  <Characters>14350</Characters>
  <CharactersWithSpaces>16677</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2026-01-18T14:30:33Z</dcterms:modified>
  <cp:revision>56</cp:revision>
  <dc:subject/>
  <dc:title/>
</cp:coreProperties>
</file>

<file path=docProps/custom.xml><?xml version="1.0" encoding="utf-8"?>
<Properties xmlns="http://schemas.openxmlformats.org/officeDocument/2006/custom-properties" xmlns:vt="http://schemas.openxmlformats.org/officeDocument/2006/docPropsVTypes"/>
</file>