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64F5" w14:textId="15903B65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14:paraId="596C38E8" w14:textId="60555153" w:rsidR="00A124AB" w:rsidRDefault="00A124AB" w:rsidP="00A124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Введение…………………………………………………………………………...1</w:t>
      </w:r>
    </w:p>
    <w:p w14:paraId="6096AC1D" w14:textId="5675A175" w:rsidR="00A124AB" w:rsidRDefault="00A124AB" w:rsidP="00A124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Выдающиеся личности Новочеркасска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.2-5</w:t>
      </w:r>
    </w:p>
    <w:p w14:paraId="2F0CCF39" w14:textId="724636F1" w:rsidR="00A124AB" w:rsidRDefault="00F93D09" w:rsidP="00F93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Заключение………………………………………………………………………...5</w:t>
      </w:r>
    </w:p>
    <w:p w14:paraId="726D6C63" w14:textId="0AC10F37" w:rsidR="00A124AB" w:rsidRDefault="00F93D09" w:rsidP="00F93D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Использованная литература………………………………………………………6</w:t>
      </w:r>
    </w:p>
    <w:p w14:paraId="4852478C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C37525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E479D16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9FF7D58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7C31B75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CC45CA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0EBF507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673831F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A4507F2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11ADA6D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94CCCD8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4B58CC3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30BBF87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1F958AB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894FF67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4308022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336522F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D33E096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DDE456F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AC36BA7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842B5C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60B949C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9643CC6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7F60250" w14:textId="77777777" w:rsidR="00A124AB" w:rsidRDefault="00A124AB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56479C" w14:textId="357C2DCE" w:rsidR="00FF0BA6" w:rsidRDefault="00FF0BA6" w:rsidP="00FF0B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9F89E1D" w14:textId="3DC99823" w:rsidR="00162F39" w:rsidRPr="00162F39" w:rsidRDefault="00162F39" w:rsidP="00162F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Новочеркасск, основанный как столица Донского казачества, воспитал и приютил множество выдающихся личностей. Его история тесно переплетена с именами атаманов, героев войн, деятелей науки, культуры и искусства.</w:t>
      </w:r>
    </w:p>
    <w:p w14:paraId="61D69EE4" w14:textId="2DD1B75B" w:rsidR="00162F39" w:rsidRPr="00162F39" w:rsidRDefault="00162F39" w:rsidP="00162F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 xml:space="preserve">Именно эта изначальная, «столичная» миссия предопределила особую концентрацию ярких, сильных и </w:t>
      </w:r>
      <w:r>
        <w:rPr>
          <w:rFonts w:ascii="Times New Roman" w:hAnsi="Times New Roman" w:cs="Times New Roman"/>
          <w:sz w:val="28"/>
          <w:szCs w:val="28"/>
        </w:rPr>
        <w:t>часто</w:t>
      </w:r>
      <w:r w:rsidRPr="00162F39">
        <w:rPr>
          <w:rFonts w:ascii="Times New Roman" w:hAnsi="Times New Roman" w:cs="Times New Roman"/>
          <w:sz w:val="28"/>
          <w:szCs w:val="28"/>
        </w:rPr>
        <w:t xml:space="preserve"> противоречивых личностей, чьи имена неразрывно связаны с городом. Новочеркасск становился для них либо местом рождения и становления, либо ареной их главных свершений, либо последним пристанищем.</w:t>
      </w:r>
    </w:p>
    <w:p w14:paraId="019A814D" w14:textId="77777777" w:rsidR="00162F39" w:rsidRPr="00162F39" w:rsidRDefault="00162F39" w:rsidP="00162F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5F0CBD" w14:textId="77777777" w:rsidR="00162F39" w:rsidRPr="00162F39" w:rsidRDefault="00162F39" w:rsidP="00162F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Здесь, под сенью величественного Вознесенского собора, переплелись судьбы:</w:t>
      </w:r>
    </w:p>
    <w:p w14:paraId="1C78771F" w14:textId="77777777" w:rsidR="00162F39" w:rsidRPr="00162F39" w:rsidRDefault="00162F39" w:rsidP="00162F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7E91AD" w14:textId="77777777" w:rsidR="00162F39" w:rsidRPr="00162F39" w:rsidRDefault="00162F39" w:rsidP="00162F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Военных вождей и государственных мужей, подобных Платову, которые ковали славу империи на полях сражений и определяли путь целого сословия.</w:t>
      </w:r>
    </w:p>
    <w:p w14:paraId="16A77EE4" w14:textId="77777777" w:rsidR="00162F39" w:rsidRPr="00162F39" w:rsidRDefault="00162F39" w:rsidP="00162F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BBB550" w14:textId="77777777" w:rsidR="00162F39" w:rsidRPr="00162F39" w:rsidRDefault="00162F39" w:rsidP="00162F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Трагических фигур эпохи революций, как атаман Василий Орлов, которые оказались на разломе эпох и были вынуждены делать невозможный выбор между долгом, идеологией и верностью своему народу.</w:t>
      </w:r>
    </w:p>
    <w:p w14:paraId="662798A6" w14:textId="77777777" w:rsidR="00162F39" w:rsidRPr="00162F39" w:rsidRDefault="00162F39" w:rsidP="00162F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18094D" w14:textId="77777777" w:rsidR="00162F39" w:rsidRPr="00162F39" w:rsidRDefault="00162F39" w:rsidP="00162F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Творцов и зодчих, воплотивших дух казачьей вольности и имперской мощи в камне и на холсте. Архитектор Александр Руска подарил городу его классический, строгий и величественный облик, а писатель Михаил Шолохов, учившийся здесь, — его литературный миф, услышанный всем миром.</w:t>
      </w:r>
    </w:p>
    <w:p w14:paraId="6D297F26" w14:textId="77777777" w:rsidR="00162F39" w:rsidRPr="00162F39" w:rsidRDefault="00162F39" w:rsidP="00162F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FB36E8" w14:textId="79DE44A3" w:rsidR="00162F39" w:rsidRDefault="00162F39" w:rsidP="00162F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Гениев науки, чьи открытия, сделанные в секретных лабораториях под Новочеркасском, как в случае с Андреем Сахаровым, опередили время и изменили ход мировой истории.</w:t>
      </w:r>
    </w:p>
    <w:p w14:paraId="0910DDD4" w14:textId="77777777" w:rsidR="00162F39" w:rsidRPr="00162F39" w:rsidRDefault="00162F39" w:rsidP="00162F3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FC1DD2" w14:textId="139C1149" w:rsidR="00162F39" w:rsidRDefault="00162F39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39FE1" w14:textId="35195CE5" w:rsidR="00162F39" w:rsidRDefault="00162F39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0D9516" w14:textId="66AC8BE7" w:rsidR="00162F39" w:rsidRDefault="00162F39" w:rsidP="00162F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Выдающиеся личности Новочеркасска</w:t>
      </w:r>
    </w:p>
    <w:p w14:paraId="390862F5" w14:textId="77777777" w:rsidR="00162F39" w:rsidRPr="00162F39" w:rsidRDefault="00162F39" w:rsidP="00162F39">
      <w:pPr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1. Основатель города: Матвей Иванович Платов (1753–1818)</w:t>
      </w:r>
    </w:p>
    <w:p w14:paraId="11C92454" w14:textId="77777777" w:rsidR="00162F39" w:rsidRPr="00162F39" w:rsidRDefault="00162F39" w:rsidP="0030236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«Вихрь-атаман», граф, генерал от кавалерии, герой Отечественной войны 1812 года — без него невозможно представить не только Новочеркасск, но и всю историю России.</w:t>
      </w:r>
    </w:p>
    <w:p w14:paraId="6C835D64" w14:textId="77777777" w:rsidR="00162F39" w:rsidRPr="00162F39" w:rsidRDefault="00162F39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2ABFC" w14:textId="393EED21" w:rsidR="00162F39" w:rsidRPr="00302368" w:rsidRDefault="00162F39" w:rsidP="003023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368">
        <w:rPr>
          <w:rFonts w:ascii="Times New Roman" w:hAnsi="Times New Roman" w:cs="Times New Roman"/>
          <w:sz w:val="28"/>
          <w:szCs w:val="28"/>
        </w:rPr>
        <w:t>Вклад</w:t>
      </w:r>
      <w:r w:rsidR="007A3149" w:rsidRPr="00302368">
        <w:rPr>
          <w:rFonts w:ascii="Times New Roman" w:hAnsi="Times New Roman" w:cs="Times New Roman"/>
          <w:sz w:val="28"/>
          <w:szCs w:val="28"/>
        </w:rPr>
        <w:t>: лично</w:t>
      </w:r>
      <w:r w:rsidRPr="00302368">
        <w:rPr>
          <w:rFonts w:ascii="Times New Roman" w:hAnsi="Times New Roman" w:cs="Times New Roman"/>
          <w:sz w:val="28"/>
          <w:szCs w:val="28"/>
        </w:rPr>
        <w:t xml:space="preserve"> основал Новочеркасск в 1805 году как новую, более просторную и безопасную столицу Войска Донского вместо старого </w:t>
      </w:r>
      <w:proofErr w:type="spellStart"/>
      <w:r w:rsidRPr="00302368">
        <w:rPr>
          <w:rFonts w:ascii="Times New Roman" w:hAnsi="Times New Roman" w:cs="Times New Roman"/>
          <w:sz w:val="28"/>
          <w:szCs w:val="28"/>
        </w:rPr>
        <w:t>Черкасска</w:t>
      </w:r>
      <w:proofErr w:type="spellEnd"/>
      <w:r w:rsidRPr="00302368">
        <w:rPr>
          <w:rFonts w:ascii="Times New Roman" w:hAnsi="Times New Roman" w:cs="Times New Roman"/>
          <w:sz w:val="28"/>
          <w:szCs w:val="28"/>
        </w:rPr>
        <w:t>. Инициировал перенос столицы и разработал грандиозный план застройки города.</w:t>
      </w:r>
    </w:p>
    <w:p w14:paraId="29AC9054" w14:textId="77777777" w:rsidR="00162F39" w:rsidRPr="00162F39" w:rsidRDefault="00162F39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29BFAE" w14:textId="77777777" w:rsidR="00162F39" w:rsidRPr="00302368" w:rsidRDefault="00162F39" w:rsidP="003023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368">
        <w:rPr>
          <w:rFonts w:ascii="Times New Roman" w:hAnsi="Times New Roman" w:cs="Times New Roman"/>
          <w:sz w:val="28"/>
          <w:szCs w:val="28"/>
        </w:rPr>
        <w:t>Историческая роль: Легендарный командир летучего казачьего корпуса в войне с Наполеоном. Его казаки прославились в сражениях под Миром, Смоленском и на Бородинском поле, а затем преследовали отступающую французскую армию, за что Платов получил титул графа.</w:t>
      </w:r>
    </w:p>
    <w:p w14:paraId="48AB55E5" w14:textId="77777777" w:rsidR="00162F39" w:rsidRPr="00162F39" w:rsidRDefault="00162F39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0B0A4E" w14:textId="717E03B0" w:rsidR="00162F39" w:rsidRPr="00302368" w:rsidRDefault="00162F39" w:rsidP="003023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368">
        <w:rPr>
          <w:rFonts w:ascii="Times New Roman" w:hAnsi="Times New Roman" w:cs="Times New Roman"/>
          <w:sz w:val="28"/>
          <w:szCs w:val="28"/>
        </w:rPr>
        <w:t>Память в городе: В центре Новочеркасска ему установлен грандиозный бронзовый памятник (1853 г.) Его прах был перенесен в усыпальницу Вознесенского собора в 1993 году.</w:t>
      </w:r>
    </w:p>
    <w:p w14:paraId="6F40357E" w14:textId="77777777" w:rsidR="007A3149" w:rsidRPr="00162F39" w:rsidRDefault="007A3149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1B2C5B" w14:textId="39D20010" w:rsidR="00162F39" w:rsidRPr="00162F39" w:rsidRDefault="007A3149" w:rsidP="00162F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62F39" w:rsidRPr="00162F39">
        <w:rPr>
          <w:rFonts w:ascii="Times New Roman" w:hAnsi="Times New Roman" w:cs="Times New Roman"/>
          <w:sz w:val="28"/>
          <w:szCs w:val="28"/>
        </w:rPr>
        <w:t>. Гений русской архитектуры: Александр Иванович Руска (1775 – 1849)</w:t>
      </w:r>
    </w:p>
    <w:p w14:paraId="61816736" w14:textId="77777777" w:rsidR="00162F39" w:rsidRPr="00162F39" w:rsidRDefault="00162F39" w:rsidP="00A124A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Тот, кто воплотил градостроительные идеи Платова в камне. Творения этого зодчего определили классический облик Новочеркасска.</w:t>
      </w:r>
    </w:p>
    <w:p w14:paraId="3C617FBF" w14:textId="77777777" w:rsidR="00162F39" w:rsidRPr="00162F39" w:rsidRDefault="00162F39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6EA944" w14:textId="230E39CA" w:rsidR="00162F39" w:rsidRPr="00302368" w:rsidRDefault="00162F39" w:rsidP="0030236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368">
        <w:rPr>
          <w:rFonts w:ascii="Times New Roman" w:hAnsi="Times New Roman" w:cs="Times New Roman"/>
          <w:sz w:val="28"/>
          <w:szCs w:val="28"/>
        </w:rPr>
        <w:t>Вклад</w:t>
      </w:r>
      <w:r w:rsidR="007A3149" w:rsidRPr="00302368">
        <w:rPr>
          <w:rFonts w:ascii="Times New Roman" w:hAnsi="Times New Roman" w:cs="Times New Roman"/>
          <w:sz w:val="28"/>
          <w:szCs w:val="28"/>
        </w:rPr>
        <w:t>: как</w:t>
      </w:r>
      <w:r w:rsidRPr="00302368">
        <w:rPr>
          <w:rFonts w:ascii="Times New Roman" w:hAnsi="Times New Roman" w:cs="Times New Roman"/>
          <w:sz w:val="28"/>
          <w:szCs w:val="28"/>
        </w:rPr>
        <w:t xml:space="preserve"> главный архитектор Войска Донского, он разработал генеральный план города и спроектировал его ключевые здания: Триумфальные арки, построенные в честь победы в войне 1812 года и ожидания Александра I, Атаманский дворец (ныне музей), здание Донской духовной семинарии и многие другие.</w:t>
      </w:r>
    </w:p>
    <w:p w14:paraId="4760583D" w14:textId="77777777" w:rsidR="00162F39" w:rsidRPr="00162F39" w:rsidRDefault="00162F39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260163" w14:textId="77777777" w:rsidR="00162F39" w:rsidRPr="00302368" w:rsidRDefault="00162F39" w:rsidP="0030236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368">
        <w:rPr>
          <w:rFonts w:ascii="Times New Roman" w:hAnsi="Times New Roman" w:cs="Times New Roman"/>
          <w:sz w:val="28"/>
          <w:szCs w:val="28"/>
        </w:rPr>
        <w:t>Память в городе: Прогуливаясь по историческому центру Новочеркасска, вы постоянно видите наследие Руска. Две его арки — визитная карточка города.</w:t>
      </w:r>
    </w:p>
    <w:p w14:paraId="0B101C05" w14:textId="77777777" w:rsidR="00162F39" w:rsidRPr="00162F39" w:rsidRDefault="00162F39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1212E" w14:textId="54CCF9D1" w:rsidR="007A3149" w:rsidRPr="00162F39" w:rsidRDefault="007A3149" w:rsidP="007A31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162F39">
        <w:rPr>
          <w:rFonts w:ascii="Times New Roman" w:hAnsi="Times New Roman" w:cs="Times New Roman"/>
          <w:sz w:val="28"/>
          <w:szCs w:val="28"/>
        </w:rPr>
        <w:t>. Казачий атаман и поэт: Василий Михайлович Орлов (1896 – 1918)</w:t>
      </w:r>
    </w:p>
    <w:p w14:paraId="7C72A5AB" w14:textId="77777777" w:rsidR="007A3149" w:rsidRPr="00162F39" w:rsidRDefault="007A3149" w:rsidP="007A314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Фигура трагическая и героическая, символ борьбы донского казачества за свою идентичность в водовороте Гражданской войны.</w:t>
      </w:r>
    </w:p>
    <w:p w14:paraId="554A87A8" w14:textId="77777777" w:rsidR="007A3149" w:rsidRPr="00162F39" w:rsidRDefault="007A3149" w:rsidP="007A31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431FA9" w14:textId="77777777" w:rsidR="007A3149" w:rsidRPr="00302368" w:rsidRDefault="007A3149" w:rsidP="007A314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368">
        <w:rPr>
          <w:rFonts w:ascii="Times New Roman" w:hAnsi="Times New Roman" w:cs="Times New Roman"/>
          <w:sz w:val="28"/>
          <w:szCs w:val="28"/>
        </w:rPr>
        <w:t>Вклад: Избран первым выборным атаманом Войска Донского после Февральской революции 1917 года. Пытался удержать Донскую область от сползания в кровавую братоубийственную войну, выступая за автономию казачества в составе демократической России.</w:t>
      </w:r>
    </w:p>
    <w:p w14:paraId="552251E3" w14:textId="77777777" w:rsidR="007A3149" w:rsidRPr="00162F39" w:rsidRDefault="007A3149" w:rsidP="007A31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AC53D9" w14:textId="77777777" w:rsidR="007A3149" w:rsidRPr="00302368" w:rsidRDefault="007A3149" w:rsidP="007A314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368">
        <w:rPr>
          <w:rFonts w:ascii="Times New Roman" w:hAnsi="Times New Roman" w:cs="Times New Roman"/>
          <w:sz w:val="28"/>
          <w:szCs w:val="28"/>
        </w:rPr>
        <w:t>Историческая роль: возглавил борьбу с большевиками во время их первого наступления на Дон. Его имя стало знаменем для белого казачьего движения. Погиб в 1918 году.</w:t>
      </w:r>
    </w:p>
    <w:p w14:paraId="0E197245" w14:textId="77777777" w:rsidR="007A3149" w:rsidRPr="00162F39" w:rsidRDefault="007A3149" w:rsidP="007A31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0B083C" w14:textId="5530109B" w:rsidR="007A3149" w:rsidRDefault="007A3149" w:rsidP="00162F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368">
        <w:rPr>
          <w:rFonts w:ascii="Times New Roman" w:hAnsi="Times New Roman" w:cs="Times New Roman"/>
          <w:sz w:val="28"/>
          <w:szCs w:val="28"/>
        </w:rPr>
        <w:t>Память: Похоронен в усыпальнице Вознесенского собора. Его судьба — яркий пример сложного выбора, который стоял перед казаками в переломную эпоху.</w:t>
      </w:r>
    </w:p>
    <w:p w14:paraId="22DA3EA6" w14:textId="77777777" w:rsidR="007A3149" w:rsidRPr="007A3149" w:rsidRDefault="007A3149" w:rsidP="007A31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F8C87E" w14:textId="6124AC7C" w:rsidR="007A3149" w:rsidRPr="00162F39" w:rsidRDefault="007A3149" w:rsidP="007A31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62F39">
        <w:rPr>
          <w:rFonts w:ascii="Times New Roman" w:hAnsi="Times New Roman" w:cs="Times New Roman"/>
          <w:sz w:val="28"/>
          <w:szCs w:val="28"/>
        </w:rPr>
        <w:t>. Художник-баталист: Митрофан Борисович Греков (1882 – 1934)</w:t>
      </w:r>
    </w:p>
    <w:p w14:paraId="4B303F1F" w14:textId="77777777" w:rsidR="007A3149" w:rsidRPr="00162F39" w:rsidRDefault="007A3149" w:rsidP="007A3149">
      <w:pPr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Основоположник советской батальной живописи. Его полотна, посвященные Гражданской войне, стали классикой.</w:t>
      </w:r>
    </w:p>
    <w:p w14:paraId="14F26EB1" w14:textId="77777777" w:rsidR="007A3149" w:rsidRPr="00162F39" w:rsidRDefault="007A3149" w:rsidP="007A31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8D3B64" w14:textId="77777777" w:rsidR="007A3149" w:rsidRPr="00162F39" w:rsidRDefault="007A3149" w:rsidP="00A124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Связь с городом: Окончил Новочеркасское казачье юнкерское училище, но после ранения в Первую мировую войну посвятил себя искусству. Учился в Одессе и Петербургской Академии художеств.</w:t>
      </w:r>
    </w:p>
    <w:p w14:paraId="4C2C42EB" w14:textId="77777777" w:rsidR="007A3149" w:rsidRPr="00162F39" w:rsidRDefault="007A3149" w:rsidP="007A31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10182C" w14:textId="77777777" w:rsidR="007A3149" w:rsidRPr="00162F39" w:rsidRDefault="007A3149" w:rsidP="00A124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Вклад: Основатель Студии военных художников, которая позже была названа его именем. Его знаменитые картины («Тачанка», «Трубачи Первой Конной») хоть и посвящены событиям Гражданской войны на Дону, но написаны в более поздний, московский период жизни.</w:t>
      </w:r>
    </w:p>
    <w:p w14:paraId="2FF9F289" w14:textId="597C31EA" w:rsidR="007A3149" w:rsidRDefault="007A3149" w:rsidP="007A31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93C75C" w14:textId="1C53D6BC" w:rsidR="007A3149" w:rsidRDefault="007A3149" w:rsidP="007A31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61BA9E" w14:textId="5B4134CF" w:rsidR="007A3149" w:rsidRDefault="007A3149" w:rsidP="007A31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93DB3D" w14:textId="77777777" w:rsidR="007A3149" w:rsidRPr="007A3149" w:rsidRDefault="007A3149" w:rsidP="007A31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0F9242" w14:textId="4CE5B5F0" w:rsidR="00162F39" w:rsidRPr="00162F39" w:rsidRDefault="007A3149" w:rsidP="00162F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162F39" w:rsidRPr="00162F39">
        <w:rPr>
          <w:rFonts w:ascii="Times New Roman" w:hAnsi="Times New Roman" w:cs="Times New Roman"/>
          <w:sz w:val="28"/>
          <w:szCs w:val="28"/>
        </w:rPr>
        <w:t>. Певец тихого Дона: Михаил Александрович Шолохов (1905 – 1984)</w:t>
      </w:r>
    </w:p>
    <w:p w14:paraId="646AA86B" w14:textId="77777777" w:rsidR="00162F39" w:rsidRPr="00162F39" w:rsidRDefault="00162F39" w:rsidP="00A124A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Хотя он родился в станице Вешенской, его жизнь и творчество неразрывно связаны с донским краем и Новочеркасском.</w:t>
      </w:r>
    </w:p>
    <w:p w14:paraId="6ACC04C8" w14:textId="77777777" w:rsidR="00162F39" w:rsidRPr="00162F39" w:rsidRDefault="00162F39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E06CC9" w14:textId="77777777" w:rsidR="00162F39" w:rsidRPr="00302368" w:rsidRDefault="00162F39" w:rsidP="003023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368">
        <w:rPr>
          <w:rFonts w:ascii="Times New Roman" w:hAnsi="Times New Roman" w:cs="Times New Roman"/>
          <w:sz w:val="28"/>
          <w:szCs w:val="28"/>
        </w:rPr>
        <w:t>Связь с городом</w:t>
      </w:r>
      <w:proofErr w:type="gramStart"/>
      <w:r w:rsidRPr="00302368">
        <w:rPr>
          <w:rFonts w:ascii="Times New Roman" w:hAnsi="Times New Roman" w:cs="Times New Roman"/>
          <w:sz w:val="28"/>
          <w:szCs w:val="28"/>
        </w:rPr>
        <w:t>: Учился</w:t>
      </w:r>
      <w:proofErr w:type="gramEnd"/>
      <w:r w:rsidRPr="0030236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2368">
        <w:rPr>
          <w:rFonts w:ascii="Times New Roman" w:hAnsi="Times New Roman" w:cs="Times New Roman"/>
          <w:sz w:val="28"/>
          <w:szCs w:val="28"/>
        </w:rPr>
        <w:t>Новочеркасской</w:t>
      </w:r>
      <w:proofErr w:type="spellEnd"/>
      <w:r w:rsidRPr="00302368">
        <w:rPr>
          <w:rFonts w:ascii="Times New Roman" w:hAnsi="Times New Roman" w:cs="Times New Roman"/>
          <w:sz w:val="28"/>
          <w:szCs w:val="28"/>
        </w:rPr>
        <w:t xml:space="preserve"> мужской гимназии (сейчас это гимназия №1, на здании есть мемориальная доска). Позже, в 1920-е годы, жил в городе, здесь начиналась его литературная карьера. В Новочеркасске он женился на Марии </w:t>
      </w:r>
      <w:proofErr w:type="spellStart"/>
      <w:r w:rsidRPr="00302368">
        <w:rPr>
          <w:rFonts w:ascii="Times New Roman" w:hAnsi="Times New Roman" w:cs="Times New Roman"/>
          <w:sz w:val="28"/>
          <w:szCs w:val="28"/>
        </w:rPr>
        <w:t>Громославской</w:t>
      </w:r>
      <w:proofErr w:type="spellEnd"/>
      <w:r w:rsidRPr="00302368">
        <w:rPr>
          <w:rFonts w:ascii="Times New Roman" w:hAnsi="Times New Roman" w:cs="Times New Roman"/>
          <w:sz w:val="28"/>
          <w:szCs w:val="28"/>
        </w:rPr>
        <w:t>.</w:t>
      </w:r>
    </w:p>
    <w:p w14:paraId="4FBA25DF" w14:textId="77777777" w:rsidR="00162F39" w:rsidRPr="00162F39" w:rsidRDefault="00162F39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4BC776" w14:textId="77777777" w:rsidR="00162F39" w:rsidRPr="00302368" w:rsidRDefault="00162F39" w:rsidP="003023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368">
        <w:rPr>
          <w:rFonts w:ascii="Times New Roman" w:hAnsi="Times New Roman" w:cs="Times New Roman"/>
          <w:sz w:val="28"/>
          <w:szCs w:val="28"/>
        </w:rPr>
        <w:t>Вклад: Нобелевский лауреат, автор эпического романа «Тихий Дон», который стал литературным памятником всему донскому казачеству, его быту, трагедии и философии.</w:t>
      </w:r>
    </w:p>
    <w:p w14:paraId="307330B7" w14:textId="77777777" w:rsidR="00162F39" w:rsidRPr="00162F39" w:rsidRDefault="00162F39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20B100" w14:textId="3965D213" w:rsidR="00162F39" w:rsidRPr="00162F39" w:rsidRDefault="007A3149" w:rsidP="00162F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62F39" w:rsidRPr="00162F39">
        <w:rPr>
          <w:rFonts w:ascii="Times New Roman" w:hAnsi="Times New Roman" w:cs="Times New Roman"/>
          <w:sz w:val="28"/>
          <w:szCs w:val="28"/>
        </w:rPr>
        <w:t>. Герой Советского Союза: Сергей Григорьевич Липушкин (1925 – 1994)</w:t>
      </w:r>
    </w:p>
    <w:p w14:paraId="573322A4" w14:textId="77777777" w:rsidR="00162F39" w:rsidRPr="00162F39" w:rsidRDefault="00162F39" w:rsidP="00A124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Уроженец Новочеркасска, проявивший невероятное мужество во время Великой Отечественной войны.</w:t>
      </w:r>
    </w:p>
    <w:p w14:paraId="5FC4DF05" w14:textId="77777777" w:rsidR="00162F39" w:rsidRPr="00162F39" w:rsidRDefault="00162F39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AC9CCF" w14:textId="77777777" w:rsidR="00162F39" w:rsidRPr="00162F39" w:rsidRDefault="00162F39" w:rsidP="00A124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Подвиг: В январе 1945 года при форсировании реки Одер его расчет одним из первых переправился на западный берег и огнем своего пулемета уничтожил несколько вражеских огневых точек, обеспечив переправу батальона. Когда пулемет вышел из строя, Липушкин продолжал бой с автоматом в руках, был ранен, но не оставил позицию.</w:t>
      </w:r>
    </w:p>
    <w:p w14:paraId="5F086A71" w14:textId="77777777" w:rsidR="00162F39" w:rsidRPr="00162F39" w:rsidRDefault="00162F39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801D6D" w14:textId="4416AFFD" w:rsidR="00162F39" w:rsidRDefault="00162F39" w:rsidP="00A124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F39">
        <w:rPr>
          <w:rFonts w:ascii="Times New Roman" w:hAnsi="Times New Roman" w:cs="Times New Roman"/>
          <w:sz w:val="28"/>
          <w:szCs w:val="28"/>
        </w:rPr>
        <w:t>Память: Звание Героя Советского Союза было присвоено ему 10 апреля 1945 года. Его имя носит одна из улиц Новочеркасска.</w:t>
      </w:r>
    </w:p>
    <w:p w14:paraId="356A49DD" w14:textId="49A06BAA" w:rsidR="00302368" w:rsidRDefault="00302368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4F446E" w14:textId="3E010A7A" w:rsidR="00302368" w:rsidRDefault="00302368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75CDD1" w14:textId="6DCC3EC6" w:rsidR="00302368" w:rsidRDefault="00A124AB" w:rsidP="00F93D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24AB">
        <w:rPr>
          <w:rFonts w:ascii="Times New Roman" w:hAnsi="Times New Roman" w:cs="Times New Roman"/>
          <w:sz w:val="28"/>
          <w:szCs w:val="28"/>
        </w:rPr>
        <w:t>В заключение стоит сказать, что Новочеркасск — это город с уникальной аурой. Его выдающиеся личности — это не просто список имен, а отражение судьбы всего донского казачества: от военной славы имперской эпохи до трагических испытаний XX века и великих научных открытий.</w:t>
      </w:r>
    </w:p>
    <w:p w14:paraId="2465A2BC" w14:textId="6A20D1E6" w:rsidR="00302368" w:rsidRDefault="00302368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2148F6" w14:textId="7FF8C820" w:rsidR="00302368" w:rsidRDefault="00302368" w:rsidP="00162F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226DC3" w14:textId="4306541C" w:rsidR="00302368" w:rsidRDefault="007A3149" w:rsidP="007A31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Использованная литература</w:t>
      </w:r>
    </w:p>
    <w:p w14:paraId="76732663" w14:textId="55D8EF8E" w:rsidR="00A124AB" w:rsidRPr="00A124AB" w:rsidRDefault="007A3149" w:rsidP="00A124A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24AB">
        <w:rPr>
          <w:rFonts w:ascii="Times New Roman" w:hAnsi="Times New Roman" w:cs="Times New Roman"/>
          <w:sz w:val="28"/>
          <w:szCs w:val="28"/>
        </w:rPr>
        <w:t>М.И. Платов, В.М. Орлов, А.И. Руск</w:t>
      </w:r>
      <w:r w:rsidR="00A124AB" w:rsidRPr="00A124AB">
        <w:rPr>
          <w:rFonts w:ascii="Times New Roman" w:hAnsi="Times New Roman" w:cs="Times New Roman"/>
          <w:sz w:val="28"/>
          <w:szCs w:val="28"/>
        </w:rPr>
        <w:t>а</w:t>
      </w:r>
      <w:r w:rsidRPr="00A124AB">
        <w:rPr>
          <w:rFonts w:ascii="Times New Roman" w:hAnsi="Times New Roman" w:cs="Times New Roman"/>
          <w:sz w:val="28"/>
          <w:szCs w:val="28"/>
        </w:rPr>
        <w:t xml:space="preserve"> и др</w:t>
      </w:r>
      <w:r w:rsidR="00A124AB" w:rsidRPr="00A124AB">
        <w:rPr>
          <w:rFonts w:ascii="Times New Roman" w:hAnsi="Times New Roman" w:cs="Times New Roman"/>
          <w:sz w:val="28"/>
          <w:szCs w:val="28"/>
        </w:rPr>
        <w:t xml:space="preserve">. - </w:t>
      </w:r>
      <w:hyperlink r:id="rId5" w:history="1">
        <w:r w:rsidR="00A124AB" w:rsidRPr="00A124AB">
          <w:rPr>
            <w:rStyle w:val="a4"/>
            <w:rFonts w:ascii="Times New Roman" w:hAnsi="Times New Roman" w:cs="Times New Roman"/>
            <w:sz w:val="28"/>
            <w:szCs w:val="28"/>
          </w:rPr>
          <w:t>https://novochmuseum.ru/</w:t>
        </w:r>
      </w:hyperlink>
    </w:p>
    <w:p w14:paraId="1C60F966" w14:textId="160ACD1F" w:rsidR="00A124AB" w:rsidRPr="00A124AB" w:rsidRDefault="00A124AB" w:rsidP="00A124A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24AB">
        <w:rPr>
          <w:rFonts w:ascii="Times New Roman" w:hAnsi="Times New Roman" w:cs="Times New Roman"/>
          <w:sz w:val="28"/>
          <w:szCs w:val="28"/>
        </w:rPr>
        <w:t>С.Г. Липушкин и др</w:t>
      </w:r>
      <w:r w:rsidRPr="00A124AB">
        <w:rPr>
          <w:rFonts w:ascii="Times New Roman" w:hAnsi="Times New Roman" w:cs="Times New Roman"/>
          <w:sz w:val="28"/>
          <w:szCs w:val="28"/>
        </w:rPr>
        <w:t xml:space="preserve">. - </w:t>
      </w:r>
      <w:hyperlink r:id="rId6" w:history="1">
        <w:r w:rsidRPr="00A124AB">
          <w:rPr>
            <w:rStyle w:val="a4"/>
            <w:rFonts w:ascii="Times New Roman" w:hAnsi="Times New Roman" w:cs="Times New Roman"/>
            <w:sz w:val="28"/>
            <w:szCs w:val="28"/>
          </w:rPr>
          <w:t>https://pamyat-naroda.ru/</w:t>
        </w:r>
      </w:hyperlink>
    </w:p>
    <w:p w14:paraId="727D012E" w14:textId="03FBB014" w:rsidR="00A124AB" w:rsidRPr="00A124AB" w:rsidRDefault="00A124AB" w:rsidP="00A124A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24AB">
        <w:rPr>
          <w:rFonts w:ascii="Times New Roman" w:hAnsi="Times New Roman" w:cs="Times New Roman"/>
          <w:sz w:val="28"/>
          <w:szCs w:val="28"/>
        </w:rPr>
        <w:t>Биографическая справка о Михаиле</w:t>
      </w:r>
      <w:r>
        <w:rPr>
          <w:rFonts w:ascii="Times New Roman" w:hAnsi="Times New Roman" w:cs="Times New Roman"/>
          <w:sz w:val="28"/>
          <w:szCs w:val="28"/>
        </w:rPr>
        <w:t xml:space="preserve"> Александровиче</w:t>
      </w:r>
      <w:r w:rsidRPr="00A124AB">
        <w:rPr>
          <w:rFonts w:ascii="Times New Roman" w:hAnsi="Times New Roman" w:cs="Times New Roman"/>
          <w:sz w:val="28"/>
          <w:szCs w:val="28"/>
        </w:rPr>
        <w:t xml:space="preserve"> Шолохове -</w:t>
      </w:r>
      <w:hyperlink r:id="rId7" w:history="1">
        <w:r w:rsidRPr="00A124AB">
          <w:rPr>
            <w:rStyle w:val="a4"/>
            <w:rFonts w:ascii="Times New Roman" w:hAnsi="Times New Roman" w:cs="Times New Roman"/>
            <w:sz w:val="28"/>
            <w:szCs w:val="28"/>
          </w:rPr>
          <w:t>https://www.nobelprize.org/prizes/literature/1965/sholokhov/facts/</w:t>
        </w:r>
      </w:hyperlink>
    </w:p>
    <w:p w14:paraId="17699B6F" w14:textId="77777777" w:rsidR="00A124AB" w:rsidRPr="00162F39" w:rsidRDefault="00A124AB" w:rsidP="007A314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124AB" w:rsidRPr="00162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C1A7A"/>
    <w:multiLevelType w:val="hybridMultilevel"/>
    <w:tmpl w:val="C206D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508F7"/>
    <w:multiLevelType w:val="hybridMultilevel"/>
    <w:tmpl w:val="462C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2480A"/>
    <w:multiLevelType w:val="hybridMultilevel"/>
    <w:tmpl w:val="E2DE0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45B9A"/>
    <w:multiLevelType w:val="hybridMultilevel"/>
    <w:tmpl w:val="60BA2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F5BE8"/>
    <w:multiLevelType w:val="hybridMultilevel"/>
    <w:tmpl w:val="1CB46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D490B"/>
    <w:multiLevelType w:val="hybridMultilevel"/>
    <w:tmpl w:val="C332E5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A6"/>
    <w:rsid w:val="00162F39"/>
    <w:rsid w:val="00302368"/>
    <w:rsid w:val="007A3149"/>
    <w:rsid w:val="00A124AB"/>
    <w:rsid w:val="00D06B78"/>
    <w:rsid w:val="00F93D09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4F45"/>
  <w15:chartTrackingRefBased/>
  <w15:docId w15:val="{CA7CA2F9-6E3C-4418-ABAE-52367F8B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F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24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2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belprize.org/prizes/literature/1965/sholokhov/fa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myat-naroda.ru/" TargetMode="External"/><Relationship Id="rId5" Type="http://schemas.openxmlformats.org/officeDocument/2006/relationships/hyperlink" Target="https://novochmuseum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Popipop</dc:creator>
  <cp:keywords/>
  <dc:description/>
  <cp:lastModifiedBy>Popipop</cp:lastModifiedBy>
  <cp:revision>2</cp:revision>
  <cp:lastPrinted>2025-09-15T18:13:00Z</cp:lastPrinted>
  <dcterms:created xsi:type="dcterms:W3CDTF">2025-09-15T17:19:00Z</dcterms:created>
  <dcterms:modified xsi:type="dcterms:W3CDTF">2025-09-15T18:14:00Z</dcterms:modified>
</cp:coreProperties>
</file>