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5EBB6289" w:rsidR="00460DF4" w:rsidRDefault="00AB35E9" w:rsidP="007B72EA">
      <w:pPr>
        <w:pBdr>
          <w:bottom w:val="single" w:sz="4" w:space="10" w:color="auto"/>
        </w:pBdr>
        <w:jc w:val="center"/>
        <w:rPr>
          <w:rFonts w:cs="Arial"/>
          <w:color w:val="003366"/>
          <w:sz w:val="48"/>
          <w:szCs w:val="48"/>
        </w:rPr>
      </w:pPr>
      <w:bookmarkStart w:id="0" w:name="_Hlk84755509"/>
      <w:bookmarkStart w:id="1" w:name="_GoBack"/>
      <w:bookmarkEnd w:id="0"/>
      <w:bookmarkEnd w:id="1"/>
      <w:r>
        <w:rPr>
          <w:rFonts w:cs="Arial"/>
          <w:color w:val="003366"/>
          <w:sz w:val="48"/>
          <w:szCs w:val="48"/>
        </w:rPr>
        <w:t xml:space="preserve"> </w:t>
      </w:r>
    </w:p>
    <w:p w14:paraId="55C2D06C" w14:textId="704EB2A3" w:rsidR="00460DF4" w:rsidRDefault="005456FE" w:rsidP="00460DF4">
      <w:pPr>
        <w:pBdr>
          <w:bottom w:val="single" w:sz="4" w:space="10" w:color="auto"/>
        </w:pBdr>
        <w:jc w:val="center"/>
        <w:rPr>
          <w:rFonts w:cs="Arial"/>
          <w:sz w:val="48"/>
          <w:szCs w:val="48"/>
        </w:rPr>
      </w:pPr>
      <w:r>
        <w:rPr>
          <w:rFonts w:cs="Arial"/>
          <w:sz w:val="48"/>
          <w:szCs w:val="48"/>
        </w:rPr>
        <w:t>Design</w:t>
      </w:r>
    </w:p>
    <w:p w14:paraId="0A37501D" w14:textId="77777777" w:rsidR="00A608B5" w:rsidRPr="00A608B5" w:rsidRDefault="00A608B5" w:rsidP="00460DF4">
      <w:pPr>
        <w:pBdr>
          <w:bottom w:val="single" w:sz="4" w:space="10" w:color="auto"/>
        </w:pBdr>
        <w:jc w:val="center"/>
        <w:rPr>
          <w:rFonts w:cs="Arial"/>
          <w:sz w:val="48"/>
          <w:szCs w:val="48"/>
        </w:rPr>
      </w:pPr>
    </w:p>
    <w:p w14:paraId="5DAB6C7B" w14:textId="77777777" w:rsidR="00A608B5" w:rsidRDefault="00A608B5" w:rsidP="00A608B5">
      <w:pPr>
        <w:jc w:val="center"/>
        <w:rPr>
          <w:rFonts w:cs="Arial"/>
          <w:b/>
          <w:sz w:val="36"/>
          <w:szCs w:val="36"/>
        </w:rPr>
      </w:pPr>
    </w:p>
    <w:p w14:paraId="1148DDDA" w14:textId="77777777" w:rsidR="00A608B5" w:rsidRDefault="00A608B5" w:rsidP="00A608B5">
      <w:pPr>
        <w:jc w:val="center"/>
        <w:rPr>
          <w:rFonts w:cs="Arial"/>
          <w:b/>
          <w:sz w:val="36"/>
          <w:szCs w:val="36"/>
        </w:rPr>
      </w:pPr>
      <w:r>
        <w:rPr>
          <w:rFonts w:cs="Arial"/>
          <w:b/>
          <w:sz w:val="36"/>
          <w:szCs w:val="36"/>
        </w:rPr>
        <w:t xml:space="preserve">Ecole supérieure </w:t>
      </w:r>
    </w:p>
    <w:p w14:paraId="0752DD09" w14:textId="77777777" w:rsidR="00A608B5" w:rsidRDefault="00A608B5" w:rsidP="00A608B5">
      <w:pPr>
        <w:jc w:val="center"/>
        <w:rPr>
          <w:rFonts w:cs="Arial"/>
          <w:sz w:val="28"/>
          <w:szCs w:val="28"/>
        </w:rPr>
      </w:pPr>
      <w:r>
        <w:rPr>
          <w:rFonts w:cs="Arial"/>
          <w:sz w:val="28"/>
          <w:szCs w:val="28"/>
        </w:rPr>
        <w:t>Électronique</w:t>
      </w:r>
    </w:p>
    <w:p w14:paraId="02EB378F" w14:textId="77777777" w:rsidR="00A608B5" w:rsidRDefault="00A608B5" w:rsidP="00A608B5">
      <w:pPr>
        <w:jc w:val="center"/>
        <w:rPr>
          <w:rFonts w:cs="Arial"/>
          <w:sz w:val="28"/>
          <w:szCs w:val="28"/>
        </w:rPr>
      </w:pPr>
    </w:p>
    <w:p w14:paraId="6A05A809" w14:textId="590F1D20" w:rsidR="00A608B5" w:rsidRDefault="007A5525" w:rsidP="00A608B5">
      <w:pPr>
        <w:jc w:val="center"/>
        <w:rPr>
          <w:rFonts w:cs="Arial"/>
          <w:sz w:val="28"/>
          <w:szCs w:val="28"/>
        </w:rPr>
      </w:pPr>
      <w:r>
        <w:rPr>
          <w:rFonts w:cs="Arial"/>
          <w:sz w:val="28"/>
          <w:szCs w:val="28"/>
        </w:rPr>
        <w:t>Laboratoire </w:t>
      </w:r>
      <w:r w:rsidR="00CE348E">
        <w:rPr>
          <w:rFonts w:cs="Arial"/>
          <w:sz w:val="28"/>
          <w:szCs w:val="28"/>
        </w:rPr>
        <w:t>R110</w:t>
      </w:r>
      <w:r>
        <w:rPr>
          <w:rFonts w:cs="Arial"/>
          <w:sz w:val="28"/>
          <w:szCs w:val="28"/>
        </w:rPr>
        <w:t xml:space="preserve"> </w:t>
      </w:r>
      <w:r w:rsidR="00CE348E">
        <w:rPr>
          <w:rFonts w:cs="Arial"/>
          <w:sz w:val="28"/>
          <w:szCs w:val="28"/>
        </w:rPr>
        <w:t>PROJ</w:t>
      </w:r>
    </w:p>
    <w:p w14:paraId="611E85A9" w14:textId="77777777" w:rsidR="007A5525" w:rsidRDefault="007A5525" w:rsidP="00A608B5">
      <w:pPr>
        <w:jc w:val="center"/>
        <w:rPr>
          <w:rFonts w:cs="Arial"/>
          <w:b/>
          <w:color w:val="003366"/>
          <w:sz w:val="28"/>
          <w:szCs w:val="28"/>
        </w:rPr>
      </w:pPr>
    </w:p>
    <w:p w14:paraId="5A39BBE3" w14:textId="77777777" w:rsidR="00A608B5" w:rsidRDefault="00A608B5" w:rsidP="00A608B5">
      <w:pPr>
        <w:pBdr>
          <w:top w:val="single" w:sz="4" w:space="1" w:color="auto"/>
        </w:pBdr>
        <w:jc w:val="center"/>
        <w:rPr>
          <w:rFonts w:cs="Arial"/>
          <w:b/>
          <w:color w:val="003366"/>
          <w:sz w:val="28"/>
          <w:szCs w:val="28"/>
        </w:rPr>
      </w:pPr>
    </w:p>
    <w:p w14:paraId="70497C4F" w14:textId="6ABB81BB" w:rsidR="45937650" w:rsidRDefault="00CE348E" w:rsidP="00270D35">
      <w:pPr>
        <w:jc w:val="center"/>
        <w:rPr>
          <w:sz w:val="52"/>
          <w:szCs w:val="52"/>
        </w:rPr>
      </w:pPr>
      <w:r>
        <w:rPr>
          <w:sz w:val="52"/>
          <w:szCs w:val="52"/>
        </w:rPr>
        <w:t>Buzzer Wire Game</w:t>
      </w:r>
    </w:p>
    <w:p w14:paraId="050AC22C" w14:textId="77777777" w:rsidR="0047639F" w:rsidRPr="0047639F" w:rsidRDefault="0047639F" w:rsidP="0047639F">
      <w:pPr>
        <w:rPr>
          <w:sz w:val="52"/>
          <w:szCs w:val="52"/>
        </w:rPr>
      </w:pPr>
    </w:p>
    <w:p w14:paraId="41C8F396" w14:textId="77777777" w:rsidR="00A608B5" w:rsidRDefault="00A608B5" w:rsidP="00A608B5">
      <w:pPr>
        <w:pBdr>
          <w:top w:val="single" w:sz="4" w:space="1" w:color="auto"/>
        </w:pBdr>
        <w:jc w:val="center"/>
        <w:rPr>
          <w:rFonts w:cs="Arial"/>
          <w:b/>
          <w:color w:val="003366"/>
          <w:sz w:val="28"/>
          <w:szCs w:val="28"/>
        </w:rPr>
      </w:pPr>
    </w:p>
    <w:p w14:paraId="72A3D3EC" w14:textId="77777777" w:rsidR="00A608B5" w:rsidRDefault="00A608B5" w:rsidP="00A608B5">
      <w:pPr>
        <w:rPr>
          <w:rFonts w:cs="Arial"/>
          <w:sz w:val="28"/>
          <w:szCs w:val="28"/>
        </w:rPr>
      </w:pPr>
    </w:p>
    <w:p w14:paraId="6987BCE4" w14:textId="77777777" w:rsidR="00A608B5" w:rsidRDefault="00A608B5" w:rsidP="00A608B5">
      <w:pPr>
        <w:jc w:val="center"/>
        <w:rPr>
          <w:rFonts w:cs="Arial"/>
          <w:b/>
          <w:sz w:val="28"/>
          <w:szCs w:val="28"/>
        </w:rPr>
      </w:pPr>
      <w:r>
        <w:rPr>
          <w:rFonts w:cs="Arial"/>
          <w:b/>
          <w:sz w:val="28"/>
          <w:szCs w:val="28"/>
        </w:rPr>
        <w:t>Réalisé par :</w:t>
      </w:r>
    </w:p>
    <w:p w14:paraId="0D0B940D" w14:textId="77777777" w:rsidR="00A608B5" w:rsidRDefault="00A608B5" w:rsidP="00A608B5">
      <w:pPr>
        <w:rPr>
          <w:rFonts w:cs="Arial"/>
          <w:sz w:val="28"/>
          <w:szCs w:val="28"/>
        </w:rPr>
      </w:pPr>
    </w:p>
    <w:p w14:paraId="1D2ED654" w14:textId="6548EAB6" w:rsidR="6398C502" w:rsidRDefault="6398C502" w:rsidP="2CFDFA48">
      <w:pPr>
        <w:spacing w:line="259" w:lineRule="auto"/>
        <w:jc w:val="center"/>
        <w:rPr>
          <w:rFonts w:cs="Arial"/>
        </w:rPr>
      </w:pPr>
      <w:r w:rsidRPr="2CFDFA48">
        <w:rPr>
          <w:rFonts w:cs="Arial"/>
          <w:sz w:val="28"/>
          <w:szCs w:val="28"/>
        </w:rPr>
        <w:t>Santiago Valiante</w:t>
      </w:r>
    </w:p>
    <w:p w14:paraId="0E27B00A" w14:textId="77777777" w:rsidR="00A608B5" w:rsidRDefault="00A608B5" w:rsidP="00A608B5">
      <w:pPr>
        <w:jc w:val="center"/>
        <w:rPr>
          <w:rFonts w:cs="Arial"/>
          <w:sz w:val="28"/>
          <w:szCs w:val="28"/>
        </w:rPr>
      </w:pPr>
    </w:p>
    <w:p w14:paraId="60061E4C" w14:textId="77777777" w:rsidR="00A608B5" w:rsidRDefault="00A608B5" w:rsidP="00A608B5">
      <w:pPr>
        <w:jc w:val="center"/>
        <w:rPr>
          <w:rFonts w:cs="Arial"/>
          <w:sz w:val="28"/>
          <w:szCs w:val="28"/>
        </w:rPr>
      </w:pPr>
    </w:p>
    <w:p w14:paraId="013AD355" w14:textId="77777777" w:rsidR="00A608B5" w:rsidRDefault="00A608B5" w:rsidP="00A608B5">
      <w:pPr>
        <w:jc w:val="center"/>
        <w:rPr>
          <w:rFonts w:cs="Arial"/>
          <w:b/>
          <w:sz w:val="28"/>
          <w:szCs w:val="28"/>
        </w:rPr>
      </w:pPr>
      <w:r>
        <w:rPr>
          <w:rFonts w:cs="Arial"/>
          <w:b/>
          <w:sz w:val="28"/>
          <w:szCs w:val="28"/>
        </w:rPr>
        <w:t>A l’attention de :</w:t>
      </w:r>
    </w:p>
    <w:p w14:paraId="44EAFD9C" w14:textId="77777777" w:rsidR="00A608B5" w:rsidRDefault="00A608B5" w:rsidP="00A608B5">
      <w:pPr>
        <w:jc w:val="center"/>
        <w:rPr>
          <w:rFonts w:cs="Arial"/>
          <w:sz w:val="28"/>
          <w:szCs w:val="28"/>
        </w:rPr>
      </w:pPr>
    </w:p>
    <w:p w14:paraId="1CF84854" w14:textId="1AF3C076" w:rsidR="2F531863" w:rsidRPr="00970135" w:rsidRDefault="0B75ED28" w:rsidP="2CFDFA48">
      <w:pPr>
        <w:spacing w:line="259" w:lineRule="auto"/>
        <w:jc w:val="center"/>
        <w:rPr>
          <w:rFonts w:cs="Arial"/>
          <w:sz w:val="28"/>
          <w:szCs w:val="28"/>
          <w:lang w:val="en-GB"/>
        </w:rPr>
      </w:pPr>
      <w:r w:rsidRPr="00970135">
        <w:rPr>
          <w:rFonts w:cs="Arial"/>
          <w:sz w:val="28"/>
          <w:szCs w:val="28"/>
          <w:lang w:val="en-GB"/>
        </w:rPr>
        <w:t xml:space="preserve">Mr. </w:t>
      </w:r>
      <w:r w:rsidR="65C5D6A0" w:rsidRPr="00970135">
        <w:rPr>
          <w:rFonts w:cs="Arial"/>
          <w:sz w:val="28"/>
          <w:szCs w:val="28"/>
          <w:lang w:val="en-GB"/>
        </w:rPr>
        <w:t>Bovey</w:t>
      </w:r>
      <w:r w:rsidR="007A5525" w:rsidRPr="00970135">
        <w:rPr>
          <w:rFonts w:cs="Arial"/>
          <w:sz w:val="28"/>
          <w:szCs w:val="28"/>
          <w:lang w:val="en-GB"/>
        </w:rPr>
        <w:t xml:space="preserve"> </w:t>
      </w:r>
      <w:r w:rsidR="00A40301">
        <w:rPr>
          <w:rFonts w:cs="Arial"/>
          <w:sz w:val="28"/>
          <w:szCs w:val="28"/>
          <w:lang w:val="en-GB"/>
        </w:rPr>
        <w:t>et Mr. Castoldi</w:t>
      </w:r>
    </w:p>
    <w:p w14:paraId="4B94D5A5" w14:textId="77777777" w:rsidR="00A608B5" w:rsidRPr="00970135" w:rsidRDefault="00A608B5" w:rsidP="00A608B5">
      <w:pPr>
        <w:rPr>
          <w:rFonts w:cs="Arial"/>
          <w:sz w:val="28"/>
          <w:szCs w:val="28"/>
          <w:lang w:val="en-GB"/>
        </w:rPr>
      </w:pPr>
    </w:p>
    <w:p w14:paraId="38C9DCA6" w14:textId="04662ECF" w:rsidR="00A608B5" w:rsidRPr="00970135" w:rsidRDefault="00F93D87" w:rsidP="00A608B5">
      <w:pPr>
        <w:jc w:val="center"/>
        <w:rPr>
          <w:rFonts w:cs="Arial"/>
          <w:b/>
          <w:sz w:val="28"/>
          <w:szCs w:val="28"/>
          <w:lang w:val="en-GB"/>
        </w:rPr>
      </w:pPr>
      <w:r w:rsidRPr="00970135">
        <w:rPr>
          <w:rFonts w:cs="Arial"/>
          <w:b/>
          <w:sz w:val="28"/>
          <w:szCs w:val="28"/>
          <w:lang w:val="en-GB"/>
        </w:rPr>
        <w:t>Dates:</w:t>
      </w:r>
    </w:p>
    <w:p w14:paraId="3DEEC669" w14:textId="77777777" w:rsidR="00A608B5" w:rsidRPr="00970135" w:rsidRDefault="00A608B5" w:rsidP="00A608B5">
      <w:pPr>
        <w:jc w:val="center"/>
        <w:rPr>
          <w:rFonts w:cs="Arial"/>
          <w:b/>
          <w:sz w:val="28"/>
          <w:szCs w:val="28"/>
          <w:lang w:val="en-GB"/>
        </w:rPr>
      </w:pPr>
    </w:p>
    <w:p w14:paraId="50310BD1" w14:textId="3CC4DE9D" w:rsidR="00A608B5" w:rsidRDefault="1BE742F6" w:rsidP="00A608B5">
      <w:pPr>
        <w:jc w:val="center"/>
        <w:rPr>
          <w:rFonts w:cs="Arial"/>
          <w:sz w:val="28"/>
          <w:szCs w:val="28"/>
        </w:rPr>
      </w:pPr>
      <w:r w:rsidRPr="2CFDFA48">
        <w:rPr>
          <w:rFonts w:cs="Arial"/>
          <w:sz w:val="28"/>
          <w:szCs w:val="28"/>
        </w:rPr>
        <w:t xml:space="preserve">Début du laboratoire : </w:t>
      </w:r>
      <w:r w:rsidR="00017E07">
        <w:rPr>
          <w:rFonts w:cs="Arial"/>
          <w:sz w:val="28"/>
          <w:szCs w:val="28"/>
        </w:rPr>
        <w:t>14</w:t>
      </w:r>
      <w:r w:rsidR="007818AE" w:rsidRPr="2CFDFA48">
        <w:rPr>
          <w:rFonts w:cs="Arial"/>
          <w:sz w:val="28"/>
          <w:szCs w:val="28"/>
        </w:rPr>
        <w:t xml:space="preserve"> </w:t>
      </w:r>
      <w:r w:rsidR="00017E07">
        <w:rPr>
          <w:rFonts w:cs="Arial"/>
          <w:sz w:val="28"/>
          <w:szCs w:val="28"/>
        </w:rPr>
        <w:t xml:space="preserve">Décembre </w:t>
      </w:r>
      <w:r w:rsidR="00CE348E">
        <w:rPr>
          <w:rFonts w:cs="Arial"/>
          <w:sz w:val="28"/>
          <w:szCs w:val="28"/>
        </w:rPr>
        <w:t>2022</w:t>
      </w:r>
    </w:p>
    <w:p w14:paraId="6A47F8EE" w14:textId="0B922202" w:rsidR="00223D8D" w:rsidRPr="008D25D7" w:rsidRDefault="1BE742F6" w:rsidP="00D074B1">
      <w:pPr>
        <w:jc w:val="center"/>
        <w:rPr>
          <w:rFonts w:cs="Arial"/>
          <w:sz w:val="28"/>
          <w:szCs w:val="28"/>
        </w:rPr>
        <w:sectPr w:rsidR="00223D8D" w:rsidRPr="008D25D7" w:rsidSect="006E439E">
          <w:headerReference w:type="default" r:id="rId11"/>
          <w:footerReference w:type="default" r:id="rId12"/>
          <w:endnotePr>
            <w:numFmt w:val="decimal"/>
          </w:endnotePr>
          <w:type w:val="oddPage"/>
          <w:pgSz w:w="11906" w:h="16838" w:code="9"/>
          <w:pgMar w:top="1417" w:right="1417" w:bottom="1417" w:left="1417" w:header="720" w:footer="720" w:gutter="0"/>
          <w:pgNumType w:start="1"/>
          <w:cols w:space="720"/>
          <w:noEndnote/>
          <w:docGrid w:linePitch="326"/>
        </w:sectPr>
      </w:pPr>
      <w:r w:rsidRPr="2CFDFA48">
        <w:rPr>
          <w:rFonts w:cs="Arial"/>
          <w:sz w:val="28"/>
          <w:szCs w:val="28"/>
        </w:rPr>
        <w:t xml:space="preserve">Fin du laboratoire : </w:t>
      </w:r>
      <w:r w:rsidR="00D074B1">
        <w:rPr>
          <w:rFonts w:cs="Arial"/>
          <w:sz w:val="28"/>
          <w:szCs w:val="28"/>
        </w:rPr>
        <w:t xml:space="preserve"> </w:t>
      </w:r>
      <w:r w:rsidR="00017E07">
        <w:rPr>
          <w:rFonts w:cs="Arial"/>
          <w:sz w:val="28"/>
          <w:szCs w:val="28"/>
        </w:rPr>
        <w:t>26</w:t>
      </w:r>
      <w:r w:rsidR="00D074B1">
        <w:rPr>
          <w:rFonts w:cs="Arial"/>
          <w:sz w:val="28"/>
          <w:szCs w:val="28"/>
        </w:rPr>
        <w:t xml:space="preserve"> </w:t>
      </w:r>
      <w:r w:rsidR="00017E07">
        <w:rPr>
          <w:rFonts w:cs="Arial"/>
          <w:sz w:val="28"/>
          <w:szCs w:val="28"/>
        </w:rPr>
        <w:t>Janvier 2023</w:t>
      </w:r>
    </w:p>
    <w:p w14:paraId="4CBC118B" w14:textId="77777777" w:rsidR="0047639F" w:rsidRDefault="0047639F">
      <w:pPr>
        <w:rPr>
          <w:b/>
        </w:rPr>
      </w:pPr>
    </w:p>
    <w:bookmarkStart w:id="2" w:name="_Toc87625062" w:displacedByCustomXml="next"/>
    <w:bookmarkStart w:id="3" w:name="_Toc85185368" w:displacedByCustomXml="next"/>
    <w:bookmarkStart w:id="4" w:name="_Toc87604755" w:displacedByCustomXml="next"/>
    <w:bookmarkStart w:id="5" w:name="_Toc87611063" w:displacedByCustomXml="next"/>
    <w:bookmarkStart w:id="6" w:name="_Toc88145725" w:displacedByCustomXml="next"/>
    <w:bookmarkStart w:id="7" w:name="_Toc125656850" w:displacedByCustomXml="next"/>
    <w:sdt>
      <w:sdtPr>
        <w:rPr>
          <w:rFonts w:cs="Times New Roman"/>
          <w:color w:val="auto"/>
          <w:sz w:val="24"/>
          <w:szCs w:val="24"/>
        </w:rPr>
        <w:id w:val="105252605"/>
        <w:docPartObj>
          <w:docPartGallery w:val="Table of Contents"/>
          <w:docPartUnique/>
        </w:docPartObj>
      </w:sdtPr>
      <w:sdtEndPr>
        <w:rPr>
          <w:b/>
          <w:bCs/>
        </w:rPr>
      </w:sdtEndPr>
      <w:sdtContent>
        <w:p w14:paraId="65F9CED2" w14:textId="7430DC9F" w:rsidR="0047639F" w:rsidRDefault="0047639F" w:rsidP="0047639F">
          <w:pPr>
            <w:pStyle w:val="Titre1"/>
          </w:pPr>
          <w:r>
            <w:t>Table des matières</w:t>
          </w:r>
          <w:bookmarkEnd w:id="7"/>
          <w:bookmarkEnd w:id="6"/>
          <w:bookmarkEnd w:id="5"/>
          <w:bookmarkEnd w:id="4"/>
          <w:bookmarkEnd w:id="3"/>
          <w:bookmarkEnd w:id="2"/>
        </w:p>
        <w:p w14:paraId="0F694101" w14:textId="3B4BB015" w:rsidR="00942460" w:rsidRDefault="0047639F">
          <w:pPr>
            <w:pStyle w:val="TM1"/>
            <w:tabs>
              <w:tab w:val="right" w:leader="dot" w:pos="9378"/>
            </w:tabs>
            <w:rPr>
              <w:rFonts w:asciiTheme="minorHAnsi" w:eastAsiaTheme="minorEastAsia" w:hAnsiTheme="minorHAnsi" w:cstheme="minorBidi"/>
              <w:noProof/>
              <w:sz w:val="22"/>
              <w:szCs w:val="22"/>
              <w:lang w:val="fr-CH" w:eastAsia="fr-CH"/>
            </w:rPr>
          </w:pPr>
          <w:r>
            <w:fldChar w:fldCharType="begin"/>
          </w:r>
          <w:r>
            <w:instrText xml:space="preserve"> TOC \o "1-3" \h \z \u </w:instrText>
          </w:r>
          <w:r>
            <w:fldChar w:fldCharType="separate"/>
          </w:r>
          <w:hyperlink w:anchor="_Toc125656850" w:history="1">
            <w:r w:rsidR="00942460" w:rsidRPr="00A653A2">
              <w:rPr>
                <w:rStyle w:val="Lienhypertexte"/>
                <w:noProof/>
              </w:rPr>
              <w:t>Table des matières</w:t>
            </w:r>
            <w:r w:rsidR="00942460">
              <w:rPr>
                <w:noProof/>
                <w:webHidden/>
              </w:rPr>
              <w:tab/>
            </w:r>
            <w:r w:rsidR="00942460">
              <w:rPr>
                <w:noProof/>
                <w:webHidden/>
              </w:rPr>
              <w:fldChar w:fldCharType="begin"/>
            </w:r>
            <w:r w:rsidR="00942460">
              <w:rPr>
                <w:noProof/>
                <w:webHidden/>
              </w:rPr>
              <w:instrText xml:space="preserve"> PAGEREF _Toc125656850 \h </w:instrText>
            </w:r>
            <w:r w:rsidR="00942460">
              <w:rPr>
                <w:noProof/>
                <w:webHidden/>
              </w:rPr>
            </w:r>
            <w:r w:rsidR="00942460">
              <w:rPr>
                <w:noProof/>
                <w:webHidden/>
              </w:rPr>
              <w:fldChar w:fldCharType="separate"/>
            </w:r>
            <w:r w:rsidR="00942460">
              <w:rPr>
                <w:noProof/>
                <w:webHidden/>
              </w:rPr>
              <w:t>3</w:t>
            </w:r>
            <w:r w:rsidR="00942460">
              <w:rPr>
                <w:noProof/>
                <w:webHidden/>
              </w:rPr>
              <w:fldChar w:fldCharType="end"/>
            </w:r>
          </w:hyperlink>
        </w:p>
        <w:p w14:paraId="53EF7BDC" w14:textId="229A434D" w:rsidR="00942460" w:rsidRDefault="00181F2D">
          <w:pPr>
            <w:pStyle w:val="TM1"/>
            <w:tabs>
              <w:tab w:val="right" w:leader="dot" w:pos="9378"/>
            </w:tabs>
            <w:rPr>
              <w:rFonts w:asciiTheme="minorHAnsi" w:eastAsiaTheme="minorEastAsia" w:hAnsiTheme="minorHAnsi" w:cstheme="minorBidi"/>
              <w:noProof/>
              <w:sz w:val="22"/>
              <w:szCs w:val="22"/>
              <w:lang w:val="fr-CH" w:eastAsia="fr-CH"/>
            </w:rPr>
          </w:pPr>
          <w:hyperlink w:anchor="_Toc125656851" w:history="1">
            <w:r w:rsidR="00942460" w:rsidRPr="00A653A2">
              <w:rPr>
                <w:rStyle w:val="Lienhypertexte"/>
                <w:noProof/>
              </w:rPr>
              <w:t>Description du produit</w:t>
            </w:r>
            <w:r w:rsidR="00942460">
              <w:rPr>
                <w:noProof/>
                <w:webHidden/>
              </w:rPr>
              <w:tab/>
            </w:r>
            <w:r w:rsidR="00942460">
              <w:rPr>
                <w:noProof/>
                <w:webHidden/>
              </w:rPr>
              <w:fldChar w:fldCharType="begin"/>
            </w:r>
            <w:r w:rsidR="00942460">
              <w:rPr>
                <w:noProof/>
                <w:webHidden/>
              </w:rPr>
              <w:instrText xml:space="preserve"> PAGEREF _Toc125656851 \h </w:instrText>
            </w:r>
            <w:r w:rsidR="00942460">
              <w:rPr>
                <w:noProof/>
                <w:webHidden/>
              </w:rPr>
            </w:r>
            <w:r w:rsidR="00942460">
              <w:rPr>
                <w:noProof/>
                <w:webHidden/>
              </w:rPr>
              <w:fldChar w:fldCharType="separate"/>
            </w:r>
            <w:r w:rsidR="00942460">
              <w:rPr>
                <w:noProof/>
                <w:webHidden/>
              </w:rPr>
              <w:t>4</w:t>
            </w:r>
            <w:r w:rsidR="00942460">
              <w:rPr>
                <w:noProof/>
                <w:webHidden/>
              </w:rPr>
              <w:fldChar w:fldCharType="end"/>
            </w:r>
          </w:hyperlink>
        </w:p>
        <w:p w14:paraId="256F7F1D" w14:textId="415740F5" w:rsidR="00942460" w:rsidRDefault="00181F2D">
          <w:pPr>
            <w:pStyle w:val="TM1"/>
            <w:tabs>
              <w:tab w:val="right" w:leader="dot" w:pos="9378"/>
            </w:tabs>
            <w:rPr>
              <w:rFonts w:asciiTheme="minorHAnsi" w:eastAsiaTheme="minorEastAsia" w:hAnsiTheme="minorHAnsi" w:cstheme="minorBidi"/>
              <w:noProof/>
              <w:sz w:val="22"/>
              <w:szCs w:val="22"/>
              <w:lang w:val="fr-CH" w:eastAsia="fr-CH"/>
            </w:rPr>
          </w:pPr>
          <w:hyperlink w:anchor="_Toc125656852" w:history="1">
            <w:r w:rsidR="00942460" w:rsidRPr="00A653A2">
              <w:rPr>
                <w:rStyle w:val="Lienhypertexte"/>
                <w:noProof/>
              </w:rPr>
              <w:t>Schéma bloc</w:t>
            </w:r>
            <w:r w:rsidR="00942460">
              <w:rPr>
                <w:noProof/>
                <w:webHidden/>
              </w:rPr>
              <w:tab/>
            </w:r>
            <w:r w:rsidR="00942460">
              <w:rPr>
                <w:noProof/>
                <w:webHidden/>
              </w:rPr>
              <w:fldChar w:fldCharType="begin"/>
            </w:r>
            <w:r w:rsidR="00942460">
              <w:rPr>
                <w:noProof/>
                <w:webHidden/>
              </w:rPr>
              <w:instrText xml:space="preserve"> PAGEREF _Toc125656852 \h </w:instrText>
            </w:r>
            <w:r w:rsidR="00942460">
              <w:rPr>
                <w:noProof/>
                <w:webHidden/>
              </w:rPr>
            </w:r>
            <w:r w:rsidR="00942460">
              <w:rPr>
                <w:noProof/>
                <w:webHidden/>
              </w:rPr>
              <w:fldChar w:fldCharType="separate"/>
            </w:r>
            <w:r w:rsidR="00942460">
              <w:rPr>
                <w:noProof/>
                <w:webHidden/>
              </w:rPr>
              <w:t>4</w:t>
            </w:r>
            <w:r w:rsidR="00942460">
              <w:rPr>
                <w:noProof/>
                <w:webHidden/>
              </w:rPr>
              <w:fldChar w:fldCharType="end"/>
            </w:r>
          </w:hyperlink>
        </w:p>
        <w:p w14:paraId="416C4D5B" w14:textId="10789F1C" w:rsidR="00942460" w:rsidRDefault="00181F2D">
          <w:pPr>
            <w:pStyle w:val="TM1"/>
            <w:tabs>
              <w:tab w:val="right" w:leader="dot" w:pos="9378"/>
            </w:tabs>
            <w:rPr>
              <w:rFonts w:asciiTheme="minorHAnsi" w:eastAsiaTheme="minorEastAsia" w:hAnsiTheme="minorHAnsi" w:cstheme="minorBidi"/>
              <w:noProof/>
              <w:sz w:val="22"/>
              <w:szCs w:val="22"/>
              <w:lang w:val="fr-CH" w:eastAsia="fr-CH"/>
            </w:rPr>
          </w:pPr>
          <w:hyperlink w:anchor="_Toc125656853" w:history="1">
            <w:r w:rsidR="00942460" w:rsidRPr="00A653A2">
              <w:rPr>
                <w:rStyle w:val="Lienhypertexte"/>
                <w:noProof/>
              </w:rPr>
              <w:t>Alimentation</w:t>
            </w:r>
            <w:r w:rsidR="00942460">
              <w:rPr>
                <w:noProof/>
                <w:webHidden/>
              </w:rPr>
              <w:tab/>
            </w:r>
            <w:r w:rsidR="00942460">
              <w:rPr>
                <w:noProof/>
                <w:webHidden/>
              </w:rPr>
              <w:fldChar w:fldCharType="begin"/>
            </w:r>
            <w:r w:rsidR="00942460">
              <w:rPr>
                <w:noProof/>
                <w:webHidden/>
              </w:rPr>
              <w:instrText xml:space="preserve"> PAGEREF _Toc125656853 \h </w:instrText>
            </w:r>
            <w:r w:rsidR="00942460">
              <w:rPr>
                <w:noProof/>
                <w:webHidden/>
              </w:rPr>
            </w:r>
            <w:r w:rsidR="00942460">
              <w:rPr>
                <w:noProof/>
                <w:webHidden/>
              </w:rPr>
              <w:fldChar w:fldCharType="separate"/>
            </w:r>
            <w:r w:rsidR="00942460">
              <w:rPr>
                <w:noProof/>
                <w:webHidden/>
              </w:rPr>
              <w:t>5</w:t>
            </w:r>
            <w:r w:rsidR="00942460">
              <w:rPr>
                <w:noProof/>
                <w:webHidden/>
              </w:rPr>
              <w:fldChar w:fldCharType="end"/>
            </w:r>
          </w:hyperlink>
        </w:p>
        <w:p w14:paraId="72E08362" w14:textId="5B4B063B"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54" w:history="1">
            <w:r w:rsidR="00942460" w:rsidRPr="00A653A2">
              <w:rPr>
                <w:rStyle w:val="Lienhypertexte"/>
                <w:noProof/>
              </w:rPr>
              <w:t>USB C</w:t>
            </w:r>
            <w:r w:rsidR="00942460">
              <w:rPr>
                <w:noProof/>
                <w:webHidden/>
              </w:rPr>
              <w:tab/>
            </w:r>
            <w:r w:rsidR="00942460">
              <w:rPr>
                <w:noProof/>
                <w:webHidden/>
              </w:rPr>
              <w:fldChar w:fldCharType="begin"/>
            </w:r>
            <w:r w:rsidR="00942460">
              <w:rPr>
                <w:noProof/>
                <w:webHidden/>
              </w:rPr>
              <w:instrText xml:space="preserve"> PAGEREF _Toc125656854 \h </w:instrText>
            </w:r>
            <w:r w:rsidR="00942460">
              <w:rPr>
                <w:noProof/>
                <w:webHidden/>
              </w:rPr>
            </w:r>
            <w:r w:rsidR="00942460">
              <w:rPr>
                <w:noProof/>
                <w:webHidden/>
              </w:rPr>
              <w:fldChar w:fldCharType="separate"/>
            </w:r>
            <w:r w:rsidR="00942460">
              <w:rPr>
                <w:noProof/>
                <w:webHidden/>
              </w:rPr>
              <w:t>5</w:t>
            </w:r>
            <w:r w:rsidR="00942460">
              <w:rPr>
                <w:noProof/>
                <w:webHidden/>
              </w:rPr>
              <w:fldChar w:fldCharType="end"/>
            </w:r>
          </w:hyperlink>
        </w:p>
        <w:p w14:paraId="2A1D32F3" w14:textId="3842DA04"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55" w:history="1">
            <w:r w:rsidR="00942460" w:rsidRPr="00A653A2">
              <w:rPr>
                <w:rStyle w:val="Lienhypertexte"/>
                <w:noProof/>
              </w:rPr>
              <w:t>Régulateur de charge et ON/OFF</w:t>
            </w:r>
            <w:r w:rsidR="00942460">
              <w:rPr>
                <w:noProof/>
                <w:webHidden/>
              </w:rPr>
              <w:tab/>
            </w:r>
            <w:r w:rsidR="00942460">
              <w:rPr>
                <w:noProof/>
                <w:webHidden/>
              </w:rPr>
              <w:fldChar w:fldCharType="begin"/>
            </w:r>
            <w:r w:rsidR="00942460">
              <w:rPr>
                <w:noProof/>
                <w:webHidden/>
              </w:rPr>
              <w:instrText xml:space="preserve"> PAGEREF _Toc125656855 \h </w:instrText>
            </w:r>
            <w:r w:rsidR="00942460">
              <w:rPr>
                <w:noProof/>
                <w:webHidden/>
              </w:rPr>
            </w:r>
            <w:r w:rsidR="00942460">
              <w:rPr>
                <w:noProof/>
                <w:webHidden/>
              </w:rPr>
              <w:fldChar w:fldCharType="separate"/>
            </w:r>
            <w:r w:rsidR="00942460">
              <w:rPr>
                <w:noProof/>
                <w:webHidden/>
              </w:rPr>
              <w:t>5</w:t>
            </w:r>
            <w:r w:rsidR="00942460">
              <w:rPr>
                <w:noProof/>
                <w:webHidden/>
              </w:rPr>
              <w:fldChar w:fldCharType="end"/>
            </w:r>
          </w:hyperlink>
        </w:p>
        <w:p w14:paraId="3D3860EE" w14:textId="2E114932" w:rsidR="00942460" w:rsidRDefault="00181F2D">
          <w:pPr>
            <w:pStyle w:val="TM3"/>
            <w:tabs>
              <w:tab w:val="right" w:leader="dot" w:pos="9378"/>
            </w:tabs>
            <w:rPr>
              <w:rFonts w:asciiTheme="minorHAnsi" w:eastAsiaTheme="minorEastAsia" w:hAnsiTheme="minorHAnsi" w:cstheme="minorBidi"/>
              <w:noProof/>
              <w:sz w:val="22"/>
              <w:szCs w:val="22"/>
              <w:lang w:val="fr-CH" w:eastAsia="fr-CH"/>
            </w:rPr>
          </w:pPr>
          <w:hyperlink w:anchor="_Toc125656856" w:history="1">
            <w:r w:rsidR="00942460" w:rsidRPr="00A653A2">
              <w:rPr>
                <w:rStyle w:val="Lienhypertexte"/>
                <w:noProof/>
              </w:rPr>
              <w:t>Dimensionnement</w:t>
            </w:r>
            <w:r w:rsidR="00942460">
              <w:rPr>
                <w:noProof/>
                <w:webHidden/>
              </w:rPr>
              <w:tab/>
            </w:r>
            <w:r w:rsidR="00942460">
              <w:rPr>
                <w:noProof/>
                <w:webHidden/>
              </w:rPr>
              <w:fldChar w:fldCharType="begin"/>
            </w:r>
            <w:r w:rsidR="00942460">
              <w:rPr>
                <w:noProof/>
                <w:webHidden/>
              </w:rPr>
              <w:instrText xml:space="preserve"> PAGEREF _Toc125656856 \h </w:instrText>
            </w:r>
            <w:r w:rsidR="00942460">
              <w:rPr>
                <w:noProof/>
                <w:webHidden/>
              </w:rPr>
            </w:r>
            <w:r w:rsidR="00942460">
              <w:rPr>
                <w:noProof/>
                <w:webHidden/>
              </w:rPr>
              <w:fldChar w:fldCharType="separate"/>
            </w:r>
            <w:r w:rsidR="00942460">
              <w:rPr>
                <w:noProof/>
                <w:webHidden/>
              </w:rPr>
              <w:t>6</w:t>
            </w:r>
            <w:r w:rsidR="00942460">
              <w:rPr>
                <w:noProof/>
                <w:webHidden/>
              </w:rPr>
              <w:fldChar w:fldCharType="end"/>
            </w:r>
          </w:hyperlink>
        </w:p>
        <w:p w14:paraId="36EB5D55" w14:textId="1546EE41"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57" w:history="1">
            <w:r w:rsidR="00942460" w:rsidRPr="00A653A2">
              <w:rPr>
                <w:rStyle w:val="Lienhypertexte"/>
                <w:noProof/>
              </w:rPr>
              <w:t>Accumulateur Liion</w:t>
            </w:r>
            <w:r w:rsidR="00942460">
              <w:rPr>
                <w:noProof/>
                <w:webHidden/>
              </w:rPr>
              <w:tab/>
            </w:r>
            <w:r w:rsidR="00942460">
              <w:rPr>
                <w:noProof/>
                <w:webHidden/>
              </w:rPr>
              <w:fldChar w:fldCharType="begin"/>
            </w:r>
            <w:r w:rsidR="00942460">
              <w:rPr>
                <w:noProof/>
                <w:webHidden/>
              </w:rPr>
              <w:instrText xml:space="preserve"> PAGEREF _Toc125656857 \h </w:instrText>
            </w:r>
            <w:r w:rsidR="00942460">
              <w:rPr>
                <w:noProof/>
                <w:webHidden/>
              </w:rPr>
            </w:r>
            <w:r w:rsidR="00942460">
              <w:rPr>
                <w:noProof/>
                <w:webHidden/>
              </w:rPr>
              <w:fldChar w:fldCharType="separate"/>
            </w:r>
            <w:r w:rsidR="00942460">
              <w:rPr>
                <w:noProof/>
                <w:webHidden/>
              </w:rPr>
              <w:t>7</w:t>
            </w:r>
            <w:r w:rsidR="00942460">
              <w:rPr>
                <w:noProof/>
                <w:webHidden/>
              </w:rPr>
              <w:fldChar w:fldCharType="end"/>
            </w:r>
          </w:hyperlink>
        </w:p>
        <w:p w14:paraId="7E685BAB" w14:textId="116D3689"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58" w:history="1">
            <w:r w:rsidR="00942460" w:rsidRPr="00A653A2">
              <w:rPr>
                <w:rStyle w:val="Lienhypertexte"/>
                <w:noProof/>
              </w:rPr>
              <w:t>Régulateur 3,3V</w:t>
            </w:r>
            <w:r w:rsidR="00942460">
              <w:rPr>
                <w:noProof/>
                <w:webHidden/>
              </w:rPr>
              <w:tab/>
            </w:r>
            <w:r w:rsidR="00942460">
              <w:rPr>
                <w:noProof/>
                <w:webHidden/>
              </w:rPr>
              <w:fldChar w:fldCharType="begin"/>
            </w:r>
            <w:r w:rsidR="00942460">
              <w:rPr>
                <w:noProof/>
                <w:webHidden/>
              </w:rPr>
              <w:instrText xml:space="preserve"> PAGEREF _Toc125656858 \h </w:instrText>
            </w:r>
            <w:r w:rsidR="00942460">
              <w:rPr>
                <w:noProof/>
                <w:webHidden/>
              </w:rPr>
            </w:r>
            <w:r w:rsidR="00942460">
              <w:rPr>
                <w:noProof/>
                <w:webHidden/>
              </w:rPr>
              <w:fldChar w:fldCharType="separate"/>
            </w:r>
            <w:r w:rsidR="00942460">
              <w:rPr>
                <w:noProof/>
                <w:webHidden/>
              </w:rPr>
              <w:t>7</w:t>
            </w:r>
            <w:r w:rsidR="00942460">
              <w:rPr>
                <w:noProof/>
                <w:webHidden/>
              </w:rPr>
              <w:fldChar w:fldCharType="end"/>
            </w:r>
          </w:hyperlink>
        </w:p>
        <w:p w14:paraId="0491AE81" w14:textId="627AA6EC"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59" w:history="1">
            <w:r w:rsidR="00942460" w:rsidRPr="00A653A2">
              <w:rPr>
                <w:rStyle w:val="Lienhypertexte"/>
                <w:noProof/>
              </w:rPr>
              <w:t>USB to UART</w:t>
            </w:r>
            <w:r w:rsidR="00942460">
              <w:rPr>
                <w:noProof/>
                <w:webHidden/>
              </w:rPr>
              <w:tab/>
            </w:r>
            <w:r w:rsidR="00942460">
              <w:rPr>
                <w:noProof/>
                <w:webHidden/>
              </w:rPr>
              <w:fldChar w:fldCharType="begin"/>
            </w:r>
            <w:r w:rsidR="00942460">
              <w:rPr>
                <w:noProof/>
                <w:webHidden/>
              </w:rPr>
              <w:instrText xml:space="preserve"> PAGEREF _Toc125656859 \h </w:instrText>
            </w:r>
            <w:r w:rsidR="00942460">
              <w:rPr>
                <w:noProof/>
                <w:webHidden/>
              </w:rPr>
            </w:r>
            <w:r w:rsidR="00942460">
              <w:rPr>
                <w:noProof/>
                <w:webHidden/>
              </w:rPr>
              <w:fldChar w:fldCharType="separate"/>
            </w:r>
            <w:r w:rsidR="00942460">
              <w:rPr>
                <w:noProof/>
                <w:webHidden/>
              </w:rPr>
              <w:t>8</w:t>
            </w:r>
            <w:r w:rsidR="00942460">
              <w:rPr>
                <w:noProof/>
                <w:webHidden/>
              </w:rPr>
              <w:fldChar w:fldCharType="end"/>
            </w:r>
          </w:hyperlink>
        </w:p>
        <w:p w14:paraId="63E0363F" w14:textId="323584F6" w:rsidR="00942460" w:rsidRDefault="00181F2D">
          <w:pPr>
            <w:pStyle w:val="TM1"/>
            <w:tabs>
              <w:tab w:val="right" w:leader="dot" w:pos="9378"/>
            </w:tabs>
            <w:rPr>
              <w:rFonts w:asciiTheme="minorHAnsi" w:eastAsiaTheme="minorEastAsia" w:hAnsiTheme="minorHAnsi" w:cstheme="minorBidi"/>
              <w:noProof/>
              <w:sz w:val="22"/>
              <w:szCs w:val="22"/>
              <w:lang w:val="fr-CH" w:eastAsia="fr-CH"/>
            </w:rPr>
          </w:pPr>
          <w:hyperlink w:anchor="_Toc125656860" w:history="1">
            <w:r w:rsidR="00942460" w:rsidRPr="00A653A2">
              <w:rPr>
                <w:rStyle w:val="Lienhypertexte"/>
                <w:noProof/>
              </w:rPr>
              <w:t>uC</w:t>
            </w:r>
            <w:r w:rsidR="00942460">
              <w:rPr>
                <w:noProof/>
                <w:webHidden/>
              </w:rPr>
              <w:tab/>
            </w:r>
            <w:r w:rsidR="00942460">
              <w:rPr>
                <w:noProof/>
                <w:webHidden/>
              </w:rPr>
              <w:fldChar w:fldCharType="begin"/>
            </w:r>
            <w:r w:rsidR="00942460">
              <w:rPr>
                <w:noProof/>
                <w:webHidden/>
              </w:rPr>
              <w:instrText xml:space="preserve"> PAGEREF _Toc125656860 \h </w:instrText>
            </w:r>
            <w:r w:rsidR="00942460">
              <w:rPr>
                <w:noProof/>
                <w:webHidden/>
              </w:rPr>
            </w:r>
            <w:r w:rsidR="00942460">
              <w:rPr>
                <w:noProof/>
                <w:webHidden/>
              </w:rPr>
              <w:fldChar w:fldCharType="separate"/>
            </w:r>
            <w:r w:rsidR="00942460">
              <w:rPr>
                <w:noProof/>
                <w:webHidden/>
              </w:rPr>
              <w:t>8</w:t>
            </w:r>
            <w:r w:rsidR="00942460">
              <w:rPr>
                <w:noProof/>
                <w:webHidden/>
              </w:rPr>
              <w:fldChar w:fldCharType="end"/>
            </w:r>
          </w:hyperlink>
        </w:p>
        <w:p w14:paraId="2B8DEF3F" w14:textId="430ABD38"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61" w:history="1">
            <w:r w:rsidR="00942460" w:rsidRPr="00A653A2">
              <w:rPr>
                <w:rStyle w:val="Lienhypertexte"/>
                <w:noProof/>
              </w:rPr>
              <w:t>Quartz</w:t>
            </w:r>
            <w:r w:rsidR="00942460">
              <w:rPr>
                <w:noProof/>
                <w:webHidden/>
              </w:rPr>
              <w:tab/>
            </w:r>
            <w:r w:rsidR="00942460">
              <w:rPr>
                <w:noProof/>
                <w:webHidden/>
              </w:rPr>
              <w:fldChar w:fldCharType="begin"/>
            </w:r>
            <w:r w:rsidR="00942460">
              <w:rPr>
                <w:noProof/>
                <w:webHidden/>
              </w:rPr>
              <w:instrText xml:space="preserve"> PAGEREF _Toc125656861 \h </w:instrText>
            </w:r>
            <w:r w:rsidR="00942460">
              <w:rPr>
                <w:noProof/>
                <w:webHidden/>
              </w:rPr>
            </w:r>
            <w:r w:rsidR="00942460">
              <w:rPr>
                <w:noProof/>
                <w:webHidden/>
              </w:rPr>
              <w:fldChar w:fldCharType="separate"/>
            </w:r>
            <w:r w:rsidR="00942460">
              <w:rPr>
                <w:noProof/>
                <w:webHidden/>
              </w:rPr>
              <w:t>8</w:t>
            </w:r>
            <w:r w:rsidR="00942460">
              <w:rPr>
                <w:noProof/>
                <w:webHidden/>
              </w:rPr>
              <w:fldChar w:fldCharType="end"/>
            </w:r>
          </w:hyperlink>
        </w:p>
        <w:p w14:paraId="7F200DFD" w14:textId="6EAC4E4E"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62" w:history="1">
            <w:r w:rsidR="00942460" w:rsidRPr="00A653A2">
              <w:rPr>
                <w:rStyle w:val="Lienhypertexte"/>
                <w:noProof/>
              </w:rPr>
              <w:t>Reset</w:t>
            </w:r>
            <w:r w:rsidR="00942460">
              <w:rPr>
                <w:noProof/>
                <w:webHidden/>
              </w:rPr>
              <w:tab/>
            </w:r>
            <w:r w:rsidR="00942460">
              <w:rPr>
                <w:noProof/>
                <w:webHidden/>
              </w:rPr>
              <w:fldChar w:fldCharType="begin"/>
            </w:r>
            <w:r w:rsidR="00942460">
              <w:rPr>
                <w:noProof/>
                <w:webHidden/>
              </w:rPr>
              <w:instrText xml:space="preserve"> PAGEREF _Toc125656862 \h </w:instrText>
            </w:r>
            <w:r w:rsidR="00942460">
              <w:rPr>
                <w:noProof/>
                <w:webHidden/>
              </w:rPr>
            </w:r>
            <w:r w:rsidR="00942460">
              <w:rPr>
                <w:noProof/>
                <w:webHidden/>
              </w:rPr>
              <w:fldChar w:fldCharType="separate"/>
            </w:r>
            <w:r w:rsidR="00942460">
              <w:rPr>
                <w:noProof/>
                <w:webHidden/>
              </w:rPr>
              <w:t>9</w:t>
            </w:r>
            <w:r w:rsidR="00942460">
              <w:rPr>
                <w:noProof/>
                <w:webHidden/>
              </w:rPr>
              <w:fldChar w:fldCharType="end"/>
            </w:r>
          </w:hyperlink>
        </w:p>
        <w:p w14:paraId="0BC59567" w14:textId="1FC38BD5"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63" w:history="1">
            <w:r w:rsidR="00942460" w:rsidRPr="00A653A2">
              <w:rPr>
                <w:rStyle w:val="Lienhypertexte"/>
                <w:noProof/>
              </w:rPr>
              <w:t>Port de programmation</w:t>
            </w:r>
            <w:r w:rsidR="00942460">
              <w:rPr>
                <w:noProof/>
                <w:webHidden/>
              </w:rPr>
              <w:tab/>
            </w:r>
            <w:r w:rsidR="00942460">
              <w:rPr>
                <w:noProof/>
                <w:webHidden/>
              </w:rPr>
              <w:fldChar w:fldCharType="begin"/>
            </w:r>
            <w:r w:rsidR="00942460">
              <w:rPr>
                <w:noProof/>
                <w:webHidden/>
              </w:rPr>
              <w:instrText xml:space="preserve"> PAGEREF _Toc125656863 \h </w:instrText>
            </w:r>
            <w:r w:rsidR="00942460">
              <w:rPr>
                <w:noProof/>
                <w:webHidden/>
              </w:rPr>
            </w:r>
            <w:r w:rsidR="00942460">
              <w:rPr>
                <w:noProof/>
                <w:webHidden/>
              </w:rPr>
              <w:fldChar w:fldCharType="separate"/>
            </w:r>
            <w:r w:rsidR="00942460">
              <w:rPr>
                <w:noProof/>
                <w:webHidden/>
              </w:rPr>
              <w:t>9</w:t>
            </w:r>
            <w:r w:rsidR="00942460">
              <w:rPr>
                <w:noProof/>
                <w:webHidden/>
              </w:rPr>
              <w:fldChar w:fldCharType="end"/>
            </w:r>
          </w:hyperlink>
        </w:p>
        <w:p w14:paraId="360158E0" w14:textId="4E8356D2" w:rsidR="00942460" w:rsidRDefault="00181F2D">
          <w:pPr>
            <w:pStyle w:val="TM1"/>
            <w:tabs>
              <w:tab w:val="right" w:leader="dot" w:pos="9378"/>
            </w:tabs>
            <w:rPr>
              <w:rFonts w:asciiTheme="minorHAnsi" w:eastAsiaTheme="minorEastAsia" w:hAnsiTheme="minorHAnsi" w:cstheme="minorBidi"/>
              <w:noProof/>
              <w:sz w:val="22"/>
              <w:szCs w:val="22"/>
              <w:lang w:val="fr-CH" w:eastAsia="fr-CH"/>
            </w:rPr>
          </w:pPr>
          <w:hyperlink w:anchor="_Toc125656864" w:history="1">
            <w:r w:rsidR="00942460" w:rsidRPr="00A653A2">
              <w:rPr>
                <w:rStyle w:val="Lienhypertexte"/>
                <w:noProof/>
              </w:rPr>
              <w:t>Périphériques</w:t>
            </w:r>
            <w:r w:rsidR="00942460">
              <w:rPr>
                <w:noProof/>
                <w:webHidden/>
              </w:rPr>
              <w:tab/>
            </w:r>
            <w:r w:rsidR="00942460">
              <w:rPr>
                <w:noProof/>
                <w:webHidden/>
              </w:rPr>
              <w:fldChar w:fldCharType="begin"/>
            </w:r>
            <w:r w:rsidR="00942460">
              <w:rPr>
                <w:noProof/>
                <w:webHidden/>
              </w:rPr>
              <w:instrText xml:space="preserve"> PAGEREF _Toc125656864 \h </w:instrText>
            </w:r>
            <w:r w:rsidR="00942460">
              <w:rPr>
                <w:noProof/>
                <w:webHidden/>
              </w:rPr>
            </w:r>
            <w:r w:rsidR="00942460">
              <w:rPr>
                <w:noProof/>
                <w:webHidden/>
              </w:rPr>
              <w:fldChar w:fldCharType="separate"/>
            </w:r>
            <w:r w:rsidR="00942460">
              <w:rPr>
                <w:noProof/>
                <w:webHidden/>
              </w:rPr>
              <w:t>10</w:t>
            </w:r>
            <w:r w:rsidR="00942460">
              <w:rPr>
                <w:noProof/>
                <w:webHidden/>
              </w:rPr>
              <w:fldChar w:fldCharType="end"/>
            </w:r>
          </w:hyperlink>
        </w:p>
        <w:p w14:paraId="6CBB55A6" w14:textId="39BFC2C2"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65" w:history="1">
            <w:r w:rsidR="00942460" w:rsidRPr="00A653A2">
              <w:rPr>
                <w:rStyle w:val="Lienhypertexte"/>
                <w:noProof/>
              </w:rPr>
              <w:t>Game IO</w:t>
            </w:r>
            <w:r w:rsidR="00942460">
              <w:rPr>
                <w:noProof/>
                <w:webHidden/>
              </w:rPr>
              <w:tab/>
            </w:r>
            <w:r w:rsidR="00942460">
              <w:rPr>
                <w:noProof/>
                <w:webHidden/>
              </w:rPr>
              <w:fldChar w:fldCharType="begin"/>
            </w:r>
            <w:r w:rsidR="00942460">
              <w:rPr>
                <w:noProof/>
                <w:webHidden/>
              </w:rPr>
              <w:instrText xml:space="preserve"> PAGEREF _Toc125656865 \h </w:instrText>
            </w:r>
            <w:r w:rsidR="00942460">
              <w:rPr>
                <w:noProof/>
                <w:webHidden/>
              </w:rPr>
            </w:r>
            <w:r w:rsidR="00942460">
              <w:rPr>
                <w:noProof/>
                <w:webHidden/>
              </w:rPr>
              <w:fldChar w:fldCharType="separate"/>
            </w:r>
            <w:r w:rsidR="00942460">
              <w:rPr>
                <w:noProof/>
                <w:webHidden/>
              </w:rPr>
              <w:t>10</w:t>
            </w:r>
            <w:r w:rsidR="00942460">
              <w:rPr>
                <w:noProof/>
                <w:webHidden/>
              </w:rPr>
              <w:fldChar w:fldCharType="end"/>
            </w:r>
          </w:hyperlink>
        </w:p>
        <w:p w14:paraId="69D1BE0F" w14:textId="4014DF40"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66" w:history="1">
            <w:r w:rsidR="00942460" w:rsidRPr="00A653A2">
              <w:rPr>
                <w:rStyle w:val="Lienhypertexte"/>
                <w:noProof/>
              </w:rPr>
              <w:t>Encodeur Rotatif PEC12</w:t>
            </w:r>
            <w:r w:rsidR="00942460">
              <w:rPr>
                <w:noProof/>
                <w:webHidden/>
              </w:rPr>
              <w:tab/>
            </w:r>
            <w:r w:rsidR="00942460">
              <w:rPr>
                <w:noProof/>
                <w:webHidden/>
              </w:rPr>
              <w:fldChar w:fldCharType="begin"/>
            </w:r>
            <w:r w:rsidR="00942460">
              <w:rPr>
                <w:noProof/>
                <w:webHidden/>
              </w:rPr>
              <w:instrText xml:space="preserve"> PAGEREF _Toc125656866 \h </w:instrText>
            </w:r>
            <w:r w:rsidR="00942460">
              <w:rPr>
                <w:noProof/>
                <w:webHidden/>
              </w:rPr>
            </w:r>
            <w:r w:rsidR="00942460">
              <w:rPr>
                <w:noProof/>
                <w:webHidden/>
              </w:rPr>
              <w:fldChar w:fldCharType="separate"/>
            </w:r>
            <w:r w:rsidR="00942460">
              <w:rPr>
                <w:noProof/>
                <w:webHidden/>
              </w:rPr>
              <w:t>10</w:t>
            </w:r>
            <w:r w:rsidR="00942460">
              <w:rPr>
                <w:noProof/>
                <w:webHidden/>
              </w:rPr>
              <w:fldChar w:fldCharType="end"/>
            </w:r>
          </w:hyperlink>
        </w:p>
        <w:p w14:paraId="2E752FEC" w14:textId="455986BF"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67" w:history="1">
            <w:r w:rsidR="00942460" w:rsidRPr="00A653A2">
              <w:rPr>
                <w:rStyle w:val="Lienhypertexte"/>
                <w:noProof/>
              </w:rPr>
              <w:t>LCD</w:t>
            </w:r>
            <w:r w:rsidR="00942460">
              <w:rPr>
                <w:noProof/>
                <w:webHidden/>
              </w:rPr>
              <w:tab/>
            </w:r>
            <w:r w:rsidR="00942460">
              <w:rPr>
                <w:noProof/>
                <w:webHidden/>
              </w:rPr>
              <w:fldChar w:fldCharType="begin"/>
            </w:r>
            <w:r w:rsidR="00942460">
              <w:rPr>
                <w:noProof/>
                <w:webHidden/>
              </w:rPr>
              <w:instrText xml:space="preserve"> PAGEREF _Toc125656867 \h </w:instrText>
            </w:r>
            <w:r w:rsidR="00942460">
              <w:rPr>
                <w:noProof/>
                <w:webHidden/>
              </w:rPr>
            </w:r>
            <w:r w:rsidR="00942460">
              <w:rPr>
                <w:noProof/>
                <w:webHidden/>
              </w:rPr>
              <w:fldChar w:fldCharType="separate"/>
            </w:r>
            <w:r w:rsidR="00942460">
              <w:rPr>
                <w:noProof/>
                <w:webHidden/>
              </w:rPr>
              <w:t>11</w:t>
            </w:r>
            <w:r w:rsidR="00942460">
              <w:rPr>
                <w:noProof/>
                <w:webHidden/>
              </w:rPr>
              <w:fldChar w:fldCharType="end"/>
            </w:r>
          </w:hyperlink>
        </w:p>
        <w:p w14:paraId="60BC4ED8" w14:textId="60E3EFD9"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68" w:history="1">
            <w:r w:rsidR="00942460" w:rsidRPr="00A653A2">
              <w:rPr>
                <w:rStyle w:val="Lienhypertexte"/>
                <w:noProof/>
              </w:rPr>
              <w:t>Buzzer</w:t>
            </w:r>
            <w:r w:rsidR="00942460">
              <w:rPr>
                <w:noProof/>
                <w:webHidden/>
              </w:rPr>
              <w:tab/>
            </w:r>
            <w:r w:rsidR="00942460">
              <w:rPr>
                <w:noProof/>
                <w:webHidden/>
              </w:rPr>
              <w:fldChar w:fldCharType="begin"/>
            </w:r>
            <w:r w:rsidR="00942460">
              <w:rPr>
                <w:noProof/>
                <w:webHidden/>
              </w:rPr>
              <w:instrText xml:space="preserve"> PAGEREF _Toc125656868 \h </w:instrText>
            </w:r>
            <w:r w:rsidR="00942460">
              <w:rPr>
                <w:noProof/>
                <w:webHidden/>
              </w:rPr>
            </w:r>
            <w:r w:rsidR="00942460">
              <w:rPr>
                <w:noProof/>
                <w:webHidden/>
              </w:rPr>
              <w:fldChar w:fldCharType="separate"/>
            </w:r>
            <w:r w:rsidR="00942460">
              <w:rPr>
                <w:noProof/>
                <w:webHidden/>
              </w:rPr>
              <w:t>11</w:t>
            </w:r>
            <w:r w:rsidR="00942460">
              <w:rPr>
                <w:noProof/>
                <w:webHidden/>
              </w:rPr>
              <w:fldChar w:fldCharType="end"/>
            </w:r>
          </w:hyperlink>
        </w:p>
        <w:p w14:paraId="332993B4" w14:textId="264B363E"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69" w:history="1">
            <w:r w:rsidR="00942460" w:rsidRPr="00A653A2">
              <w:rPr>
                <w:rStyle w:val="Lienhypertexte"/>
                <w:noProof/>
              </w:rPr>
              <w:t>LED RGB</w:t>
            </w:r>
            <w:r w:rsidR="00942460">
              <w:rPr>
                <w:noProof/>
                <w:webHidden/>
              </w:rPr>
              <w:tab/>
            </w:r>
            <w:r w:rsidR="00942460">
              <w:rPr>
                <w:noProof/>
                <w:webHidden/>
              </w:rPr>
              <w:fldChar w:fldCharType="begin"/>
            </w:r>
            <w:r w:rsidR="00942460">
              <w:rPr>
                <w:noProof/>
                <w:webHidden/>
              </w:rPr>
              <w:instrText xml:space="preserve"> PAGEREF _Toc125656869 \h </w:instrText>
            </w:r>
            <w:r w:rsidR="00942460">
              <w:rPr>
                <w:noProof/>
                <w:webHidden/>
              </w:rPr>
            </w:r>
            <w:r w:rsidR="00942460">
              <w:rPr>
                <w:noProof/>
                <w:webHidden/>
              </w:rPr>
              <w:fldChar w:fldCharType="separate"/>
            </w:r>
            <w:r w:rsidR="00942460">
              <w:rPr>
                <w:noProof/>
                <w:webHidden/>
              </w:rPr>
              <w:t>12</w:t>
            </w:r>
            <w:r w:rsidR="00942460">
              <w:rPr>
                <w:noProof/>
                <w:webHidden/>
              </w:rPr>
              <w:fldChar w:fldCharType="end"/>
            </w:r>
          </w:hyperlink>
        </w:p>
        <w:p w14:paraId="5D14350F" w14:textId="3B3A0200" w:rsidR="00942460" w:rsidRDefault="00181F2D">
          <w:pPr>
            <w:pStyle w:val="TM1"/>
            <w:tabs>
              <w:tab w:val="right" w:leader="dot" w:pos="9378"/>
            </w:tabs>
            <w:rPr>
              <w:rFonts w:asciiTheme="minorHAnsi" w:eastAsiaTheme="minorEastAsia" w:hAnsiTheme="minorHAnsi" w:cstheme="minorBidi"/>
              <w:noProof/>
              <w:sz w:val="22"/>
              <w:szCs w:val="22"/>
              <w:lang w:val="fr-CH" w:eastAsia="fr-CH"/>
            </w:rPr>
          </w:pPr>
          <w:hyperlink w:anchor="_Toc125656870" w:history="1">
            <w:r w:rsidR="00942460" w:rsidRPr="00A653A2">
              <w:rPr>
                <w:rStyle w:val="Lienhypertexte"/>
                <w:noProof/>
                <w:lang w:val="de-CH"/>
              </w:rPr>
              <w:t>Flowchart</w:t>
            </w:r>
            <w:r w:rsidR="00942460">
              <w:rPr>
                <w:noProof/>
                <w:webHidden/>
              </w:rPr>
              <w:tab/>
            </w:r>
            <w:r w:rsidR="00942460">
              <w:rPr>
                <w:noProof/>
                <w:webHidden/>
              </w:rPr>
              <w:fldChar w:fldCharType="begin"/>
            </w:r>
            <w:r w:rsidR="00942460">
              <w:rPr>
                <w:noProof/>
                <w:webHidden/>
              </w:rPr>
              <w:instrText xml:space="preserve"> PAGEREF _Toc125656870 \h </w:instrText>
            </w:r>
            <w:r w:rsidR="00942460">
              <w:rPr>
                <w:noProof/>
                <w:webHidden/>
              </w:rPr>
            </w:r>
            <w:r w:rsidR="00942460">
              <w:rPr>
                <w:noProof/>
                <w:webHidden/>
              </w:rPr>
              <w:fldChar w:fldCharType="separate"/>
            </w:r>
            <w:r w:rsidR="00942460">
              <w:rPr>
                <w:noProof/>
                <w:webHidden/>
              </w:rPr>
              <w:t>13</w:t>
            </w:r>
            <w:r w:rsidR="00942460">
              <w:rPr>
                <w:noProof/>
                <w:webHidden/>
              </w:rPr>
              <w:fldChar w:fldCharType="end"/>
            </w:r>
          </w:hyperlink>
        </w:p>
        <w:p w14:paraId="6B446407" w14:textId="79DF8D34" w:rsidR="00942460" w:rsidRDefault="00181F2D">
          <w:pPr>
            <w:pStyle w:val="TM3"/>
            <w:tabs>
              <w:tab w:val="right" w:leader="dot" w:pos="9378"/>
            </w:tabs>
            <w:rPr>
              <w:rFonts w:asciiTheme="minorHAnsi" w:eastAsiaTheme="minorEastAsia" w:hAnsiTheme="minorHAnsi" w:cstheme="minorBidi"/>
              <w:noProof/>
              <w:sz w:val="22"/>
              <w:szCs w:val="22"/>
              <w:lang w:val="fr-CH" w:eastAsia="fr-CH"/>
            </w:rPr>
          </w:pPr>
          <w:hyperlink w:anchor="_Toc125656871" w:history="1">
            <w:r w:rsidR="00942460" w:rsidRPr="00A653A2">
              <w:rPr>
                <w:rStyle w:val="Lienhypertexte"/>
                <w:noProof/>
                <w:lang w:val="de-CH"/>
              </w:rPr>
              <w:t>Firmware &amp; Software</w:t>
            </w:r>
            <w:r w:rsidR="00942460">
              <w:rPr>
                <w:noProof/>
                <w:webHidden/>
              </w:rPr>
              <w:tab/>
            </w:r>
            <w:r w:rsidR="00942460">
              <w:rPr>
                <w:noProof/>
                <w:webHidden/>
              </w:rPr>
              <w:fldChar w:fldCharType="begin"/>
            </w:r>
            <w:r w:rsidR="00942460">
              <w:rPr>
                <w:noProof/>
                <w:webHidden/>
              </w:rPr>
              <w:instrText xml:space="preserve"> PAGEREF _Toc125656871 \h </w:instrText>
            </w:r>
            <w:r w:rsidR="00942460">
              <w:rPr>
                <w:noProof/>
                <w:webHidden/>
              </w:rPr>
            </w:r>
            <w:r w:rsidR="00942460">
              <w:rPr>
                <w:noProof/>
                <w:webHidden/>
              </w:rPr>
              <w:fldChar w:fldCharType="separate"/>
            </w:r>
            <w:r w:rsidR="00942460">
              <w:rPr>
                <w:noProof/>
                <w:webHidden/>
              </w:rPr>
              <w:t>13</w:t>
            </w:r>
            <w:r w:rsidR="00942460">
              <w:rPr>
                <w:noProof/>
                <w:webHidden/>
              </w:rPr>
              <w:fldChar w:fldCharType="end"/>
            </w:r>
          </w:hyperlink>
        </w:p>
        <w:p w14:paraId="39BE49BE" w14:textId="74301C6F" w:rsidR="00942460" w:rsidRDefault="00181F2D">
          <w:pPr>
            <w:pStyle w:val="TM2"/>
            <w:tabs>
              <w:tab w:val="right" w:leader="dot" w:pos="9378"/>
            </w:tabs>
            <w:rPr>
              <w:rFonts w:asciiTheme="minorHAnsi" w:eastAsiaTheme="minorEastAsia" w:hAnsiTheme="minorHAnsi" w:cstheme="minorBidi"/>
              <w:noProof/>
              <w:sz w:val="22"/>
              <w:szCs w:val="22"/>
              <w:lang w:val="fr-CH" w:eastAsia="fr-CH"/>
            </w:rPr>
          </w:pPr>
          <w:hyperlink w:anchor="_Toc125656872" w:history="1">
            <w:r w:rsidR="00942460" w:rsidRPr="00A653A2">
              <w:rPr>
                <w:rStyle w:val="Lienhypertexte"/>
                <w:noProof/>
              </w:rPr>
              <w:t>Explications des interactions externes</w:t>
            </w:r>
            <w:r w:rsidR="00942460">
              <w:rPr>
                <w:noProof/>
                <w:webHidden/>
              </w:rPr>
              <w:tab/>
            </w:r>
            <w:r w:rsidR="00942460">
              <w:rPr>
                <w:noProof/>
                <w:webHidden/>
              </w:rPr>
              <w:fldChar w:fldCharType="begin"/>
            </w:r>
            <w:r w:rsidR="00942460">
              <w:rPr>
                <w:noProof/>
                <w:webHidden/>
              </w:rPr>
              <w:instrText xml:space="preserve"> PAGEREF _Toc125656872 \h </w:instrText>
            </w:r>
            <w:r w:rsidR="00942460">
              <w:rPr>
                <w:noProof/>
                <w:webHidden/>
              </w:rPr>
            </w:r>
            <w:r w:rsidR="00942460">
              <w:rPr>
                <w:noProof/>
                <w:webHidden/>
              </w:rPr>
              <w:fldChar w:fldCharType="separate"/>
            </w:r>
            <w:r w:rsidR="00942460">
              <w:rPr>
                <w:noProof/>
                <w:webHidden/>
              </w:rPr>
              <w:t>14</w:t>
            </w:r>
            <w:r w:rsidR="00942460">
              <w:rPr>
                <w:noProof/>
                <w:webHidden/>
              </w:rPr>
              <w:fldChar w:fldCharType="end"/>
            </w:r>
          </w:hyperlink>
        </w:p>
        <w:p w14:paraId="1FC39945" w14:textId="445BC389" w:rsidR="00C62131" w:rsidRDefault="0047639F" w:rsidP="00383840">
          <w:pPr>
            <w:sectPr w:rsidR="00C62131" w:rsidSect="00223D8D">
              <w:endnotePr>
                <w:numFmt w:val="decimal"/>
              </w:endnotePr>
              <w:type w:val="oddPage"/>
              <w:pgSz w:w="11906" w:h="16838" w:code="9"/>
              <w:pgMar w:top="720" w:right="851" w:bottom="720" w:left="1440" w:header="720" w:footer="720" w:gutter="227"/>
              <w:cols w:space="720"/>
              <w:noEndnote/>
            </w:sectPr>
          </w:pPr>
          <w:r>
            <w:rPr>
              <w:b/>
              <w:bCs/>
            </w:rPr>
            <w:fldChar w:fldCharType="end"/>
          </w:r>
        </w:p>
      </w:sdtContent>
    </w:sdt>
    <w:p w14:paraId="43F0A191" w14:textId="5879C1F1" w:rsidR="005456FE" w:rsidRDefault="00014ED5" w:rsidP="00460E32">
      <w:pPr>
        <w:pStyle w:val="Titre1"/>
      </w:pPr>
      <w:bookmarkStart w:id="8" w:name="_Toc125656851"/>
      <w:bookmarkStart w:id="9" w:name="_Toc83374267"/>
      <w:bookmarkStart w:id="10" w:name="_Toc83374885"/>
      <w:bookmarkStart w:id="11" w:name="_Toc85185369"/>
      <w:bookmarkStart w:id="12" w:name="_Toc87604756"/>
      <w:bookmarkStart w:id="13" w:name="_Toc87611064"/>
      <w:bookmarkStart w:id="14" w:name="_Toc87625063"/>
      <w:bookmarkStart w:id="15" w:name="_Toc88145726"/>
      <w:r>
        <w:lastRenderedPageBreak/>
        <w:t>Description du produit</w:t>
      </w:r>
      <w:bookmarkEnd w:id="8"/>
    </w:p>
    <w:p w14:paraId="52122C24" w14:textId="694F18EA" w:rsidR="00014ED5" w:rsidRDefault="00014ED5" w:rsidP="00014ED5">
      <w:r>
        <w:t>WireGame est un jeu qui consiste à guider une boucle métallique le long d'une longueur de fil en serpentin, sans toucher. La boucle et le fil sont connectés à une source d'alimentation de telle manière que, s'ils se touchent, ils forment un circuit électrique fermé.</w:t>
      </w:r>
    </w:p>
    <w:p w14:paraId="3E10998A" w14:textId="77777777" w:rsidR="00014ED5" w:rsidRPr="00014ED5" w:rsidRDefault="00014ED5" w:rsidP="00014ED5"/>
    <w:p w14:paraId="4799EF6A" w14:textId="4EDFC4D7" w:rsidR="00014ED5" w:rsidRDefault="00014ED5" w:rsidP="00014ED5">
      <w:r>
        <w:t>Le but de ce projet est de développer un WireGame dit « intelligent » et optimisé pour qu’une personne mal entendant puisse y jouer. Il sera possible de gérer le menu du système à travers une application C# depuis un PC connecter en USB ou manuellement avec un encodeur.</w:t>
      </w:r>
    </w:p>
    <w:p w14:paraId="798F5AD9" w14:textId="26A0B110" w:rsidR="00014ED5" w:rsidRDefault="00014ED5" w:rsidP="00014ED5"/>
    <w:p w14:paraId="39DBD8D7" w14:textId="77777777" w:rsidR="00014ED5" w:rsidRDefault="00014ED5" w:rsidP="00014ED5">
      <w:pPr>
        <w:keepNext/>
        <w:jc w:val="center"/>
      </w:pPr>
      <w:r>
        <w:rPr>
          <w:noProof/>
          <w:lang w:val="fr-CH" w:eastAsia="fr-CH"/>
        </w:rPr>
        <w:drawing>
          <wp:inline distT="0" distB="0" distL="0" distR="0" wp14:anchorId="108C6AAF" wp14:editId="6BE0D1BC">
            <wp:extent cx="2687541" cy="2309774"/>
            <wp:effectExtent l="0" t="0" r="0" b="0"/>
            <wp:docPr id="3" name="Image 3" descr="Buzz Wire Kit : 6 Steps (with Picture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zz Wire Kit : 6 Steps (with Pictures) - Instructab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982" cy="2317029"/>
                    </a:xfrm>
                    <a:prstGeom prst="rect">
                      <a:avLst/>
                    </a:prstGeom>
                    <a:noFill/>
                    <a:ln>
                      <a:noFill/>
                    </a:ln>
                  </pic:spPr>
                </pic:pic>
              </a:graphicData>
            </a:graphic>
          </wp:inline>
        </w:drawing>
      </w:r>
    </w:p>
    <w:p w14:paraId="421A9329" w14:textId="59F455F6" w:rsidR="00014ED5" w:rsidRDefault="00014ED5" w:rsidP="00014ED5">
      <w:pPr>
        <w:pStyle w:val="Lgende"/>
        <w:jc w:val="center"/>
      </w:pPr>
      <w:r>
        <w:t xml:space="preserve">Figure </w:t>
      </w:r>
      <w:r>
        <w:fldChar w:fldCharType="begin"/>
      </w:r>
      <w:r>
        <w:instrText xml:space="preserve"> SEQ Figure \* ARABIC </w:instrText>
      </w:r>
      <w:r>
        <w:fldChar w:fldCharType="separate"/>
      </w:r>
      <w:r w:rsidR="008A2292">
        <w:rPr>
          <w:noProof/>
        </w:rPr>
        <w:t>1</w:t>
      </w:r>
      <w:r>
        <w:fldChar w:fldCharType="end"/>
      </w:r>
    </w:p>
    <w:p w14:paraId="7DB58681" w14:textId="0CC1A934" w:rsidR="00014ED5" w:rsidRDefault="00014ED5" w:rsidP="00014ED5">
      <w:pPr>
        <w:pStyle w:val="Titre1"/>
      </w:pPr>
      <w:bookmarkStart w:id="16" w:name="_Toc125656852"/>
      <w:r>
        <w:t>Schéma bloc</w:t>
      </w:r>
      <w:bookmarkEnd w:id="16"/>
    </w:p>
    <w:p w14:paraId="7C84E22A" w14:textId="77777777" w:rsidR="008C7635" w:rsidRPr="008C7635" w:rsidRDefault="008C7635" w:rsidP="008C7635"/>
    <w:p w14:paraId="2957F44A" w14:textId="13D8B1EE" w:rsidR="008C7635" w:rsidRPr="008C7635" w:rsidRDefault="00235D2C" w:rsidP="008C7635">
      <w:pPr>
        <w:jc w:val="center"/>
      </w:pPr>
      <w:r>
        <w:rPr>
          <w:noProof/>
          <w:lang w:val="fr-CH" w:eastAsia="fr-CH"/>
        </w:rPr>
        <w:drawing>
          <wp:inline distT="0" distB="0" distL="0" distR="0" wp14:anchorId="7B2EAC5B" wp14:editId="1E145B8B">
            <wp:extent cx="4962525" cy="3724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sans nom.drawio.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3724275"/>
                    </a:xfrm>
                    <a:prstGeom prst="rect">
                      <a:avLst/>
                    </a:prstGeom>
                  </pic:spPr>
                </pic:pic>
              </a:graphicData>
            </a:graphic>
          </wp:inline>
        </w:drawing>
      </w:r>
    </w:p>
    <w:p w14:paraId="0E5149FA" w14:textId="4AC0B59D" w:rsidR="005456FE" w:rsidRPr="005456FE" w:rsidRDefault="005456FE" w:rsidP="001F72F4">
      <w:pPr>
        <w:keepLines w:val="0"/>
        <w:jc w:val="left"/>
      </w:pPr>
      <w:r>
        <w:br w:type="page"/>
      </w:r>
    </w:p>
    <w:p w14:paraId="7CB82665" w14:textId="70C8DE05" w:rsidR="00C81A77" w:rsidRDefault="001F72F4" w:rsidP="003A7E08">
      <w:pPr>
        <w:pStyle w:val="Titre1"/>
      </w:pPr>
      <w:bookmarkStart w:id="17" w:name="_Toc125656853"/>
      <w:bookmarkEnd w:id="9"/>
      <w:bookmarkEnd w:id="10"/>
      <w:bookmarkEnd w:id="11"/>
      <w:bookmarkEnd w:id="12"/>
      <w:bookmarkEnd w:id="13"/>
      <w:bookmarkEnd w:id="14"/>
      <w:bookmarkEnd w:id="15"/>
      <w:r>
        <w:lastRenderedPageBreak/>
        <w:t>Alimentation</w:t>
      </w:r>
      <w:bookmarkEnd w:id="17"/>
    </w:p>
    <w:p w14:paraId="6048E897" w14:textId="697F5A5D" w:rsidR="00EB6FE8" w:rsidRDefault="001F72F4" w:rsidP="003A7E08">
      <w:pPr>
        <w:pStyle w:val="Titre2"/>
      </w:pPr>
      <w:bookmarkStart w:id="18" w:name="_Toc125656854"/>
      <w:r>
        <w:t>USB C</w:t>
      </w:r>
      <w:bookmarkEnd w:id="18"/>
    </w:p>
    <w:p w14:paraId="7EA83391" w14:textId="1B19A103" w:rsidR="001F72F4" w:rsidRDefault="001F72F4" w:rsidP="00EB6FE8">
      <w:pPr>
        <w:rPr>
          <w:noProof/>
          <w:lang w:val="fr-CH" w:eastAsia="fr-CH"/>
        </w:rPr>
      </w:pPr>
      <w:r>
        <w:t>Afin de pouvoir communique</w:t>
      </w:r>
      <w:r w:rsidR="0042682D">
        <w:t xml:space="preserve">r avec un PC et recharger notre batterie Li-On. J’utilise un port USB C. </w:t>
      </w:r>
      <w:r w:rsidR="002B6A75">
        <w:t>Selon la note d’application (Figure 3)</w:t>
      </w:r>
      <w:r w:rsidR="00C82FB6">
        <w:t>,</w:t>
      </w:r>
      <w:r w:rsidR="002B6A75" w:rsidRPr="002B6A75">
        <w:t xml:space="preserve"> </w:t>
      </w:r>
      <w:r w:rsidR="00C82FB6">
        <w:t>s</w:t>
      </w:r>
      <w:r w:rsidR="002B6A75">
        <w:t>i nous sommes un device et que nous devons recharger</w:t>
      </w:r>
      <w:r w:rsidR="00C82FB6">
        <w:t xml:space="preserve"> notre système. N</w:t>
      </w:r>
      <w:r w:rsidR="002B6A75">
        <w:t>ous devons mettre deux résistances de 5k1</w:t>
      </w:r>
      <w:r w:rsidR="00C82FB6">
        <w:t xml:space="preserve"> reliées à la masse</w:t>
      </w:r>
      <w:r w:rsidR="002B6A75">
        <w:t xml:space="preserve"> aux sorties CC1 et CC2. </w:t>
      </w:r>
    </w:p>
    <w:p w14:paraId="5D5817E3" w14:textId="594CA20D" w:rsidR="0042682D" w:rsidRDefault="0060590F" w:rsidP="0042682D">
      <w:pPr>
        <w:jc w:val="center"/>
        <w:rPr>
          <w:noProof/>
          <w:lang w:val="fr-CH" w:eastAsia="fr-CH"/>
        </w:rPr>
      </w:pPr>
      <w:r>
        <w:rPr>
          <w:noProof/>
          <w:lang w:val="fr-CH" w:eastAsia="fr-CH"/>
        </w:rPr>
        <w:drawing>
          <wp:anchor distT="0" distB="0" distL="114300" distR="114300" simplePos="0" relativeHeight="251658240" behindDoc="1" locked="0" layoutInCell="1" allowOverlap="1" wp14:anchorId="6FA1BEDA" wp14:editId="23672339">
            <wp:simplePos x="0" y="0"/>
            <wp:positionH relativeFrom="margin">
              <wp:align>right</wp:align>
            </wp:positionH>
            <wp:positionV relativeFrom="paragraph">
              <wp:posOffset>490855</wp:posOffset>
            </wp:positionV>
            <wp:extent cx="3882390" cy="1464945"/>
            <wp:effectExtent l="0" t="0" r="381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2390" cy="14649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59264" behindDoc="1" locked="0" layoutInCell="1" allowOverlap="1" wp14:anchorId="22128650" wp14:editId="396AB84E">
            <wp:simplePos x="0" y="0"/>
            <wp:positionH relativeFrom="column">
              <wp:posOffset>409699</wp:posOffset>
            </wp:positionH>
            <wp:positionV relativeFrom="paragraph">
              <wp:posOffset>183103</wp:posOffset>
            </wp:positionV>
            <wp:extent cx="1466215" cy="1929130"/>
            <wp:effectExtent l="0" t="0" r="63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6215" cy="1929130"/>
                    </a:xfrm>
                    <a:prstGeom prst="rect">
                      <a:avLst/>
                    </a:prstGeom>
                  </pic:spPr>
                </pic:pic>
              </a:graphicData>
            </a:graphic>
          </wp:anchor>
        </w:drawing>
      </w:r>
    </w:p>
    <w:p w14:paraId="78084184" w14:textId="4D3DDCCE" w:rsidR="002B6A75" w:rsidRDefault="002B6A75" w:rsidP="0060590F">
      <w:pPr>
        <w:keepNext/>
        <w:jc w:val="left"/>
      </w:pPr>
    </w:p>
    <w:p w14:paraId="10361771" w14:textId="075AA4C4" w:rsidR="002B6A75" w:rsidRDefault="002B6A75" w:rsidP="004F3C7C">
      <w:pPr>
        <w:pStyle w:val="Lgende"/>
        <w:ind w:firstLine="720"/>
        <w:jc w:val="left"/>
      </w:pPr>
      <w:r>
        <w:t xml:space="preserve">Figure </w:t>
      </w:r>
      <w:r>
        <w:fldChar w:fldCharType="begin"/>
      </w:r>
      <w:r>
        <w:instrText xml:space="preserve"> SEQ Figure \* ARABIC </w:instrText>
      </w:r>
      <w:r>
        <w:fldChar w:fldCharType="separate"/>
      </w:r>
      <w:r w:rsidR="008A2292">
        <w:rPr>
          <w:noProof/>
        </w:rPr>
        <w:t>2</w:t>
      </w:r>
      <w:r>
        <w:fldChar w:fldCharType="end"/>
      </w:r>
      <w:r w:rsidR="004F3C7C">
        <w:t> : Schéma USB C</w:t>
      </w:r>
      <w:r w:rsidR="00C82FB6">
        <w:tab/>
      </w:r>
      <w:r w:rsidR="00C82FB6">
        <w:tab/>
      </w:r>
      <w:r w:rsidR="00C82FB6">
        <w:tab/>
      </w:r>
      <w:r w:rsidR="00C82FB6">
        <w:tab/>
        <w:t xml:space="preserve"> </w:t>
      </w:r>
      <w:r>
        <w:t xml:space="preserve">Figure </w:t>
      </w:r>
      <w:r>
        <w:fldChar w:fldCharType="begin"/>
      </w:r>
      <w:r>
        <w:instrText xml:space="preserve"> SEQ Figure \* ARABIC </w:instrText>
      </w:r>
      <w:r>
        <w:fldChar w:fldCharType="separate"/>
      </w:r>
      <w:r w:rsidR="008A2292">
        <w:rPr>
          <w:noProof/>
        </w:rPr>
        <w:t>3</w:t>
      </w:r>
      <w:r>
        <w:fldChar w:fldCharType="end"/>
      </w:r>
      <w:r w:rsidR="004F3C7C">
        <w:t> : Annotation note USB C</w:t>
      </w:r>
    </w:p>
    <w:p w14:paraId="7D8E7CA0" w14:textId="6FC7BB75" w:rsidR="00C82FB6" w:rsidRDefault="00C82FB6" w:rsidP="00C82FB6">
      <w:pPr>
        <w:pStyle w:val="Titre2"/>
      </w:pPr>
      <w:bookmarkStart w:id="19" w:name="_Toc125656855"/>
      <w:r>
        <w:t>Régulateur de charge et ON/OFF</w:t>
      </w:r>
      <w:bookmarkEnd w:id="19"/>
    </w:p>
    <w:p w14:paraId="5C6F6D97" w14:textId="2FEE35EC" w:rsidR="00C82FB6" w:rsidRDefault="00C82FB6" w:rsidP="00C82FB6">
      <w:r>
        <w:t xml:space="preserve">Pour charger l’accumulateur, j’utilise un régulateur de charge </w:t>
      </w:r>
      <w:r w:rsidRPr="00C82FB6">
        <w:rPr>
          <w:b/>
        </w:rPr>
        <w:t>MCP73871</w:t>
      </w:r>
      <w:r>
        <w:t>. Le modèle a été rep</w:t>
      </w:r>
      <w:r w:rsidR="004F3C7C">
        <w:t>ris d’un design déjà utilisé à l’ETML-ES. J’utilise un switch afin de gérer l’alimentation de mon circuit.</w:t>
      </w:r>
    </w:p>
    <w:p w14:paraId="0E272533" w14:textId="77777777" w:rsidR="004F3C7C" w:rsidRDefault="004F3C7C" w:rsidP="00C82FB6"/>
    <w:p w14:paraId="60F398F1" w14:textId="77F35DE7" w:rsidR="004F3C7C" w:rsidRDefault="0060590F" w:rsidP="004F3C7C">
      <w:pPr>
        <w:keepNext/>
        <w:jc w:val="center"/>
      </w:pPr>
      <w:r>
        <w:rPr>
          <w:noProof/>
          <w:lang w:val="fr-CH" w:eastAsia="fr-CH"/>
        </w:rPr>
        <w:drawing>
          <wp:inline distT="0" distB="0" distL="0" distR="0" wp14:anchorId="4E664D45" wp14:editId="517FB5FC">
            <wp:extent cx="3497283" cy="1846667"/>
            <wp:effectExtent l="0" t="0" r="825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6268" cy="1856692"/>
                    </a:xfrm>
                    <a:prstGeom prst="rect">
                      <a:avLst/>
                    </a:prstGeom>
                  </pic:spPr>
                </pic:pic>
              </a:graphicData>
            </a:graphic>
          </wp:inline>
        </w:drawing>
      </w:r>
    </w:p>
    <w:p w14:paraId="621B34FC" w14:textId="7155087F" w:rsidR="0060590F" w:rsidRPr="0060590F" w:rsidRDefault="004F3C7C" w:rsidP="0076292C">
      <w:pPr>
        <w:pStyle w:val="Lgende"/>
        <w:jc w:val="center"/>
      </w:pPr>
      <w:r>
        <w:t xml:space="preserve">Figure </w:t>
      </w:r>
      <w:r>
        <w:fldChar w:fldCharType="begin"/>
      </w:r>
      <w:r>
        <w:instrText xml:space="preserve"> SEQ Figure \* ARABIC </w:instrText>
      </w:r>
      <w:r>
        <w:fldChar w:fldCharType="separate"/>
      </w:r>
      <w:r w:rsidR="008A2292">
        <w:rPr>
          <w:noProof/>
        </w:rPr>
        <w:t>4</w:t>
      </w:r>
      <w:r>
        <w:fldChar w:fldCharType="end"/>
      </w:r>
      <w:r>
        <w:t> : Régulateur de charge et ON/OFF</w:t>
      </w:r>
    </w:p>
    <w:p w14:paraId="0CD173AB" w14:textId="351608E9" w:rsidR="00C82FB6" w:rsidRDefault="004F3C7C" w:rsidP="00C82FB6">
      <w:r>
        <w:t>Comme nous sommes en mode USB, la pin 3 (SEL) doit être mis à la masse.</w:t>
      </w:r>
    </w:p>
    <w:p w14:paraId="2960A6F1" w14:textId="2579D71F" w:rsidR="004F3C7C" w:rsidRDefault="004F3C7C" w:rsidP="00C82FB6">
      <w:r>
        <w:rPr>
          <w:noProof/>
          <w:lang w:val="fr-CH" w:eastAsia="fr-CH"/>
        </w:rPr>
        <w:drawing>
          <wp:inline distT="0" distB="0" distL="0" distR="0" wp14:anchorId="322D8FBD" wp14:editId="037E520C">
            <wp:extent cx="4803569" cy="263285"/>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748" cy="277765"/>
                    </a:xfrm>
                    <a:prstGeom prst="rect">
                      <a:avLst/>
                    </a:prstGeom>
                  </pic:spPr>
                </pic:pic>
              </a:graphicData>
            </a:graphic>
          </wp:inline>
        </w:drawing>
      </w:r>
    </w:p>
    <w:p w14:paraId="4E3E7D41" w14:textId="21005C0A" w:rsidR="0076292C" w:rsidRDefault="0076292C" w:rsidP="00C82FB6">
      <w:r>
        <w:t>Puis, la pin 9 (TE) sera mise à l’état bas pour activer la sécurité.</w:t>
      </w:r>
    </w:p>
    <w:p w14:paraId="1A52BDA5" w14:textId="549423AB" w:rsidR="0060590F" w:rsidRDefault="0076292C" w:rsidP="00C82FB6">
      <w:r>
        <w:rPr>
          <w:noProof/>
          <w:lang w:val="fr-CH" w:eastAsia="fr-CH"/>
        </w:rPr>
        <w:drawing>
          <wp:inline distT="0" distB="0" distL="0" distR="0" wp14:anchorId="0E48E413" wp14:editId="7779B679">
            <wp:extent cx="4459184" cy="266206"/>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1463" cy="284252"/>
                    </a:xfrm>
                    <a:prstGeom prst="rect">
                      <a:avLst/>
                    </a:prstGeom>
                  </pic:spPr>
                </pic:pic>
              </a:graphicData>
            </a:graphic>
          </wp:inline>
        </w:drawing>
      </w:r>
    </w:p>
    <w:p w14:paraId="522926FE" w14:textId="6E689BF6" w:rsidR="0076292C" w:rsidRDefault="0076292C" w:rsidP="00C82FB6">
      <w:r>
        <w:t>Pour finir, la pin 17 (CE) à l’état haut pour activer la charge.</w:t>
      </w:r>
    </w:p>
    <w:p w14:paraId="5E7590E3" w14:textId="0DEBE39C" w:rsidR="0076292C" w:rsidRDefault="0076292C" w:rsidP="00C82FB6">
      <w:r>
        <w:rPr>
          <w:noProof/>
          <w:lang w:val="fr-CH" w:eastAsia="fr-CH"/>
        </w:rPr>
        <w:drawing>
          <wp:inline distT="0" distB="0" distL="0" distR="0" wp14:anchorId="216234B9" wp14:editId="5B70672D">
            <wp:extent cx="4334494" cy="2569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3350" cy="274676"/>
                    </a:xfrm>
                    <a:prstGeom prst="rect">
                      <a:avLst/>
                    </a:prstGeom>
                  </pic:spPr>
                </pic:pic>
              </a:graphicData>
            </a:graphic>
          </wp:inline>
        </w:drawing>
      </w:r>
    </w:p>
    <w:p w14:paraId="2C39B201" w14:textId="77777777" w:rsidR="0076292C" w:rsidRDefault="0076292C" w:rsidP="00C82FB6"/>
    <w:p w14:paraId="7B35FF6E" w14:textId="7CF03374" w:rsidR="00B30332" w:rsidRDefault="00B30332" w:rsidP="00C82FB6">
      <w:r>
        <w:t xml:space="preserve">Pour les états de sortie, nous avons 3 LED’s indicatives. Elles ne sont pas obligatoires, mais j’ai décidé de les mettre à titre d’indication pour connaître l’état de l’accu. </w:t>
      </w:r>
    </w:p>
    <w:p w14:paraId="398AB2CE" w14:textId="614ED8B1" w:rsidR="00B30332" w:rsidRDefault="00B30332" w:rsidP="00B30332">
      <w:pPr>
        <w:pStyle w:val="Titre3"/>
      </w:pPr>
      <w:bookmarkStart w:id="20" w:name="_Toc125656856"/>
      <w:r>
        <w:lastRenderedPageBreak/>
        <w:t>Dimensionnement</w:t>
      </w:r>
      <w:bookmarkEnd w:id="20"/>
    </w:p>
    <w:p w14:paraId="28DBDC0A" w14:textId="237623D5" w:rsidR="00B30332" w:rsidRDefault="00B30332" w:rsidP="00B30332">
      <w:r>
        <w:t>Pour le dimensionnement des résistances et des condensateurs, il faut d’abord connaitre le courant maximum avec lequel on peut charger notre accumulateur</w:t>
      </w:r>
      <w:r w:rsidR="005D4A68">
        <w:t xml:space="preserve"> (3400 mA)</w:t>
      </w:r>
      <w:r>
        <w:t>.</w:t>
      </w:r>
      <w:r w:rsidR="00B83419">
        <w:t xml:space="preserve"> Les valeurs des condensateurs ont été prisent de l’exemple d’application (Figure 5). De même pour la résistance sur la sortie THERM.</w:t>
      </w:r>
    </w:p>
    <w:p w14:paraId="2ECA18AC" w14:textId="77777777" w:rsidR="00B83419" w:rsidRPr="00B30332" w:rsidRDefault="00B83419" w:rsidP="00B30332"/>
    <w:p w14:paraId="0DEDF45E" w14:textId="77777777" w:rsidR="00B83419" w:rsidRDefault="0060590F" w:rsidP="00B83419">
      <w:pPr>
        <w:keepNext/>
        <w:jc w:val="center"/>
      </w:pPr>
      <w:r>
        <w:rPr>
          <w:noProof/>
          <w:lang w:val="fr-CH" w:eastAsia="fr-CH"/>
        </w:rPr>
        <w:drawing>
          <wp:inline distT="0" distB="0" distL="0" distR="0" wp14:anchorId="4FADA7CC" wp14:editId="4C646637">
            <wp:extent cx="2897579" cy="185538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2821" cy="1871546"/>
                    </a:xfrm>
                    <a:prstGeom prst="rect">
                      <a:avLst/>
                    </a:prstGeom>
                  </pic:spPr>
                </pic:pic>
              </a:graphicData>
            </a:graphic>
          </wp:inline>
        </w:drawing>
      </w:r>
    </w:p>
    <w:p w14:paraId="748C6AF0" w14:textId="0AC95F91" w:rsidR="00C82FB6" w:rsidRDefault="00B83419" w:rsidP="00B83419">
      <w:pPr>
        <w:pStyle w:val="Lgende"/>
        <w:jc w:val="center"/>
        <w:rPr>
          <w:b/>
        </w:rPr>
      </w:pPr>
      <w:r>
        <w:t xml:space="preserve">Figure </w:t>
      </w:r>
      <w:r>
        <w:fldChar w:fldCharType="begin"/>
      </w:r>
      <w:r>
        <w:instrText xml:space="preserve"> SEQ Figure \* ARABIC </w:instrText>
      </w:r>
      <w:r>
        <w:fldChar w:fldCharType="separate"/>
      </w:r>
      <w:r w:rsidR="008A2292">
        <w:rPr>
          <w:noProof/>
        </w:rPr>
        <w:t>5</w:t>
      </w:r>
      <w:r>
        <w:fldChar w:fldCharType="end"/>
      </w:r>
      <w:r>
        <w:t xml:space="preserve"> : Exemple </w:t>
      </w:r>
      <w:r w:rsidRPr="00C82FB6">
        <w:rPr>
          <w:b/>
        </w:rPr>
        <w:t>MCP73871</w:t>
      </w:r>
    </w:p>
    <w:p w14:paraId="079B5D40" w14:textId="549EEBF0" w:rsidR="00DA0113" w:rsidRDefault="00DA0113" w:rsidP="00DA0113">
      <w:pPr>
        <w:pStyle w:val="Titre4"/>
      </w:pPr>
      <w:r>
        <w:t xml:space="preserve">Courant de </w:t>
      </w:r>
      <w:r w:rsidR="006654C6">
        <w:t>régulation</w:t>
      </w:r>
    </w:p>
    <w:p w14:paraId="7972CBF4" w14:textId="7A332659" w:rsidR="006654C6" w:rsidRDefault="00DA0113" w:rsidP="00DA0113">
      <w:r>
        <w:t xml:space="preserve">Pour trouver la résistance Rprog1, il faut savoir le courant de </w:t>
      </w:r>
      <w:r w:rsidR="006654C6">
        <w:t>régulation. Dans notre configuration, nous aurons un courant de 450 mA.</w:t>
      </w:r>
    </w:p>
    <w:p w14:paraId="56ACB27D" w14:textId="77777777" w:rsidR="006654C6" w:rsidRDefault="006654C6" w:rsidP="00DA0113"/>
    <w:p w14:paraId="41EF24C5" w14:textId="30886DD4" w:rsidR="006654C6" w:rsidRDefault="006654C6" w:rsidP="006654C6">
      <w:pPr>
        <w:keepNext/>
        <w:jc w:val="center"/>
      </w:pPr>
      <w:r>
        <w:rPr>
          <w:noProof/>
          <w:lang w:val="fr-CH" w:eastAsia="fr-CH"/>
        </w:rPr>
        <mc:AlternateContent>
          <mc:Choice Requires="wps">
            <w:drawing>
              <wp:anchor distT="0" distB="0" distL="114300" distR="114300" simplePos="0" relativeHeight="251663360" behindDoc="0" locked="0" layoutInCell="1" allowOverlap="1" wp14:anchorId="7CEA256B" wp14:editId="2766ECA9">
                <wp:simplePos x="0" y="0"/>
                <wp:positionH relativeFrom="column">
                  <wp:posOffset>2832264</wp:posOffset>
                </wp:positionH>
                <wp:positionV relativeFrom="paragraph">
                  <wp:posOffset>346537</wp:posOffset>
                </wp:positionV>
                <wp:extent cx="444879" cy="290945"/>
                <wp:effectExtent l="0" t="0" r="12700" b="13970"/>
                <wp:wrapNone/>
                <wp:docPr id="13" name="Rectangle 13"/>
                <wp:cNvGraphicFramePr/>
                <a:graphic xmlns:a="http://schemas.openxmlformats.org/drawingml/2006/main">
                  <a:graphicData uri="http://schemas.microsoft.com/office/word/2010/wordprocessingShape">
                    <wps:wsp>
                      <wps:cNvSpPr/>
                      <wps:spPr>
                        <a:xfrm>
                          <a:off x="0" y="0"/>
                          <a:ext cx="444879" cy="2909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82AC86" id="Rectangle 13" o:spid="_x0000_s1026" style="position:absolute;margin-left:223pt;margin-top:27.3pt;width:35.05pt;height:22.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" filled="f" strokecolor="red" strokeweight="2pt"/>
            </w:pict>
          </mc:Fallback>
        </mc:AlternateContent>
      </w:r>
      <w:r>
        <w:rPr>
          <w:noProof/>
          <w:lang w:val="fr-CH" w:eastAsia="fr-CH"/>
        </w:rPr>
        <w:drawing>
          <wp:inline distT="0" distB="0" distL="0" distR="0" wp14:anchorId="138062CC" wp14:editId="19BEF3E8">
            <wp:extent cx="4031673" cy="678285"/>
            <wp:effectExtent l="0" t="0" r="6985"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7552" cy="680956"/>
                    </a:xfrm>
                    <a:prstGeom prst="rect">
                      <a:avLst/>
                    </a:prstGeom>
                  </pic:spPr>
                </pic:pic>
              </a:graphicData>
            </a:graphic>
          </wp:inline>
        </w:drawing>
      </w:r>
    </w:p>
    <w:p w14:paraId="527AC5E1" w14:textId="5B1A3648" w:rsidR="00DA0113" w:rsidRDefault="006654C6" w:rsidP="006654C6">
      <w:pPr>
        <w:pStyle w:val="Lgende"/>
        <w:jc w:val="center"/>
      </w:pPr>
      <w:r>
        <w:t xml:space="preserve">Figure </w:t>
      </w:r>
      <w:r>
        <w:fldChar w:fldCharType="begin"/>
      </w:r>
      <w:r>
        <w:instrText xml:space="preserve"> SEQ Figure \* ARABIC </w:instrText>
      </w:r>
      <w:r>
        <w:fldChar w:fldCharType="separate"/>
      </w:r>
      <w:r w:rsidR="008A2292">
        <w:rPr>
          <w:noProof/>
        </w:rPr>
        <w:t>6</w:t>
      </w:r>
      <w:r>
        <w:fldChar w:fldCharType="end"/>
      </w:r>
      <w:r>
        <w:t>: Configuration courant de charge</w:t>
      </w:r>
    </w:p>
    <w:p w14:paraId="5A1FD581" w14:textId="177B1DAB" w:rsidR="00DA0113" w:rsidRPr="00DA0113" w:rsidRDefault="006654C6" w:rsidP="00DA0113">
      <w:r>
        <w:rPr>
          <w:noProof/>
          <w:lang w:val="fr-CH" w:eastAsia="fr-CH"/>
        </w:rPr>
        <mc:AlternateContent>
          <mc:Choice Requires="wps">
            <w:drawing>
              <wp:anchor distT="0" distB="0" distL="114300" distR="114300" simplePos="0" relativeHeight="251666432" behindDoc="1" locked="0" layoutInCell="1" allowOverlap="1" wp14:anchorId="692DE42A" wp14:editId="479BEEE0">
                <wp:simplePos x="0" y="0"/>
                <wp:positionH relativeFrom="column">
                  <wp:posOffset>379095</wp:posOffset>
                </wp:positionH>
                <wp:positionV relativeFrom="paragraph">
                  <wp:posOffset>949325</wp:posOffset>
                </wp:positionV>
                <wp:extent cx="207772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077720" cy="635"/>
                        </a:xfrm>
                        <a:prstGeom prst="rect">
                          <a:avLst/>
                        </a:prstGeom>
                        <a:solidFill>
                          <a:prstClr val="white"/>
                        </a:solidFill>
                        <a:ln>
                          <a:noFill/>
                        </a:ln>
                      </wps:spPr>
                      <wps:txbx>
                        <w:txbxContent>
                          <w:p w14:paraId="33461DB7" w14:textId="047622EA" w:rsidR="00941E52" w:rsidRPr="00A95347" w:rsidRDefault="00941E52" w:rsidP="006654C6">
                            <w:pPr>
                              <w:pStyle w:val="Lgende"/>
                              <w:rPr>
                                <w:noProof/>
                                <w:sz w:val="24"/>
                                <w:szCs w:val="24"/>
                              </w:rPr>
                            </w:pPr>
                            <w:r>
                              <w:t xml:space="preserve">Figure </w:t>
                            </w:r>
                            <w:r>
                              <w:fldChar w:fldCharType="begin"/>
                            </w:r>
                            <w:r>
                              <w:instrText xml:space="preserve"> SEQ Figure \* ARABIC </w:instrText>
                            </w:r>
                            <w:r>
                              <w:fldChar w:fldCharType="separate"/>
                            </w:r>
                            <w:r w:rsidR="008A2292">
                              <w:rPr>
                                <w:noProof/>
                              </w:rPr>
                              <w:t>7</w:t>
                            </w:r>
                            <w:r>
                              <w:fldChar w:fldCharType="end"/>
                            </w:r>
                            <w:r>
                              <w:t> : Formule Rprog1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2DE42A" id="_x0000_t202" coordsize="21600,21600" o:spt="202" path="m,l,21600r21600,l21600,xe">
                <v:stroke joinstyle="miter"/>
                <v:path gradientshapeok="t" o:connecttype="rect"/>
              </v:shapetype>
              <v:shape id="Zone de texte 14" o:spid="_x0000_s1026" type="#_x0000_t202" style="position:absolute;left:0;text-align:left;margin-left:29.85pt;margin-top:74.75pt;width:16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" stroked="f">
                <v:textbox style="mso-fit-shape-to-text:t" inset="0,0,0,0">
                  <w:txbxContent>
                    <w:p w14:paraId="33461DB7" w14:textId="047622EA" w:rsidR="00941E52" w:rsidRPr="00A95347" w:rsidRDefault="00941E52" w:rsidP="006654C6">
                      <w:pPr>
                        <w:pStyle w:val="Lgende"/>
                        <w:rPr>
                          <w:noProof/>
                          <w:sz w:val="24"/>
                          <w:szCs w:val="24"/>
                        </w:rPr>
                      </w:pPr>
                      <w:r>
                        <w:t xml:space="preserve">Figure </w:t>
                      </w:r>
                      <w:r>
                        <w:fldChar w:fldCharType="begin"/>
                      </w:r>
                      <w:r>
                        <w:instrText xml:space="preserve"> SEQ Figure \* ARABIC </w:instrText>
                      </w:r>
                      <w:r>
                        <w:fldChar w:fldCharType="separate"/>
                      </w:r>
                      <w:r w:rsidR="008A2292">
                        <w:rPr>
                          <w:noProof/>
                        </w:rPr>
                        <w:t>7</w:t>
                      </w:r>
                      <w:r>
                        <w:fldChar w:fldCharType="end"/>
                      </w:r>
                      <w:r>
                        <w:t> : Formule Rprog1</w:t>
                      </w:r>
                    </w:p>
                  </w:txbxContent>
                </v:textbox>
              </v:shape>
            </w:pict>
          </mc:Fallback>
        </mc:AlternateContent>
      </w:r>
      <w:r>
        <w:rPr>
          <w:noProof/>
          <w:lang w:val="fr-CH" w:eastAsia="fr-CH"/>
        </w:rPr>
        <w:drawing>
          <wp:anchor distT="0" distB="0" distL="114300" distR="114300" simplePos="0" relativeHeight="251664384" behindDoc="1" locked="0" layoutInCell="1" allowOverlap="1" wp14:anchorId="6A5AC58F" wp14:editId="770AF725">
            <wp:simplePos x="0" y="0"/>
            <wp:positionH relativeFrom="column">
              <wp:posOffset>379227</wp:posOffset>
            </wp:positionH>
            <wp:positionV relativeFrom="paragraph">
              <wp:posOffset>8255</wp:posOffset>
            </wp:positionV>
            <wp:extent cx="2078182" cy="884003"/>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78182" cy="884003"/>
                    </a:xfrm>
                    <a:prstGeom prst="rect">
                      <a:avLst/>
                    </a:prstGeom>
                  </pic:spPr>
                </pic:pic>
              </a:graphicData>
            </a:graphic>
          </wp:anchor>
        </w:drawing>
      </w:r>
    </w:p>
    <w:p w14:paraId="417C9769" w14:textId="29321CF8" w:rsidR="00B83419" w:rsidRPr="006654C6" w:rsidRDefault="006654C6" w:rsidP="00B83419">
      <m:oMathPara>
        <m:oMathParaPr>
          <m:jc m:val="right"/>
        </m:oMathParaPr>
        <m:oMath>
          <m:r>
            <w:rPr>
              <w:rFonts w:ascii="Cambria Math" w:hAnsi="Cambria Math"/>
            </w:rPr>
            <m:t>Rprog1=</m:t>
          </m:r>
          <m:f>
            <m:fPr>
              <m:ctrlPr>
                <w:rPr>
                  <w:rFonts w:ascii="Cambria Math" w:hAnsi="Cambria Math"/>
                  <w:i/>
                </w:rPr>
              </m:ctrlPr>
            </m:fPr>
            <m:num>
              <m:r>
                <w:rPr>
                  <w:rFonts w:ascii="Cambria Math" w:hAnsi="Cambria Math"/>
                </w:rPr>
                <m:t>1000</m:t>
              </m:r>
            </m:num>
            <m:den>
              <m:r>
                <w:rPr>
                  <w:rFonts w:ascii="Cambria Math" w:hAnsi="Cambria Math"/>
                </w:rPr>
                <m:t>450m</m:t>
              </m:r>
            </m:den>
          </m:f>
          <m:r>
            <w:rPr>
              <w:rFonts w:ascii="Cambria Math" w:hAnsi="Cambria Math"/>
            </w:rPr>
            <m:t>=2k2</m:t>
          </m:r>
          <m:r>
            <m:rPr>
              <m:sty m:val="p"/>
            </m:rPr>
            <w:rPr>
              <w:rFonts w:ascii="Cambria Math" w:hAnsi="Cambria Math"/>
            </w:rPr>
            <w:br/>
          </m:r>
        </m:oMath>
      </m:oMathPara>
    </w:p>
    <w:p w14:paraId="40A809EB" w14:textId="035776AC" w:rsidR="006654C6" w:rsidRDefault="006654C6" w:rsidP="00B83419"/>
    <w:p w14:paraId="4D7052B7" w14:textId="1CCE8DAB" w:rsidR="006654C6" w:rsidRDefault="006654C6" w:rsidP="00B83419"/>
    <w:p w14:paraId="3B1DA480" w14:textId="77777777" w:rsidR="006654C6" w:rsidRPr="006654C6" w:rsidRDefault="006654C6" w:rsidP="00B83419"/>
    <w:p w14:paraId="65684E7B" w14:textId="77777777" w:rsidR="005D4A68" w:rsidRDefault="005D4A68" w:rsidP="005D4A68">
      <w:pPr>
        <w:pStyle w:val="Titre4"/>
      </w:pPr>
      <w:r>
        <w:t>Courant de charge de terminaison</w:t>
      </w:r>
    </w:p>
    <w:p w14:paraId="2F93292C" w14:textId="16012DA8" w:rsidR="005D4A68" w:rsidRDefault="005D4A68" w:rsidP="00C82FB6">
      <w:r>
        <w:t>Pour trouver la résistance Rprog3, il faut savoir le courant de charge fixé depuis les informations de la batterie</w:t>
      </w:r>
      <w:r w:rsidR="00B83419">
        <w:t xml:space="preserve"> (3400 mA)</w:t>
      </w:r>
      <w:r>
        <w:t xml:space="preserve">. </w:t>
      </w:r>
    </w:p>
    <w:p w14:paraId="3FEE8A15" w14:textId="6267B6EA" w:rsidR="00B83419" w:rsidRDefault="00B83419" w:rsidP="00C82FB6"/>
    <w:p w14:paraId="42B9A268" w14:textId="6F4A6B38" w:rsidR="00B83419" w:rsidRDefault="00B83419" w:rsidP="00C82FB6">
      <w:r>
        <w:rPr>
          <w:noProof/>
          <w:lang w:val="fr-CH" w:eastAsia="fr-CH"/>
        </w:rPr>
        <mc:AlternateContent>
          <mc:Choice Requires="wps">
            <w:drawing>
              <wp:anchor distT="0" distB="0" distL="114300" distR="114300" simplePos="0" relativeHeight="251662336" behindDoc="1" locked="0" layoutInCell="1" allowOverlap="1" wp14:anchorId="150023A1" wp14:editId="33DEB502">
                <wp:simplePos x="0" y="0"/>
                <wp:positionH relativeFrom="column">
                  <wp:posOffset>278765</wp:posOffset>
                </wp:positionH>
                <wp:positionV relativeFrom="paragraph">
                  <wp:posOffset>1220470</wp:posOffset>
                </wp:positionV>
                <wp:extent cx="2238375"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14:paraId="5D781186" w14:textId="046F3F4F" w:rsidR="00941E52" w:rsidRPr="00B83419" w:rsidRDefault="00941E52" w:rsidP="00B83419">
                            <w:pPr>
                              <w:pStyle w:val="Lgende"/>
                            </w:pPr>
                            <w:r>
                              <w:t xml:space="preserve">Figure </w:t>
                            </w:r>
                            <w:r>
                              <w:fldChar w:fldCharType="begin"/>
                            </w:r>
                            <w:r>
                              <w:instrText xml:space="preserve"> SEQ Figure \* ARABIC </w:instrText>
                            </w:r>
                            <w:r>
                              <w:fldChar w:fldCharType="separate"/>
                            </w:r>
                            <w:r w:rsidR="008A2292">
                              <w:rPr>
                                <w:noProof/>
                              </w:rPr>
                              <w:t>8</w:t>
                            </w:r>
                            <w:r>
                              <w:fldChar w:fldCharType="end"/>
                            </w:r>
                            <w:r>
                              <w:t> : Formule Rprog3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023A1" id="Zone de texte 10" o:spid="_x0000_s1027" type="#_x0000_t202" style="position:absolute;left:0;text-align:left;margin-left:21.95pt;margin-top:96.1pt;width:176.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" stroked="f">
                <v:textbox style="mso-fit-shape-to-text:t" inset="0,0,0,0">
                  <w:txbxContent>
                    <w:p w14:paraId="5D781186" w14:textId="046F3F4F" w:rsidR="00941E52" w:rsidRPr="00B83419" w:rsidRDefault="00941E52" w:rsidP="00B83419">
                      <w:pPr>
                        <w:pStyle w:val="Lgende"/>
                      </w:pPr>
                      <w:r>
                        <w:t xml:space="preserve">Figure </w:t>
                      </w:r>
                      <w:r>
                        <w:fldChar w:fldCharType="begin"/>
                      </w:r>
                      <w:r>
                        <w:instrText xml:space="preserve"> SEQ Figure \* ARABIC </w:instrText>
                      </w:r>
                      <w:r>
                        <w:fldChar w:fldCharType="separate"/>
                      </w:r>
                      <w:r w:rsidR="008A2292">
                        <w:rPr>
                          <w:noProof/>
                        </w:rPr>
                        <w:t>8</w:t>
                      </w:r>
                      <w:r>
                        <w:fldChar w:fldCharType="end"/>
                      </w:r>
                      <w:r>
                        <w:t> : Formule Rprog3</w:t>
                      </w:r>
                    </w:p>
                  </w:txbxContent>
                </v:textbox>
              </v:shape>
            </w:pict>
          </mc:Fallback>
        </mc:AlternateContent>
      </w:r>
      <w:r>
        <w:rPr>
          <w:noProof/>
          <w:lang w:val="fr-CH" w:eastAsia="fr-CH"/>
        </w:rPr>
        <w:drawing>
          <wp:anchor distT="0" distB="0" distL="114300" distR="114300" simplePos="0" relativeHeight="251660288" behindDoc="1" locked="0" layoutInCell="1" allowOverlap="1" wp14:anchorId="76A7F2E2" wp14:editId="57EE10A9">
            <wp:simplePos x="0" y="0"/>
            <wp:positionH relativeFrom="column">
              <wp:posOffset>278773</wp:posOffset>
            </wp:positionH>
            <wp:positionV relativeFrom="paragraph">
              <wp:posOffset>2540</wp:posOffset>
            </wp:positionV>
            <wp:extent cx="2238499" cy="1160896"/>
            <wp:effectExtent l="0" t="0" r="0" b="127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38499" cy="1160896"/>
                    </a:xfrm>
                    <a:prstGeom prst="rect">
                      <a:avLst/>
                    </a:prstGeom>
                  </pic:spPr>
                </pic:pic>
              </a:graphicData>
            </a:graphic>
            <wp14:sizeRelH relativeFrom="margin">
              <wp14:pctWidth>0</wp14:pctWidth>
            </wp14:sizeRelH>
            <wp14:sizeRelV relativeFrom="margin">
              <wp14:pctHeight>0</wp14:pctHeight>
            </wp14:sizeRelV>
          </wp:anchor>
        </w:drawing>
      </w:r>
    </w:p>
    <w:p w14:paraId="63DF48F3" w14:textId="0BCF2267" w:rsidR="00B83419" w:rsidRPr="00B83419" w:rsidRDefault="00B83419" w:rsidP="00C82FB6">
      <m:oMathPara>
        <m:oMathParaPr>
          <m:jc m:val="right"/>
        </m:oMathParaPr>
        <m:oMath>
          <m:r>
            <w:rPr>
              <w:rFonts w:ascii="Cambria Math" w:hAnsi="Cambria Math"/>
            </w:rPr>
            <m:t xml:space="preserve">Iter=0,05C=0,05*3400m=170 mA </m:t>
          </m:r>
        </m:oMath>
      </m:oMathPara>
    </w:p>
    <w:p w14:paraId="2C53DABE" w14:textId="2B1230CA" w:rsidR="00B83419" w:rsidRPr="00B83419" w:rsidRDefault="00B83419" w:rsidP="00C82FB6">
      <m:oMathPara>
        <m:oMathParaPr>
          <m:jc m:val="right"/>
        </m:oMathParaPr>
        <m:oMath>
          <m:r>
            <w:rPr>
              <w:rFonts w:ascii="Cambria Math" w:hAnsi="Cambria Math"/>
            </w:rPr>
            <m:t>Rprog3=</m:t>
          </m:r>
          <m:f>
            <m:fPr>
              <m:ctrlPr>
                <w:rPr>
                  <w:rFonts w:ascii="Cambria Math" w:hAnsi="Cambria Math"/>
                  <w:i/>
                </w:rPr>
              </m:ctrlPr>
            </m:fPr>
            <m:num>
              <m:r>
                <w:rPr>
                  <w:rFonts w:ascii="Cambria Math" w:hAnsi="Cambria Math"/>
                </w:rPr>
                <m:t>1000V</m:t>
              </m:r>
            </m:num>
            <m:den>
              <m:r>
                <w:rPr>
                  <w:rFonts w:ascii="Cambria Math" w:hAnsi="Cambria Math"/>
                </w:rPr>
                <m:t>170 mA</m:t>
              </m:r>
            </m:den>
          </m:f>
          <m:r>
            <w:rPr>
              <w:rFonts w:ascii="Cambria Math" w:hAnsi="Cambria Math"/>
            </w:rPr>
            <m:t>=5k8=&gt;E24=5k6</m:t>
          </m:r>
        </m:oMath>
      </m:oMathPara>
    </w:p>
    <w:p w14:paraId="585DD826" w14:textId="77777777" w:rsidR="005D4A68" w:rsidRDefault="005D4A68" w:rsidP="00C82FB6"/>
    <w:p w14:paraId="21CF67D0" w14:textId="5E7171EF" w:rsidR="00C82FB6" w:rsidRDefault="00C82FB6" w:rsidP="00C82FB6"/>
    <w:p w14:paraId="412CD363" w14:textId="28DED9E8" w:rsidR="00B83419" w:rsidRDefault="00B83419" w:rsidP="00C82FB6"/>
    <w:p w14:paraId="085A536E" w14:textId="22D9D6B3" w:rsidR="00B83419" w:rsidRDefault="00B83419" w:rsidP="00C82FB6"/>
    <w:p w14:paraId="1A0E676C" w14:textId="77777777" w:rsidR="00B83419" w:rsidRDefault="00B83419" w:rsidP="00C82FB6"/>
    <w:p w14:paraId="6F34D73C" w14:textId="48016564" w:rsidR="00C82FB6" w:rsidRDefault="00C82FB6" w:rsidP="00C82FB6"/>
    <w:p w14:paraId="44906CB3" w14:textId="780F7F47" w:rsidR="0076292C" w:rsidRDefault="0076292C" w:rsidP="0076292C">
      <w:pPr>
        <w:pStyle w:val="Titre2"/>
      </w:pPr>
      <w:bookmarkStart w:id="21" w:name="_Toc125656857"/>
      <w:r>
        <w:lastRenderedPageBreak/>
        <w:t>Accumulateur Liion</w:t>
      </w:r>
      <w:bookmarkEnd w:id="21"/>
    </w:p>
    <w:p w14:paraId="455D2376" w14:textId="063713E5" w:rsidR="00AC565D" w:rsidRDefault="0076292C" w:rsidP="0076292C">
      <w:r>
        <w:t>J’ai choisi de prendre un accumulateur à la place de piles</w:t>
      </w:r>
      <w:r w:rsidR="00AC565D">
        <w:t>,</w:t>
      </w:r>
      <w:r>
        <w:t xml:space="preserve"> car cela est plus économique. </w:t>
      </w:r>
      <w:r w:rsidR="00AC565D">
        <w:t>Dans le cahier des charges une autonomie de 2h minimum a été demandé. Après une estimation du courant</w:t>
      </w:r>
      <w:r w:rsidR="00F46BB8">
        <w:t>,</w:t>
      </w:r>
      <w:r w:rsidR="00AC565D">
        <w:t xml:space="preserve"> dans le pire des cas </w:t>
      </w:r>
      <w:r w:rsidR="00F46BB8">
        <w:t>(</w:t>
      </w:r>
      <w:r w:rsidR="00AC565D">
        <w:t>les leds RGB</w:t>
      </w:r>
      <w:r w:rsidR="00F46BB8">
        <w:t xml:space="preserve"> s</w:t>
      </w:r>
      <w:r w:rsidR="00AC565D">
        <w:t>ont allumées pour une animation</w:t>
      </w:r>
      <w:r w:rsidR="00F46BB8">
        <w:t>),</w:t>
      </w:r>
      <w:r w:rsidR="00AC565D">
        <w:t xml:space="preserve"> nous avons</w:t>
      </w:r>
      <w:r w:rsidR="00F46BB8">
        <w:t xml:space="preserve"> donc</w:t>
      </w:r>
      <w:r w:rsidR="00AC565D">
        <w:t xml:space="preserve"> </w:t>
      </w:r>
      <w:r w:rsidR="00F12A77">
        <w:t>une consommation d’environ 5</w:t>
      </w:r>
      <w:r w:rsidR="00F46BB8">
        <w:t xml:space="preserve">00 </w:t>
      </w:r>
      <w:r w:rsidR="00AC565D">
        <w:t xml:space="preserve">mA. </w:t>
      </w:r>
    </w:p>
    <w:p w14:paraId="13E095B3" w14:textId="77777777" w:rsidR="00AC565D" w:rsidRDefault="00AC565D" w:rsidP="0076292C"/>
    <w:p w14:paraId="41825CD3" w14:textId="1895AAA0" w:rsidR="00AC565D" w:rsidRDefault="00F46BB8" w:rsidP="0076292C">
      <m:oMathPara>
        <m:oMath>
          <m:r>
            <w:rPr>
              <w:rFonts w:ascii="Cambria Math" w:hAnsi="Cambria Math"/>
            </w:rPr>
            <m:t xml:space="preserve">Capacité=Autonomie*Consomation=2*500m=1000 mAh  </m:t>
          </m:r>
        </m:oMath>
      </m:oMathPara>
    </w:p>
    <w:p w14:paraId="0D611B6C" w14:textId="77777777" w:rsidR="00AC565D" w:rsidRDefault="00AC565D" w:rsidP="0076292C"/>
    <w:p w14:paraId="588BDBE2" w14:textId="0BFA0361" w:rsidR="0076292C" w:rsidRDefault="00AC565D" w:rsidP="0076292C">
      <w:r>
        <w:t xml:space="preserve">J’ai </w:t>
      </w:r>
      <w:r w:rsidR="00F46BB8">
        <w:t xml:space="preserve">choisi de prendre le même </w:t>
      </w:r>
      <w:r w:rsidR="0076292C">
        <w:t>accumulateur</w:t>
      </w:r>
      <w:r w:rsidR="00F46BB8">
        <w:t xml:space="preserve"> que mes camarades afin de faciliter la logistique. L’accumulateur </w:t>
      </w:r>
      <w:r w:rsidR="00963ED7">
        <w:t>a</w:t>
      </w:r>
      <w:r w:rsidR="00F46BB8">
        <w:t xml:space="preserve"> donc</w:t>
      </w:r>
      <w:r>
        <w:t xml:space="preserve"> une capacité de 3400 mAh.</w:t>
      </w:r>
      <w:r w:rsidR="00F46BB8">
        <w:t xml:space="preserve"> J’aurais donc une autonomie de </w:t>
      </w:r>
      <w:r w:rsidR="00F12A77">
        <w:t>6.8</w:t>
      </w:r>
      <w:r w:rsidR="00963ED7">
        <w:t xml:space="preserve"> h.</w:t>
      </w:r>
    </w:p>
    <w:p w14:paraId="4883FAD8" w14:textId="77777777" w:rsidR="00F46BB8" w:rsidRDefault="00F46BB8" w:rsidP="0076292C"/>
    <w:p w14:paraId="5DF7D04A" w14:textId="5D528956" w:rsidR="00F46BB8" w:rsidRDefault="00F46BB8" w:rsidP="00F46BB8">
      <m:oMathPara>
        <m:oMath>
          <m:r>
            <w:rPr>
              <w:rFonts w:ascii="Cambria Math" w:hAnsi="Cambria Math"/>
            </w:rPr>
            <m:t>Autonomie=</m:t>
          </m:r>
          <m:f>
            <m:fPr>
              <m:ctrlPr>
                <w:rPr>
                  <w:rFonts w:ascii="Cambria Math" w:hAnsi="Cambria Math"/>
                  <w:i/>
                </w:rPr>
              </m:ctrlPr>
            </m:fPr>
            <m:num>
              <m:r>
                <w:rPr>
                  <w:rFonts w:ascii="Cambria Math" w:hAnsi="Cambria Math"/>
                </w:rPr>
                <m:t>Capacité</m:t>
              </m:r>
            </m:num>
            <m:den>
              <m:r>
                <w:rPr>
                  <w:rFonts w:ascii="Cambria Math" w:hAnsi="Cambria Math"/>
                </w:rPr>
                <m:t>Consomation</m:t>
              </m:r>
            </m:den>
          </m:f>
          <m:r>
            <w:rPr>
              <w:rFonts w:ascii="Cambria Math" w:hAnsi="Cambria Math"/>
            </w:rPr>
            <m:t>=</m:t>
          </m:r>
          <m:f>
            <m:fPr>
              <m:ctrlPr>
                <w:rPr>
                  <w:rFonts w:ascii="Cambria Math" w:hAnsi="Cambria Math"/>
                  <w:i/>
                </w:rPr>
              </m:ctrlPr>
            </m:fPr>
            <m:num>
              <m:r>
                <w:rPr>
                  <w:rFonts w:ascii="Cambria Math" w:hAnsi="Cambria Math"/>
                </w:rPr>
                <m:t>3400m</m:t>
              </m:r>
            </m:num>
            <m:den>
              <m:r>
                <w:rPr>
                  <w:rFonts w:ascii="Cambria Math" w:hAnsi="Cambria Math"/>
                </w:rPr>
                <m:t>500m</m:t>
              </m:r>
            </m:den>
          </m:f>
          <m:r>
            <w:rPr>
              <w:rFonts w:ascii="Cambria Math" w:hAnsi="Cambria Math"/>
            </w:rPr>
            <m:t xml:space="preserve">=6.8 </m:t>
          </m:r>
          <m:r>
            <w:rPr>
              <w:rFonts w:ascii="Cambria Math" w:hAnsi="Cambria Math"/>
            </w:rPr>
            <m:t xml:space="preserve">h  </m:t>
          </m:r>
        </m:oMath>
      </m:oMathPara>
    </w:p>
    <w:p w14:paraId="37D90A2B" w14:textId="01C2F5B2" w:rsidR="0076292C" w:rsidRPr="0076292C" w:rsidRDefault="0076292C" w:rsidP="0076292C"/>
    <w:p w14:paraId="789B764E" w14:textId="24434A91" w:rsidR="0076292C" w:rsidRDefault="0076292C" w:rsidP="0076292C">
      <w:pPr>
        <w:pStyle w:val="Titre2"/>
      </w:pPr>
      <w:bookmarkStart w:id="22" w:name="_Toc125656858"/>
      <w:r>
        <w:t>Régulateur 3,3V</w:t>
      </w:r>
      <w:bookmarkEnd w:id="22"/>
    </w:p>
    <w:p w14:paraId="023B7130" w14:textId="09F9F926" w:rsidR="0076292C" w:rsidRDefault="00941E52" w:rsidP="0076292C">
      <w:r>
        <w:t>Comme on est alimenté par un accumulateur la tension de sortie de celui-ci peut varier au fur et à mesure qu’il se décharge entre 2.5V et 5.5V. Un étage de remises à niveaux est nécessaire p</w:t>
      </w:r>
      <w:r w:rsidR="00963ED7">
        <w:t>our garantir une tension de 3,3V sur le micro et les divers modules qui fonctionnent à cette tension. J’ai repris un design de l’ETML-ES</w:t>
      </w:r>
      <w:r>
        <w:t xml:space="preserve"> qui utilise l</w:t>
      </w:r>
      <w:r w:rsidR="00963ED7">
        <w:t>e modèle MAX1793, il est notamment disponible dans les stocks de l’ES.</w:t>
      </w:r>
    </w:p>
    <w:p w14:paraId="28B61C9D" w14:textId="46CD68FF" w:rsidR="00963ED7" w:rsidRPr="0076292C" w:rsidRDefault="00941E52" w:rsidP="0076292C">
      <w:r>
        <w:rPr>
          <w:noProof/>
          <w:lang w:val="fr-CH" w:eastAsia="fr-CH"/>
        </w:rPr>
        <w:drawing>
          <wp:anchor distT="0" distB="0" distL="114300" distR="114300" simplePos="0" relativeHeight="251667456" behindDoc="0" locked="0" layoutInCell="1" allowOverlap="1" wp14:anchorId="5A712D6B" wp14:editId="68C74339">
            <wp:simplePos x="0" y="0"/>
            <wp:positionH relativeFrom="column">
              <wp:posOffset>3264914</wp:posOffset>
            </wp:positionH>
            <wp:positionV relativeFrom="paragraph">
              <wp:posOffset>176691</wp:posOffset>
            </wp:positionV>
            <wp:extent cx="2186146" cy="1464162"/>
            <wp:effectExtent l="0" t="0" r="5080" b="317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320" b="7325"/>
                    <a:stretch/>
                  </pic:blipFill>
                  <pic:spPr bwMode="auto">
                    <a:xfrm>
                      <a:off x="0" y="0"/>
                      <a:ext cx="2190204" cy="146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731AE0" w14:textId="2DF90F51" w:rsidR="00941E52" w:rsidRDefault="0076292C" w:rsidP="00941E52">
      <w:pPr>
        <w:keepNext/>
        <w:keepLines w:val="0"/>
        <w:jc w:val="left"/>
      </w:pPr>
      <w:r>
        <w:rPr>
          <w:noProof/>
          <w:lang w:val="fr-CH" w:eastAsia="fr-CH"/>
        </w:rPr>
        <w:drawing>
          <wp:inline distT="0" distB="0" distL="0" distR="0" wp14:anchorId="4E14A9B3" wp14:editId="27D00716">
            <wp:extent cx="2596983" cy="1626846"/>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3768" cy="1649890"/>
                    </a:xfrm>
                    <a:prstGeom prst="rect">
                      <a:avLst/>
                    </a:prstGeom>
                  </pic:spPr>
                </pic:pic>
              </a:graphicData>
            </a:graphic>
          </wp:inline>
        </w:drawing>
      </w:r>
    </w:p>
    <w:p w14:paraId="61DADB57" w14:textId="5DCF82D2" w:rsidR="00941E52" w:rsidRDefault="00941E52" w:rsidP="00941E52">
      <w:pPr>
        <w:pStyle w:val="Lgende"/>
        <w:jc w:val="left"/>
      </w:pPr>
      <w:r>
        <w:rPr>
          <w:noProof/>
          <w:lang w:val="fr-CH" w:eastAsia="fr-CH"/>
        </w:rPr>
        <mc:AlternateContent>
          <mc:Choice Requires="wps">
            <w:drawing>
              <wp:anchor distT="0" distB="0" distL="114300" distR="114300" simplePos="0" relativeHeight="251669504" behindDoc="0" locked="0" layoutInCell="1" allowOverlap="1" wp14:anchorId="79FDCCFE" wp14:editId="3186AF67">
                <wp:simplePos x="0" y="0"/>
                <wp:positionH relativeFrom="column">
                  <wp:posOffset>3371504</wp:posOffset>
                </wp:positionH>
                <wp:positionV relativeFrom="paragraph">
                  <wp:posOffset>10507</wp:posOffset>
                </wp:positionV>
                <wp:extent cx="2570480" cy="63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2EDBB33" w14:textId="7D8D5191" w:rsidR="00941E52" w:rsidRPr="001B59C0" w:rsidRDefault="00941E52" w:rsidP="00941E52">
                            <w:pPr>
                              <w:pStyle w:val="Lgende"/>
                              <w:rPr>
                                <w:noProof/>
                                <w:sz w:val="24"/>
                                <w:szCs w:val="24"/>
                              </w:rPr>
                            </w:pPr>
                            <w:r>
                              <w:t xml:space="preserve">Figure </w:t>
                            </w:r>
                            <w:r>
                              <w:fldChar w:fldCharType="begin"/>
                            </w:r>
                            <w:r>
                              <w:instrText xml:space="preserve"> SEQ Figure \* ARABIC </w:instrText>
                            </w:r>
                            <w:r>
                              <w:fldChar w:fldCharType="separate"/>
                            </w:r>
                            <w:r w:rsidR="008A2292">
                              <w:rPr>
                                <w:noProof/>
                              </w:rPr>
                              <w:t>9</w:t>
                            </w:r>
                            <w:r>
                              <w:fldChar w:fldCharType="end"/>
                            </w:r>
                            <w:r>
                              <w:t> : Circuit typique Régulateur 3.3V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DCCFE" id="Zone de texte 19" o:spid="_x0000_s1028" type="#_x0000_t202" style="position:absolute;margin-left:265.45pt;margin-top:.85pt;width:20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" stroked="f">
                <v:textbox style="mso-fit-shape-to-text:t" inset="0,0,0,0">
                  <w:txbxContent>
                    <w:p w14:paraId="42EDBB33" w14:textId="7D8D5191" w:rsidR="00941E52" w:rsidRPr="001B59C0" w:rsidRDefault="00941E52" w:rsidP="00941E52">
                      <w:pPr>
                        <w:pStyle w:val="Lgende"/>
                        <w:rPr>
                          <w:noProof/>
                          <w:sz w:val="24"/>
                          <w:szCs w:val="24"/>
                        </w:rPr>
                      </w:pPr>
                      <w:r>
                        <w:t xml:space="preserve">Figure </w:t>
                      </w:r>
                      <w:r>
                        <w:fldChar w:fldCharType="begin"/>
                      </w:r>
                      <w:r>
                        <w:instrText xml:space="preserve"> SEQ Figure \* ARABIC </w:instrText>
                      </w:r>
                      <w:r>
                        <w:fldChar w:fldCharType="separate"/>
                      </w:r>
                      <w:r w:rsidR="008A2292">
                        <w:rPr>
                          <w:noProof/>
                        </w:rPr>
                        <w:t>9</w:t>
                      </w:r>
                      <w:r>
                        <w:fldChar w:fldCharType="end"/>
                      </w:r>
                      <w:r>
                        <w:t> : Circuit typique Régulateur 3.3V</w:t>
                      </w:r>
                    </w:p>
                  </w:txbxContent>
                </v:textbox>
              </v:shape>
            </w:pict>
          </mc:Fallback>
        </mc:AlternateContent>
      </w:r>
      <w:r>
        <w:t xml:space="preserve">Figure </w:t>
      </w:r>
      <w:r>
        <w:fldChar w:fldCharType="begin"/>
      </w:r>
      <w:r>
        <w:instrText xml:space="preserve"> SEQ Figure \* ARABIC </w:instrText>
      </w:r>
      <w:r>
        <w:fldChar w:fldCharType="separate"/>
      </w:r>
      <w:r w:rsidR="008A2292">
        <w:rPr>
          <w:noProof/>
        </w:rPr>
        <w:t>10</w:t>
      </w:r>
      <w:r>
        <w:fldChar w:fldCharType="end"/>
      </w:r>
      <w:r>
        <w:t>: Régulateur 3.3V</w:t>
      </w:r>
    </w:p>
    <w:p w14:paraId="14C124F2" w14:textId="1FD4B78C" w:rsidR="00FD56C1" w:rsidRDefault="00FD56C1" w:rsidP="00FD56C1">
      <w:pPr>
        <w:keepLines w:val="0"/>
        <w:jc w:val="left"/>
      </w:pPr>
      <w:r>
        <w:br w:type="page"/>
      </w:r>
    </w:p>
    <w:p w14:paraId="6FF702E2" w14:textId="77777777" w:rsidR="00FD56C1" w:rsidRDefault="00FD56C1" w:rsidP="00FD56C1">
      <w:pPr>
        <w:pStyle w:val="Titre2"/>
      </w:pPr>
      <w:bookmarkStart w:id="23" w:name="_Toc125656859"/>
      <w:r>
        <w:lastRenderedPageBreak/>
        <w:t>USB to UART</w:t>
      </w:r>
      <w:bookmarkEnd w:id="23"/>
    </w:p>
    <w:p w14:paraId="72368AE4" w14:textId="77777777" w:rsidR="00FD56C1" w:rsidRDefault="00FD56C1" w:rsidP="00FD56C1">
      <w:r>
        <w:t xml:space="preserve">Afin de pouvoir se connecter au PC, on passera par un port USB C. Il faudra donc pouvoir lire les informations USB qui arriveront sur la carte. Pour cela un convertisseur USB vers UART sera utilisé. </w:t>
      </w:r>
    </w:p>
    <w:p w14:paraId="317B3129" w14:textId="77777777" w:rsidR="00FD56C1" w:rsidRDefault="00FD56C1" w:rsidP="00FD56C1"/>
    <w:p w14:paraId="5E19ADC3" w14:textId="77777777" w:rsidR="00FD56C1" w:rsidRDefault="00FD56C1" w:rsidP="00FD56C1">
      <w:r>
        <w:t xml:space="preserve">Cela simplifie la prise en charge par le microcontrôleur de traiter une communication UART, plutôt qu’une communication USB lourde à traiter. </w:t>
      </w:r>
    </w:p>
    <w:p w14:paraId="1A2BF0B4" w14:textId="77777777" w:rsidR="00FD56C1" w:rsidRDefault="00FD56C1" w:rsidP="00FD56C1"/>
    <w:p w14:paraId="22BDDB38" w14:textId="77777777" w:rsidR="00FD56C1" w:rsidRDefault="00FD56C1" w:rsidP="00FD56C1">
      <w:r>
        <w:t>J’ai donc opté pour le composant « CY7C64225 » qui a déjà été utilisé lors d’un projet de l’ETML-ES. Pour le montage, un exemple du cas d’application alimenté en 3.3V a été suivi.</w:t>
      </w:r>
    </w:p>
    <w:p w14:paraId="688FC52A" w14:textId="77777777" w:rsidR="00FD56C1" w:rsidRPr="007472F5" w:rsidRDefault="00FD56C1" w:rsidP="00FD56C1">
      <w:r>
        <w:rPr>
          <w:noProof/>
          <w:lang w:val="fr-CH" w:eastAsia="fr-CH"/>
        </w:rPr>
        <w:drawing>
          <wp:anchor distT="0" distB="0" distL="114300" distR="114300" simplePos="0" relativeHeight="251671552" behindDoc="1" locked="0" layoutInCell="1" allowOverlap="1" wp14:anchorId="2A206FF9" wp14:editId="39747655">
            <wp:simplePos x="0" y="0"/>
            <wp:positionH relativeFrom="column">
              <wp:posOffset>3112988</wp:posOffset>
            </wp:positionH>
            <wp:positionV relativeFrom="paragraph">
              <wp:posOffset>52382</wp:posOffset>
            </wp:positionV>
            <wp:extent cx="2417105" cy="2000246"/>
            <wp:effectExtent l="0" t="0" r="2540" b="63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655"/>
                    <a:stretch/>
                  </pic:blipFill>
                  <pic:spPr bwMode="auto">
                    <a:xfrm>
                      <a:off x="0" y="0"/>
                      <a:ext cx="2417105" cy="20002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8BC395" w14:textId="77777777" w:rsidR="00FD56C1" w:rsidRDefault="00FD56C1" w:rsidP="00FD56C1">
      <w:pPr>
        <w:keepNext/>
        <w:keepLines w:val="0"/>
        <w:jc w:val="left"/>
      </w:pPr>
      <w:r>
        <w:rPr>
          <w:noProof/>
          <w:lang w:val="fr-CH" w:eastAsia="fr-CH"/>
        </w:rPr>
        <w:drawing>
          <wp:inline distT="0" distB="0" distL="0" distR="0" wp14:anchorId="43EC6150" wp14:editId="5E5E0A02">
            <wp:extent cx="2501978" cy="1840201"/>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7764" cy="1851812"/>
                    </a:xfrm>
                    <a:prstGeom prst="rect">
                      <a:avLst/>
                    </a:prstGeom>
                  </pic:spPr>
                </pic:pic>
              </a:graphicData>
            </a:graphic>
          </wp:inline>
        </w:drawing>
      </w:r>
    </w:p>
    <w:p w14:paraId="02DB177B" w14:textId="56941252" w:rsidR="00FD56C1" w:rsidRPr="00AB39EF" w:rsidRDefault="00FD56C1" w:rsidP="00FD56C1">
      <w:pPr>
        <w:pStyle w:val="Lgende"/>
        <w:ind w:firstLine="720"/>
        <w:rPr>
          <w:noProof/>
          <w:lang w:val="fr-CH" w:eastAsia="fr-CH"/>
        </w:rPr>
      </w:pPr>
      <w:r>
        <w:t xml:space="preserve">Figure </w:t>
      </w:r>
      <w:r>
        <w:fldChar w:fldCharType="begin"/>
      </w:r>
      <w:r>
        <w:instrText xml:space="preserve"> SEQ Figure \* ARABIC </w:instrText>
      </w:r>
      <w:r>
        <w:fldChar w:fldCharType="separate"/>
      </w:r>
      <w:r w:rsidR="008A2292">
        <w:rPr>
          <w:noProof/>
        </w:rPr>
        <w:t>11</w:t>
      </w:r>
      <w:r>
        <w:fldChar w:fldCharType="end"/>
      </w:r>
      <w:r>
        <w:t>: USB to UART</w:t>
      </w:r>
      <w:r>
        <w:tab/>
      </w:r>
      <w:r>
        <w:tab/>
      </w:r>
      <w:r>
        <w:tab/>
      </w:r>
      <w:r>
        <w:tab/>
        <w:t xml:space="preserve">Figure </w:t>
      </w:r>
      <w:r>
        <w:fldChar w:fldCharType="begin"/>
      </w:r>
      <w:r>
        <w:instrText xml:space="preserve"> SEQ Figure \* ARABIC </w:instrText>
      </w:r>
      <w:r>
        <w:fldChar w:fldCharType="separate"/>
      </w:r>
      <w:r w:rsidR="008A2292">
        <w:rPr>
          <w:noProof/>
        </w:rPr>
        <w:t>12</w:t>
      </w:r>
      <w:r>
        <w:fldChar w:fldCharType="end"/>
      </w:r>
      <w:r>
        <w:t>: Exemples USB to UART</w:t>
      </w:r>
    </w:p>
    <w:p w14:paraId="54DB1294" w14:textId="11C7D3FF" w:rsidR="00AB39EF" w:rsidRDefault="00AB39EF" w:rsidP="00AB39EF">
      <w:pPr>
        <w:keepLines w:val="0"/>
        <w:jc w:val="left"/>
      </w:pPr>
    </w:p>
    <w:p w14:paraId="4BD298B5" w14:textId="2335C105" w:rsidR="00AB39EF" w:rsidRDefault="00AB39EF" w:rsidP="003A7E08">
      <w:pPr>
        <w:pStyle w:val="Titre1"/>
      </w:pPr>
      <w:bookmarkStart w:id="24" w:name="_Toc125656860"/>
      <w:r>
        <w:t>uC</w:t>
      </w:r>
      <w:bookmarkEnd w:id="24"/>
    </w:p>
    <w:p w14:paraId="314CA382" w14:textId="521876FF" w:rsidR="00AB39EF" w:rsidRDefault="00AB39EF" w:rsidP="00AB39EF">
      <w:pPr>
        <w:keepLines w:val="0"/>
        <w:jc w:val="left"/>
      </w:pPr>
      <w:r>
        <w:t>Pour le choix du microcontrôleur, la famille PIC32 de Microchip a été conseillée dans le cahier des charges.</w:t>
      </w:r>
      <w:r w:rsidR="00264CA0">
        <w:t xml:space="preserve"> Le 28 pin étant trop petit, j’ai donc choisi de prendre le </w:t>
      </w:r>
      <w:r w:rsidR="00264CA0" w:rsidRPr="00264CA0">
        <w:t>PIC32MX250F128D</w:t>
      </w:r>
      <w:r w:rsidR="00264CA0">
        <w:t xml:space="preserve"> à 44 pins, car j’ai besoin de seulement de la communication UART et de GPIO. </w:t>
      </w:r>
    </w:p>
    <w:p w14:paraId="0F99FC91" w14:textId="720F3951" w:rsidR="00264CA0" w:rsidRDefault="00264CA0" w:rsidP="00AB39EF">
      <w:pPr>
        <w:keepLines w:val="0"/>
        <w:jc w:val="left"/>
      </w:pPr>
    </w:p>
    <w:p w14:paraId="3D1B8A7C" w14:textId="2F55F6DC" w:rsidR="00264CA0" w:rsidRDefault="00264CA0" w:rsidP="00264CA0">
      <w:pPr>
        <w:pStyle w:val="Titre2"/>
      </w:pPr>
      <w:bookmarkStart w:id="25" w:name="_Toc125656861"/>
      <w:r>
        <w:t>Quartz</w:t>
      </w:r>
      <w:bookmarkEnd w:id="25"/>
    </w:p>
    <w:p w14:paraId="1C281D65" w14:textId="77777777" w:rsidR="007F6414" w:rsidRDefault="007F6414" w:rsidP="00AB39EF">
      <w:pPr>
        <w:keepLines w:val="0"/>
        <w:jc w:val="left"/>
      </w:pPr>
      <w:r>
        <w:t>Le projet comprenant une communication UART. J’ai besoin d’un oscillateur pour avoir une vitesse en baud rate la plus précise possible.</w:t>
      </w:r>
    </w:p>
    <w:p w14:paraId="4D2B48D7" w14:textId="17D14065" w:rsidR="007F6414" w:rsidRDefault="007F6414" w:rsidP="00AB39EF">
      <w:pPr>
        <w:keepLines w:val="0"/>
        <w:jc w:val="left"/>
      </w:pPr>
    </w:p>
    <w:p w14:paraId="5E521AE9" w14:textId="77777777" w:rsidR="007F6414" w:rsidRDefault="007F6414" w:rsidP="007F6414">
      <w:pPr>
        <w:keepNext/>
        <w:keepLines w:val="0"/>
        <w:jc w:val="center"/>
      </w:pPr>
      <w:r>
        <w:rPr>
          <w:noProof/>
          <w:lang w:val="fr-CH" w:eastAsia="fr-CH"/>
        </w:rPr>
        <w:drawing>
          <wp:inline distT="0" distB="0" distL="0" distR="0" wp14:anchorId="0E51FF5B" wp14:editId="2403A6C1">
            <wp:extent cx="1385329" cy="1144402"/>
            <wp:effectExtent l="0" t="0" r="571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7439" cy="1154406"/>
                    </a:xfrm>
                    <a:prstGeom prst="rect">
                      <a:avLst/>
                    </a:prstGeom>
                  </pic:spPr>
                </pic:pic>
              </a:graphicData>
            </a:graphic>
          </wp:inline>
        </w:drawing>
      </w:r>
    </w:p>
    <w:p w14:paraId="189630DD" w14:textId="42491C72" w:rsidR="007F6414" w:rsidRDefault="007F6414" w:rsidP="007F6414">
      <w:pPr>
        <w:pStyle w:val="Lgende"/>
        <w:jc w:val="center"/>
      </w:pPr>
      <w:r>
        <w:t xml:space="preserve">Figure </w:t>
      </w:r>
      <w:r>
        <w:fldChar w:fldCharType="begin"/>
      </w:r>
      <w:r>
        <w:instrText xml:space="preserve"> SEQ Figure \* ARABIC </w:instrText>
      </w:r>
      <w:r>
        <w:fldChar w:fldCharType="separate"/>
      </w:r>
      <w:r w:rsidR="008A2292">
        <w:rPr>
          <w:noProof/>
        </w:rPr>
        <w:t>13</w:t>
      </w:r>
      <w:r>
        <w:fldChar w:fldCharType="end"/>
      </w:r>
      <w:r>
        <w:t>: Quartz</w:t>
      </w:r>
    </w:p>
    <w:p w14:paraId="2A29574D" w14:textId="4EAC622A" w:rsidR="007F6414" w:rsidRDefault="007F6414" w:rsidP="007F6414">
      <w:pPr>
        <w:keepLines w:val="0"/>
        <w:jc w:val="left"/>
      </w:pPr>
      <w:r>
        <w:t>Le calcul des condensateurs a été fait grâce au CL = 18pF et le C0 = 7pF du quartz utilisé.</w:t>
      </w:r>
    </w:p>
    <w:p w14:paraId="463EBCC6" w14:textId="36F5835B" w:rsidR="007F6414" w:rsidRPr="007F6414" w:rsidRDefault="007F6414" w:rsidP="007F6414">
      <w:pPr>
        <w:keepLines w:val="0"/>
        <w:jc w:val="left"/>
      </w:pPr>
      <m:oMathPara>
        <m:oMath>
          <m:r>
            <w:rPr>
              <w:rFonts w:ascii="Cambria Math" w:hAnsi="Cambria Math"/>
            </w:rPr>
            <m:t>C5=C6=2*</m:t>
          </m:r>
          <m:d>
            <m:dPr>
              <m:ctrlPr>
                <w:rPr>
                  <w:rFonts w:ascii="Cambria Math" w:hAnsi="Cambria Math"/>
                  <w:i/>
                </w:rPr>
              </m:ctrlPr>
            </m:dPr>
            <m:e>
              <m:r>
                <w:rPr>
                  <w:rFonts w:ascii="Cambria Math" w:hAnsi="Cambria Math"/>
                </w:rPr>
                <m:t>CL-C0</m:t>
              </m:r>
            </m:e>
          </m:d>
          <m:r>
            <w:rPr>
              <w:rFonts w:ascii="Cambria Math" w:hAnsi="Cambria Math"/>
            </w:rPr>
            <m:t>=2*</m:t>
          </m:r>
          <m:d>
            <m:dPr>
              <m:ctrlPr>
                <w:rPr>
                  <w:rFonts w:ascii="Cambria Math" w:hAnsi="Cambria Math"/>
                  <w:i/>
                </w:rPr>
              </m:ctrlPr>
            </m:dPr>
            <m:e>
              <m:r>
                <w:rPr>
                  <w:rFonts w:ascii="Cambria Math" w:hAnsi="Cambria Math"/>
                </w:rPr>
                <m:t>18-7</m:t>
              </m:r>
            </m:e>
          </m:d>
          <m:r>
            <w:rPr>
              <w:rFonts w:ascii="Cambria Math" w:hAnsi="Cambria Math"/>
            </w:rPr>
            <m:t>=22pF</m:t>
          </m:r>
        </m:oMath>
      </m:oMathPara>
    </w:p>
    <w:p w14:paraId="03BD0B6F" w14:textId="2292FBA2" w:rsidR="007F6414" w:rsidRDefault="007F6414" w:rsidP="007F6414">
      <w:pPr>
        <w:pStyle w:val="Titre2"/>
      </w:pPr>
      <w:bookmarkStart w:id="26" w:name="_Toc125656862"/>
      <w:r>
        <w:lastRenderedPageBreak/>
        <w:t>Reset</w:t>
      </w:r>
      <w:bookmarkEnd w:id="26"/>
    </w:p>
    <w:p w14:paraId="7BCC432D" w14:textId="4F25DC8A" w:rsidR="007F6414" w:rsidRDefault="007F6414" w:rsidP="007F6414">
      <w:r>
        <w:t>Afin de pouvoir reset le microcontrôleur lors de la phase de développement, un bouton poussoir a été placé.</w:t>
      </w:r>
      <w:r w:rsidR="003A7E08">
        <w:t xml:space="preserve"> Le dimensionnement a été repris du kit micro utilisé au labo.</w:t>
      </w:r>
    </w:p>
    <w:p w14:paraId="7A8A7F0F" w14:textId="77777777" w:rsidR="003A7E08" w:rsidRDefault="003A7E08" w:rsidP="007F6414"/>
    <w:p w14:paraId="3C4173EF" w14:textId="77777777" w:rsidR="007F6414" w:rsidRDefault="007F6414" w:rsidP="007F6414">
      <w:pPr>
        <w:keepNext/>
        <w:jc w:val="center"/>
      </w:pPr>
      <w:r>
        <w:rPr>
          <w:noProof/>
          <w:lang w:val="fr-CH" w:eastAsia="fr-CH"/>
        </w:rPr>
        <w:drawing>
          <wp:inline distT="0" distB="0" distL="0" distR="0" wp14:anchorId="40C7B5DA" wp14:editId="7E5314A5">
            <wp:extent cx="1368795" cy="1818633"/>
            <wp:effectExtent l="0" t="0" r="317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7775" cy="1843851"/>
                    </a:xfrm>
                    <a:prstGeom prst="rect">
                      <a:avLst/>
                    </a:prstGeom>
                  </pic:spPr>
                </pic:pic>
              </a:graphicData>
            </a:graphic>
          </wp:inline>
        </w:drawing>
      </w:r>
    </w:p>
    <w:p w14:paraId="0874135A" w14:textId="24E35DB2" w:rsidR="007F6414" w:rsidRPr="003A7E08" w:rsidRDefault="007F6414" w:rsidP="00FD56C1">
      <w:pPr>
        <w:pStyle w:val="Lgende"/>
        <w:jc w:val="center"/>
      </w:pPr>
      <w:r>
        <w:t xml:space="preserve">Figure </w:t>
      </w:r>
      <w:r>
        <w:fldChar w:fldCharType="begin"/>
      </w:r>
      <w:r>
        <w:instrText xml:space="preserve"> SEQ Figure \* ARABIC </w:instrText>
      </w:r>
      <w:r>
        <w:fldChar w:fldCharType="separate"/>
      </w:r>
      <w:r w:rsidR="008A2292">
        <w:rPr>
          <w:noProof/>
        </w:rPr>
        <w:t>14</w:t>
      </w:r>
      <w:r>
        <w:fldChar w:fldCharType="end"/>
      </w:r>
      <w:r>
        <w:t>: Reset</w:t>
      </w:r>
    </w:p>
    <w:p w14:paraId="21877E73" w14:textId="71456E40" w:rsidR="007F6414" w:rsidRDefault="007F6414" w:rsidP="007F6414">
      <w:pPr>
        <w:pStyle w:val="Titre2"/>
      </w:pPr>
      <w:bookmarkStart w:id="27" w:name="_Toc125656863"/>
      <w:r>
        <w:t>Port de programmation</w:t>
      </w:r>
      <w:bookmarkEnd w:id="27"/>
    </w:p>
    <w:p w14:paraId="780F2327" w14:textId="33D03EB8" w:rsidR="003A7E08" w:rsidRDefault="003A7E08" w:rsidP="003A7E08">
      <w:r>
        <w:t xml:space="preserve">Le JTAG est là pour pouvoir programmer le microcontrôleur en chargeant le firmware à l’intérieur. Je pourrai également connecter le débuguer pour débugger en temps réel le firmware. </w:t>
      </w:r>
    </w:p>
    <w:p w14:paraId="3EBC4B57" w14:textId="77777777" w:rsidR="003A7E08" w:rsidRDefault="003A7E08" w:rsidP="003A7E08"/>
    <w:p w14:paraId="0FA3770D" w14:textId="31CFD06C" w:rsidR="003A7E08" w:rsidRDefault="003A7E08" w:rsidP="003A7E08">
      <w:r>
        <w:t>Le dimensionnement a été repris également du kit micro utilisé au labo. Il a été désigné pour accueillir un debuger « ICD3 ».</w:t>
      </w:r>
    </w:p>
    <w:p w14:paraId="49C61AE4" w14:textId="77777777" w:rsidR="003A7E08" w:rsidRPr="003A7E08" w:rsidRDefault="003A7E08" w:rsidP="003A7E08"/>
    <w:p w14:paraId="3FFA89AE" w14:textId="77777777" w:rsidR="003A7E08" w:rsidRDefault="003A7E08" w:rsidP="003A7E08">
      <w:pPr>
        <w:keepNext/>
        <w:jc w:val="center"/>
      </w:pPr>
      <w:r>
        <w:rPr>
          <w:noProof/>
          <w:lang w:val="fr-CH" w:eastAsia="fr-CH"/>
        </w:rPr>
        <w:drawing>
          <wp:inline distT="0" distB="0" distL="0" distR="0" wp14:anchorId="699D2E7C" wp14:editId="4E0D4AE0">
            <wp:extent cx="1685925" cy="12763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5925" cy="1276350"/>
                    </a:xfrm>
                    <a:prstGeom prst="rect">
                      <a:avLst/>
                    </a:prstGeom>
                  </pic:spPr>
                </pic:pic>
              </a:graphicData>
            </a:graphic>
          </wp:inline>
        </w:drawing>
      </w:r>
    </w:p>
    <w:p w14:paraId="0DA42D7B" w14:textId="18E18D0C" w:rsidR="007F6414" w:rsidRDefault="003A7E08" w:rsidP="003A7E08">
      <w:pPr>
        <w:pStyle w:val="Lgende"/>
        <w:jc w:val="center"/>
      </w:pPr>
      <w:r>
        <w:t xml:space="preserve">Figure </w:t>
      </w:r>
      <w:r>
        <w:fldChar w:fldCharType="begin"/>
      </w:r>
      <w:r>
        <w:instrText xml:space="preserve"> SEQ Figure \* ARABIC </w:instrText>
      </w:r>
      <w:r>
        <w:fldChar w:fldCharType="separate"/>
      </w:r>
      <w:r w:rsidR="008A2292">
        <w:rPr>
          <w:noProof/>
        </w:rPr>
        <w:t>15</w:t>
      </w:r>
      <w:r>
        <w:fldChar w:fldCharType="end"/>
      </w:r>
      <w:r>
        <w:t> : Port de programmation</w:t>
      </w:r>
    </w:p>
    <w:p w14:paraId="4314CD70" w14:textId="4A9EC5A7" w:rsidR="00FD56C1" w:rsidRDefault="00FD56C1" w:rsidP="00FD56C1">
      <w:pPr>
        <w:keepLines w:val="0"/>
        <w:jc w:val="left"/>
      </w:pPr>
    </w:p>
    <w:p w14:paraId="2C68BE2C" w14:textId="497D6D9C" w:rsidR="00FD56C1" w:rsidRPr="00FD56C1" w:rsidRDefault="00FD56C1" w:rsidP="00FD56C1">
      <w:pPr>
        <w:keepLines w:val="0"/>
        <w:jc w:val="left"/>
      </w:pPr>
      <w:r>
        <w:br w:type="page"/>
      </w:r>
    </w:p>
    <w:p w14:paraId="536FF4A8" w14:textId="604DF021" w:rsidR="003A7E08" w:rsidRPr="003A7E08" w:rsidRDefault="003A7E08" w:rsidP="003A7E08">
      <w:pPr>
        <w:pStyle w:val="Titre1"/>
      </w:pPr>
      <w:bookmarkStart w:id="28" w:name="_Toc125656864"/>
      <w:r>
        <w:lastRenderedPageBreak/>
        <w:t>Périphériques</w:t>
      </w:r>
      <w:bookmarkEnd w:id="28"/>
    </w:p>
    <w:p w14:paraId="45E823E7" w14:textId="7FE2C1B7" w:rsidR="003A7E08" w:rsidRDefault="003A7E08" w:rsidP="003A7E08">
      <w:pPr>
        <w:pStyle w:val="Titre2"/>
      </w:pPr>
      <w:bookmarkStart w:id="29" w:name="_Toc125656865"/>
      <w:r>
        <w:t>Game IO</w:t>
      </w:r>
      <w:bookmarkEnd w:id="29"/>
    </w:p>
    <w:p w14:paraId="60F82851" w14:textId="5AF6FA47" w:rsidR="00FD56C1" w:rsidRDefault="003A7E08" w:rsidP="003A7E08">
      <w:r>
        <w:t xml:space="preserve">Nous avons trois pull-up pour maintenir un </w:t>
      </w:r>
      <w:r w:rsidR="00FD56C1">
        <w:t>état haut</w:t>
      </w:r>
      <w:r>
        <w:t xml:space="preserve"> sur les entrées start, stop et wire. L</w:t>
      </w:r>
      <w:r w:rsidR="00FD56C1">
        <w:t>orsqu’on vient relier ces entrées avec la manette connectée au GND (pin 4 du header), nous aurons un état bas.</w:t>
      </w:r>
    </w:p>
    <w:p w14:paraId="50E9BF8D" w14:textId="77777777" w:rsidR="00FD56C1" w:rsidRDefault="00FD56C1" w:rsidP="003A7E08"/>
    <w:p w14:paraId="392E7767" w14:textId="1E4FDBD7" w:rsidR="003A7E08" w:rsidRDefault="00FD56C1" w:rsidP="003A7E08">
      <w:r>
        <w:t>Il sera donc possible de détecter si nous avons touché le fil de cuivre ou si nous sommes au départ ou à l’arrivée du jeu.</w:t>
      </w:r>
      <w:r w:rsidR="003A7E08">
        <w:t xml:space="preserve"> </w:t>
      </w:r>
    </w:p>
    <w:p w14:paraId="42285689" w14:textId="77777777" w:rsidR="003A7E08" w:rsidRPr="003A7E08" w:rsidRDefault="003A7E08" w:rsidP="003A7E08"/>
    <w:p w14:paraId="61033A6E" w14:textId="77777777" w:rsidR="00FD56C1" w:rsidRDefault="003A7E08" w:rsidP="00FD56C1">
      <w:pPr>
        <w:keepNext/>
        <w:jc w:val="center"/>
      </w:pPr>
      <w:r>
        <w:rPr>
          <w:noProof/>
          <w:lang w:val="fr-CH" w:eastAsia="fr-CH"/>
        </w:rPr>
        <w:drawing>
          <wp:inline distT="0" distB="0" distL="0" distR="0" wp14:anchorId="0C95CF92" wp14:editId="69A002F7">
            <wp:extent cx="2484948" cy="1804946"/>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0209" cy="1816031"/>
                    </a:xfrm>
                    <a:prstGeom prst="rect">
                      <a:avLst/>
                    </a:prstGeom>
                  </pic:spPr>
                </pic:pic>
              </a:graphicData>
            </a:graphic>
          </wp:inline>
        </w:drawing>
      </w:r>
    </w:p>
    <w:p w14:paraId="1B54E807" w14:textId="0795A29B" w:rsidR="003A7E08" w:rsidRDefault="00FD56C1" w:rsidP="00FD56C1">
      <w:pPr>
        <w:pStyle w:val="Lgende"/>
        <w:jc w:val="center"/>
      </w:pPr>
      <w:r>
        <w:t xml:space="preserve">Figure </w:t>
      </w:r>
      <w:r>
        <w:fldChar w:fldCharType="begin"/>
      </w:r>
      <w:r>
        <w:instrText xml:space="preserve"> SEQ Figure \* ARABIC </w:instrText>
      </w:r>
      <w:r>
        <w:fldChar w:fldCharType="separate"/>
      </w:r>
      <w:r w:rsidR="008A2292">
        <w:rPr>
          <w:noProof/>
        </w:rPr>
        <w:t>16</w:t>
      </w:r>
      <w:r>
        <w:fldChar w:fldCharType="end"/>
      </w:r>
      <w:r>
        <w:t>: Game IO</w:t>
      </w:r>
    </w:p>
    <w:p w14:paraId="4894C988" w14:textId="77777777" w:rsidR="00FD56C1" w:rsidRPr="00FD56C1" w:rsidRDefault="00FD56C1" w:rsidP="00FD56C1"/>
    <w:p w14:paraId="76A62DCF" w14:textId="4029AFE7" w:rsidR="00AB39EF" w:rsidRPr="00AB39EF" w:rsidRDefault="00FD56C1" w:rsidP="00FD56C1">
      <w:pPr>
        <w:pStyle w:val="Titre2"/>
      </w:pPr>
      <w:bookmarkStart w:id="30" w:name="_Toc125656866"/>
      <w:r>
        <w:t>Encodeur Rotatif PEC12</w:t>
      </w:r>
      <w:bookmarkEnd w:id="30"/>
    </w:p>
    <w:p w14:paraId="2E770819" w14:textId="2379EF34" w:rsidR="00AB39EF" w:rsidRPr="00AB39EF" w:rsidRDefault="00DB771A" w:rsidP="00AB39EF">
      <w:pPr>
        <w:keepNext/>
        <w:keepLines w:val="0"/>
        <w:rPr>
          <w:lang w:val="fr-CH"/>
        </w:rPr>
      </w:pPr>
      <w:r>
        <w:t>Afin de pouvoir naviguer dans le menu et valider des actions, l’utilisation d’un encodeur a été demandé. Je me suis inspiré de celui du KIT microcontrôleur de l’ES.</w:t>
      </w:r>
    </w:p>
    <w:p w14:paraId="625BF23B" w14:textId="5D148A77" w:rsidR="0076292C" w:rsidRDefault="0076292C">
      <w:pPr>
        <w:keepLines w:val="0"/>
        <w:jc w:val="left"/>
      </w:pPr>
    </w:p>
    <w:p w14:paraId="31D9E035" w14:textId="77777777" w:rsidR="00DB771A" w:rsidRDefault="00DB771A" w:rsidP="00DB771A">
      <w:pPr>
        <w:keepNext/>
        <w:keepLines w:val="0"/>
        <w:jc w:val="center"/>
      </w:pPr>
      <w:r>
        <w:rPr>
          <w:noProof/>
          <w:lang w:val="fr-CH" w:eastAsia="fr-CH"/>
        </w:rPr>
        <w:drawing>
          <wp:inline distT="0" distB="0" distL="0" distR="0" wp14:anchorId="22CDC334" wp14:editId="3AEBA56A">
            <wp:extent cx="2520564" cy="1419430"/>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4752" cy="1433051"/>
                    </a:xfrm>
                    <a:prstGeom prst="rect">
                      <a:avLst/>
                    </a:prstGeom>
                  </pic:spPr>
                </pic:pic>
              </a:graphicData>
            </a:graphic>
          </wp:inline>
        </w:drawing>
      </w:r>
    </w:p>
    <w:p w14:paraId="7810F089" w14:textId="67FDA195" w:rsidR="00DB771A" w:rsidRDefault="00DB771A" w:rsidP="00DB771A">
      <w:pPr>
        <w:pStyle w:val="Lgende"/>
        <w:jc w:val="center"/>
      </w:pPr>
      <w:r>
        <w:t xml:space="preserve">Figure </w:t>
      </w:r>
      <w:r>
        <w:fldChar w:fldCharType="begin"/>
      </w:r>
      <w:r>
        <w:instrText xml:space="preserve"> SEQ Figure \* ARABIC </w:instrText>
      </w:r>
      <w:r>
        <w:fldChar w:fldCharType="separate"/>
      </w:r>
      <w:r w:rsidR="008A2292">
        <w:rPr>
          <w:noProof/>
        </w:rPr>
        <w:t>17</w:t>
      </w:r>
      <w:r>
        <w:fldChar w:fldCharType="end"/>
      </w:r>
      <w:r>
        <w:t> : PEC 12</w:t>
      </w:r>
    </w:p>
    <w:p w14:paraId="6D0EFB27" w14:textId="52312C3E" w:rsidR="00DB771A" w:rsidRDefault="00DB771A">
      <w:pPr>
        <w:keepLines w:val="0"/>
        <w:jc w:val="left"/>
      </w:pPr>
      <w:r>
        <w:br w:type="page"/>
      </w:r>
    </w:p>
    <w:p w14:paraId="437B38B7" w14:textId="6C2B9AB7" w:rsidR="00DB771A" w:rsidRDefault="00DB771A" w:rsidP="00DB771A">
      <w:pPr>
        <w:pStyle w:val="Titre2"/>
      </w:pPr>
      <w:bookmarkStart w:id="31" w:name="_Toc125656867"/>
      <w:r>
        <w:lastRenderedPageBreak/>
        <w:t>LCD</w:t>
      </w:r>
      <w:bookmarkEnd w:id="31"/>
    </w:p>
    <w:p w14:paraId="398B6D03" w14:textId="62486EDE" w:rsidR="00CF49EA" w:rsidRDefault="0069481A" w:rsidP="00CF49EA">
      <w:pPr>
        <w:keepNext/>
        <w:keepLines w:val="0"/>
      </w:pPr>
      <w:r>
        <w:t xml:space="preserve">Afin d’afficher le menu, l’utilisation d’un LCD a été demandé. </w:t>
      </w:r>
      <w:r w:rsidR="00CF49EA">
        <w:t>Je me suis inspiré de celui du KIT microcontrôleur de l’ES. Pour le back light du LCD, j’ai dû redimensionner les composants afin de fournir 20 mA.</w:t>
      </w:r>
    </w:p>
    <w:p w14:paraId="45C2E009" w14:textId="08F69E1A" w:rsidR="00CF49EA" w:rsidRPr="00CF49EA" w:rsidRDefault="00CF49EA" w:rsidP="00CF49EA">
      <w:pPr>
        <w:keepNext/>
        <w:keepLines w:val="0"/>
        <w:rPr>
          <w:noProof/>
          <w:lang w:eastAsia="fr-CH"/>
        </w:rPr>
      </w:pPr>
    </w:p>
    <w:p w14:paraId="4850C913" w14:textId="77777777" w:rsidR="0069481A" w:rsidRDefault="00CF49EA" w:rsidP="0069481A">
      <w:pPr>
        <w:keepNext/>
        <w:keepLines w:val="0"/>
      </w:pPr>
      <w:r>
        <w:rPr>
          <w:noProof/>
          <w:lang w:val="fr-CH" w:eastAsia="fr-CH"/>
        </w:rPr>
        <w:drawing>
          <wp:inline distT="0" distB="0" distL="0" distR="0" wp14:anchorId="6D904D5D" wp14:editId="5BC53F64">
            <wp:extent cx="6105525" cy="193731"/>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3815"/>
                    <a:stretch/>
                  </pic:blipFill>
                  <pic:spPr bwMode="auto">
                    <a:xfrm>
                      <a:off x="0" y="0"/>
                      <a:ext cx="6105525" cy="193731"/>
                    </a:xfrm>
                    <a:prstGeom prst="rect">
                      <a:avLst/>
                    </a:prstGeom>
                    <a:ln>
                      <a:noFill/>
                    </a:ln>
                    <a:extLst>
                      <a:ext uri="{53640926-AAD7-44D8-BBD7-CCE9431645EC}">
                        <a14:shadowObscured xmlns:a14="http://schemas.microsoft.com/office/drawing/2010/main"/>
                      </a:ext>
                    </a:extLst>
                  </pic:spPr>
                </pic:pic>
              </a:graphicData>
            </a:graphic>
          </wp:inline>
        </w:drawing>
      </w:r>
    </w:p>
    <w:p w14:paraId="1B071759" w14:textId="0706825B" w:rsidR="00CF49EA" w:rsidRPr="00AB39EF" w:rsidRDefault="0069481A" w:rsidP="0069481A">
      <w:pPr>
        <w:pStyle w:val="Lgende"/>
        <w:jc w:val="center"/>
        <w:rPr>
          <w:lang w:val="fr-CH"/>
        </w:rPr>
      </w:pPr>
      <w:r>
        <w:t xml:space="preserve">Figure </w:t>
      </w:r>
      <w:r>
        <w:fldChar w:fldCharType="begin"/>
      </w:r>
      <w:r>
        <w:instrText xml:space="preserve"> SEQ Figure \* ARABIC </w:instrText>
      </w:r>
      <w:r>
        <w:fldChar w:fldCharType="separate"/>
      </w:r>
      <w:r w:rsidR="008A2292">
        <w:rPr>
          <w:noProof/>
        </w:rPr>
        <w:t>18</w:t>
      </w:r>
      <w:r>
        <w:fldChar w:fldCharType="end"/>
      </w:r>
      <w:r>
        <w:t>: Back light</w:t>
      </w:r>
    </w:p>
    <w:p w14:paraId="5554E386" w14:textId="2FD88A3A" w:rsidR="00DB771A" w:rsidRDefault="00DB771A" w:rsidP="00DB771A">
      <w:pPr>
        <w:rPr>
          <w:noProof/>
          <w:lang w:val="fr-CH" w:eastAsia="fr-CH"/>
        </w:rPr>
      </w:pPr>
    </w:p>
    <w:p w14:paraId="213BADBC" w14:textId="5A5625F7" w:rsidR="0069481A" w:rsidRDefault="0069481A" w:rsidP="00DB771A">
      <w:pPr>
        <w:rPr>
          <w:noProof/>
          <w:lang w:val="fr-CH" w:eastAsia="fr-CH"/>
        </w:rPr>
      </w:pPr>
      <m:oMathPara>
        <m:oMath>
          <m:r>
            <w:rPr>
              <w:rFonts w:ascii="Cambria Math" w:hAnsi="Cambria Math"/>
              <w:noProof/>
              <w:lang w:val="fr-CH" w:eastAsia="fr-CH"/>
            </w:rPr>
            <m:t>R=</m:t>
          </m:r>
          <m:f>
            <m:fPr>
              <m:ctrlPr>
                <w:rPr>
                  <w:rFonts w:ascii="Cambria Math" w:hAnsi="Cambria Math"/>
                  <w:i/>
                  <w:noProof/>
                  <w:lang w:val="fr-CH" w:eastAsia="fr-CH"/>
                </w:rPr>
              </m:ctrlPr>
            </m:fPr>
            <m:num>
              <m:r>
                <w:rPr>
                  <w:rFonts w:ascii="Cambria Math" w:hAnsi="Cambria Math"/>
                  <w:noProof/>
                  <w:lang w:val="fr-CH" w:eastAsia="fr-CH"/>
                </w:rPr>
                <m:t>Uj</m:t>
              </m:r>
            </m:num>
            <m:den>
              <m:r>
                <w:rPr>
                  <w:rFonts w:ascii="Cambria Math" w:hAnsi="Cambria Math"/>
                  <w:noProof/>
                  <w:lang w:val="fr-CH" w:eastAsia="fr-CH"/>
                </w:rPr>
                <m:t>I</m:t>
              </m:r>
            </m:den>
          </m:f>
          <m:r>
            <w:rPr>
              <w:rFonts w:ascii="Cambria Math" w:hAnsi="Cambria Math"/>
              <w:noProof/>
              <w:lang w:val="fr-CH" w:eastAsia="fr-CH"/>
            </w:rPr>
            <m:t>=</m:t>
          </m:r>
          <m:f>
            <m:fPr>
              <m:ctrlPr>
                <w:rPr>
                  <w:rFonts w:ascii="Cambria Math" w:hAnsi="Cambria Math"/>
                  <w:i/>
                  <w:noProof/>
                  <w:lang w:val="fr-CH" w:eastAsia="fr-CH"/>
                </w:rPr>
              </m:ctrlPr>
            </m:fPr>
            <m:num>
              <m:r>
                <w:rPr>
                  <w:rFonts w:ascii="Cambria Math" w:hAnsi="Cambria Math"/>
                  <w:noProof/>
                  <w:lang w:val="fr-CH" w:eastAsia="fr-CH"/>
                </w:rPr>
                <m:t>0,7</m:t>
              </m:r>
            </m:num>
            <m:den>
              <m:r>
                <w:rPr>
                  <w:rFonts w:ascii="Cambria Math" w:hAnsi="Cambria Math"/>
                  <w:noProof/>
                  <w:lang w:val="fr-CH" w:eastAsia="fr-CH"/>
                </w:rPr>
                <m:t>20m</m:t>
              </m:r>
            </m:den>
          </m:f>
          <m:r>
            <w:rPr>
              <w:rFonts w:ascii="Cambria Math" w:hAnsi="Cambria Math"/>
              <w:noProof/>
              <w:lang w:val="fr-CH" w:eastAsia="fr-CH"/>
            </w:rPr>
            <m:t>=35=&gt;33Ω</m:t>
          </m:r>
        </m:oMath>
      </m:oMathPara>
    </w:p>
    <w:p w14:paraId="6474FE4A" w14:textId="77777777" w:rsidR="0069481A" w:rsidRDefault="0069481A" w:rsidP="00DB771A">
      <w:pPr>
        <w:rPr>
          <w:noProof/>
          <w:lang w:val="fr-CH" w:eastAsia="fr-CH"/>
        </w:rPr>
      </w:pPr>
    </w:p>
    <w:p w14:paraId="2EC64FF6" w14:textId="77777777" w:rsidR="0069481A" w:rsidRDefault="00DB771A" w:rsidP="0069481A">
      <w:pPr>
        <w:keepNext/>
        <w:jc w:val="center"/>
      </w:pPr>
      <w:r>
        <w:rPr>
          <w:noProof/>
          <w:lang w:val="fr-CH" w:eastAsia="fr-CH"/>
        </w:rPr>
        <w:drawing>
          <wp:inline distT="0" distB="0" distL="0" distR="0" wp14:anchorId="74262BC9" wp14:editId="649ED603">
            <wp:extent cx="4412974" cy="1905911"/>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4005" r="14827"/>
                    <a:stretch/>
                  </pic:blipFill>
                  <pic:spPr bwMode="auto">
                    <a:xfrm>
                      <a:off x="0" y="0"/>
                      <a:ext cx="4427630" cy="1912241"/>
                    </a:xfrm>
                    <a:prstGeom prst="rect">
                      <a:avLst/>
                    </a:prstGeom>
                    <a:ln>
                      <a:noFill/>
                    </a:ln>
                    <a:extLst>
                      <a:ext uri="{53640926-AAD7-44D8-BBD7-CCE9431645EC}">
                        <a14:shadowObscured xmlns:a14="http://schemas.microsoft.com/office/drawing/2010/main"/>
                      </a:ext>
                    </a:extLst>
                  </pic:spPr>
                </pic:pic>
              </a:graphicData>
            </a:graphic>
          </wp:inline>
        </w:drawing>
      </w:r>
    </w:p>
    <w:p w14:paraId="28477330" w14:textId="32533C61" w:rsidR="00365CDA" w:rsidRDefault="0069481A" w:rsidP="007B3B3F">
      <w:pPr>
        <w:pStyle w:val="Lgende"/>
        <w:jc w:val="center"/>
      </w:pPr>
      <w:r>
        <w:t xml:space="preserve">Figure </w:t>
      </w:r>
      <w:r>
        <w:fldChar w:fldCharType="begin"/>
      </w:r>
      <w:r>
        <w:instrText xml:space="preserve"> SEQ Figure \* ARABIC </w:instrText>
      </w:r>
      <w:r>
        <w:fldChar w:fldCharType="separate"/>
      </w:r>
      <w:r w:rsidR="008A2292">
        <w:rPr>
          <w:noProof/>
        </w:rPr>
        <w:t>19</w:t>
      </w:r>
      <w:r>
        <w:fldChar w:fldCharType="end"/>
      </w:r>
      <w:r>
        <w:t>: LCD</w:t>
      </w:r>
    </w:p>
    <w:p w14:paraId="17270AF5" w14:textId="070D10D5" w:rsidR="00365CDA" w:rsidRDefault="00365CDA" w:rsidP="00365CDA">
      <w:pPr>
        <w:pStyle w:val="Titre2"/>
      </w:pPr>
      <w:bookmarkStart w:id="32" w:name="_Toc125656868"/>
      <w:r>
        <w:t>Buzzer</w:t>
      </w:r>
      <w:bookmarkEnd w:id="32"/>
    </w:p>
    <w:p w14:paraId="72537D69" w14:textId="71431EE0" w:rsidR="005F0C15" w:rsidRDefault="005F0C15" w:rsidP="00365CDA">
      <w:r>
        <w:t>Afin d’avoir une indication sonore, j’utilise un buzzer avec une tension de fonctionnement de 2.5V à 4.5V</w:t>
      </w:r>
      <w:r w:rsidR="005A4DC6">
        <w:t xml:space="preserve"> et d’une résistance de 16</w:t>
      </w:r>
      <w:r w:rsidR="005A4DC6">
        <w:rPr>
          <w:rFonts w:cs="Arial"/>
        </w:rPr>
        <w:t>Ω</w:t>
      </w:r>
      <w:r>
        <w:t xml:space="preserve">. </w:t>
      </w:r>
      <w:r w:rsidR="00F12A77">
        <w:t>Le courant est limité à 20 mA.</w:t>
      </w:r>
    </w:p>
    <w:p w14:paraId="34B0B57E" w14:textId="48B6A8D6" w:rsidR="007B3B3F" w:rsidRDefault="007B3B3F" w:rsidP="00365CDA"/>
    <w:p w14:paraId="2277E69F" w14:textId="257D22E8" w:rsidR="007B3B3F" w:rsidRDefault="007B3B3F" w:rsidP="00365CDA">
      <m:oMathPara>
        <m:oMath>
          <m:r>
            <w:rPr>
              <w:rFonts w:ascii="Cambria Math" w:hAnsi="Cambria Math"/>
            </w:rPr>
            <m:t>I=</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150+ 16</m:t>
              </m:r>
            </m:den>
          </m:f>
          <m:r>
            <w:rPr>
              <w:rFonts w:ascii="Cambria Math" w:hAnsi="Cambria Math"/>
            </w:rPr>
            <m:t>=19.8 mA</m:t>
          </m:r>
        </m:oMath>
      </m:oMathPara>
    </w:p>
    <w:p w14:paraId="1B4B778D" w14:textId="5A7F3462" w:rsidR="00365CDA" w:rsidRPr="00365CDA" w:rsidRDefault="00365CDA" w:rsidP="00365CDA"/>
    <w:p w14:paraId="26DBF401" w14:textId="2AA2C38C" w:rsidR="00365CDA" w:rsidRDefault="00F12A77" w:rsidP="00365CDA">
      <w:pPr>
        <w:keepNext/>
        <w:jc w:val="center"/>
      </w:pPr>
      <w:r>
        <w:rPr>
          <w:noProof/>
          <w:lang w:val="fr-CH" w:eastAsia="fr-CH"/>
        </w:rPr>
        <w:drawing>
          <wp:inline distT="0" distB="0" distL="0" distR="0" wp14:anchorId="4134A721" wp14:editId="04E520E6">
            <wp:extent cx="1719402" cy="2053988"/>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22593" cy="2057800"/>
                    </a:xfrm>
                    <a:prstGeom prst="rect">
                      <a:avLst/>
                    </a:prstGeom>
                  </pic:spPr>
                </pic:pic>
              </a:graphicData>
            </a:graphic>
          </wp:inline>
        </w:drawing>
      </w:r>
    </w:p>
    <w:p w14:paraId="34A84F6E" w14:textId="79C1F042" w:rsidR="00365CDA" w:rsidRPr="00365CDA" w:rsidRDefault="00365CDA" w:rsidP="00365CDA">
      <w:pPr>
        <w:pStyle w:val="Lgende"/>
        <w:jc w:val="center"/>
      </w:pPr>
      <w:r>
        <w:t xml:space="preserve">Figure </w:t>
      </w:r>
      <w:r>
        <w:fldChar w:fldCharType="begin"/>
      </w:r>
      <w:r>
        <w:instrText xml:space="preserve"> SEQ Figure \* ARABIC </w:instrText>
      </w:r>
      <w:r>
        <w:fldChar w:fldCharType="separate"/>
      </w:r>
      <w:r w:rsidR="008A2292">
        <w:rPr>
          <w:noProof/>
        </w:rPr>
        <w:t>20</w:t>
      </w:r>
      <w:r>
        <w:fldChar w:fldCharType="end"/>
      </w:r>
      <w:r>
        <w:t>:</w:t>
      </w:r>
    </w:p>
    <w:p w14:paraId="093D2E3B" w14:textId="58111D2B" w:rsidR="00365CDA" w:rsidRPr="00365CDA" w:rsidRDefault="00365CDA" w:rsidP="00365CDA">
      <w:pPr>
        <w:keepLines w:val="0"/>
        <w:jc w:val="left"/>
      </w:pPr>
      <w:r>
        <w:br w:type="page"/>
      </w:r>
    </w:p>
    <w:p w14:paraId="5A0A0D53" w14:textId="14C1DAEE" w:rsidR="0069481A" w:rsidRDefault="0069481A" w:rsidP="0069481A">
      <w:pPr>
        <w:pStyle w:val="Titre2"/>
      </w:pPr>
      <w:bookmarkStart w:id="33" w:name="_Toc125656869"/>
      <w:r>
        <w:lastRenderedPageBreak/>
        <w:t>LED RGB</w:t>
      </w:r>
      <w:bookmarkEnd w:id="33"/>
    </w:p>
    <w:p w14:paraId="19CE8BF2" w14:textId="05713030" w:rsidR="008B2E40" w:rsidRDefault="0069481A" w:rsidP="0069481A">
      <w:r>
        <w:t xml:space="preserve">Afin d’avoir une animation visuelle, des leds RGB sont utilisées. Il me faut des leds assez puissantes </w:t>
      </w:r>
      <w:r w:rsidR="008B2E40">
        <w:t xml:space="preserve">pour pouvoir diffuser de la lumière dans un plexiglass opaque. Pour une question de logistique, je vais prendre les mêmes leds qu’un camarade. </w:t>
      </w:r>
    </w:p>
    <w:p w14:paraId="45C76922" w14:textId="77777777" w:rsidR="008B2E40" w:rsidRDefault="008B2E40" w:rsidP="0069481A"/>
    <w:p w14:paraId="6BF88B37" w14:textId="618CA28D" w:rsidR="0069481A" w:rsidRDefault="008B2E40" w:rsidP="0069481A">
      <w:pPr>
        <w:rPr>
          <w:rFonts w:cs="Arial"/>
        </w:rPr>
      </w:pPr>
      <w:r>
        <w:t xml:space="preserve">Je ne vais pas utiliser le blanc, les couleurs me suffisent. Une led consomme </w:t>
      </w:r>
      <w:r w:rsidR="00365CDA">
        <w:t>25</w:t>
      </w:r>
      <w:r>
        <w:t xml:space="preserve">0 mA, </w:t>
      </w:r>
      <w:r w:rsidR="00365CDA">
        <w:t xml:space="preserve">pour une luminosité à 75%, </w:t>
      </w:r>
      <w:r>
        <w:t>il</w:t>
      </w:r>
      <w:r w:rsidR="00365CDA">
        <w:t xml:space="preserve"> faudra donc une résistance de 22</w:t>
      </w:r>
      <w:r>
        <w:rPr>
          <w:rFonts w:cs="Arial"/>
        </w:rPr>
        <w:t>Ω.</w:t>
      </w:r>
    </w:p>
    <w:p w14:paraId="323877E2" w14:textId="38C52A3B" w:rsidR="00365CDA" w:rsidRDefault="00365CDA" w:rsidP="0069481A">
      <w:pPr>
        <w:rPr>
          <w:rFonts w:cs="Arial"/>
        </w:rPr>
      </w:pPr>
    </w:p>
    <w:p w14:paraId="426B8EA5" w14:textId="19AE6529" w:rsidR="00365CDA" w:rsidRDefault="00365CDA" w:rsidP="00365CDA">
      <w:pPr>
        <w:keepNext/>
        <w:jc w:val="center"/>
      </w:pPr>
      <w:r>
        <w:rPr>
          <w:noProof/>
          <w:lang w:val="fr-CH" w:eastAsia="fr-CH"/>
        </w:rPr>
        <mc:AlternateContent>
          <mc:Choice Requires="wps">
            <w:drawing>
              <wp:anchor distT="0" distB="0" distL="114300" distR="114300" simplePos="0" relativeHeight="251674624" behindDoc="0" locked="0" layoutInCell="1" allowOverlap="1" wp14:anchorId="526B9A4E" wp14:editId="024373F5">
                <wp:simplePos x="0" y="0"/>
                <wp:positionH relativeFrom="column">
                  <wp:posOffset>1931157</wp:posOffset>
                </wp:positionH>
                <wp:positionV relativeFrom="paragraph">
                  <wp:posOffset>1441801</wp:posOffset>
                </wp:positionV>
                <wp:extent cx="354671" cy="6824"/>
                <wp:effectExtent l="19050" t="19050" r="26670" b="31750"/>
                <wp:wrapNone/>
                <wp:docPr id="33" name="Connecteur droit 33"/>
                <wp:cNvGraphicFramePr/>
                <a:graphic xmlns:a="http://schemas.openxmlformats.org/drawingml/2006/main">
                  <a:graphicData uri="http://schemas.microsoft.com/office/word/2010/wordprocessingShape">
                    <wps:wsp>
                      <wps:cNvCnPr/>
                      <wps:spPr>
                        <a:xfrm flipV="1">
                          <a:off x="0" y="0"/>
                          <a:ext cx="354671" cy="6824"/>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81D00" id="Connecteur droit 3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05pt,113.55pt" to="180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" strokecolor="#bc4542 [3045]" strokeweight="2.25pt"/>
            </w:pict>
          </mc:Fallback>
        </mc:AlternateContent>
      </w:r>
      <w:r>
        <w:rPr>
          <w:noProof/>
          <w:lang w:val="fr-CH" w:eastAsia="fr-CH"/>
        </w:rPr>
        <mc:AlternateContent>
          <mc:Choice Requires="wps">
            <w:drawing>
              <wp:anchor distT="0" distB="0" distL="114300" distR="114300" simplePos="0" relativeHeight="251672576" behindDoc="0" locked="0" layoutInCell="1" allowOverlap="1" wp14:anchorId="01702DB9" wp14:editId="24A1CDCD">
                <wp:simplePos x="0" y="0"/>
                <wp:positionH relativeFrom="column">
                  <wp:posOffset>2279176</wp:posOffset>
                </wp:positionH>
                <wp:positionV relativeFrom="paragraph">
                  <wp:posOffset>1428152</wp:posOffset>
                </wp:positionV>
                <wp:extent cx="0" cy="252483"/>
                <wp:effectExtent l="19050" t="19050" r="19050" b="14605"/>
                <wp:wrapNone/>
                <wp:docPr id="32" name="Connecteur droit 32"/>
                <wp:cNvGraphicFramePr/>
                <a:graphic xmlns:a="http://schemas.openxmlformats.org/drawingml/2006/main">
                  <a:graphicData uri="http://schemas.microsoft.com/office/word/2010/wordprocessingShape">
                    <wps:wsp>
                      <wps:cNvCnPr/>
                      <wps:spPr>
                        <a:xfrm flipH="1" flipV="1">
                          <a:off x="0" y="0"/>
                          <a:ext cx="0" cy="252483"/>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B3122EA" id="Connecteur droit 32" o:spid="_x0000_s1026" style="position:absolute;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45pt,112.45pt" to="179.45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" strokecolor="#bc4542 [3045]" strokeweight="2.25pt"/>
            </w:pict>
          </mc:Fallback>
        </mc:AlternateContent>
      </w:r>
      <w:r>
        <w:rPr>
          <w:noProof/>
          <w:lang w:val="fr-CH" w:eastAsia="fr-CH"/>
        </w:rPr>
        <w:drawing>
          <wp:inline distT="0" distB="0" distL="0" distR="0" wp14:anchorId="263B24B5" wp14:editId="1513B833">
            <wp:extent cx="3889612" cy="2061919"/>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1683" cy="2063017"/>
                    </a:xfrm>
                    <a:prstGeom prst="rect">
                      <a:avLst/>
                    </a:prstGeom>
                  </pic:spPr>
                </pic:pic>
              </a:graphicData>
            </a:graphic>
          </wp:inline>
        </w:drawing>
      </w:r>
    </w:p>
    <w:p w14:paraId="7EF1FDAF" w14:textId="010931BD" w:rsidR="00365CDA" w:rsidRDefault="00365CDA" w:rsidP="00365CDA">
      <w:pPr>
        <w:pStyle w:val="Lgende"/>
        <w:jc w:val="center"/>
      </w:pPr>
      <w:r>
        <w:t xml:space="preserve">Figure </w:t>
      </w:r>
      <w:r>
        <w:fldChar w:fldCharType="begin"/>
      </w:r>
      <w:r>
        <w:instrText xml:space="preserve"> SEQ Figure \* ARABIC </w:instrText>
      </w:r>
      <w:r>
        <w:fldChar w:fldCharType="separate"/>
      </w:r>
      <w:r w:rsidR="008A2292">
        <w:rPr>
          <w:noProof/>
        </w:rPr>
        <w:t>21</w:t>
      </w:r>
      <w:r>
        <w:fldChar w:fldCharType="end"/>
      </w:r>
      <w:r>
        <w:t>: Courant - Luminosité</w:t>
      </w:r>
    </w:p>
    <w:p w14:paraId="6664CE57" w14:textId="379B98AE" w:rsidR="0069481A" w:rsidRDefault="0069481A" w:rsidP="0069481A"/>
    <w:p w14:paraId="673D0B0C" w14:textId="055A03F2" w:rsidR="008B2E40" w:rsidRPr="00365CDA" w:rsidRDefault="008B2E40" w:rsidP="0069481A">
      <m:oMathPara>
        <m:oMath>
          <m:r>
            <w:rPr>
              <w:rFonts w:ascii="Cambria Math" w:hAnsi="Cambria Math"/>
            </w:rPr>
            <m:t>R=</m:t>
          </m:r>
          <m:f>
            <m:fPr>
              <m:ctrlPr>
                <w:rPr>
                  <w:rFonts w:ascii="Cambria Math" w:hAnsi="Cambria Math"/>
                  <w:i/>
                </w:rPr>
              </m:ctrlPr>
            </m:fPr>
            <m:num>
              <m:r>
                <w:rPr>
                  <w:rFonts w:ascii="Cambria Math" w:hAnsi="Cambria Math"/>
                </w:rPr>
                <m:t>3.3-UD</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3.3-2.1</m:t>
              </m:r>
            </m:num>
            <m:den>
              <m:r>
                <w:rPr>
                  <w:rFonts w:ascii="Cambria Math" w:hAnsi="Cambria Math"/>
                </w:rPr>
                <m:t>250m</m:t>
              </m:r>
            </m:den>
          </m:f>
          <m:r>
            <w:rPr>
              <w:rFonts w:ascii="Cambria Math" w:hAnsi="Cambria Math"/>
            </w:rPr>
            <m:t xml:space="preserve">=24=&gt;22Ω </m:t>
          </m:r>
        </m:oMath>
      </m:oMathPara>
    </w:p>
    <w:p w14:paraId="56158522" w14:textId="77777777" w:rsidR="00365CDA" w:rsidRPr="0069481A" w:rsidRDefault="00365CDA" w:rsidP="0069481A"/>
    <w:p w14:paraId="6D366E34" w14:textId="2B378D3F" w:rsidR="0069481A" w:rsidRDefault="00365CDA" w:rsidP="0069481A">
      <w:pPr>
        <w:keepNext/>
        <w:jc w:val="center"/>
      </w:pPr>
      <w:r>
        <w:rPr>
          <w:noProof/>
          <w:lang w:val="fr-CH" w:eastAsia="fr-CH"/>
        </w:rPr>
        <w:drawing>
          <wp:inline distT="0" distB="0" distL="0" distR="0" wp14:anchorId="0D328647" wp14:editId="6990F705">
            <wp:extent cx="4885899" cy="286649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94795" cy="2871715"/>
                    </a:xfrm>
                    <a:prstGeom prst="rect">
                      <a:avLst/>
                    </a:prstGeom>
                  </pic:spPr>
                </pic:pic>
              </a:graphicData>
            </a:graphic>
          </wp:inline>
        </w:drawing>
      </w:r>
    </w:p>
    <w:p w14:paraId="30B29DE6" w14:textId="2EEB8E0F" w:rsidR="0069481A" w:rsidRPr="008A2292" w:rsidRDefault="0069481A" w:rsidP="0069481A">
      <w:pPr>
        <w:pStyle w:val="Lgende"/>
        <w:jc w:val="center"/>
        <w:rPr>
          <w:lang w:val="de-CH"/>
        </w:rPr>
      </w:pPr>
      <w:r w:rsidRPr="008A2292">
        <w:rPr>
          <w:lang w:val="de-CH"/>
        </w:rPr>
        <w:t xml:space="preserve">Figure </w:t>
      </w:r>
      <w:r>
        <w:fldChar w:fldCharType="begin"/>
      </w:r>
      <w:r w:rsidRPr="008A2292">
        <w:rPr>
          <w:lang w:val="de-CH"/>
        </w:rPr>
        <w:instrText xml:space="preserve"> SEQ Figure \* ARABIC </w:instrText>
      </w:r>
      <w:r>
        <w:fldChar w:fldCharType="separate"/>
      </w:r>
      <w:r w:rsidR="008A2292">
        <w:rPr>
          <w:noProof/>
          <w:lang w:val="de-CH"/>
        </w:rPr>
        <w:t>22</w:t>
      </w:r>
      <w:r>
        <w:fldChar w:fldCharType="end"/>
      </w:r>
      <w:r w:rsidRPr="008A2292">
        <w:rPr>
          <w:lang w:val="de-CH"/>
        </w:rPr>
        <w:t>: LED RGB</w:t>
      </w:r>
    </w:p>
    <w:p w14:paraId="5A790CD4" w14:textId="5300D799" w:rsidR="0076292C" w:rsidRPr="008A2292" w:rsidRDefault="0076292C">
      <w:pPr>
        <w:keepLines w:val="0"/>
        <w:jc w:val="left"/>
        <w:rPr>
          <w:lang w:val="de-CH"/>
        </w:rPr>
      </w:pPr>
      <w:r w:rsidRPr="008A2292">
        <w:rPr>
          <w:lang w:val="de-CH"/>
        </w:rPr>
        <w:br w:type="page"/>
      </w:r>
    </w:p>
    <w:p w14:paraId="21FBDC81" w14:textId="0FC147F5" w:rsidR="00C82FB6" w:rsidRPr="008A2292" w:rsidRDefault="008A2292" w:rsidP="008A2292">
      <w:pPr>
        <w:pStyle w:val="Titre1"/>
        <w:rPr>
          <w:lang w:val="de-CH"/>
        </w:rPr>
      </w:pPr>
      <w:bookmarkStart w:id="34" w:name="_Toc125656870"/>
      <w:r w:rsidRPr="008A2292">
        <w:rPr>
          <w:lang w:val="de-CH"/>
        </w:rPr>
        <w:lastRenderedPageBreak/>
        <w:t>Flowchart</w:t>
      </w:r>
      <w:bookmarkEnd w:id="34"/>
    </w:p>
    <w:p w14:paraId="7DD10459" w14:textId="77777777" w:rsidR="008A2292" w:rsidRPr="008A2292" w:rsidRDefault="008A2292" w:rsidP="008A2292">
      <w:pPr>
        <w:pStyle w:val="Titre3"/>
        <w:rPr>
          <w:lang w:val="de-CH"/>
        </w:rPr>
      </w:pPr>
      <w:bookmarkStart w:id="35" w:name="_Toc125656871"/>
      <w:r w:rsidRPr="008A2292">
        <w:rPr>
          <w:lang w:val="de-CH"/>
        </w:rPr>
        <w:t>Firmware &amp; Software</w:t>
      </w:r>
      <w:bookmarkEnd w:id="35"/>
      <w:r w:rsidRPr="008A2292">
        <w:rPr>
          <w:lang w:val="de-CH"/>
        </w:rPr>
        <w:t xml:space="preserve"> </w:t>
      </w:r>
    </w:p>
    <w:p w14:paraId="56A0D03A" w14:textId="77777777" w:rsidR="008A2292" w:rsidRPr="00840776" w:rsidRDefault="008A2292" w:rsidP="008A2292">
      <w:pPr>
        <w:pStyle w:val="Titre4"/>
      </w:pPr>
      <w:r w:rsidRPr="00840776">
        <w:t>A</w:t>
      </w:r>
      <w:r>
        <w:t>pplication</w:t>
      </w:r>
      <w:r w:rsidRPr="00840776">
        <w:t> </w:t>
      </w:r>
      <w:r>
        <w:t xml:space="preserve">C# </w:t>
      </w:r>
    </w:p>
    <w:p w14:paraId="726131AF" w14:textId="77777777" w:rsidR="008A2292" w:rsidRDefault="008A2292" w:rsidP="008A2292">
      <w:pPr>
        <w:rPr>
          <w:i/>
        </w:rPr>
      </w:pPr>
      <w:r>
        <w:rPr>
          <w:i/>
        </w:rPr>
        <w:t xml:space="preserve">Réaliser une interface de statistiques : meilleurs temps, nombre de fois toucher. </w:t>
      </w:r>
    </w:p>
    <w:p w14:paraId="15BC0701" w14:textId="77777777" w:rsidR="008A2292" w:rsidRDefault="008A2292" w:rsidP="008A2292">
      <w:pPr>
        <w:rPr>
          <w:i/>
        </w:rPr>
      </w:pPr>
      <w:r>
        <w:rPr>
          <w:i/>
        </w:rPr>
        <w:t xml:space="preserve">Réaliser différent mode de jeu : compte à rebours, nbr de touche max, ect. </w:t>
      </w:r>
    </w:p>
    <w:p w14:paraId="696571B9" w14:textId="77777777" w:rsidR="008A2292" w:rsidRDefault="008A2292" w:rsidP="008A2292">
      <w:pPr>
        <w:pStyle w:val="Titre5"/>
      </w:pPr>
      <w:r w:rsidRPr="006A747A">
        <w:t>Flowchart</w:t>
      </w:r>
    </w:p>
    <w:p w14:paraId="2A48097E" w14:textId="77777777" w:rsidR="008A2292" w:rsidRDefault="008A2292" w:rsidP="008A2292">
      <w:pPr>
        <w:keepNext/>
        <w:jc w:val="center"/>
      </w:pPr>
      <w:r>
        <w:rPr>
          <w:noProof/>
          <w:lang w:val="fr-CH" w:eastAsia="fr-CH"/>
        </w:rPr>
        <w:drawing>
          <wp:inline distT="0" distB="0" distL="0" distR="0" wp14:anchorId="7EBE7126" wp14:editId="51D90983">
            <wp:extent cx="4039737" cy="3161205"/>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2.png"/>
                    <pic:cNvPicPr/>
                  </pic:nvPicPr>
                  <pic:blipFill>
                    <a:blip r:embed="rId39">
                      <a:extLst>
                        <a:ext uri="{28A0092B-C50C-407E-A947-70E740481C1C}">
                          <a14:useLocalDpi xmlns:a14="http://schemas.microsoft.com/office/drawing/2010/main" val="0"/>
                        </a:ext>
                      </a:extLst>
                    </a:blip>
                    <a:stretch>
                      <a:fillRect/>
                    </a:stretch>
                  </pic:blipFill>
                  <pic:spPr>
                    <a:xfrm>
                      <a:off x="0" y="0"/>
                      <a:ext cx="4083005" cy="3195064"/>
                    </a:xfrm>
                    <a:prstGeom prst="rect">
                      <a:avLst/>
                    </a:prstGeom>
                  </pic:spPr>
                </pic:pic>
              </a:graphicData>
            </a:graphic>
          </wp:inline>
        </w:drawing>
      </w:r>
    </w:p>
    <w:p w14:paraId="789B99E0" w14:textId="68AC3193" w:rsidR="008A2292" w:rsidRPr="00FC375A" w:rsidRDefault="008A2292" w:rsidP="008A2292">
      <w:pPr>
        <w:pStyle w:val="Lgende"/>
        <w:jc w:val="center"/>
      </w:pPr>
      <w:r>
        <w:t xml:space="preserve">Figure </w:t>
      </w:r>
      <w:r>
        <w:fldChar w:fldCharType="begin"/>
      </w:r>
      <w:r>
        <w:instrText xml:space="preserve"> SEQ Figure \* ARABIC </w:instrText>
      </w:r>
      <w:r>
        <w:fldChar w:fldCharType="separate"/>
      </w:r>
      <w:r>
        <w:rPr>
          <w:noProof/>
        </w:rPr>
        <w:t>23</w:t>
      </w:r>
      <w:r>
        <w:fldChar w:fldCharType="end"/>
      </w:r>
    </w:p>
    <w:p w14:paraId="046B0EC1" w14:textId="77777777" w:rsidR="008A2292" w:rsidRDefault="008A2292" w:rsidP="008A2292">
      <w:pPr>
        <w:pStyle w:val="Titre4"/>
      </w:pPr>
      <w:r>
        <w:t xml:space="preserve">Firmware uC </w:t>
      </w:r>
    </w:p>
    <w:p w14:paraId="1A21B6A4" w14:textId="77777777" w:rsidR="008A2292" w:rsidRDefault="008A2292" w:rsidP="008A2292">
      <w:pPr>
        <w:rPr>
          <w:i/>
        </w:rPr>
      </w:pPr>
      <w:r>
        <w:rPr>
          <w:i/>
        </w:rPr>
        <w:t xml:space="preserve">Réaliser différent mode de jeu : compte à rebours, nbr de touche max, ect. </w:t>
      </w:r>
    </w:p>
    <w:p w14:paraId="1A6871B8" w14:textId="77777777" w:rsidR="008A2292" w:rsidRPr="006A747A" w:rsidRDefault="008A2292" w:rsidP="008A2292">
      <w:pPr>
        <w:rPr>
          <w:i/>
        </w:rPr>
      </w:pPr>
      <w:r>
        <w:rPr>
          <w:i/>
        </w:rPr>
        <w:t xml:space="preserve">Gestion joueur. </w:t>
      </w:r>
    </w:p>
    <w:p w14:paraId="74946041" w14:textId="77777777" w:rsidR="008A2292" w:rsidRDefault="008A2292" w:rsidP="008A2292">
      <w:pPr>
        <w:pStyle w:val="Titre5"/>
      </w:pPr>
      <w:r>
        <w:t>Flowchart</w:t>
      </w:r>
    </w:p>
    <w:p w14:paraId="09259E7E" w14:textId="48EE2F2B" w:rsidR="008A2292" w:rsidRDefault="008A2292" w:rsidP="008A2292">
      <w:pPr>
        <w:pStyle w:val="Titre5"/>
      </w:pPr>
      <w:r>
        <w:rPr>
          <w:noProof/>
          <w:lang w:val="fr-CH" w:eastAsia="fr-CH"/>
        </w:rPr>
        <w:drawing>
          <wp:inline distT="0" distB="0" distL="0" distR="0" wp14:anchorId="2445B552" wp14:editId="56B9DFB0">
            <wp:extent cx="4782532" cy="2053988"/>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40">
                      <a:extLst>
                        <a:ext uri="{28A0092B-C50C-407E-A947-70E740481C1C}">
                          <a14:useLocalDpi xmlns:a14="http://schemas.microsoft.com/office/drawing/2010/main" val="0"/>
                        </a:ext>
                      </a:extLst>
                    </a:blip>
                    <a:stretch>
                      <a:fillRect/>
                    </a:stretch>
                  </pic:blipFill>
                  <pic:spPr>
                    <a:xfrm>
                      <a:off x="0" y="0"/>
                      <a:ext cx="4807050" cy="2064518"/>
                    </a:xfrm>
                    <a:prstGeom prst="rect">
                      <a:avLst/>
                    </a:prstGeom>
                  </pic:spPr>
                </pic:pic>
              </a:graphicData>
            </a:graphic>
          </wp:inline>
        </w:drawing>
      </w:r>
    </w:p>
    <w:p w14:paraId="033DF628" w14:textId="59FEA227" w:rsidR="008A2292" w:rsidRDefault="008A2292" w:rsidP="008A2292">
      <w:pPr>
        <w:pStyle w:val="Titre2"/>
      </w:pPr>
      <w:bookmarkStart w:id="36" w:name="_Toc125656872"/>
      <w:r>
        <w:lastRenderedPageBreak/>
        <w:t>Explications des interactions externes</w:t>
      </w:r>
      <w:bookmarkEnd w:id="36"/>
      <w:r>
        <w:t xml:space="preserve"> </w:t>
      </w:r>
    </w:p>
    <w:p w14:paraId="7B1920B6" w14:textId="40A7DE1B" w:rsidR="008A2292" w:rsidRDefault="008A2292" w:rsidP="008A2292">
      <w:r>
        <w:t>Le joueur pourra interagir directement avec le système. Il y aura un bouton ON/OFF pour activer ou désactiver l’alimentation. A l’aide d’un affichage LCD et d’un encodeur, il pourra naviguer dans le menu. Mais, il pourra également interagir avec le système via un PC connecté via un port USB pour naviguer également dans le menu et en plus voir les statistiques des joueurs. Pour lancer le jeu, il suffira de décoller la boucle de la plaque de cuivre START et de même pour y mettre fin mais à l’arrivée (STOP).</w:t>
      </w:r>
    </w:p>
    <w:p w14:paraId="0E08F190" w14:textId="77777777" w:rsidR="008A2292" w:rsidRDefault="008A2292" w:rsidP="008A2292"/>
    <w:p w14:paraId="5B75EBD2" w14:textId="284AA8F8" w:rsidR="00EB6FE8" w:rsidRDefault="00EB6FE8" w:rsidP="00EB6FE8"/>
    <w:p w14:paraId="5340FB5F" w14:textId="6E3FFECA" w:rsidR="008A2292" w:rsidRDefault="008A2292" w:rsidP="00EB6FE8"/>
    <w:p w14:paraId="281E7987" w14:textId="77777777" w:rsidR="008A2292" w:rsidRDefault="008A2292" w:rsidP="00EB6FE8"/>
    <w:p w14:paraId="70EE0617" w14:textId="7C3B4588" w:rsidR="00EB6FE8" w:rsidRPr="00EB6FE8" w:rsidRDefault="00EB6FE8" w:rsidP="00A471CB">
      <w:pPr>
        <w:rPr>
          <w:rFonts w:cs="Arial"/>
          <w:lang w:val="fr-CH"/>
        </w:rPr>
      </w:pPr>
      <w:r w:rsidRPr="000E506A">
        <w:rPr>
          <w:rFonts w:cs="Arial"/>
          <w:lang w:val="fr-CH"/>
        </w:rPr>
        <w:t>Lausanne E</w:t>
      </w:r>
      <w:r w:rsidRPr="00EB6FE8">
        <w:rPr>
          <w:rFonts w:cs="Arial"/>
          <w:lang w:val="fr-CH"/>
        </w:rPr>
        <w:t>TML-ES</w:t>
      </w:r>
      <w:r w:rsidR="00A471CB">
        <w:rPr>
          <w:rFonts w:cs="Arial"/>
          <w:lang w:val="fr-CH"/>
        </w:rPr>
        <w:t>,</w:t>
      </w:r>
      <w:r w:rsidR="00A471CB" w:rsidRPr="00A471CB">
        <w:rPr>
          <w:rFonts w:cs="Arial"/>
          <w:lang w:val="fr-CH"/>
        </w:rPr>
        <w:t xml:space="preserve"> </w:t>
      </w:r>
      <w:r w:rsidR="00A471CB">
        <w:rPr>
          <w:rFonts w:cs="Arial"/>
          <w:lang w:val="fr-CH"/>
        </w:rPr>
        <w:t>26.01.23.</w:t>
      </w:r>
      <w:r w:rsidR="00A471CB">
        <w:rPr>
          <w:rFonts w:cs="Arial"/>
          <w:lang w:val="fr-CH"/>
        </w:rPr>
        <w:tab/>
      </w:r>
      <w:r w:rsidR="00A471CB">
        <w:rPr>
          <w:rFonts w:cs="Arial"/>
          <w:lang w:val="fr-CH"/>
        </w:rPr>
        <w:tab/>
      </w:r>
      <w:r w:rsidRPr="00EB6FE8">
        <w:rPr>
          <w:rFonts w:cs="Arial"/>
          <w:lang w:val="fr-CH"/>
        </w:rPr>
        <w:tab/>
      </w:r>
      <w:r w:rsidR="00A471CB">
        <w:rPr>
          <w:rFonts w:cs="Arial"/>
          <w:lang w:val="fr-CH"/>
        </w:rPr>
        <w:tab/>
      </w:r>
      <w:r w:rsidR="00A471CB">
        <w:rPr>
          <w:rFonts w:cs="Arial"/>
          <w:lang w:val="fr-CH"/>
        </w:rPr>
        <w:tab/>
      </w:r>
      <w:r w:rsidRPr="00EB6FE8">
        <w:rPr>
          <w:rFonts w:cs="Arial"/>
          <w:lang w:val="fr-CH"/>
        </w:rPr>
        <w:t>S</w:t>
      </w:r>
      <w:r>
        <w:rPr>
          <w:rFonts w:cs="Arial"/>
          <w:lang w:val="fr-CH"/>
        </w:rPr>
        <w:t>antiago Valiante</w:t>
      </w:r>
    </w:p>
    <w:p w14:paraId="40893D6C" w14:textId="77777777" w:rsidR="00EB6FE8" w:rsidRPr="00EB6FE8" w:rsidRDefault="00EB6FE8" w:rsidP="00EB6FE8">
      <w:pPr>
        <w:rPr>
          <w:lang w:val="fr-CH"/>
        </w:rPr>
      </w:pPr>
    </w:p>
    <w:p w14:paraId="5F41E8AC" w14:textId="77777777" w:rsidR="00EB6FE8" w:rsidRPr="00EB6FE8" w:rsidRDefault="00EB6FE8" w:rsidP="00EB6FE8"/>
    <w:p w14:paraId="19C4B388" w14:textId="77777777" w:rsidR="001C350C" w:rsidRDefault="001C350C" w:rsidP="00A40301"/>
    <w:p w14:paraId="2491661D" w14:textId="27E50D2F" w:rsidR="00A40301" w:rsidRDefault="00A40301" w:rsidP="00A40301">
      <w:pPr>
        <w:tabs>
          <w:tab w:val="left" w:pos="8590"/>
        </w:tabs>
      </w:pPr>
    </w:p>
    <w:p w14:paraId="00BC8F35" w14:textId="6CAA789D" w:rsidR="00A40301" w:rsidRDefault="00A40301" w:rsidP="00A40301"/>
    <w:p w14:paraId="36494C95" w14:textId="15CED233" w:rsidR="00653D62" w:rsidRDefault="00653D62">
      <w:pPr>
        <w:keepLines w:val="0"/>
        <w:jc w:val="left"/>
      </w:pPr>
    </w:p>
    <w:sectPr w:rsidR="00653D62" w:rsidSect="00F12A77">
      <w:endnotePr>
        <w:numFmt w:val="decimal"/>
      </w:endnotePr>
      <w:pgSz w:w="11906" w:h="16838" w:code="9"/>
      <w:pgMar w:top="720" w:right="851"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1CB66" w14:textId="77777777" w:rsidR="004A369A" w:rsidRDefault="004A369A">
      <w:r>
        <w:separator/>
      </w:r>
    </w:p>
  </w:endnote>
  <w:endnote w:type="continuationSeparator" w:id="0">
    <w:p w14:paraId="7534BA72" w14:textId="77777777" w:rsidR="004A369A" w:rsidRDefault="004A369A">
      <w:r>
        <w:continuationSeparator/>
      </w:r>
    </w:p>
  </w:endnote>
  <w:endnote w:type="continuationNotice" w:id="1">
    <w:p w14:paraId="23E5A139" w14:textId="77777777" w:rsidR="004A369A" w:rsidRDefault="004A36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ETML">
    <w:altName w:val="Trebuchet MS"/>
    <w:panose1 w:val="020B06030503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210"/>
      <w:gridCol w:w="4862"/>
    </w:tblGrid>
    <w:tr w:rsidR="00941E52" w:rsidRPr="00223D8D" w14:paraId="1F72F646" w14:textId="77777777">
      <w:tc>
        <w:tcPr>
          <w:tcW w:w="4503" w:type="dxa"/>
        </w:tcPr>
        <w:p w14:paraId="08CE6F91" w14:textId="69E45104" w:rsidR="00941E52" w:rsidRPr="00223D8D" w:rsidRDefault="00941E52" w:rsidP="00223D8D">
          <w:pPr>
            <w:jc w:val="left"/>
            <w:rPr>
              <w:spacing w:val="-3"/>
              <w:sz w:val="10"/>
              <w:szCs w:val="10"/>
            </w:rPr>
          </w:pPr>
        </w:p>
      </w:tc>
      <w:tc>
        <w:tcPr>
          <w:tcW w:w="5252" w:type="dxa"/>
        </w:tcPr>
        <w:p w14:paraId="61CDCEAD" w14:textId="77777777" w:rsidR="00941E52" w:rsidRPr="00223D8D" w:rsidRDefault="00941E52" w:rsidP="00223D8D">
          <w:pPr>
            <w:spacing w:line="288" w:lineRule="auto"/>
            <w:jc w:val="left"/>
            <w:rPr>
              <w:spacing w:val="-3"/>
              <w:sz w:val="10"/>
              <w:szCs w:val="10"/>
            </w:rPr>
          </w:pPr>
        </w:p>
      </w:tc>
    </w:tr>
    <w:tr w:rsidR="00941E52" w14:paraId="5D6F2BBD" w14:textId="77777777">
      <w:tc>
        <w:tcPr>
          <w:tcW w:w="4503" w:type="dxa"/>
        </w:tcPr>
        <w:p w14:paraId="5E3CA1A2" w14:textId="7D397870" w:rsidR="00941E52" w:rsidRPr="00B56DE3" w:rsidRDefault="00941E52" w:rsidP="00C62131">
          <w:pPr>
            <w:spacing w:before="100"/>
            <w:jc w:val="left"/>
            <w:rPr>
              <w:rFonts w:ascii="Helvetica" w:hAnsi="Helvetica"/>
              <w:spacing w:val="-3"/>
            </w:rPr>
          </w:pPr>
          <w:r>
            <w:rPr>
              <w:rFonts w:ascii="Helvetica" w:hAnsi="Helvetica"/>
              <w:spacing w:val="-3"/>
            </w:rPr>
            <w:t>Santiago Valiante</w:t>
          </w:r>
        </w:p>
      </w:tc>
      <w:tc>
        <w:tcPr>
          <w:tcW w:w="5252" w:type="dxa"/>
        </w:tcPr>
        <w:p w14:paraId="397BD41A" w14:textId="0AB115BA" w:rsidR="00941E52" w:rsidRPr="00B56DE3" w:rsidRDefault="00941E52"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sidR="00181F2D">
            <w:rPr>
              <w:rStyle w:val="Numrodepage"/>
              <w:rFonts w:ascii="Helvetica" w:hAnsi="Helvetica"/>
              <w:noProof/>
              <w:spacing w:val="-3"/>
            </w:rPr>
            <w:t>3</w:t>
          </w:r>
          <w:r w:rsidRPr="00B56DE3">
            <w:rPr>
              <w:rStyle w:val="Numrodepage"/>
              <w:rFonts w:ascii="Helvetica" w:hAnsi="Helvetica"/>
              <w:spacing w:val="-3"/>
            </w:rPr>
            <w:fldChar w:fldCharType="end"/>
          </w:r>
        </w:p>
      </w:tc>
    </w:tr>
  </w:tbl>
  <w:p w14:paraId="6BB9E253" w14:textId="77777777" w:rsidR="00941E52" w:rsidRPr="002076D0" w:rsidRDefault="00941E52"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C9FBD" w14:textId="77777777" w:rsidR="004A369A" w:rsidRDefault="004A369A">
      <w:r>
        <w:separator/>
      </w:r>
    </w:p>
  </w:footnote>
  <w:footnote w:type="continuationSeparator" w:id="0">
    <w:p w14:paraId="054AC4C4" w14:textId="77777777" w:rsidR="004A369A" w:rsidRDefault="004A369A">
      <w:r>
        <w:continuationSeparator/>
      </w:r>
    </w:p>
  </w:footnote>
  <w:footnote w:type="continuationNotice" w:id="1">
    <w:p w14:paraId="4F4F69B3" w14:textId="77777777" w:rsidR="004A369A" w:rsidRDefault="004A369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91"/>
      <w:gridCol w:w="6188"/>
      <w:gridCol w:w="1493"/>
    </w:tblGrid>
    <w:tr w:rsidR="00941E52" w14:paraId="1D0C1854" w14:textId="77777777">
      <w:tc>
        <w:tcPr>
          <w:tcW w:w="1387" w:type="dxa"/>
        </w:tcPr>
        <w:p w14:paraId="61CBD808" w14:textId="77777777" w:rsidR="00941E52" w:rsidRDefault="00941E52" w:rsidP="00B56DE3">
          <w:pPr>
            <w:spacing w:after="100"/>
            <w:rPr>
              <w:rFonts w:ascii="ETML" w:hAnsi="ETML"/>
              <w:sz w:val="32"/>
            </w:rPr>
          </w:pPr>
          <w:r>
            <w:rPr>
              <w:rFonts w:ascii="ETML" w:hAnsi="ETML"/>
              <w:sz w:val="32"/>
            </w:rPr>
            <w:t>ETML</w:t>
          </w:r>
        </w:p>
      </w:tc>
      <w:tc>
        <w:tcPr>
          <w:tcW w:w="6801" w:type="dxa"/>
        </w:tcPr>
        <w:p w14:paraId="4A7FE03D" w14:textId="43DF5DE9" w:rsidR="00941E52" w:rsidRPr="0018388C" w:rsidRDefault="00941E52" w:rsidP="006F5E83">
          <w:pPr>
            <w:spacing w:after="100"/>
            <w:jc w:val="center"/>
            <w:rPr>
              <w:rFonts w:ascii="Helvetica" w:hAnsi="Helvetica"/>
              <w:sz w:val="28"/>
            </w:rPr>
          </w:pPr>
          <w:r>
            <w:rPr>
              <w:rFonts w:ascii="Helvetica" w:hAnsi="Helvetica"/>
              <w:sz w:val="28"/>
            </w:rPr>
            <w:t>Pré-étude</w:t>
          </w:r>
        </w:p>
      </w:tc>
      <w:tc>
        <w:tcPr>
          <w:tcW w:w="1567" w:type="dxa"/>
        </w:tcPr>
        <w:p w14:paraId="34848FD4" w14:textId="54F51364" w:rsidR="00941E52" w:rsidRPr="00B56DE3" w:rsidRDefault="00941E52" w:rsidP="00B56DE3">
          <w:pPr>
            <w:spacing w:after="100"/>
            <w:jc w:val="right"/>
            <w:rPr>
              <w:rFonts w:ascii="Helvetica" w:hAnsi="Helvetica"/>
            </w:rPr>
          </w:pPr>
          <w:r>
            <w:rPr>
              <w:rFonts w:ascii="Helvetica" w:hAnsi="Helvetica"/>
            </w:rPr>
            <w:t>PROJ</w:t>
          </w:r>
        </w:p>
      </w:tc>
    </w:tr>
    <w:tr w:rsidR="00941E52" w:rsidRPr="00223D8D" w14:paraId="23DE523C" w14:textId="77777777">
      <w:tc>
        <w:tcPr>
          <w:tcW w:w="1387" w:type="dxa"/>
        </w:tcPr>
        <w:p w14:paraId="52E56223" w14:textId="77777777" w:rsidR="00941E52" w:rsidRPr="00223D8D" w:rsidRDefault="00941E52" w:rsidP="00223D8D">
          <w:pPr>
            <w:rPr>
              <w:sz w:val="10"/>
              <w:szCs w:val="10"/>
            </w:rPr>
          </w:pPr>
        </w:p>
      </w:tc>
      <w:tc>
        <w:tcPr>
          <w:tcW w:w="6801" w:type="dxa"/>
        </w:tcPr>
        <w:p w14:paraId="07547A01" w14:textId="77777777" w:rsidR="00941E52" w:rsidRPr="00223D8D" w:rsidRDefault="00941E52" w:rsidP="00223D8D">
          <w:pPr>
            <w:jc w:val="center"/>
            <w:rPr>
              <w:sz w:val="10"/>
              <w:szCs w:val="10"/>
            </w:rPr>
          </w:pPr>
        </w:p>
      </w:tc>
      <w:tc>
        <w:tcPr>
          <w:tcW w:w="1567" w:type="dxa"/>
        </w:tcPr>
        <w:p w14:paraId="5043CB0F" w14:textId="77777777" w:rsidR="00941E52" w:rsidRPr="00223D8D" w:rsidRDefault="00941E52" w:rsidP="00223D8D">
          <w:pPr>
            <w:jc w:val="right"/>
            <w:rPr>
              <w:sz w:val="10"/>
              <w:szCs w:val="10"/>
            </w:rPr>
          </w:pPr>
        </w:p>
      </w:tc>
    </w:tr>
  </w:tbl>
  <w:p w14:paraId="07459315" w14:textId="77777777" w:rsidR="00941E52" w:rsidRDefault="00941E52">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7242ECC"/>
    <w:multiLevelType w:val="hybridMultilevel"/>
    <w:tmpl w:val="02246E68"/>
    <w:lvl w:ilvl="0" w:tplc="29621156">
      <w:start w:val="1"/>
      <w:numFmt w:val="bullet"/>
      <w:lvlText w:val="-"/>
      <w:lvlJc w:val="left"/>
      <w:pPr>
        <w:ind w:left="720" w:hanging="360"/>
      </w:pPr>
      <w:rPr>
        <w:rFonts w:ascii="Calibri" w:hAnsi="Calibri" w:hint="default"/>
      </w:rPr>
    </w:lvl>
    <w:lvl w:ilvl="1" w:tplc="4CB091A8">
      <w:start w:val="1"/>
      <w:numFmt w:val="bullet"/>
      <w:lvlText w:val="o"/>
      <w:lvlJc w:val="left"/>
      <w:pPr>
        <w:ind w:left="1440" w:hanging="360"/>
      </w:pPr>
      <w:rPr>
        <w:rFonts w:ascii="Courier New" w:hAnsi="Courier New" w:hint="default"/>
      </w:rPr>
    </w:lvl>
    <w:lvl w:ilvl="2" w:tplc="62E2D7FA">
      <w:start w:val="1"/>
      <w:numFmt w:val="bullet"/>
      <w:lvlText w:val=""/>
      <w:lvlJc w:val="left"/>
      <w:pPr>
        <w:ind w:left="2160" w:hanging="360"/>
      </w:pPr>
      <w:rPr>
        <w:rFonts w:ascii="Wingdings" w:hAnsi="Wingdings" w:hint="default"/>
      </w:rPr>
    </w:lvl>
    <w:lvl w:ilvl="3" w:tplc="52724386">
      <w:start w:val="1"/>
      <w:numFmt w:val="bullet"/>
      <w:lvlText w:val=""/>
      <w:lvlJc w:val="left"/>
      <w:pPr>
        <w:ind w:left="2880" w:hanging="360"/>
      </w:pPr>
      <w:rPr>
        <w:rFonts w:ascii="Symbol" w:hAnsi="Symbol" w:hint="default"/>
      </w:rPr>
    </w:lvl>
    <w:lvl w:ilvl="4" w:tplc="CE4E40C2">
      <w:start w:val="1"/>
      <w:numFmt w:val="bullet"/>
      <w:lvlText w:val="o"/>
      <w:lvlJc w:val="left"/>
      <w:pPr>
        <w:ind w:left="3600" w:hanging="360"/>
      </w:pPr>
      <w:rPr>
        <w:rFonts w:ascii="Courier New" w:hAnsi="Courier New" w:hint="default"/>
      </w:rPr>
    </w:lvl>
    <w:lvl w:ilvl="5" w:tplc="A0A8DA78">
      <w:start w:val="1"/>
      <w:numFmt w:val="bullet"/>
      <w:lvlText w:val=""/>
      <w:lvlJc w:val="left"/>
      <w:pPr>
        <w:ind w:left="4320" w:hanging="360"/>
      </w:pPr>
      <w:rPr>
        <w:rFonts w:ascii="Wingdings" w:hAnsi="Wingdings" w:hint="default"/>
      </w:rPr>
    </w:lvl>
    <w:lvl w:ilvl="6" w:tplc="B0D682B4">
      <w:start w:val="1"/>
      <w:numFmt w:val="bullet"/>
      <w:lvlText w:val=""/>
      <w:lvlJc w:val="left"/>
      <w:pPr>
        <w:ind w:left="5040" w:hanging="360"/>
      </w:pPr>
      <w:rPr>
        <w:rFonts w:ascii="Symbol" w:hAnsi="Symbol" w:hint="default"/>
      </w:rPr>
    </w:lvl>
    <w:lvl w:ilvl="7" w:tplc="BC1608FE">
      <w:start w:val="1"/>
      <w:numFmt w:val="bullet"/>
      <w:lvlText w:val="o"/>
      <w:lvlJc w:val="left"/>
      <w:pPr>
        <w:ind w:left="5760" w:hanging="360"/>
      </w:pPr>
      <w:rPr>
        <w:rFonts w:ascii="Courier New" w:hAnsi="Courier New" w:hint="default"/>
      </w:rPr>
    </w:lvl>
    <w:lvl w:ilvl="8" w:tplc="3CFCD93E">
      <w:start w:val="1"/>
      <w:numFmt w:val="bullet"/>
      <w:lvlText w:val=""/>
      <w:lvlJc w:val="left"/>
      <w:pPr>
        <w:ind w:left="6480" w:hanging="360"/>
      </w:pPr>
      <w:rPr>
        <w:rFonts w:ascii="Wingdings" w:hAnsi="Wingdings" w:hint="default"/>
      </w:rPr>
    </w:lvl>
  </w:abstractNum>
  <w:abstractNum w:abstractNumId="2"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8DE6A31"/>
    <w:multiLevelType w:val="hybridMultilevel"/>
    <w:tmpl w:val="71AA0130"/>
    <w:lvl w:ilvl="0" w:tplc="F0F81154">
      <w:start w:val="1"/>
      <w:numFmt w:val="bullet"/>
      <w:lvlText w:val="-"/>
      <w:lvlJc w:val="left"/>
      <w:pPr>
        <w:ind w:left="720" w:hanging="360"/>
      </w:pPr>
      <w:rPr>
        <w:rFonts w:ascii="Calibri" w:hAnsi="Calibri" w:hint="default"/>
      </w:rPr>
    </w:lvl>
    <w:lvl w:ilvl="1" w:tplc="310C0D8E">
      <w:start w:val="1"/>
      <w:numFmt w:val="bullet"/>
      <w:lvlText w:val="o"/>
      <w:lvlJc w:val="left"/>
      <w:pPr>
        <w:ind w:left="1440" w:hanging="360"/>
      </w:pPr>
      <w:rPr>
        <w:rFonts w:ascii="Courier New" w:hAnsi="Courier New" w:hint="default"/>
      </w:rPr>
    </w:lvl>
    <w:lvl w:ilvl="2" w:tplc="5F48EBE2">
      <w:start w:val="1"/>
      <w:numFmt w:val="bullet"/>
      <w:lvlText w:val=""/>
      <w:lvlJc w:val="left"/>
      <w:pPr>
        <w:ind w:left="2160" w:hanging="360"/>
      </w:pPr>
      <w:rPr>
        <w:rFonts w:ascii="Wingdings" w:hAnsi="Wingdings" w:hint="default"/>
      </w:rPr>
    </w:lvl>
    <w:lvl w:ilvl="3" w:tplc="BEF66684">
      <w:start w:val="1"/>
      <w:numFmt w:val="bullet"/>
      <w:lvlText w:val=""/>
      <w:lvlJc w:val="left"/>
      <w:pPr>
        <w:ind w:left="2880" w:hanging="360"/>
      </w:pPr>
      <w:rPr>
        <w:rFonts w:ascii="Symbol" w:hAnsi="Symbol" w:hint="default"/>
      </w:rPr>
    </w:lvl>
    <w:lvl w:ilvl="4" w:tplc="3E2C9E76">
      <w:start w:val="1"/>
      <w:numFmt w:val="bullet"/>
      <w:lvlText w:val="o"/>
      <w:lvlJc w:val="left"/>
      <w:pPr>
        <w:ind w:left="3600" w:hanging="360"/>
      </w:pPr>
      <w:rPr>
        <w:rFonts w:ascii="Courier New" w:hAnsi="Courier New" w:hint="default"/>
      </w:rPr>
    </w:lvl>
    <w:lvl w:ilvl="5" w:tplc="C23C1D7A">
      <w:start w:val="1"/>
      <w:numFmt w:val="bullet"/>
      <w:lvlText w:val=""/>
      <w:lvlJc w:val="left"/>
      <w:pPr>
        <w:ind w:left="4320" w:hanging="360"/>
      </w:pPr>
      <w:rPr>
        <w:rFonts w:ascii="Wingdings" w:hAnsi="Wingdings" w:hint="default"/>
      </w:rPr>
    </w:lvl>
    <w:lvl w:ilvl="6" w:tplc="3BD82B58">
      <w:start w:val="1"/>
      <w:numFmt w:val="bullet"/>
      <w:lvlText w:val=""/>
      <w:lvlJc w:val="left"/>
      <w:pPr>
        <w:ind w:left="5040" w:hanging="360"/>
      </w:pPr>
      <w:rPr>
        <w:rFonts w:ascii="Symbol" w:hAnsi="Symbol" w:hint="default"/>
      </w:rPr>
    </w:lvl>
    <w:lvl w:ilvl="7" w:tplc="380CA156">
      <w:start w:val="1"/>
      <w:numFmt w:val="bullet"/>
      <w:lvlText w:val="o"/>
      <w:lvlJc w:val="left"/>
      <w:pPr>
        <w:ind w:left="5760" w:hanging="360"/>
      </w:pPr>
      <w:rPr>
        <w:rFonts w:ascii="Courier New" w:hAnsi="Courier New" w:hint="default"/>
      </w:rPr>
    </w:lvl>
    <w:lvl w:ilvl="8" w:tplc="E4E4C41A">
      <w:start w:val="1"/>
      <w:numFmt w:val="bullet"/>
      <w:lvlText w:val=""/>
      <w:lvlJc w:val="left"/>
      <w:pPr>
        <w:ind w:left="6480" w:hanging="360"/>
      </w:pPr>
      <w:rPr>
        <w:rFonts w:ascii="Wingdings" w:hAnsi="Wingdings" w:hint="default"/>
      </w:rPr>
    </w:lvl>
  </w:abstractNum>
  <w:abstractNum w:abstractNumId="4"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5" w15:restartNumberingAfterBreak="0">
    <w:nsid w:val="11076F91"/>
    <w:multiLevelType w:val="hybridMultilevel"/>
    <w:tmpl w:val="9FDEAEFE"/>
    <w:lvl w:ilvl="0" w:tplc="C924E024">
      <w:start w:val="1"/>
      <w:numFmt w:val="bullet"/>
      <w:lvlText w:val=""/>
      <w:lvlJc w:val="left"/>
      <w:pPr>
        <w:ind w:left="720" w:hanging="360"/>
      </w:pPr>
      <w:rPr>
        <w:rFonts w:ascii="Symbol" w:hAnsi="Symbol" w:hint="default"/>
      </w:rPr>
    </w:lvl>
    <w:lvl w:ilvl="1" w:tplc="680A9F82">
      <w:start w:val="1"/>
      <w:numFmt w:val="bullet"/>
      <w:lvlText w:val="-"/>
      <w:lvlJc w:val="left"/>
      <w:pPr>
        <w:ind w:left="1440" w:hanging="360"/>
      </w:pPr>
      <w:rPr>
        <w:rFonts w:ascii="Calibri" w:hAnsi="Calibri" w:hint="default"/>
      </w:rPr>
    </w:lvl>
    <w:lvl w:ilvl="2" w:tplc="E452A97C">
      <w:start w:val="1"/>
      <w:numFmt w:val="bullet"/>
      <w:lvlText w:val=""/>
      <w:lvlJc w:val="left"/>
      <w:pPr>
        <w:ind w:left="2160" w:hanging="360"/>
      </w:pPr>
      <w:rPr>
        <w:rFonts w:ascii="Wingdings" w:hAnsi="Wingdings" w:hint="default"/>
      </w:rPr>
    </w:lvl>
    <w:lvl w:ilvl="3" w:tplc="6382DE42">
      <w:start w:val="1"/>
      <w:numFmt w:val="bullet"/>
      <w:lvlText w:val=""/>
      <w:lvlJc w:val="left"/>
      <w:pPr>
        <w:ind w:left="2880" w:hanging="360"/>
      </w:pPr>
      <w:rPr>
        <w:rFonts w:ascii="Symbol" w:hAnsi="Symbol" w:hint="default"/>
      </w:rPr>
    </w:lvl>
    <w:lvl w:ilvl="4" w:tplc="2FCE6F30">
      <w:start w:val="1"/>
      <w:numFmt w:val="bullet"/>
      <w:lvlText w:val="o"/>
      <w:lvlJc w:val="left"/>
      <w:pPr>
        <w:ind w:left="3600" w:hanging="360"/>
      </w:pPr>
      <w:rPr>
        <w:rFonts w:ascii="Courier New" w:hAnsi="Courier New" w:hint="default"/>
      </w:rPr>
    </w:lvl>
    <w:lvl w:ilvl="5" w:tplc="0B309DDE">
      <w:start w:val="1"/>
      <w:numFmt w:val="bullet"/>
      <w:lvlText w:val=""/>
      <w:lvlJc w:val="left"/>
      <w:pPr>
        <w:ind w:left="4320" w:hanging="360"/>
      </w:pPr>
      <w:rPr>
        <w:rFonts w:ascii="Wingdings" w:hAnsi="Wingdings" w:hint="default"/>
      </w:rPr>
    </w:lvl>
    <w:lvl w:ilvl="6" w:tplc="FA2862B8">
      <w:start w:val="1"/>
      <w:numFmt w:val="bullet"/>
      <w:lvlText w:val=""/>
      <w:lvlJc w:val="left"/>
      <w:pPr>
        <w:ind w:left="5040" w:hanging="360"/>
      </w:pPr>
      <w:rPr>
        <w:rFonts w:ascii="Symbol" w:hAnsi="Symbol" w:hint="default"/>
      </w:rPr>
    </w:lvl>
    <w:lvl w:ilvl="7" w:tplc="9B0A7B36">
      <w:start w:val="1"/>
      <w:numFmt w:val="bullet"/>
      <w:lvlText w:val="o"/>
      <w:lvlJc w:val="left"/>
      <w:pPr>
        <w:ind w:left="5760" w:hanging="360"/>
      </w:pPr>
      <w:rPr>
        <w:rFonts w:ascii="Courier New" w:hAnsi="Courier New" w:hint="default"/>
      </w:rPr>
    </w:lvl>
    <w:lvl w:ilvl="8" w:tplc="608A25EA">
      <w:start w:val="1"/>
      <w:numFmt w:val="bullet"/>
      <w:lvlText w:val=""/>
      <w:lvlJc w:val="left"/>
      <w:pPr>
        <w:ind w:left="6480" w:hanging="360"/>
      </w:pPr>
      <w:rPr>
        <w:rFonts w:ascii="Wingdings" w:hAnsi="Wingdings" w:hint="default"/>
      </w:rPr>
    </w:lvl>
  </w:abstractNum>
  <w:abstractNum w:abstractNumId="6"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890138D"/>
    <w:multiLevelType w:val="hybridMultilevel"/>
    <w:tmpl w:val="9036E09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1"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215FBC"/>
    <w:multiLevelType w:val="hybridMultilevel"/>
    <w:tmpl w:val="CFC2D79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6"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8"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0"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1" w15:restartNumberingAfterBreak="0">
    <w:nsid w:val="3B903666"/>
    <w:multiLevelType w:val="hybridMultilevel"/>
    <w:tmpl w:val="5B2C3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3FC82AFD"/>
    <w:multiLevelType w:val="multilevel"/>
    <w:tmpl w:val="B0A65196"/>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pStyle w:val="Titre6"/>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7"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8" w15:restartNumberingAfterBreak="0">
    <w:nsid w:val="45AC28DD"/>
    <w:multiLevelType w:val="hybridMultilevel"/>
    <w:tmpl w:val="D1EA8F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30"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3"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4"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5" w15:restartNumberingAfterBreak="0">
    <w:nsid w:val="525B3293"/>
    <w:multiLevelType w:val="hybridMultilevel"/>
    <w:tmpl w:val="EF622B94"/>
    <w:lvl w:ilvl="0" w:tplc="150273F6">
      <w:start w:val="1"/>
      <w:numFmt w:val="bullet"/>
      <w:lvlText w:val=""/>
      <w:lvlJc w:val="left"/>
      <w:pPr>
        <w:ind w:left="720" w:hanging="360"/>
      </w:pPr>
      <w:rPr>
        <w:rFonts w:ascii="Symbol" w:hAnsi="Symbol" w:hint="default"/>
      </w:rPr>
    </w:lvl>
    <w:lvl w:ilvl="1" w:tplc="2AF20090">
      <w:start w:val="1"/>
      <w:numFmt w:val="bullet"/>
      <w:lvlText w:val="-"/>
      <w:lvlJc w:val="left"/>
      <w:pPr>
        <w:ind w:left="1440" w:hanging="360"/>
      </w:pPr>
      <w:rPr>
        <w:rFonts w:ascii="Calibri" w:hAnsi="Calibri" w:hint="default"/>
      </w:rPr>
    </w:lvl>
    <w:lvl w:ilvl="2" w:tplc="E4BA5DBC">
      <w:start w:val="1"/>
      <w:numFmt w:val="bullet"/>
      <w:lvlText w:val=""/>
      <w:lvlJc w:val="left"/>
      <w:pPr>
        <w:ind w:left="2160" w:hanging="360"/>
      </w:pPr>
      <w:rPr>
        <w:rFonts w:ascii="Wingdings" w:hAnsi="Wingdings" w:hint="default"/>
      </w:rPr>
    </w:lvl>
    <w:lvl w:ilvl="3" w:tplc="92F08A04">
      <w:start w:val="1"/>
      <w:numFmt w:val="bullet"/>
      <w:lvlText w:val=""/>
      <w:lvlJc w:val="left"/>
      <w:pPr>
        <w:ind w:left="2880" w:hanging="360"/>
      </w:pPr>
      <w:rPr>
        <w:rFonts w:ascii="Symbol" w:hAnsi="Symbol" w:hint="default"/>
      </w:rPr>
    </w:lvl>
    <w:lvl w:ilvl="4" w:tplc="5BE0FF42">
      <w:start w:val="1"/>
      <w:numFmt w:val="bullet"/>
      <w:lvlText w:val="o"/>
      <w:lvlJc w:val="left"/>
      <w:pPr>
        <w:ind w:left="3600" w:hanging="360"/>
      </w:pPr>
      <w:rPr>
        <w:rFonts w:ascii="Courier New" w:hAnsi="Courier New" w:hint="default"/>
      </w:rPr>
    </w:lvl>
    <w:lvl w:ilvl="5" w:tplc="39C0E970">
      <w:start w:val="1"/>
      <w:numFmt w:val="bullet"/>
      <w:lvlText w:val=""/>
      <w:lvlJc w:val="left"/>
      <w:pPr>
        <w:ind w:left="4320" w:hanging="360"/>
      </w:pPr>
      <w:rPr>
        <w:rFonts w:ascii="Wingdings" w:hAnsi="Wingdings" w:hint="default"/>
      </w:rPr>
    </w:lvl>
    <w:lvl w:ilvl="6" w:tplc="22E6372C">
      <w:start w:val="1"/>
      <w:numFmt w:val="bullet"/>
      <w:lvlText w:val=""/>
      <w:lvlJc w:val="left"/>
      <w:pPr>
        <w:ind w:left="5040" w:hanging="360"/>
      </w:pPr>
      <w:rPr>
        <w:rFonts w:ascii="Symbol" w:hAnsi="Symbol" w:hint="default"/>
      </w:rPr>
    </w:lvl>
    <w:lvl w:ilvl="7" w:tplc="ED88136E">
      <w:start w:val="1"/>
      <w:numFmt w:val="bullet"/>
      <w:lvlText w:val="o"/>
      <w:lvlJc w:val="left"/>
      <w:pPr>
        <w:ind w:left="5760" w:hanging="360"/>
      </w:pPr>
      <w:rPr>
        <w:rFonts w:ascii="Courier New" w:hAnsi="Courier New" w:hint="default"/>
      </w:rPr>
    </w:lvl>
    <w:lvl w:ilvl="8" w:tplc="ABCE9E7A">
      <w:start w:val="1"/>
      <w:numFmt w:val="bullet"/>
      <w:lvlText w:val=""/>
      <w:lvlJc w:val="left"/>
      <w:pPr>
        <w:ind w:left="6480" w:hanging="360"/>
      </w:pPr>
      <w:rPr>
        <w:rFonts w:ascii="Wingdings" w:hAnsi="Wingdings" w:hint="default"/>
      </w:rPr>
    </w:lvl>
  </w:abstractNum>
  <w:abstractNum w:abstractNumId="36"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7"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1E26982"/>
    <w:multiLevelType w:val="hybridMultilevel"/>
    <w:tmpl w:val="B77212AA"/>
    <w:lvl w:ilvl="0" w:tplc="7F7E8920">
      <w:start w:val="1"/>
      <w:numFmt w:val="bullet"/>
      <w:lvlText w:val=""/>
      <w:lvlJc w:val="left"/>
      <w:pPr>
        <w:ind w:left="720" w:hanging="360"/>
      </w:pPr>
      <w:rPr>
        <w:rFonts w:ascii="Wingdings" w:hAnsi="Wingdings" w:hint="default"/>
      </w:rPr>
    </w:lvl>
    <w:lvl w:ilvl="1" w:tplc="0E2C0594">
      <w:start w:val="1"/>
      <w:numFmt w:val="bullet"/>
      <w:lvlText w:val="o"/>
      <w:lvlJc w:val="left"/>
      <w:pPr>
        <w:ind w:left="1440" w:hanging="360"/>
      </w:pPr>
      <w:rPr>
        <w:rFonts w:ascii="Courier New" w:hAnsi="Courier New" w:hint="default"/>
      </w:rPr>
    </w:lvl>
    <w:lvl w:ilvl="2" w:tplc="489A9E4E">
      <w:start w:val="1"/>
      <w:numFmt w:val="bullet"/>
      <w:lvlText w:val=""/>
      <w:lvlJc w:val="left"/>
      <w:pPr>
        <w:ind w:left="2160" w:hanging="360"/>
      </w:pPr>
      <w:rPr>
        <w:rFonts w:ascii="Wingdings" w:hAnsi="Wingdings" w:hint="default"/>
      </w:rPr>
    </w:lvl>
    <w:lvl w:ilvl="3" w:tplc="A2F8ACB2">
      <w:start w:val="1"/>
      <w:numFmt w:val="bullet"/>
      <w:lvlText w:val=""/>
      <w:lvlJc w:val="left"/>
      <w:pPr>
        <w:ind w:left="2880" w:hanging="360"/>
      </w:pPr>
      <w:rPr>
        <w:rFonts w:ascii="Symbol" w:hAnsi="Symbol" w:hint="default"/>
      </w:rPr>
    </w:lvl>
    <w:lvl w:ilvl="4" w:tplc="DE5606BE">
      <w:start w:val="1"/>
      <w:numFmt w:val="bullet"/>
      <w:lvlText w:val="o"/>
      <w:lvlJc w:val="left"/>
      <w:pPr>
        <w:ind w:left="3600" w:hanging="360"/>
      </w:pPr>
      <w:rPr>
        <w:rFonts w:ascii="Courier New" w:hAnsi="Courier New" w:hint="default"/>
      </w:rPr>
    </w:lvl>
    <w:lvl w:ilvl="5" w:tplc="15106BA0">
      <w:start w:val="1"/>
      <w:numFmt w:val="bullet"/>
      <w:lvlText w:val=""/>
      <w:lvlJc w:val="left"/>
      <w:pPr>
        <w:ind w:left="4320" w:hanging="360"/>
      </w:pPr>
      <w:rPr>
        <w:rFonts w:ascii="Wingdings" w:hAnsi="Wingdings" w:hint="default"/>
      </w:rPr>
    </w:lvl>
    <w:lvl w:ilvl="6" w:tplc="30A473FE">
      <w:start w:val="1"/>
      <w:numFmt w:val="bullet"/>
      <w:lvlText w:val=""/>
      <w:lvlJc w:val="left"/>
      <w:pPr>
        <w:ind w:left="5040" w:hanging="360"/>
      </w:pPr>
      <w:rPr>
        <w:rFonts w:ascii="Symbol" w:hAnsi="Symbol" w:hint="default"/>
      </w:rPr>
    </w:lvl>
    <w:lvl w:ilvl="7" w:tplc="57B88942">
      <w:start w:val="1"/>
      <w:numFmt w:val="bullet"/>
      <w:lvlText w:val="o"/>
      <w:lvlJc w:val="left"/>
      <w:pPr>
        <w:ind w:left="5760" w:hanging="360"/>
      </w:pPr>
      <w:rPr>
        <w:rFonts w:ascii="Courier New" w:hAnsi="Courier New" w:hint="default"/>
      </w:rPr>
    </w:lvl>
    <w:lvl w:ilvl="8" w:tplc="14F07E88">
      <w:start w:val="1"/>
      <w:numFmt w:val="bullet"/>
      <w:lvlText w:val=""/>
      <w:lvlJc w:val="left"/>
      <w:pPr>
        <w:ind w:left="6480" w:hanging="360"/>
      </w:pPr>
      <w:rPr>
        <w:rFonts w:ascii="Wingdings" w:hAnsi="Wingdings" w:hint="default"/>
      </w:rPr>
    </w:lvl>
  </w:abstractNum>
  <w:abstractNum w:abstractNumId="41"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2"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43"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5"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6"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7" w15:restartNumberingAfterBreak="0">
    <w:nsid w:val="7E386DA3"/>
    <w:multiLevelType w:val="singleLevel"/>
    <w:tmpl w:val="040C000F"/>
    <w:lvl w:ilvl="0">
      <w:start w:val="1"/>
      <w:numFmt w:val="decimal"/>
      <w:lvlText w:val="%1."/>
      <w:lvlJc w:val="left"/>
      <w:pPr>
        <w:tabs>
          <w:tab w:val="num" w:pos="360"/>
        </w:tabs>
        <w:ind w:left="360" w:hanging="360"/>
      </w:pPr>
    </w:lvl>
  </w:abstractNum>
  <w:num w:numId="1">
    <w:abstractNumId w:val="3"/>
  </w:num>
  <w:num w:numId="2">
    <w:abstractNumId w:val="35"/>
  </w:num>
  <w:num w:numId="3">
    <w:abstractNumId w:val="5"/>
  </w:num>
  <w:num w:numId="4">
    <w:abstractNumId w:val="1"/>
  </w:num>
  <w:num w:numId="5">
    <w:abstractNumId w:val="40"/>
  </w:num>
  <w:num w:numId="6">
    <w:abstractNumId w:val="36"/>
  </w:num>
  <w:num w:numId="7">
    <w:abstractNumId w:val="42"/>
  </w:num>
  <w:num w:numId="8">
    <w:abstractNumId w:val="4"/>
  </w:num>
  <w:num w:numId="9">
    <w:abstractNumId w:val="41"/>
  </w:num>
  <w:num w:numId="10">
    <w:abstractNumId w:val="32"/>
  </w:num>
  <w:num w:numId="11">
    <w:abstractNumId w:val="26"/>
  </w:num>
  <w:num w:numId="12">
    <w:abstractNumId w:val="33"/>
  </w:num>
  <w:num w:numId="13">
    <w:abstractNumId w:val="47"/>
  </w:num>
  <w:num w:numId="14">
    <w:abstractNumId w:val="29"/>
  </w:num>
  <w:num w:numId="15">
    <w:abstractNumId w:val="11"/>
  </w:num>
  <w:num w:numId="16">
    <w:abstractNumId w:val="37"/>
  </w:num>
  <w:num w:numId="17">
    <w:abstractNumId w:val="44"/>
  </w:num>
  <w:num w:numId="18">
    <w:abstractNumId w:val="30"/>
  </w:num>
  <w:num w:numId="19">
    <w:abstractNumId w:val="22"/>
  </w:num>
  <w:num w:numId="20">
    <w:abstractNumId w:val="43"/>
  </w:num>
  <w:num w:numId="21">
    <w:abstractNumId w:val="24"/>
  </w:num>
  <w:num w:numId="22">
    <w:abstractNumId w:val="18"/>
  </w:num>
  <w:num w:numId="23">
    <w:abstractNumId w:val="13"/>
  </w:num>
  <w:num w:numId="24">
    <w:abstractNumId w:val="15"/>
  </w:num>
  <w:num w:numId="25">
    <w:abstractNumId w:val="20"/>
  </w:num>
  <w:num w:numId="26">
    <w:abstractNumId w:val="27"/>
  </w:num>
  <w:num w:numId="27">
    <w:abstractNumId w:val="34"/>
  </w:num>
  <w:num w:numId="28">
    <w:abstractNumId w:val="19"/>
  </w:num>
  <w:num w:numId="29">
    <w:abstractNumId w:val="6"/>
  </w:num>
  <w:num w:numId="30">
    <w:abstractNumId w:val="16"/>
  </w:num>
  <w:num w:numId="31">
    <w:abstractNumId w:val="10"/>
  </w:num>
  <w:num w:numId="32">
    <w:abstractNumId w:val="31"/>
  </w:num>
  <w:num w:numId="33">
    <w:abstractNumId w:val="45"/>
  </w:num>
  <w:num w:numId="34">
    <w:abstractNumId w:val="7"/>
  </w:num>
  <w:num w:numId="35">
    <w:abstractNumId w:val="17"/>
  </w:num>
  <w:num w:numId="36">
    <w:abstractNumId w:val="0"/>
  </w:num>
  <w:num w:numId="37">
    <w:abstractNumId w:val="46"/>
  </w:num>
  <w:num w:numId="38">
    <w:abstractNumId w:val="39"/>
  </w:num>
  <w:num w:numId="39">
    <w:abstractNumId w:val="2"/>
  </w:num>
  <w:num w:numId="40">
    <w:abstractNumId w:val="14"/>
  </w:num>
  <w:num w:numId="41">
    <w:abstractNumId w:val="25"/>
  </w:num>
  <w:num w:numId="42">
    <w:abstractNumId w:val="9"/>
  </w:num>
  <w:num w:numId="43">
    <w:abstractNumId w:val="38"/>
  </w:num>
  <w:num w:numId="44">
    <w:abstractNumId w:val="23"/>
  </w:num>
  <w:num w:numId="45">
    <w:abstractNumId w:val="21"/>
  </w:num>
  <w:num w:numId="46">
    <w:abstractNumId w:val="28"/>
  </w:num>
  <w:num w:numId="47">
    <w:abstractNumId w:val="12"/>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CH" w:vendorID="64" w:dllVersion="6" w:nlCheck="1" w:checkStyle="0"/>
  <w:activeWritingStyle w:appName="MSWord" w:lang="fr-FR" w:vendorID="64" w:dllVersion="0" w:nlCheck="1" w:checkStyle="0"/>
  <w:activeWritingStyle w:appName="MSWord" w:lang="fr-CH" w:vendorID="64" w:dllVersion="0" w:nlCheck="1" w:checkStyle="0"/>
  <w:activeWritingStyle w:appName="MSWord" w:lang="de-CH" w:vendorID="64" w:dllVersion="0" w:nlCheck="1" w:checkStyle="0"/>
  <w:activeWritingStyle w:appName="MSWord" w:lang="fr-FR" w:vendorID="64" w:dllVersion="6" w:nlCheck="1" w:checkStyle="0"/>
  <w:activeWritingStyle w:appName="MSWord" w:lang="fr-CH" w:vendorID="64" w:dllVersion="6" w:nlCheck="1" w:checkStyle="0"/>
  <w:activeWritingStyle w:appName="MSWord" w:lang="en-GB" w:vendorID="64" w:dllVersion="6" w:nlCheck="1" w:checkStyle="0"/>
  <w:activeWritingStyle w:appName="MSWord" w:lang="en-GB" w:vendorID="64" w:dllVersion="0" w:nlCheck="1" w:checkStyle="0"/>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81"/>
    <w:rsid w:val="00000B4C"/>
    <w:rsid w:val="000015C9"/>
    <w:rsid w:val="00001A13"/>
    <w:rsid w:val="00001CB4"/>
    <w:rsid w:val="00002807"/>
    <w:rsid w:val="00003208"/>
    <w:rsid w:val="00003505"/>
    <w:rsid w:val="0000379C"/>
    <w:rsid w:val="00003B73"/>
    <w:rsid w:val="000046C7"/>
    <w:rsid w:val="00004852"/>
    <w:rsid w:val="00005453"/>
    <w:rsid w:val="000060C3"/>
    <w:rsid w:val="000062EB"/>
    <w:rsid w:val="00006CFC"/>
    <w:rsid w:val="00007147"/>
    <w:rsid w:val="00007656"/>
    <w:rsid w:val="00007E12"/>
    <w:rsid w:val="00010960"/>
    <w:rsid w:val="00010D9D"/>
    <w:rsid w:val="00010DEF"/>
    <w:rsid w:val="000114BF"/>
    <w:rsid w:val="000120C2"/>
    <w:rsid w:val="00012A27"/>
    <w:rsid w:val="00012A38"/>
    <w:rsid w:val="00012D1B"/>
    <w:rsid w:val="000130DA"/>
    <w:rsid w:val="00013470"/>
    <w:rsid w:val="0001366D"/>
    <w:rsid w:val="0001381E"/>
    <w:rsid w:val="00013B11"/>
    <w:rsid w:val="00013C76"/>
    <w:rsid w:val="00014520"/>
    <w:rsid w:val="00014ED5"/>
    <w:rsid w:val="00015B0A"/>
    <w:rsid w:val="00015D99"/>
    <w:rsid w:val="00015FAD"/>
    <w:rsid w:val="0001769B"/>
    <w:rsid w:val="000176D8"/>
    <w:rsid w:val="00017E07"/>
    <w:rsid w:val="00021F32"/>
    <w:rsid w:val="0002287E"/>
    <w:rsid w:val="0002289A"/>
    <w:rsid w:val="00022C7B"/>
    <w:rsid w:val="00023245"/>
    <w:rsid w:val="000234C1"/>
    <w:rsid w:val="00023D0C"/>
    <w:rsid w:val="000241AA"/>
    <w:rsid w:val="00024CC5"/>
    <w:rsid w:val="00024FE5"/>
    <w:rsid w:val="00026275"/>
    <w:rsid w:val="0002635C"/>
    <w:rsid w:val="000265AB"/>
    <w:rsid w:val="00026717"/>
    <w:rsid w:val="0002705F"/>
    <w:rsid w:val="000275CA"/>
    <w:rsid w:val="000301F2"/>
    <w:rsid w:val="00032087"/>
    <w:rsid w:val="00032625"/>
    <w:rsid w:val="00032B5E"/>
    <w:rsid w:val="00032B98"/>
    <w:rsid w:val="00032BA1"/>
    <w:rsid w:val="000331C3"/>
    <w:rsid w:val="000346E4"/>
    <w:rsid w:val="00035384"/>
    <w:rsid w:val="00035D52"/>
    <w:rsid w:val="000364CF"/>
    <w:rsid w:val="00036A32"/>
    <w:rsid w:val="00036EEF"/>
    <w:rsid w:val="00037A7B"/>
    <w:rsid w:val="00037FBE"/>
    <w:rsid w:val="00040526"/>
    <w:rsid w:val="000420B7"/>
    <w:rsid w:val="00042B78"/>
    <w:rsid w:val="00042C33"/>
    <w:rsid w:val="000432E7"/>
    <w:rsid w:val="00043669"/>
    <w:rsid w:val="00043F38"/>
    <w:rsid w:val="00043F4B"/>
    <w:rsid w:val="000446AA"/>
    <w:rsid w:val="00044951"/>
    <w:rsid w:val="00044CF2"/>
    <w:rsid w:val="00044FB3"/>
    <w:rsid w:val="000460ED"/>
    <w:rsid w:val="00046383"/>
    <w:rsid w:val="000467C5"/>
    <w:rsid w:val="00050211"/>
    <w:rsid w:val="00051DB7"/>
    <w:rsid w:val="00051EA5"/>
    <w:rsid w:val="00052F50"/>
    <w:rsid w:val="0005425B"/>
    <w:rsid w:val="0005432E"/>
    <w:rsid w:val="00054368"/>
    <w:rsid w:val="00054B0C"/>
    <w:rsid w:val="00054BFA"/>
    <w:rsid w:val="00055329"/>
    <w:rsid w:val="000561A8"/>
    <w:rsid w:val="0005644B"/>
    <w:rsid w:val="0005670F"/>
    <w:rsid w:val="00056714"/>
    <w:rsid w:val="00056D06"/>
    <w:rsid w:val="00056E5F"/>
    <w:rsid w:val="000570D5"/>
    <w:rsid w:val="0005733E"/>
    <w:rsid w:val="00057B06"/>
    <w:rsid w:val="00057CA9"/>
    <w:rsid w:val="00060257"/>
    <w:rsid w:val="00061BAF"/>
    <w:rsid w:val="00061FB6"/>
    <w:rsid w:val="000641F0"/>
    <w:rsid w:val="00064C8F"/>
    <w:rsid w:val="00065687"/>
    <w:rsid w:val="000658AA"/>
    <w:rsid w:val="00065FD4"/>
    <w:rsid w:val="00066374"/>
    <w:rsid w:val="0006656A"/>
    <w:rsid w:val="00066B2C"/>
    <w:rsid w:val="000676EC"/>
    <w:rsid w:val="000704F2"/>
    <w:rsid w:val="00070C1E"/>
    <w:rsid w:val="00071F7D"/>
    <w:rsid w:val="0007200C"/>
    <w:rsid w:val="00072506"/>
    <w:rsid w:val="0007366F"/>
    <w:rsid w:val="00073AD5"/>
    <w:rsid w:val="00074FFE"/>
    <w:rsid w:val="00075035"/>
    <w:rsid w:val="00075046"/>
    <w:rsid w:val="00075048"/>
    <w:rsid w:val="00076FF5"/>
    <w:rsid w:val="000774DF"/>
    <w:rsid w:val="00077B55"/>
    <w:rsid w:val="00077D88"/>
    <w:rsid w:val="000800DB"/>
    <w:rsid w:val="00081DF0"/>
    <w:rsid w:val="000825A6"/>
    <w:rsid w:val="00082646"/>
    <w:rsid w:val="00082CFC"/>
    <w:rsid w:val="00082DF5"/>
    <w:rsid w:val="00082F63"/>
    <w:rsid w:val="00083D6E"/>
    <w:rsid w:val="00083FC6"/>
    <w:rsid w:val="00084586"/>
    <w:rsid w:val="000857EB"/>
    <w:rsid w:val="00086081"/>
    <w:rsid w:val="0008633E"/>
    <w:rsid w:val="00090AC9"/>
    <w:rsid w:val="00090D4E"/>
    <w:rsid w:val="00091A43"/>
    <w:rsid w:val="00091B77"/>
    <w:rsid w:val="00091EAF"/>
    <w:rsid w:val="000928C6"/>
    <w:rsid w:val="0009308E"/>
    <w:rsid w:val="000944C8"/>
    <w:rsid w:val="00094CBD"/>
    <w:rsid w:val="000950F3"/>
    <w:rsid w:val="000964EB"/>
    <w:rsid w:val="00096BB7"/>
    <w:rsid w:val="00096C2C"/>
    <w:rsid w:val="00096DCB"/>
    <w:rsid w:val="00097723"/>
    <w:rsid w:val="000A01A8"/>
    <w:rsid w:val="000A057E"/>
    <w:rsid w:val="000A05C9"/>
    <w:rsid w:val="000A0857"/>
    <w:rsid w:val="000A0EC7"/>
    <w:rsid w:val="000A10D9"/>
    <w:rsid w:val="000A1188"/>
    <w:rsid w:val="000A220E"/>
    <w:rsid w:val="000A2C21"/>
    <w:rsid w:val="000A2D3C"/>
    <w:rsid w:val="000A3282"/>
    <w:rsid w:val="000A3733"/>
    <w:rsid w:val="000A51B4"/>
    <w:rsid w:val="000A5970"/>
    <w:rsid w:val="000A69DE"/>
    <w:rsid w:val="000A6D19"/>
    <w:rsid w:val="000A74F0"/>
    <w:rsid w:val="000B01F7"/>
    <w:rsid w:val="000B09FF"/>
    <w:rsid w:val="000B0C11"/>
    <w:rsid w:val="000B1132"/>
    <w:rsid w:val="000B17A5"/>
    <w:rsid w:val="000B1D4B"/>
    <w:rsid w:val="000B39CD"/>
    <w:rsid w:val="000B5C28"/>
    <w:rsid w:val="000B70A1"/>
    <w:rsid w:val="000B7503"/>
    <w:rsid w:val="000B7F99"/>
    <w:rsid w:val="000C032E"/>
    <w:rsid w:val="000C0FFF"/>
    <w:rsid w:val="000C2D92"/>
    <w:rsid w:val="000C2EC9"/>
    <w:rsid w:val="000C3013"/>
    <w:rsid w:val="000C4432"/>
    <w:rsid w:val="000C4733"/>
    <w:rsid w:val="000C5271"/>
    <w:rsid w:val="000C533B"/>
    <w:rsid w:val="000C543C"/>
    <w:rsid w:val="000C55BF"/>
    <w:rsid w:val="000C56B0"/>
    <w:rsid w:val="000C5A55"/>
    <w:rsid w:val="000C5B42"/>
    <w:rsid w:val="000C5C97"/>
    <w:rsid w:val="000C62D3"/>
    <w:rsid w:val="000C6810"/>
    <w:rsid w:val="000C7027"/>
    <w:rsid w:val="000C7034"/>
    <w:rsid w:val="000C7673"/>
    <w:rsid w:val="000D17DF"/>
    <w:rsid w:val="000D1C4E"/>
    <w:rsid w:val="000D2163"/>
    <w:rsid w:val="000D225B"/>
    <w:rsid w:val="000D2684"/>
    <w:rsid w:val="000D27F3"/>
    <w:rsid w:val="000D2A2C"/>
    <w:rsid w:val="000D31F7"/>
    <w:rsid w:val="000D3287"/>
    <w:rsid w:val="000D32CA"/>
    <w:rsid w:val="000D3A76"/>
    <w:rsid w:val="000D3FE9"/>
    <w:rsid w:val="000D4185"/>
    <w:rsid w:val="000D4A6C"/>
    <w:rsid w:val="000D4D01"/>
    <w:rsid w:val="000D5282"/>
    <w:rsid w:val="000D63AF"/>
    <w:rsid w:val="000D701F"/>
    <w:rsid w:val="000D709E"/>
    <w:rsid w:val="000D7251"/>
    <w:rsid w:val="000D7741"/>
    <w:rsid w:val="000D7880"/>
    <w:rsid w:val="000D799D"/>
    <w:rsid w:val="000E0797"/>
    <w:rsid w:val="000E0C4F"/>
    <w:rsid w:val="000E0D1A"/>
    <w:rsid w:val="000E1578"/>
    <w:rsid w:val="000E1640"/>
    <w:rsid w:val="000E1AD2"/>
    <w:rsid w:val="000E1CA3"/>
    <w:rsid w:val="000E2372"/>
    <w:rsid w:val="000E23BB"/>
    <w:rsid w:val="000E276B"/>
    <w:rsid w:val="000E2BA0"/>
    <w:rsid w:val="000E2DBC"/>
    <w:rsid w:val="000E2DCA"/>
    <w:rsid w:val="000E2F2B"/>
    <w:rsid w:val="000E3304"/>
    <w:rsid w:val="000E340F"/>
    <w:rsid w:val="000E4100"/>
    <w:rsid w:val="000E4786"/>
    <w:rsid w:val="000E4DB3"/>
    <w:rsid w:val="000E5D73"/>
    <w:rsid w:val="000E61DD"/>
    <w:rsid w:val="000E6870"/>
    <w:rsid w:val="000E69AC"/>
    <w:rsid w:val="000E69F0"/>
    <w:rsid w:val="000E6AE5"/>
    <w:rsid w:val="000E719C"/>
    <w:rsid w:val="000E737E"/>
    <w:rsid w:val="000F1563"/>
    <w:rsid w:val="000F1AC7"/>
    <w:rsid w:val="000F1B52"/>
    <w:rsid w:val="000F2248"/>
    <w:rsid w:val="000F232D"/>
    <w:rsid w:val="000F264B"/>
    <w:rsid w:val="000F28F7"/>
    <w:rsid w:val="000F316D"/>
    <w:rsid w:val="000F33B5"/>
    <w:rsid w:val="000F3708"/>
    <w:rsid w:val="000F484B"/>
    <w:rsid w:val="000F4BAB"/>
    <w:rsid w:val="000F521C"/>
    <w:rsid w:val="000F52D2"/>
    <w:rsid w:val="000F5481"/>
    <w:rsid w:val="000F54DE"/>
    <w:rsid w:val="000F5E1E"/>
    <w:rsid w:val="000F696C"/>
    <w:rsid w:val="000F721E"/>
    <w:rsid w:val="000F7BF4"/>
    <w:rsid w:val="000F7DAD"/>
    <w:rsid w:val="00100B85"/>
    <w:rsid w:val="00100DA9"/>
    <w:rsid w:val="001014E7"/>
    <w:rsid w:val="001027A3"/>
    <w:rsid w:val="00102D11"/>
    <w:rsid w:val="00102D9B"/>
    <w:rsid w:val="00102F65"/>
    <w:rsid w:val="00103B96"/>
    <w:rsid w:val="001042A2"/>
    <w:rsid w:val="001044CF"/>
    <w:rsid w:val="00105C0A"/>
    <w:rsid w:val="00106090"/>
    <w:rsid w:val="001064C1"/>
    <w:rsid w:val="00106700"/>
    <w:rsid w:val="00106CAF"/>
    <w:rsid w:val="00106F4D"/>
    <w:rsid w:val="001070F0"/>
    <w:rsid w:val="00107527"/>
    <w:rsid w:val="00107B57"/>
    <w:rsid w:val="001102EA"/>
    <w:rsid w:val="00110934"/>
    <w:rsid w:val="001109EF"/>
    <w:rsid w:val="00110B4F"/>
    <w:rsid w:val="00111372"/>
    <w:rsid w:val="001123A0"/>
    <w:rsid w:val="001130F5"/>
    <w:rsid w:val="001133F0"/>
    <w:rsid w:val="00113531"/>
    <w:rsid w:val="00113AB0"/>
    <w:rsid w:val="00114291"/>
    <w:rsid w:val="00114A37"/>
    <w:rsid w:val="001156BD"/>
    <w:rsid w:val="001167D6"/>
    <w:rsid w:val="00116BC8"/>
    <w:rsid w:val="00116D20"/>
    <w:rsid w:val="00117B02"/>
    <w:rsid w:val="00117ED2"/>
    <w:rsid w:val="001206DE"/>
    <w:rsid w:val="001207CB"/>
    <w:rsid w:val="001226FE"/>
    <w:rsid w:val="00122A75"/>
    <w:rsid w:val="0012334A"/>
    <w:rsid w:val="0012449A"/>
    <w:rsid w:val="0012453C"/>
    <w:rsid w:val="001253F3"/>
    <w:rsid w:val="00125A45"/>
    <w:rsid w:val="00126650"/>
    <w:rsid w:val="00126CED"/>
    <w:rsid w:val="00126D34"/>
    <w:rsid w:val="00126F28"/>
    <w:rsid w:val="0012701E"/>
    <w:rsid w:val="00127B1B"/>
    <w:rsid w:val="0013177D"/>
    <w:rsid w:val="00131B11"/>
    <w:rsid w:val="001323C5"/>
    <w:rsid w:val="001328D8"/>
    <w:rsid w:val="00132A13"/>
    <w:rsid w:val="00133117"/>
    <w:rsid w:val="0013330C"/>
    <w:rsid w:val="00133A48"/>
    <w:rsid w:val="00133C03"/>
    <w:rsid w:val="00133C69"/>
    <w:rsid w:val="00133FAB"/>
    <w:rsid w:val="0013489C"/>
    <w:rsid w:val="00134FD0"/>
    <w:rsid w:val="00136208"/>
    <w:rsid w:val="00136F44"/>
    <w:rsid w:val="001375B6"/>
    <w:rsid w:val="0013784B"/>
    <w:rsid w:val="001379A7"/>
    <w:rsid w:val="00137ABD"/>
    <w:rsid w:val="001401BE"/>
    <w:rsid w:val="0014047A"/>
    <w:rsid w:val="001405FC"/>
    <w:rsid w:val="00140AB0"/>
    <w:rsid w:val="0014133D"/>
    <w:rsid w:val="00141F22"/>
    <w:rsid w:val="00142308"/>
    <w:rsid w:val="00142DB0"/>
    <w:rsid w:val="00144B78"/>
    <w:rsid w:val="00144E16"/>
    <w:rsid w:val="001463F1"/>
    <w:rsid w:val="001464F1"/>
    <w:rsid w:val="00146825"/>
    <w:rsid w:val="00146B85"/>
    <w:rsid w:val="00146FC3"/>
    <w:rsid w:val="001478EB"/>
    <w:rsid w:val="00147C91"/>
    <w:rsid w:val="00150327"/>
    <w:rsid w:val="00150CA2"/>
    <w:rsid w:val="001510F8"/>
    <w:rsid w:val="001511A0"/>
    <w:rsid w:val="001513FF"/>
    <w:rsid w:val="00151CD5"/>
    <w:rsid w:val="00151DBB"/>
    <w:rsid w:val="00153CBC"/>
    <w:rsid w:val="00153FFE"/>
    <w:rsid w:val="00154D1C"/>
    <w:rsid w:val="00155303"/>
    <w:rsid w:val="00156AA8"/>
    <w:rsid w:val="00156DEF"/>
    <w:rsid w:val="00156ECE"/>
    <w:rsid w:val="001573D0"/>
    <w:rsid w:val="00160004"/>
    <w:rsid w:val="00160317"/>
    <w:rsid w:val="00160424"/>
    <w:rsid w:val="0016102C"/>
    <w:rsid w:val="00161DA2"/>
    <w:rsid w:val="001622FE"/>
    <w:rsid w:val="001624AC"/>
    <w:rsid w:val="0016440C"/>
    <w:rsid w:val="00164BC4"/>
    <w:rsid w:val="00164C80"/>
    <w:rsid w:val="00165311"/>
    <w:rsid w:val="001656BE"/>
    <w:rsid w:val="00165B9A"/>
    <w:rsid w:val="00166031"/>
    <w:rsid w:val="00170882"/>
    <w:rsid w:val="00170931"/>
    <w:rsid w:val="001715E4"/>
    <w:rsid w:val="00171A94"/>
    <w:rsid w:val="0017406A"/>
    <w:rsid w:val="00174C5A"/>
    <w:rsid w:val="00174D6E"/>
    <w:rsid w:val="00174E9D"/>
    <w:rsid w:val="00175558"/>
    <w:rsid w:val="00175788"/>
    <w:rsid w:val="00175AE5"/>
    <w:rsid w:val="00175B20"/>
    <w:rsid w:val="00176458"/>
    <w:rsid w:val="001767BA"/>
    <w:rsid w:val="0018012B"/>
    <w:rsid w:val="001804D9"/>
    <w:rsid w:val="00180E16"/>
    <w:rsid w:val="00180E82"/>
    <w:rsid w:val="00181F2D"/>
    <w:rsid w:val="00182CE6"/>
    <w:rsid w:val="0018386B"/>
    <w:rsid w:val="0018388C"/>
    <w:rsid w:val="00183895"/>
    <w:rsid w:val="00183EE6"/>
    <w:rsid w:val="001842F8"/>
    <w:rsid w:val="0018576F"/>
    <w:rsid w:val="00185C80"/>
    <w:rsid w:val="00185D6E"/>
    <w:rsid w:val="001869C8"/>
    <w:rsid w:val="00187885"/>
    <w:rsid w:val="00187A99"/>
    <w:rsid w:val="001900A8"/>
    <w:rsid w:val="0019011C"/>
    <w:rsid w:val="00190127"/>
    <w:rsid w:val="0019016B"/>
    <w:rsid w:val="0019114D"/>
    <w:rsid w:val="00191199"/>
    <w:rsid w:val="00191382"/>
    <w:rsid w:val="0019170E"/>
    <w:rsid w:val="00191B76"/>
    <w:rsid w:val="001929E5"/>
    <w:rsid w:val="00192F11"/>
    <w:rsid w:val="0019336B"/>
    <w:rsid w:val="00193493"/>
    <w:rsid w:val="0019381B"/>
    <w:rsid w:val="00193E2B"/>
    <w:rsid w:val="00193F3E"/>
    <w:rsid w:val="00194932"/>
    <w:rsid w:val="0019626E"/>
    <w:rsid w:val="00196702"/>
    <w:rsid w:val="00197593"/>
    <w:rsid w:val="00197697"/>
    <w:rsid w:val="001A00A4"/>
    <w:rsid w:val="001A0EF9"/>
    <w:rsid w:val="001A19E4"/>
    <w:rsid w:val="001A40AB"/>
    <w:rsid w:val="001A4126"/>
    <w:rsid w:val="001A4263"/>
    <w:rsid w:val="001A4312"/>
    <w:rsid w:val="001A4A37"/>
    <w:rsid w:val="001A4EC4"/>
    <w:rsid w:val="001A6541"/>
    <w:rsid w:val="001A676F"/>
    <w:rsid w:val="001A6B5F"/>
    <w:rsid w:val="001A6B65"/>
    <w:rsid w:val="001A70B2"/>
    <w:rsid w:val="001A71AE"/>
    <w:rsid w:val="001A74AB"/>
    <w:rsid w:val="001A755A"/>
    <w:rsid w:val="001A76C0"/>
    <w:rsid w:val="001B1110"/>
    <w:rsid w:val="001B13AB"/>
    <w:rsid w:val="001B16A4"/>
    <w:rsid w:val="001B20E7"/>
    <w:rsid w:val="001B2F3E"/>
    <w:rsid w:val="001B3884"/>
    <w:rsid w:val="001B3E03"/>
    <w:rsid w:val="001B4437"/>
    <w:rsid w:val="001B44D3"/>
    <w:rsid w:val="001B4539"/>
    <w:rsid w:val="001B53E4"/>
    <w:rsid w:val="001C0592"/>
    <w:rsid w:val="001C0776"/>
    <w:rsid w:val="001C0E0E"/>
    <w:rsid w:val="001C196F"/>
    <w:rsid w:val="001C2739"/>
    <w:rsid w:val="001C350C"/>
    <w:rsid w:val="001C388A"/>
    <w:rsid w:val="001C3D92"/>
    <w:rsid w:val="001C3DAF"/>
    <w:rsid w:val="001C3E37"/>
    <w:rsid w:val="001C426B"/>
    <w:rsid w:val="001C4666"/>
    <w:rsid w:val="001C5043"/>
    <w:rsid w:val="001C504F"/>
    <w:rsid w:val="001C5E4C"/>
    <w:rsid w:val="001C6535"/>
    <w:rsid w:val="001C6604"/>
    <w:rsid w:val="001C6836"/>
    <w:rsid w:val="001C7701"/>
    <w:rsid w:val="001C773F"/>
    <w:rsid w:val="001C7EAF"/>
    <w:rsid w:val="001D11FB"/>
    <w:rsid w:val="001D169D"/>
    <w:rsid w:val="001D1EB8"/>
    <w:rsid w:val="001D1FC7"/>
    <w:rsid w:val="001D2219"/>
    <w:rsid w:val="001D3948"/>
    <w:rsid w:val="001D463C"/>
    <w:rsid w:val="001D56FA"/>
    <w:rsid w:val="001D576E"/>
    <w:rsid w:val="001D5794"/>
    <w:rsid w:val="001D58E7"/>
    <w:rsid w:val="001D5AF1"/>
    <w:rsid w:val="001D5BF1"/>
    <w:rsid w:val="001D6B1A"/>
    <w:rsid w:val="001D72AD"/>
    <w:rsid w:val="001D7454"/>
    <w:rsid w:val="001D7A34"/>
    <w:rsid w:val="001E0661"/>
    <w:rsid w:val="001E11AF"/>
    <w:rsid w:val="001E2129"/>
    <w:rsid w:val="001E2A99"/>
    <w:rsid w:val="001E2B48"/>
    <w:rsid w:val="001E2E8E"/>
    <w:rsid w:val="001E3C9C"/>
    <w:rsid w:val="001E3FB6"/>
    <w:rsid w:val="001E44BD"/>
    <w:rsid w:val="001E4915"/>
    <w:rsid w:val="001E4B98"/>
    <w:rsid w:val="001E509D"/>
    <w:rsid w:val="001E60CB"/>
    <w:rsid w:val="001E6DD2"/>
    <w:rsid w:val="001E7345"/>
    <w:rsid w:val="001E7422"/>
    <w:rsid w:val="001E75DA"/>
    <w:rsid w:val="001E7C95"/>
    <w:rsid w:val="001E7FDC"/>
    <w:rsid w:val="001F00D0"/>
    <w:rsid w:val="001F0148"/>
    <w:rsid w:val="001F0383"/>
    <w:rsid w:val="001F0760"/>
    <w:rsid w:val="001F099A"/>
    <w:rsid w:val="001F0B0A"/>
    <w:rsid w:val="001F0DE5"/>
    <w:rsid w:val="001F1273"/>
    <w:rsid w:val="001F1B11"/>
    <w:rsid w:val="001F1EC4"/>
    <w:rsid w:val="001F24A3"/>
    <w:rsid w:val="001F2A1C"/>
    <w:rsid w:val="001F3834"/>
    <w:rsid w:val="001F402D"/>
    <w:rsid w:val="001F4334"/>
    <w:rsid w:val="001F460D"/>
    <w:rsid w:val="001F481D"/>
    <w:rsid w:val="001F51EB"/>
    <w:rsid w:val="001F5E94"/>
    <w:rsid w:val="001F64A0"/>
    <w:rsid w:val="001F6524"/>
    <w:rsid w:val="001F6B38"/>
    <w:rsid w:val="001F72F4"/>
    <w:rsid w:val="001F7496"/>
    <w:rsid w:val="00200927"/>
    <w:rsid w:val="00200C9F"/>
    <w:rsid w:val="0020188A"/>
    <w:rsid w:val="0020228A"/>
    <w:rsid w:val="002023A5"/>
    <w:rsid w:val="00202855"/>
    <w:rsid w:val="00202DDE"/>
    <w:rsid w:val="0020391D"/>
    <w:rsid w:val="00203E33"/>
    <w:rsid w:val="002041A4"/>
    <w:rsid w:val="00204C52"/>
    <w:rsid w:val="002051F2"/>
    <w:rsid w:val="00205AFF"/>
    <w:rsid w:val="00206BEA"/>
    <w:rsid w:val="00206F3C"/>
    <w:rsid w:val="002076D0"/>
    <w:rsid w:val="00207A45"/>
    <w:rsid w:val="002118BA"/>
    <w:rsid w:val="002118D6"/>
    <w:rsid w:val="002121C0"/>
    <w:rsid w:val="00212D40"/>
    <w:rsid w:val="00212EE8"/>
    <w:rsid w:val="00213665"/>
    <w:rsid w:val="00214391"/>
    <w:rsid w:val="00214B1E"/>
    <w:rsid w:val="002166B3"/>
    <w:rsid w:val="002169B7"/>
    <w:rsid w:val="0021763B"/>
    <w:rsid w:val="002202B9"/>
    <w:rsid w:val="00220578"/>
    <w:rsid w:val="002206E6"/>
    <w:rsid w:val="00220B54"/>
    <w:rsid w:val="002227E4"/>
    <w:rsid w:val="00222E8F"/>
    <w:rsid w:val="0022361C"/>
    <w:rsid w:val="00223B7C"/>
    <w:rsid w:val="00223D8D"/>
    <w:rsid w:val="00223EEB"/>
    <w:rsid w:val="002243A4"/>
    <w:rsid w:val="002248EE"/>
    <w:rsid w:val="00224ADA"/>
    <w:rsid w:val="00225D1B"/>
    <w:rsid w:val="00226DAA"/>
    <w:rsid w:val="00227515"/>
    <w:rsid w:val="00227A31"/>
    <w:rsid w:val="0023009A"/>
    <w:rsid w:val="0023087C"/>
    <w:rsid w:val="00230C66"/>
    <w:rsid w:val="00232579"/>
    <w:rsid w:val="00232A2D"/>
    <w:rsid w:val="002330A0"/>
    <w:rsid w:val="00233810"/>
    <w:rsid w:val="00233A70"/>
    <w:rsid w:val="00235738"/>
    <w:rsid w:val="00235D2C"/>
    <w:rsid w:val="00235D65"/>
    <w:rsid w:val="00236341"/>
    <w:rsid w:val="00237248"/>
    <w:rsid w:val="0023748C"/>
    <w:rsid w:val="00237948"/>
    <w:rsid w:val="00237A18"/>
    <w:rsid w:val="00240087"/>
    <w:rsid w:val="002400D8"/>
    <w:rsid w:val="00240239"/>
    <w:rsid w:val="0024054F"/>
    <w:rsid w:val="00240EB2"/>
    <w:rsid w:val="002410F1"/>
    <w:rsid w:val="00242460"/>
    <w:rsid w:val="00242AA4"/>
    <w:rsid w:val="00242B96"/>
    <w:rsid w:val="00242BD5"/>
    <w:rsid w:val="00242CD1"/>
    <w:rsid w:val="00244DA4"/>
    <w:rsid w:val="00244EC5"/>
    <w:rsid w:val="0024544B"/>
    <w:rsid w:val="00245CEF"/>
    <w:rsid w:val="00246590"/>
    <w:rsid w:val="00247E9D"/>
    <w:rsid w:val="00250ECD"/>
    <w:rsid w:val="0025139D"/>
    <w:rsid w:val="00251AC6"/>
    <w:rsid w:val="00251D9B"/>
    <w:rsid w:val="002530D0"/>
    <w:rsid w:val="002541D2"/>
    <w:rsid w:val="002543FD"/>
    <w:rsid w:val="00254AEC"/>
    <w:rsid w:val="00254F5B"/>
    <w:rsid w:val="002551A4"/>
    <w:rsid w:val="00256B2B"/>
    <w:rsid w:val="00256EA3"/>
    <w:rsid w:val="00257363"/>
    <w:rsid w:val="00257E30"/>
    <w:rsid w:val="00260BC3"/>
    <w:rsid w:val="00260DCD"/>
    <w:rsid w:val="00260E79"/>
    <w:rsid w:val="002639F9"/>
    <w:rsid w:val="00264122"/>
    <w:rsid w:val="00264CA0"/>
    <w:rsid w:val="00266267"/>
    <w:rsid w:val="002666AD"/>
    <w:rsid w:val="00267242"/>
    <w:rsid w:val="00267585"/>
    <w:rsid w:val="0026785E"/>
    <w:rsid w:val="00267967"/>
    <w:rsid w:val="00267E1C"/>
    <w:rsid w:val="00270524"/>
    <w:rsid w:val="002705CB"/>
    <w:rsid w:val="00270666"/>
    <w:rsid w:val="00270938"/>
    <w:rsid w:val="00270BF6"/>
    <w:rsid w:val="00270D35"/>
    <w:rsid w:val="00272571"/>
    <w:rsid w:val="0027291A"/>
    <w:rsid w:val="00272DF4"/>
    <w:rsid w:val="00274D89"/>
    <w:rsid w:val="00274DDF"/>
    <w:rsid w:val="00276030"/>
    <w:rsid w:val="002767F8"/>
    <w:rsid w:val="00277C01"/>
    <w:rsid w:val="00280021"/>
    <w:rsid w:val="00280780"/>
    <w:rsid w:val="00280B7E"/>
    <w:rsid w:val="0028101C"/>
    <w:rsid w:val="0028106D"/>
    <w:rsid w:val="002821CA"/>
    <w:rsid w:val="00282837"/>
    <w:rsid w:val="0028284C"/>
    <w:rsid w:val="002834B6"/>
    <w:rsid w:val="00283680"/>
    <w:rsid w:val="00283D50"/>
    <w:rsid w:val="00283EAE"/>
    <w:rsid w:val="00284C9E"/>
    <w:rsid w:val="00285AFB"/>
    <w:rsid w:val="00285D8D"/>
    <w:rsid w:val="002860B8"/>
    <w:rsid w:val="00286365"/>
    <w:rsid w:val="00286731"/>
    <w:rsid w:val="00290449"/>
    <w:rsid w:val="002908E1"/>
    <w:rsid w:val="00290FDD"/>
    <w:rsid w:val="0029144F"/>
    <w:rsid w:val="00291646"/>
    <w:rsid w:val="002922E2"/>
    <w:rsid w:val="00292A7E"/>
    <w:rsid w:val="00292E4D"/>
    <w:rsid w:val="00293348"/>
    <w:rsid w:val="0029367A"/>
    <w:rsid w:val="00293AD5"/>
    <w:rsid w:val="00293B4D"/>
    <w:rsid w:val="00293B84"/>
    <w:rsid w:val="0029492E"/>
    <w:rsid w:val="002954AD"/>
    <w:rsid w:val="00295896"/>
    <w:rsid w:val="002962CB"/>
    <w:rsid w:val="002964C2"/>
    <w:rsid w:val="002966FA"/>
    <w:rsid w:val="002967D3"/>
    <w:rsid w:val="0029707F"/>
    <w:rsid w:val="0029772F"/>
    <w:rsid w:val="002A00D4"/>
    <w:rsid w:val="002A07CE"/>
    <w:rsid w:val="002A0F63"/>
    <w:rsid w:val="002A103D"/>
    <w:rsid w:val="002A178A"/>
    <w:rsid w:val="002A20B9"/>
    <w:rsid w:val="002A3769"/>
    <w:rsid w:val="002A389B"/>
    <w:rsid w:val="002A41FF"/>
    <w:rsid w:val="002A4571"/>
    <w:rsid w:val="002A47EC"/>
    <w:rsid w:val="002A5005"/>
    <w:rsid w:val="002A6782"/>
    <w:rsid w:val="002A6DCA"/>
    <w:rsid w:val="002A77F3"/>
    <w:rsid w:val="002B0EE9"/>
    <w:rsid w:val="002B20EF"/>
    <w:rsid w:val="002B310D"/>
    <w:rsid w:val="002B4791"/>
    <w:rsid w:val="002B4C05"/>
    <w:rsid w:val="002B4FFB"/>
    <w:rsid w:val="002B6202"/>
    <w:rsid w:val="002B638F"/>
    <w:rsid w:val="002B6A75"/>
    <w:rsid w:val="002B6B21"/>
    <w:rsid w:val="002B6DEB"/>
    <w:rsid w:val="002B73FE"/>
    <w:rsid w:val="002B7BFB"/>
    <w:rsid w:val="002C0DA7"/>
    <w:rsid w:val="002C0DB5"/>
    <w:rsid w:val="002C10F8"/>
    <w:rsid w:val="002C14FD"/>
    <w:rsid w:val="002C167A"/>
    <w:rsid w:val="002C2A77"/>
    <w:rsid w:val="002C2C4A"/>
    <w:rsid w:val="002C4DCD"/>
    <w:rsid w:val="002C620A"/>
    <w:rsid w:val="002C6897"/>
    <w:rsid w:val="002C7341"/>
    <w:rsid w:val="002C79D0"/>
    <w:rsid w:val="002D0608"/>
    <w:rsid w:val="002D1CAE"/>
    <w:rsid w:val="002D1E56"/>
    <w:rsid w:val="002D2AA6"/>
    <w:rsid w:val="002D317D"/>
    <w:rsid w:val="002D3361"/>
    <w:rsid w:val="002D3CD8"/>
    <w:rsid w:val="002D4522"/>
    <w:rsid w:val="002D4ADD"/>
    <w:rsid w:val="002D518D"/>
    <w:rsid w:val="002D5AAA"/>
    <w:rsid w:val="002D604F"/>
    <w:rsid w:val="002D61B3"/>
    <w:rsid w:val="002D6972"/>
    <w:rsid w:val="002D6F32"/>
    <w:rsid w:val="002D72EB"/>
    <w:rsid w:val="002E0A8E"/>
    <w:rsid w:val="002E1389"/>
    <w:rsid w:val="002E2F7A"/>
    <w:rsid w:val="002E3228"/>
    <w:rsid w:val="002E390A"/>
    <w:rsid w:val="002E4633"/>
    <w:rsid w:val="002E5177"/>
    <w:rsid w:val="002E5E47"/>
    <w:rsid w:val="002E6AFC"/>
    <w:rsid w:val="002E6EEF"/>
    <w:rsid w:val="002E73B6"/>
    <w:rsid w:val="002E7661"/>
    <w:rsid w:val="002E793A"/>
    <w:rsid w:val="002E7BA0"/>
    <w:rsid w:val="002E7DE4"/>
    <w:rsid w:val="002E7FBB"/>
    <w:rsid w:val="002F0B3D"/>
    <w:rsid w:val="002F105B"/>
    <w:rsid w:val="002F11AC"/>
    <w:rsid w:val="002F158F"/>
    <w:rsid w:val="002F19E4"/>
    <w:rsid w:val="002F1B99"/>
    <w:rsid w:val="002F23C6"/>
    <w:rsid w:val="002F240C"/>
    <w:rsid w:val="002F24D1"/>
    <w:rsid w:val="002F2B7A"/>
    <w:rsid w:val="002F2C60"/>
    <w:rsid w:val="002F3F2F"/>
    <w:rsid w:val="002F492F"/>
    <w:rsid w:val="002F7390"/>
    <w:rsid w:val="002F75B5"/>
    <w:rsid w:val="00300417"/>
    <w:rsid w:val="00300D42"/>
    <w:rsid w:val="003012C6"/>
    <w:rsid w:val="00301F98"/>
    <w:rsid w:val="00302C57"/>
    <w:rsid w:val="00303796"/>
    <w:rsid w:val="00303916"/>
    <w:rsid w:val="00303CE6"/>
    <w:rsid w:val="00304249"/>
    <w:rsid w:val="003043C9"/>
    <w:rsid w:val="003044CE"/>
    <w:rsid w:val="003048CE"/>
    <w:rsid w:val="003054F1"/>
    <w:rsid w:val="00305EF0"/>
    <w:rsid w:val="00306133"/>
    <w:rsid w:val="003067B1"/>
    <w:rsid w:val="00306A06"/>
    <w:rsid w:val="00306B45"/>
    <w:rsid w:val="00306C18"/>
    <w:rsid w:val="00306E79"/>
    <w:rsid w:val="00307413"/>
    <w:rsid w:val="00307691"/>
    <w:rsid w:val="0030786E"/>
    <w:rsid w:val="0031026E"/>
    <w:rsid w:val="0031055C"/>
    <w:rsid w:val="00310A29"/>
    <w:rsid w:val="00310A35"/>
    <w:rsid w:val="00312258"/>
    <w:rsid w:val="00312BFB"/>
    <w:rsid w:val="003135A8"/>
    <w:rsid w:val="00313D89"/>
    <w:rsid w:val="00314002"/>
    <w:rsid w:val="003143E5"/>
    <w:rsid w:val="00314E04"/>
    <w:rsid w:val="00314FE6"/>
    <w:rsid w:val="00315B9F"/>
    <w:rsid w:val="0031625C"/>
    <w:rsid w:val="0031743A"/>
    <w:rsid w:val="00317895"/>
    <w:rsid w:val="003178F5"/>
    <w:rsid w:val="00317995"/>
    <w:rsid w:val="00317D6A"/>
    <w:rsid w:val="00317E2A"/>
    <w:rsid w:val="00320186"/>
    <w:rsid w:val="00320A2F"/>
    <w:rsid w:val="0032143D"/>
    <w:rsid w:val="00321551"/>
    <w:rsid w:val="00321EDE"/>
    <w:rsid w:val="00322293"/>
    <w:rsid w:val="00322E7B"/>
    <w:rsid w:val="00323425"/>
    <w:rsid w:val="00323953"/>
    <w:rsid w:val="0032428F"/>
    <w:rsid w:val="00324381"/>
    <w:rsid w:val="00324867"/>
    <w:rsid w:val="00324F08"/>
    <w:rsid w:val="00324F47"/>
    <w:rsid w:val="003252FC"/>
    <w:rsid w:val="0032574B"/>
    <w:rsid w:val="00325F85"/>
    <w:rsid w:val="003270F1"/>
    <w:rsid w:val="0032733A"/>
    <w:rsid w:val="003275B4"/>
    <w:rsid w:val="00330754"/>
    <w:rsid w:val="00330980"/>
    <w:rsid w:val="003314C2"/>
    <w:rsid w:val="00331602"/>
    <w:rsid w:val="00331CE7"/>
    <w:rsid w:val="00331DC0"/>
    <w:rsid w:val="00331F3B"/>
    <w:rsid w:val="003341B8"/>
    <w:rsid w:val="003342C8"/>
    <w:rsid w:val="00334434"/>
    <w:rsid w:val="00335666"/>
    <w:rsid w:val="00335F0C"/>
    <w:rsid w:val="0033673C"/>
    <w:rsid w:val="003402BD"/>
    <w:rsid w:val="003407F9"/>
    <w:rsid w:val="003410AA"/>
    <w:rsid w:val="003416D7"/>
    <w:rsid w:val="0034233C"/>
    <w:rsid w:val="0034314C"/>
    <w:rsid w:val="00343593"/>
    <w:rsid w:val="00343743"/>
    <w:rsid w:val="00343C8A"/>
    <w:rsid w:val="0034400F"/>
    <w:rsid w:val="00344256"/>
    <w:rsid w:val="003447D3"/>
    <w:rsid w:val="00344DEB"/>
    <w:rsid w:val="00345123"/>
    <w:rsid w:val="00345249"/>
    <w:rsid w:val="003454C1"/>
    <w:rsid w:val="00345820"/>
    <w:rsid w:val="00345D24"/>
    <w:rsid w:val="0034620B"/>
    <w:rsid w:val="0034694D"/>
    <w:rsid w:val="0035027E"/>
    <w:rsid w:val="00350D76"/>
    <w:rsid w:val="00350DFF"/>
    <w:rsid w:val="00350F08"/>
    <w:rsid w:val="00351DD2"/>
    <w:rsid w:val="0035249D"/>
    <w:rsid w:val="0035254F"/>
    <w:rsid w:val="003525D0"/>
    <w:rsid w:val="0035378F"/>
    <w:rsid w:val="00353D52"/>
    <w:rsid w:val="00354867"/>
    <w:rsid w:val="003548D7"/>
    <w:rsid w:val="00354EFE"/>
    <w:rsid w:val="00355A4C"/>
    <w:rsid w:val="00355AE0"/>
    <w:rsid w:val="0036051D"/>
    <w:rsid w:val="00360525"/>
    <w:rsid w:val="00361042"/>
    <w:rsid w:val="0036142E"/>
    <w:rsid w:val="003633A9"/>
    <w:rsid w:val="00363E00"/>
    <w:rsid w:val="003645D3"/>
    <w:rsid w:val="0036503F"/>
    <w:rsid w:val="00365A7E"/>
    <w:rsid w:val="00365CDA"/>
    <w:rsid w:val="003664FC"/>
    <w:rsid w:val="003665E9"/>
    <w:rsid w:val="00366605"/>
    <w:rsid w:val="00367157"/>
    <w:rsid w:val="003671CE"/>
    <w:rsid w:val="00367474"/>
    <w:rsid w:val="00367558"/>
    <w:rsid w:val="00367607"/>
    <w:rsid w:val="00367AD3"/>
    <w:rsid w:val="00367DCB"/>
    <w:rsid w:val="00370E60"/>
    <w:rsid w:val="00372146"/>
    <w:rsid w:val="003722A4"/>
    <w:rsid w:val="00372498"/>
    <w:rsid w:val="00373B4F"/>
    <w:rsid w:val="00374B1A"/>
    <w:rsid w:val="00375022"/>
    <w:rsid w:val="0037539F"/>
    <w:rsid w:val="003757BA"/>
    <w:rsid w:val="00375A2D"/>
    <w:rsid w:val="00376265"/>
    <w:rsid w:val="0037644F"/>
    <w:rsid w:val="00376DD4"/>
    <w:rsid w:val="00377649"/>
    <w:rsid w:val="00377658"/>
    <w:rsid w:val="00380354"/>
    <w:rsid w:val="00380E94"/>
    <w:rsid w:val="00381E2A"/>
    <w:rsid w:val="003823A1"/>
    <w:rsid w:val="003825A9"/>
    <w:rsid w:val="00382871"/>
    <w:rsid w:val="0038288E"/>
    <w:rsid w:val="00382A14"/>
    <w:rsid w:val="00382A3A"/>
    <w:rsid w:val="00382AF9"/>
    <w:rsid w:val="00383748"/>
    <w:rsid w:val="0038383C"/>
    <w:rsid w:val="00383840"/>
    <w:rsid w:val="00383A55"/>
    <w:rsid w:val="00383DF3"/>
    <w:rsid w:val="00384310"/>
    <w:rsid w:val="003843C3"/>
    <w:rsid w:val="00385B8C"/>
    <w:rsid w:val="00385E35"/>
    <w:rsid w:val="0038702B"/>
    <w:rsid w:val="0039064A"/>
    <w:rsid w:val="0039087F"/>
    <w:rsid w:val="00391E3A"/>
    <w:rsid w:val="00392AD3"/>
    <w:rsid w:val="003932D4"/>
    <w:rsid w:val="0039390D"/>
    <w:rsid w:val="00394AEB"/>
    <w:rsid w:val="00394C08"/>
    <w:rsid w:val="00395918"/>
    <w:rsid w:val="00395CD4"/>
    <w:rsid w:val="00396EAF"/>
    <w:rsid w:val="00396F32"/>
    <w:rsid w:val="00397693"/>
    <w:rsid w:val="00397B6A"/>
    <w:rsid w:val="00397D9D"/>
    <w:rsid w:val="00397E67"/>
    <w:rsid w:val="003A1815"/>
    <w:rsid w:val="003A1BA7"/>
    <w:rsid w:val="003A1D6E"/>
    <w:rsid w:val="003A23FC"/>
    <w:rsid w:val="003A2DE7"/>
    <w:rsid w:val="003A370A"/>
    <w:rsid w:val="003A49FF"/>
    <w:rsid w:val="003A4E49"/>
    <w:rsid w:val="003A4F99"/>
    <w:rsid w:val="003A59CB"/>
    <w:rsid w:val="003A645D"/>
    <w:rsid w:val="003A65E4"/>
    <w:rsid w:val="003A661A"/>
    <w:rsid w:val="003A7014"/>
    <w:rsid w:val="003A7E08"/>
    <w:rsid w:val="003B07BA"/>
    <w:rsid w:val="003B2419"/>
    <w:rsid w:val="003B25F9"/>
    <w:rsid w:val="003B2C02"/>
    <w:rsid w:val="003B313C"/>
    <w:rsid w:val="003B3C45"/>
    <w:rsid w:val="003B3CA0"/>
    <w:rsid w:val="003B4015"/>
    <w:rsid w:val="003B4591"/>
    <w:rsid w:val="003B4DB4"/>
    <w:rsid w:val="003B4DF3"/>
    <w:rsid w:val="003B4E46"/>
    <w:rsid w:val="003B541F"/>
    <w:rsid w:val="003B54D5"/>
    <w:rsid w:val="003B6761"/>
    <w:rsid w:val="003B7218"/>
    <w:rsid w:val="003B7567"/>
    <w:rsid w:val="003C0446"/>
    <w:rsid w:val="003C1182"/>
    <w:rsid w:val="003C14F6"/>
    <w:rsid w:val="003C1DE6"/>
    <w:rsid w:val="003C2CF9"/>
    <w:rsid w:val="003C2D6E"/>
    <w:rsid w:val="003C39E1"/>
    <w:rsid w:val="003C3C39"/>
    <w:rsid w:val="003C40BA"/>
    <w:rsid w:val="003C446E"/>
    <w:rsid w:val="003C4506"/>
    <w:rsid w:val="003C4E3F"/>
    <w:rsid w:val="003C58B4"/>
    <w:rsid w:val="003C58EF"/>
    <w:rsid w:val="003C5D24"/>
    <w:rsid w:val="003C5EC5"/>
    <w:rsid w:val="003C6BDF"/>
    <w:rsid w:val="003C791E"/>
    <w:rsid w:val="003C7D53"/>
    <w:rsid w:val="003D007D"/>
    <w:rsid w:val="003D0733"/>
    <w:rsid w:val="003D092C"/>
    <w:rsid w:val="003D1635"/>
    <w:rsid w:val="003D244C"/>
    <w:rsid w:val="003D31FB"/>
    <w:rsid w:val="003D3336"/>
    <w:rsid w:val="003D3474"/>
    <w:rsid w:val="003D36EF"/>
    <w:rsid w:val="003D398A"/>
    <w:rsid w:val="003D4931"/>
    <w:rsid w:val="003D51A1"/>
    <w:rsid w:val="003D5CEA"/>
    <w:rsid w:val="003D5DA8"/>
    <w:rsid w:val="003D61D2"/>
    <w:rsid w:val="003D62A2"/>
    <w:rsid w:val="003D7B89"/>
    <w:rsid w:val="003E0051"/>
    <w:rsid w:val="003E01E2"/>
    <w:rsid w:val="003E089E"/>
    <w:rsid w:val="003E1A86"/>
    <w:rsid w:val="003E1C97"/>
    <w:rsid w:val="003E26CC"/>
    <w:rsid w:val="003E28AD"/>
    <w:rsid w:val="003E2AE6"/>
    <w:rsid w:val="003E2C5D"/>
    <w:rsid w:val="003E3E1B"/>
    <w:rsid w:val="003E53E0"/>
    <w:rsid w:val="003E5449"/>
    <w:rsid w:val="003E5752"/>
    <w:rsid w:val="003E5ADE"/>
    <w:rsid w:val="003E5AEC"/>
    <w:rsid w:val="003E7B32"/>
    <w:rsid w:val="003F0BA7"/>
    <w:rsid w:val="003F117D"/>
    <w:rsid w:val="003F22F4"/>
    <w:rsid w:val="003F383B"/>
    <w:rsid w:val="003F3B84"/>
    <w:rsid w:val="003F47DD"/>
    <w:rsid w:val="003F5920"/>
    <w:rsid w:val="003F6470"/>
    <w:rsid w:val="003F67D6"/>
    <w:rsid w:val="003F6FE7"/>
    <w:rsid w:val="003F7B54"/>
    <w:rsid w:val="003F7CB9"/>
    <w:rsid w:val="0040038A"/>
    <w:rsid w:val="0040048D"/>
    <w:rsid w:val="00400851"/>
    <w:rsid w:val="00400BCA"/>
    <w:rsid w:val="00401326"/>
    <w:rsid w:val="00401365"/>
    <w:rsid w:val="00401F85"/>
    <w:rsid w:val="0040256C"/>
    <w:rsid w:val="00402DBE"/>
    <w:rsid w:val="00402EFE"/>
    <w:rsid w:val="00403B64"/>
    <w:rsid w:val="00403C26"/>
    <w:rsid w:val="00403E7B"/>
    <w:rsid w:val="004048FB"/>
    <w:rsid w:val="004054C0"/>
    <w:rsid w:val="00405837"/>
    <w:rsid w:val="00405981"/>
    <w:rsid w:val="00405B28"/>
    <w:rsid w:val="00405C2C"/>
    <w:rsid w:val="0041124A"/>
    <w:rsid w:val="00411DAB"/>
    <w:rsid w:val="00411F17"/>
    <w:rsid w:val="0041229E"/>
    <w:rsid w:val="0041265F"/>
    <w:rsid w:val="004129E1"/>
    <w:rsid w:val="0041318A"/>
    <w:rsid w:val="004133C6"/>
    <w:rsid w:val="00413661"/>
    <w:rsid w:val="00413904"/>
    <w:rsid w:val="00414915"/>
    <w:rsid w:val="004153BF"/>
    <w:rsid w:val="00415625"/>
    <w:rsid w:val="004161E2"/>
    <w:rsid w:val="004162F4"/>
    <w:rsid w:val="00416335"/>
    <w:rsid w:val="004173FB"/>
    <w:rsid w:val="00417B31"/>
    <w:rsid w:val="0042043D"/>
    <w:rsid w:val="004217EF"/>
    <w:rsid w:val="00422B37"/>
    <w:rsid w:val="00422DEE"/>
    <w:rsid w:val="00422E29"/>
    <w:rsid w:val="0042572A"/>
    <w:rsid w:val="00425F47"/>
    <w:rsid w:val="00426556"/>
    <w:rsid w:val="0042682D"/>
    <w:rsid w:val="00426B8C"/>
    <w:rsid w:val="00426E92"/>
    <w:rsid w:val="00427591"/>
    <w:rsid w:val="00427FE3"/>
    <w:rsid w:val="00430F3A"/>
    <w:rsid w:val="004317CE"/>
    <w:rsid w:val="00431A5F"/>
    <w:rsid w:val="00431E58"/>
    <w:rsid w:val="00432CD5"/>
    <w:rsid w:val="00433907"/>
    <w:rsid w:val="00433D6A"/>
    <w:rsid w:val="004346FD"/>
    <w:rsid w:val="00434C4C"/>
    <w:rsid w:val="00435AC1"/>
    <w:rsid w:val="00435C44"/>
    <w:rsid w:val="00435CFD"/>
    <w:rsid w:val="004360A8"/>
    <w:rsid w:val="004362E9"/>
    <w:rsid w:val="004367BA"/>
    <w:rsid w:val="004367E3"/>
    <w:rsid w:val="00436B23"/>
    <w:rsid w:val="00436E63"/>
    <w:rsid w:val="004372ED"/>
    <w:rsid w:val="00440015"/>
    <w:rsid w:val="004400DB"/>
    <w:rsid w:val="00440CD4"/>
    <w:rsid w:val="0044107D"/>
    <w:rsid w:val="00441A64"/>
    <w:rsid w:val="00441BEB"/>
    <w:rsid w:val="00442710"/>
    <w:rsid w:val="004427C2"/>
    <w:rsid w:val="00442B0C"/>
    <w:rsid w:val="0044377E"/>
    <w:rsid w:val="00443A34"/>
    <w:rsid w:val="004450EA"/>
    <w:rsid w:val="004474B6"/>
    <w:rsid w:val="004477C7"/>
    <w:rsid w:val="00447931"/>
    <w:rsid w:val="00447CD2"/>
    <w:rsid w:val="00450B29"/>
    <w:rsid w:val="00451360"/>
    <w:rsid w:val="0045185E"/>
    <w:rsid w:val="00451BE1"/>
    <w:rsid w:val="00451CD4"/>
    <w:rsid w:val="00451FAB"/>
    <w:rsid w:val="0045285D"/>
    <w:rsid w:val="00452A13"/>
    <w:rsid w:val="00452A2B"/>
    <w:rsid w:val="004536D0"/>
    <w:rsid w:val="00453C48"/>
    <w:rsid w:val="00453EA9"/>
    <w:rsid w:val="004561DC"/>
    <w:rsid w:val="0045620E"/>
    <w:rsid w:val="0045635E"/>
    <w:rsid w:val="00456389"/>
    <w:rsid w:val="00456940"/>
    <w:rsid w:val="004569A4"/>
    <w:rsid w:val="00457002"/>
    <w:rsid w:val="00457118"/>
    <w:rsid w:val="00460DF4"/>
    <w:rsid w:val="00460E32"/>
    <w:rsid w:val="00461149"/>
    <w:rsid w:val="004619A3"/>
    <w:rsid w:val="004635DC"/>
    <w:rsid w:val="00463969"/>
    <w:rsid w:val="0046400F"/>
    <w:rsid w:val="00464082"/>
    <w:rsid w:val="0046435D"/>
    <w:rsid w:val="004643CA"/>
    <w:rsid w:val="0046457D"/>
    <w:rsid w:val="00464786"/>
    <w:rsid w:val="00465772"/>
    <w:rsid w:val="00465C01"/>
    <w:rsid w:val="00465CB4"/>
    <w:rsid w:val="004665B8"/>
    <w:rsid w:val="004666FF"/>
    <w:rsid w:val="00466D3D"/>
    <w:rsid w:val="00467681"/>
    <w:rsid w:val="004678AC"/>
    <w:rsid w:val="00467E7D"/>
    <w:rsid w:val="0047140C"/>
    <w:rsid w:val="004725B8"/>
    <w:rsid w:val="00472BC6"/>
    <w:rsid w:val="00472D70"/>
    <w:rsid w:val="0047318D"/>
    <w:rsid w:val="004731D0"/>
    <w:rsid w:val="00473F77"/>
    <w:rsid w:val="00474036"/>
    <w:rsid w:val="0047406D"/>
    <w:rsid w:val="00474DE4"/>
    <w:rsid w:val="00475026"/>
    <w:rsid w:val="004756FD"/>
    <w:rsid w:val="0047592F"/>
    <w:rsid w:val="00475C60"/>
    <w:rsid w:val="00475D2A"/>
    <w:rsid w:val="0047639F"/>
    <w:rsid w:val="00477101"/>
    <w:rsid w:val="004810E0"/>
    <w:rsid w:val="004812AC"/>
    <w:rsid w:val="0048198F"/>
    <w:rsid w:val="00481D9E"/>
    <w:rsid w:val="00481F4D"/>
    <w:rsid w:val="00482BCC"/>
    <w:rsid w:val="00482DB8"/>
    <w:rsid w:val="0048324F"/>
    <w:rsid w:val="004835CD"/>
    <w:rsid w:val="0048386D"/>
    <w:rsid w:val="00483C3A"/>
    <w:rsid w:val="004841C3"/>
    <w:rsid w:val="00484BCF"/>
    <w:rsid w:val="004851E4"/>
    <w:rsid w:val="00485685"/>
    <w:rsid w:val="00485CE3"/>
    <w:rsid w:val="004866F5"/>
    <w:rsid w:val="00486B97"/>
    <w:rsid w:val="00486F1E"/>
    <w:rsid w:val="004901D7"/>
    <w:rsid w:val="0049084C"/>
    <w:rsid w:val="00490DB7"/>
    <w:rsid w:val="00490EA6"/>
    <w:rsid w:val="004915C3"/>
    <w:rsid w:val="00492077"/>
    <w:rsid w:val="00492622"/>
    <w:rsid w:val="00493FA7"/>
    <w:rsid w:val="00494615"/>
    <w:rsid w:val="00494831"/>
    <w:rsid w:val="00495AD2"/>
    <w:rsid w:val="004968A3"/>
    <w:rsid w:val="00497A9D"/>
    <w:rsid w:val="004A034B"/>
    <w:rsid w:val="004A04CA"/>
    <w:rsid w:val="004A0756"/>
    <w:rsid w:val="004A369A"/>
    <w:rsid w:val="004A3A41"/>
    <w:rsid w:val="004A3D01"/>
    <w:rsid w:val="004A427E"/>
    <w:rsid w:val="004A4916"/>
    <w:rsid w:val="004A69E8"/>
    <w:rsid w:val="004A7B34"/>
    <w:rsid w:val="004B0AA3"/>
    <w:rsid w:val="004B0BCA"/>
    <w:rsid w:val="004B2A07"/>
    <w:rsid w:val="004B2B15"/>
    <w:rsid w:val="004B2EA7"/>
    <w:rsid w:val="004B4166"/>
    <w:rsid w:val="004B6949"/>
    <w:rsid w:val="004B7ED3"/>
    <w:rsid w:val="004C0773"/>
    <w:rsid w:val="004C0774"/>
    <w:rsid w:val="004C0876"/>
    <w:rsid w:val="004C0962"/>
    <w:rsid w:val="004C0CCB"/>
    <w:rsid w:val="004C17FB"/>
    <w:rsid w:val="004C19F3"/>
    <w:rsid w:val="004C1F5F"/>
    <w:rsid w:val="004C249C"/>
    <w:rsid w:val="004C2A6C"/>
    <w:rsid w:val="004C2DA6"/>
    <w:rsid w:val="004C3DBD"/>
    <w:rsid w:val="004C470B"/>
    <w:rsid w:val="004C4748"/>
    <w:rsid w:val="004C4A72"/>
    <w:rsid w:val="004C5077"/>
    <w:rsid w:val="004C5607"/>
    <w:rsid w:val="004C582F"/>
    <w:rsid w:val="004C58E5"/>
    <w:rsid w:val="004C71C9"/>
    <w:rsid w:val="004C799B"/>
    <w:rsid w:val="004C79D6"/>
    <w:rsid w:val="004D022D"/>
    <w:rsid w:val="004D0950"/>
    <w:rsid w:val="004D0F41"/>
    <w:rsid w:val="004D18F4"/>
    <w:rsid w:val="004D2213"/>
    <w:rsid w:val="004D3A26"/>
    <w:rsid w:val="004D3F94"/>
    <w:rsid w:val="004D3FFF"/>
    <w:rsid w:val="004D4A96"/>
    <w:rsid w:val="004D5BF0"/>
    <w:rsid w:val="004D5E9E"/>
    <w:rsid w:val="004D5FEF"/>
    <w:rsid w:val="004D6122"/>
    <w:rsid w:val="004D616B"/>
    <w:rsid w:val="004D7094"/>
    <w:rsid w:val="004D74EC"/>
    <w:rsid w:val="004D7AE5"/>
    <w:rsid w:val="004D7F4D"/>
    <w:rsid w:val="004E016F"/>
    <w:rsid w:val="004E0778"/>
    <w:rsid w:val="004E0973"/>
    <w:rsid w:val="004E0B4B"/>
    <w:rsid w:val="004E15CB"/>
    <w:rsid w:val="004E1F86"/>
    <w:rsid w:val="004E280E"/>
    <w:rsid w:val="004E3314"/>
    <w:rsid w:val="004E3E38"/>
    <w:rsid w:val="004E3F51"/>
    <w:rsid w:val="004E5B94"/>
    <w:rsid w:val="004E6016"/>
    <w:rsid w:val="004E651A"/>
    <w:rsid w:val="004E7140"/>
    <w:rsid w:val="004E7399"/>
    <w:rsid w:val="004E7A89"/>
    <w:rsid w:val="004F02A0"/>
    <w:rsid w:val="004F0635"/>
    <w:rsid w:val="004F08B1"/>
    <w:rsid w:val="004F2106"/>
    <w:rsid w:val="004F23CC"/>
    <w:rsid w:val="004F2654"/>
    <w:rsid w:val="004F2E5A"/>
    <w:rsid w:val="004F38B5"/>
    <w:rsid w:val="004F3C7C"/>
    <w:rsid w:val="004F3D31"/>
    <w:rsid w:val="004F410D"/>
    <w:rsid w:val="004F5184"/>
    <w:rsid w:val="004F602B"/>
    <w:rsid w:val="004F6561"/>
    <w:rsid w:val="004F6F91"/>
    <w:rsid w:val="004F7ABC"/>
    <w:rsid w:val="004F7B2E"/>
    <w:rsid w:val="004F7E97"/>
    <w:rsid w:val="005003E6"/>
    <w:rsid w:val="00500BCA"/>
    <w:rsid w:val="00500F6B"/>
    <w:rsid w:val="00501A8C"/>
    <w:rsid w:val="00501D39"/>
    <w:rsid w:val="00502402"/>
    <w:rsid w:val="00502EE6"/>
    <w:rsid w:val="00503171"/>
    <w:rsid w:val="00504ABB"/>
    <w:rsid w:val="0050505F"/>
    <w:rsid w:val="005055C1"/>
    <w:rsid w:val="00505BE9"/>
    <w:rsid w:val="00505FD9"/>
    <w:rsid w:val="00506375"/>
    <w:rsid w:val="005069A0"/>
    <w:rsid w:val="00506BAF"/>
    <w:rsid w:val="00506C6F"/>
    <w:rsid w:val="00507440"/>
    <w:rsid w:val="00507667"/>
    <w:rsid w:val="00510FE3"/>
    <w:rsid w:val="005110DC"/>
    <w:rsid w:val="00511E56"/>
    <w:rsid w:val="0051237F"/>
    <w:rsid w:val="00512868"/>
    <w:rsid w:val="00513481"/>
    <w:rsid w:val="00513526"/>
    <w:rsid w:val="0051358A"/>
    <w:rsid w:val="0051416F"/>
    <w:rsid w:val="00515780"/>
    <w:rsid w:val="005159D6"/>
    <w:rsid w:val="0051665A"/>
    <w:rsid w:val="00516BF1"/>
    <w:rsid w:val="00517721"/>
    <w:rsid w:val="00517C25"/>
    <w:rsid w:val="00517C40"/>
    <w:rsid w:val="00520769"/>
    <w:rsid w:val="00520A8A"/>
    <w:rsid w:val="00521159"/>
    <w:rsid w:val="00521375"/>
    <w:rsid w:val="0052241B"/>
    <w:rsid w:val="00522845"/>
    <w:rsid w:val="00522B87"/>
    <w:rsid w:val="0052389B"/>
    <w:rsid w:val="00523BD9"/>
    <w:rsid w:val="00525133"/>
    <w:rsid w:val="00525316"/>
    <w:rsid w:val="00526346"/>
    <w:rsid w:val="005272F1"/>
    <w:rsid w:val="0052777F"/>
    <w:rsid w:val="00527CBC"/>
    <w:rsid w:val="0053112B"/>
    <w:rsid w:val="005314FA"/>
    <w:rsid w:val="00531599"/>
    <w:rsid w:val="005315E9"/>
    <w:rsid w:val="0053175D"/>
    <w:rsid w:val="00531884"/>
    <w:rsid w:val="0053267C"/>
    <w:rsid w:val="00533297"/>
    <w:rsid w:val="005335FD"/>
    <w:rsid w:val="00533610"/>
    <w:rsid w:val="0053401F"/>
    <w:rsid w:val="00534110"/>
    <w:rsid w:val="005341A4"/>
    <w:rsid w:val="0053434B"/>
    <w:rsid w:val="0053442F"/>
    <w:rsid w:val="00534595"/>
    <w:rsid w:val="00534DD5"/>
    <w:rsid w:val="00534EFE"/>
    <w:rsid w:val="005359BC"/>
    <w:rsid w:val="00536611"/>
    <w:rsid w:val="0053671D"/>
    <w:rsid w:val="005370DC"/>
    <w:rsid w:val="00540B4F"/>
    <w:rsid w:val="00540CFE"/>
    <w:rsid w:val="005410F0"/>
    <w:rsid w:val="0054293E"/>
    <w:rsid w:val="00542A76"/>
    <w:rsid w:val="00542F93"/>
    <w:rsid w:val="00543870"/>
    <w:rsid w:val="00543D38"/>
    <w:rsid w:val="00543EC1"/>
    <w:rsid w:val="0054409E"/>
    <w:rsid w:val="005441FC"/>
    <w:rsid w:val="0054488E"/>
    <w:rsid w:val="00544D79"/>
    <w:rsid w:val="0054569E"/>
    <w:rsid w:val="005456FE"/>
    <w:rsid w:val="005464E7"/>
    <w:rsid w:val="00550949"/>
    <w:rsid w:val="00551712"/>
    <w:rsid w:val="00551D1A"/>
    <w:rsid w:val="005520C2"/>
    <w:rsid w:val="00552100"/>
    <w:rsid w:val="005528EB"/>
    <w:rsid w:val="005543CE"/>
    <w:rsid w:val="00554F43"/>
    <w:rsid w:val="005553E7"/>
    <w:rsid w:val="00555FAB"/>
    <w:rsid w:val="005564DD"/>
    <w:rsid w:val="00556B28"/>
    <w:rsid w:val="005578B4"/>
    <w:rsid w:val="00557E77"/>
    <w:rsid w:val="00557FCA"/>
    <w:rsid w:val="0056112D"/>
    <w:rsid w:val="0056136C"/>
    <w:rsid w:val="005631B2"/>
    <w:rsid w:val="00564A81"/>
    <w:rsid w:val="00565BC1"/>
    <w:rsid w:val="00565C32"/>
    <w:rsid w:val="00566940"/>
    <w:rsid w:val="00566B46"/>
    <w:rsid w:val="00567E46"/>
    <w:rsid w:val="00570657"/>
    <w:rsid w:val="005708DA"/>
    <w:rsid w:val="00570B38"/>
    <w:rsid w:val="0057137E"/>
    <w:rsid w:val="00571656"/>
    <w:rsid w:val="00572653"/>
    <w:rsid w:val="005727B6"/>
    <w:rsid w:val="005728F3"/>
    <w:rsid w:val="00572C09"/>
    <w:rsid w:val="00573A0A"/>
    <w:rsid w:val="005769C4"/>
    <w:rsid w:val="00576FEC"/>
    <w:rsid w:val="00577B4B"/>
    <w:rsid w:val="00580351"/>
    <w:rsid w:val="005807BC"/>
    <w:rsid w:val="00581B36"/>
    <w:rsid w:val="005826D4"/>
    <w:rsid w:val="00584161"/>
    <w:rsid w:val="005842C7"/>
    <w:rsid w:val="005843B9"/>
    <w:rsid w:val="00584E40"/>
    <w:rsid w:val="00585680"/>
    <w:rsid w:val="005865F4"/>
    <w:rsid w:val="00586647"/>
    <w:rsid w:val="00586660"/>
    <w:rsid w:val="00586F25"/>
    <w:rsid w:val="00587F64"/>
    <w:rsid w:val="00590AB9"/>
    <w:rsid w:val="00590F80"/>
    <w:rsid w:val="00591049"/>
    <w:rsid w:val="005917CA"/>
    <w:rsid w:val="0059188D"/>
    <w:rsid w:val="00593890"/>
    <w:rsid w:val="00593FA0"/>
    <w:rsid w:val="0059445C"/>
    <w:rsid w:val="0059497C"/>
    <w:rsid w:val="00594CF3"/>
    <w:rsid w:val="00595C0E"/>
    <w:rsid w:val="00596DA3"/>
    <w:rsid w:val="00596F86"/>
    <w:rsid w:val="00597C86"/>
    <w:rsid w:val="005A0423"/>
    <w:rsid w:val="005A0655"/>
    <w:rsid w:val="005A0CCA"/>
    <w:rsid w:val="005A0CFA"/>
    <w:rsid w:val="005A152E"/>
    <w:rsid w:val="005A2097"/>
    <w:rsid w:val="005A270E"/>
    <w:rsid w:val="005A2BD4"/>
    <w:rsid w:val="005A2C4E"/>
    <w:rsid w:val="005A4DC6"/>
    <w:rsid w:val="005A524A"/>
    <w:rsid w:val="005A552D"/>
    <w:rsid w:val="005A5BEE"/>
    <w:rsid w:val="005A5FA3"/>
    <w:rsid w:val="005A7933"/>
    <w:rsid w:val="005B09DD"/>
    <w:rsid w:val="005B1312"/>
    <w:rsid w:val="005B15AB"/>
    <w:rsid w:val="005B1879"/>
    <w:rsid w:val="005B27FE"/>
    <w:rsid w:val="005B394F"/>
    <w:rsid w:val="005B3B60"/>
    <w:rsid w:val="005B3E1B"/>
    <w:rsid w:val="005B4545"/>
    <w:rsid w:val="005B464E"/>
    <w:rsid w:val="005B4BBA"/>
    <w:rsid w:val="005B4E0E"/>
    <w:rsid w:val="005B4EE0"/>
    <w:rsid w:val="005B619E"/>
    <w:rsid w:val="005B656E"/>
    <w:rsid w:val="005B659E"/>
    <w:rsid w:val="005B743C"/>
    <w:rsid w:val="005C09D0"/>
    <w:rsid w:val="005C1103"/>
    <w:rsid w:val="005C1142"/>
    <w:rsid w:val="005C130D"/>
    <w:rsid w:val="005C143D"/>
    <w:rsid w:val="005C1732"/>
    <w:rsid w:val="005C174A"/>
    <w:rsid w:val="005C2397"/>
    <w:rsid w:val="005C2B17"/>
    <w:rsid w:val="005C3239"/>
    <w:rsid w:val="005C419D"/>
    <w:rsid w:val="005C4B1C"/>
    <w:rsid w:val="005C5275"/>
    <w:rsid w:val="005C5CF1"/>
    <w:rsid w:val="005C7826"/>
    <w:rsid w:val="005C7ED8"/>
    <w:rsid w:val="005D0946"/>
    <w:rsid w:val="005D10A8"/>
    <w:rsid w:val="005D1C31"/>
    <w:rsid w:val="005D306E"/>
    <w:rsid w:val="005D331D"/>
    <w:rsid w:val="005D3DD8"/>
    <w:rsid w:val="005D48BB"/>
    <w:rsid w:val="005D4A68"/>
    <w:rsid w:val="005D53B2"/>
    <w:rsid w:val="005D5AA1"/>
    <w:rsid w:val="005D5F9B"/>
    <w:rsid w:val="005D608B"/>
    <w:rsid w:val="005D7027"/>
    <w:rsid w:val="005D7160"/>
    <w:rsid w:val="005D76E6"/>
    <w:rsid w:val="005E0DD4"/>
    <w:rsid w:val="005E10B4"/>
    <w:rsid w:val="005E10FC"/>
    <w:rsid w:val="005E1261"/>
    <w:rsid w:val="005E167A"/>
    <w:rsid w:val="005E1997"/>
    <w:rsid w:val="005E2910"/>
    <w:rsid w:val="005E2FB1"/>
    <w:rsid w:val="005E392C"/>
    <w:rsid w:val="005E40A8"/>
    <w:rsid w:val="005E412B"/>
    <w:rsid w:val="005E4294"/>
    <w:rsid w:val="005E4458"/>
    <w:rsid w:val="005E4C3B"/>
    <w:rsid w:val="005E4E03"/>
    <w:rsid w:val="005E5D8A"/>
    <w:rsid w:val="005E5DF9"/>
    <w:rsid w:val="005E6238"/>
    <w:rsid w:val="005E77B7"/>
    <w:rsid w:val="005E785B"/>
    <w:rsid w:val="005E7F56"/>
    <w:rsid w:val="005F0C09"/>
    <w:rsid w:val="005F0C15"/>
    <w:rsid w:val="005F0C90"/>
    <w:rsid w:val="005F104F"/>
    <w:rsid w:val="005F10D3"/>
    <w:rsid w:val="005F19AA"/>
    <w:rsid w:val="005F205C"/>
    <w:rsid w:val="005F2A0E"/>
    <w:rsid w:val="005F2ADD"/>
    <w:rsid w:val="005F3406"/>
    <w:rsid w:val="005F35C7"/>
    <w:rsid w:val="005F3B30"/>
    <w:rsid w:val="005F4475"/>
    <w:rsid w:val="005F48DE"/>
    <w:rsid w:val="005F4FA4"/>
    <w:rsid w:val="005F54FE"/>
    <w:rsid w:val="005F55B6"/>
    <w:rsid w:val="005F5D07"/>
    <w:rsid w:val="005F5D9F"/>
    <w:rsid w:val="005F638C"/>
    <w:rsid w:val="005F65F1"/>
    <w:rsid w:val="005F681F"/>
    <w:rsid w:val="005F79E7"/>
    <w:rsid w:val="00600332"/>
    <w:rsid w:val="00600EEB"/>
    <w:rsid w:val="00601682"/>
    <w:rsid w:val="006019F5"/>
    <w:rsid w:val="00601DFE"/>
    <w:rsid w:val="00601EAA"/>
    <w:rsid w:val="006023B3"/>
    <w:rsid w:val="0060243C"/>
    <w:rsid w:val="0060270E"/>
    <w:rsid w:val="00602A5E"/>
    <w:rsid w:val="00602B76"/>
    <w:rsid w:val="00603D2F"/>
    <w:rsid w:val="006041C8"/>
    <w:rsid w:val="0060555F"/>
    <w:rsid w:val="006056DD"/>
    <w:rsid w:val="0060590F"/>
    <w:rsid w:val="00606157"/>
    <w:rsid w:val="0060681E"/>
    <w:rsid w:val="0060730A"/>
    <w:rsid w:val="006079DC"/>
    <w:rsid w:val="00607D28"/>
    <w:rsid w:val="00610953"/>
    <w:rsid w:val="00610C7C"/>
    <w:rsid w:val="006125C7"/>
    <w:rsid w:val="006132A3"/>
    <w:rsid w:val="00613A41"/>
    <w:rsid w:val="00614016"/>
    <w:rsid w:val="006140AF"/>
    <w:rsid w:val="006145C0"/>
    <w:rsid w:val="00614B9D"/>
    <w:rsid w:val="006151E8"/>
    <w:rsid w:val="0061536E"/>
    <w:rsid w:val="00615CC6"/>
    <w:rsid w:val="0061718B"/>
    <w:rsid w:val="006173D8"/>
    <w:rsid w:val="00617476"/>
    <w:rsid w:val="0061753A"/>
    <w:rsid w:val="00617753"/>
    <w:rsid w:val="00617F56"/>
    <w:rsid w:val="00620EB8"/>
    <w:rsid w:val="0062130A"/>
    <w:rsid w:val="00621C40"/>
    <w:rsid w:val="00622B8A"/>
    <w:rsid w:val="0062303B"/>
    <w:rsid w:val="00623237"/>
    <w:rsid w:val="006239EC"/>
    <w:rsid w:val="00624562"/>
    <w:rsid w:val="00625A99"/>
    <w:rsid w:val="00625BF7"/>
    <w:rsid w:val="00626666"/>
    <w:rsid w:val="00626E24"/>
    <w:rsid w:val="00626E28"/>
    <w:rsid w:val="006273D7"/>
    <w:rsid w:val="00627CBB"/>
    <w:rsid w:val="00630430"/>
    <w:rsid w:val="00630A42"/>
    <w:rsid w:val="00630AD3"/>
    <w:rsid w:val="00630E4C"/>
    <w:rsid w:val="0063147F"/>
    <w:rsid w:val="00631549"/>
    <w:rsid w:val="006330EA"/>
    <w:rsid w:val="00633424"/>
    <w:rsid w:val="006335DA"/>
    <w:rsid w:val="006343F5"/>
    <w:rsid w:val="00634B2C"/>
    <w:rsid w:val="006353B9"/>
    <w:rsid w:val="006358A5"/>
    <w:rsid w:val="00635DEE"/>
    <w:rsid w:val="006363D0"/>
    <w:rsid w:val="00636997"/>
    <w:rsid w:val="006400FB"/>
    <w:rsid w:val="0064085E"/>
    <w:rsid w:val="00640AA6"/>
    <w:rsid w:val="0064125F"/>
    <w:rsid w:val="00641784"/>
    <w:rsid w:val="00641881"/>
    <w:rsid w:val="00641CD7"/>
    <w:rsid w:val="00641E67"/>
    <w:rsid w:val="006421DD"/>
    <w:rsid w:val="0064414C"/>
    <w:rsid w:val="00644C23"/>
    <w:rsid w:val="006450DE"/>
    <w:rsid w:val="0064518C"/>
    <w:rsid w:val="0064691F"/>
    <w:rsid w:val="00646D3D"/>
    <w:rsid w:val="00646DA2"/>
    <w:rsid w:val="00646E16"/>
    <w:rsid w:val="00646F3B"/>
    <w:rsid w:val="00647B36"/>
    <w:rsid w:val="00647C30"/>
    <w:rsid w:val="00651E59"/>
    <w:rsid w:val="00652483"/>
    <w:rsid w:val="006525FB"/>
    <w:rsid w:val="00653053"/>
    <w:rsid w:val="006530C1"/>
    <w:rsid w:val="0065329D"/>
    <w:rsid w:val="006536ED"/>
    <w:rsid w:val="00653761"/>
    <w:rsid w:val="00653AC0"/>
    <w:rsid w:val="00653B01"/>
    <w:rsid w:val="00653BE6"/>
    <w:rsid w:val="00653D62"/>
    <w:rsid w:val="00654943"/>
    <w:rsid w:val="00656075"/>
    <w:rsid w:val="0065630C"/>
    <w:rsid w:val="00656FDF"/>
    <w:rsid w:val="00657C13"/>
    <w:rsid w:val="00661917"/>
    <w:rsid w:val="00661973"/>
    <w:rsid w:val="00661FC0"/>
    <w:rsid w:val="00661FF2"/>
    <w:rsid w:val="006627C9"/>
    <w:rsid w:val="00662BC9"/>
    <w:rsid w:val="006639CA"/>
    <w:rsid w:val="00663B03"/>
    <w:rsid w:val="00664345"/>
    <w:rsid w:val="0066469D"/>
    <w:rsid w:val="00664B09"/>
    <w:rsid w:val="00664BD0"/>
    <w:rsid w:val="006654C6"/>
    <w:rsid w:val="00665724"/>
    <w:rsid w:val="00665CE4"/>
    <w:rsid w:val="00666F94"/>
    <w:rsid w:val="00666FC5"/>
    <w:rsid w:val="00667ABC"/>
    <w:rsid w:val="00667CCA"/>
    <w:rsid w:val="006701FF"/>
    <w:rsid w:val="00670599"/>
    <w:rsid w:val="006708AE"/>
    <w:rsid w:val="006710AC"/>
    <w:rsid w:val="00671C49"/>
    <w:rsid w:val="00672666"/>
    <w:rsid w:val="00672AD2"/>
    <w:rsid w:val="00674326"/>
    <w:rsid w:val="006752FC"/>
    <w:rsid w:val="00675D28"/>
    <w:rsid w:val="00675F3D"/>
    <w:rsid w:val="00676189"/>
    <w:rsid w:val="00676F0E"/>
    <w:rsid w:val="00677559"/>
    <w:rsid w:val="00677C47"/>
    <w:rsid w:val="00680C1B"/>
    <w:rsid w:val="00680E80"/>
    <w:rsid w:val="0068103C"/>
    <w:rsid w:val="00681667"/>
    <w:rsid w:val="00681837"/>
    <w:rsid w:val="00681C6E"/>
    <w:rsid w:val="006827CA"/>
    <w:rsid w:val="0068330A"/>
    <w:rsid w:val="0068346E"/>
    <w:rsid w:val="006840C1"/>
    <w:rsid w:val="00684602"/>
    <w:rsid w:val="00685FD5"/>
    <w:rsid w:val="00686703"/>
    <w:rsid w:val="00687419"/>
    <w:rsid w:val="006876DE"/>
    <w:rsid w:val="00690A31"/>
    <w:rsid w:val="00690B64"/>
    <w:rsid w:val="00691D9D"/>
    <w:rsid w:val="00691FBA"/>
    <w:rsid w:val="0069238D"/>
    <w:rsid w:val="006924EC"/>
    <w:rsid w:val="006926E2"/>
    <w:rsid w:val="00693369"/>
    <w:rsid w:val="00694412"/>
    <w:rsid w:val="0069481A"/>
    <w:rsid w:val="00694EE1"/>
    <w:rsid w:val="006960B3"/>
    <w:rsid w:val="00696482"/>
    <w:rsid w:val="0069680D"/>
    <w:rsid w:val="00696CF4"/>
    <w:rsid w:val="00696E01"/>
    <w:rsid w:val="0069718B"/>
    <w:rsid w:val="006A02E8"/>
    <w:rsid w:val="006A0A38"/>
    <w:rsid w:val="006A0BB9"/>
    <w:rsid w:val="006A12D6"/>
    <w:rsid w:val="006A2543"/>
    <w:rsid w:val="006A2B0D"/>
    <w:rsid w:val="006A33FC"/>
    <w:rsid w:val="006A3F6F"/>
    <w:rsid w:val="006A4D7E"/>
    <w:rsid w:val="006A5024"/>
    <w:rsid w:val="006A5E85"/>
    <w:rsid w:val="006A5EF2"/>
    <w:rsid w:val="006A66B7"/>
    <w:rsid w:val="006A66C2"/>
    <w:rsid w:val="006A6B9D"/>
    <w:rsid w:val="006A747A"/>
    <w:rsid w:val="006A7539"/>
    <w:rsid w:val="006A78B0"/>
    <w:rsid w:val="006B0993"/>
    <w:rsid w:val="006B2066"/>
    <w:rsid w:val="006B2826"/>
    <w:rsid w:val="006B3267"/>
    <w:rsid w:val="006B368E"/>
    <w:rsid w:val="006B3980"/>
    <w:rsid w:val="006B486A"/>
    <w:rsid w:val="006B4EFF"/>
    <w:rsid w:val="006B5690"/>
    <w:rsid w:val="006B59A1"/>
    <w:rsid w:val="006B5A50"/>
    <w:rsid w:val="006B6077"/>
    <w:rsid w:val="006B742D"/>
    <w:rsid w:val="006B74B1"/>
    <w:rsid w:val="006C00FE"/>
    <w:rsid w:val="006C03F3"/>
    <w:rsid w:val="006C08ED"/>
    <w:rsid w:val="006C1ADE"/>
    <w:rsid w:val="006C1F27"/>
    <w:rsid w:val="006C22F4"/>
    <w:rsid w:val="006C26BE"/>
    <w:rsid w:val="006C28CA"/>
    <w:rsid w:val="006C332E"/>
    <w:rsid w:val="006C3DF3"/>
    <w:rsid w:val="006C5CD4"/>
    <w:rsid w:val="006C68A2"/>
    <w:rsid w:val="006C7BD6"/>
    <w:rsid w:val="006D0012"/>
    <w:rsid w:val="006D1562"/>
    <w:rsid w:val="006D1850"/>
    <w:rsid w:val="006D185C"/>
    <w:rsid w:val="006D1960"/>
    <w:rsid w:val="006D1A78"/>
    <w:rsid w:val="006D2394"/>
    <w:rsid w:val="006D2A1A"/>
    <w:rsid w:val="006D3933"/>
    <w:rsid w:val="006D3C78"/>
    <w:rsid w:val="006D3DAF"/>
    <w:rsid w:val="006D4F5E"/>
    <w:rsid w:val="006D5523"/>
    <w:rsid w:val="006D6AFC"/>
    <w:rsid w:val="006D6CD6"/>
    <w:rsid w:val="006D6DD8"/>
    <w:rsid w:val="006D7725"/>
    <w:rsid w:val="006E1373"/>
    <w:rsid w:val="006E149C"/>
    <w:rsid w:val="006E1EB5"/>
    <w:rsid w:val="006E20DD"/>
    <w:rsid w:val="006E2243"/>
    <w:rsid w:val="006E3278"/>
    <w:rsid w:val="006E3523"/>
    <w:rsid w:val="006E36CD"/>
    <w:rsid w:val="006E439E"/>
    <w:rsid w:val="006E499E"/>
    <w:rsid w:val="006E4D4E"/>
    <w:rsid w:val="006E5D1E"/>
    <w:rsid w:val="006E6065"/>
    <w:rsid w:val="006E6270"/>
    <w:rsid w:val="006E63F3"/>
    <w:rsid w:val="006E73A7"/>
    <w:rsid w:val="006E741F"/>
    <w:rsid w:val="006E74A8"/>
    <w:rsid w:val="006E7E3B"/>
    <w:rsid w:val="006F01C6"/>
    <w:rsid w:val="006F04BB"/>
    <w:rsid w:val="006F0CC7"/>
    <w:rsid w:val="006F1971"/>
    <w:rsid w:val="006F1B9B"/>
    <w:rsid w:val="006F1CC7"/>
    <w:rsid w:val="006F2C11"/>
    <w:rsid w:val="006F3E74"/>
    <w:rsid w:val="006F4F84"/>
    <w:rsid w:val="006F52E7"/>
    <w:rsid w:val="006F5496"/>
    <w:rsid w:val="006F5CE3"/>
    <w:rsid w:val="006F5E83"/>
    <w:rsid w:val="006F6110"/>
    <w:rsid w:val="006F6273"/>
    <w:rsid w:val="006F69FA"/>
    <w:rsid w:val="006F7236"/>
    <w:rsid w:val="006F72EF"/>
    <w:rsid w:val="006F77B4"/>
    <w:rsid w:val="006F7B0F"/>
    <w:rsid w:val="0070037A"/>
    <w:rsid w:val="00700B96"/>
    <w:rsid w:val="00701115"/>
    <w:rsid w:val="00701D18"/>
    <w:rsid w:val="007024E9"/>
    <w:rsid w:val="007027FA"/>
    <w:rsid w:val="00702ADF"/>
    <w:rsid w:val="00702AE8"/>
    <w:rsid w:val="00702BF2"/>
    <w:rsid w:val="00703A21"/>
    <w:rsid w:val="00703A42"/>
    <w:rsid w:val="00704215"/>
    <w:rsid w:val="00704B8D"/>
    <w:rsid w:val="007053AC"/>
    <w:rsid w:val="00705DFD"/>
    <w:rsid w:val="007061AE"/>
    <w:rsid w:val="007073AF"/>
    <w:rsid w:val="00707496"/>
    <w:rsid w:val="0071098D"/>
    <w:rsid w:val="00710AF4"/>
    <w:rsid w:val="007110F4"/>
    <w:rsid w:val="00712BBB"/>
    <w:rsid w:val="0071337E"/>
    <w:rsid w:val="00713692"/>
    <w:rsid w:val="0071444A"/>
    <w:rsid w:val="00714669"/>
    <w:rsid w:val="007154F7"/>
    <w:rsid w:val="007159CB"/>
    <w:rsid w:val="00716F9E"/>
    <w:rsid w:val="00717279"/>
    <w:rsid w:val="007173AE"/>
    <w:rsid w:val="007174E8"/>
    <w:rsid w:val="00717A6A"/>
    <w:rsid w:val="00720036"/>
    <w:rsid w:val="007203EA"/>
    <w:rsid w:val="00720C1E"/>
    <w:rsid w:val="00722D01"/>
    <w:rsid w:val="00723259"/>
    <w:rsid w:val="0072400D"/>
    <w:rsid w:val="00724406"/>
    <w:rsid w:val="007253A3"/>
    <w:rsid w:val="00727ACB"/>
    <w:rsid w:val="00730182"/>
    <w:rsid w:val="0073030E"/>
    <w:rsid w:val="007307D0"/>
    <w:rsid w:val="00730886"/>
    <w:rsid w:val="007309D7"/>
    <w:rsid w:val="00730B93"/>
    <w:rsid w:val="00731AA9"/>
    <w:rsid w:val="00731CDD"/>
    <w:rsid w:val="00732310"/>
    <w:rsid w:val="00732A30"/>
    <w:rsid w:val="00732D7C"/>
    <w:rsid w:val="00733179"/>
    <w:rsid w:val="00734053"/>
    <w:rsid w:val="00734CF7"/>
    <w:rsid w:val="00734D50"/>
    <w:rsid w:val="00734FE9"/>
    <w:rsid w:val="00735024"/>
    <w:rsid w:val="00735145"/>
    <w:rsid w:val="00735DFD"/>
    <w:rsid w:val="00735EB2"/>
    <w:rsid w:val="0073647F"/>
    <w:rsid w:val="00736E62"/>
    <w:rsid w:val="0073742A"/>
    <w:rsid w:val="00740A64"/>
    <w:rsid w:val="00740D86"/>
    <w:rsid w:val="007410E3"/>
    <w:rsid w:val="007417ED"/>
    <w:rsid w:val="00741D8C"/>
    <w:rsid w:val="00742915"/>
    <w:rsid w:val="007432CF"/>
    <w:rsid w:val="00743F53"/>
    <w:rsid w:val="0074423A"/>
    <w:rsid w:val="007444F4"/>
    <w:rsid w:val="00745447"/>
    <w:rsid w:val="00746E18"/>
    <w:rsid w:val="007470D1"/>
    <w:rsid w:val="0074720F"/>
    <w:rsid w:val="007472F5"/>
    <w:rsid w:val="0074772D"/>
    <w:rsid w:val="00747A1F"/>
    <w:rsid w:val="00747A44"/>
    <w:rsid w:val="00750293"/>
    <w:rsid w:val="00750C31"/>
    <w:rsid w:val="00751DA4"/>
    <w:rsid w:val="00751E07"/>
    <w:rsid w:val="00752822"/>
    <w:rsid w:val="007531D7"/>
    <w:rsid w:val="00753605"/>
    <w:rsid w:val="00753CF8"/>
    <w:rsid w:val="0075427D"/>
    <w:rsid w:val="007545D2"/>
    <w:rsid w:val="00754B56"/>
    <w:rsid w:val="0075529A"/>
    <w:rsid w:val="00755A04"/>
    <w:rsid w:val="00755B7D"/>
    <w:rsid w:val="007562D0"/>
    <w:rsid w:val="00756E45"/>
    <w:rsid w:val="00757681"/>
    <w:rsid w:val="007577B4"/>
    <w:rsid w:val="00757DD4"/>
    <w:rsid w:val="007601F8"/>
    <w:rsid w:val="00760C33"/>
    <w:rsid w:val="00760EC4"/>
    <w:rsid w:val="00761270"/>
    <w:rsid w:val="00761671"/>
    <w:rsid w:val="007618B1"/>
    <w:rsid w:val="0076292C"/>
    <w:rsid w:val="00763887"/>
    <w:rsid w:val="00763FD8"/>
    <w:rsid w:val="007640F4"/>
    <w:rsid w:val="00764762"/>
    <w:rsid w:val="00764B79"/>
    <w:rsid w:val="00765648"/>
    <w:rsid w:val="00765EB6"/>
    <w:rsid w:val="00766343"/>
    <w:rsid w:val="007667D2"/>
    <w:rsid w:val="00766B1C"/>
    <w:rsid w:val="00766BF3"/>
    <w:rsid w:val="00767EDF"/>
    <w:rsid w:val="00770A20"/>
    <w:rsid w:val="00771175"/>
    <w:rsid w:val="00772B23"/>
    <w:rsid w:val="00772E60"/>
    <w:rsid w:val="007735A2"/>
    <w:rsid w:val="00773E59"/>
    <w:rsid w:val="00774469"/>
    <w:rsid w:val="00774674"/>
    <w:rsid w:val="0077543D"/>
    <w:rsid w:val="00775949"/>
    <w:rsid w:val="00775EC0"/>
    <w:rsid w:val="00776C36"/>
    <w:rsid w:val="007771D0"/>
    <w:rsid w:val="007801D7"/>
    <w:rsid w:val="00781527"/>
    <w:rsid w:val="0078162D"/>
    <w:rsid w:val="0078165C"/>
    <w:rsid w:val="007818AE"/>
    <w:rsid w:val="0078331A"/>
    <w:rsid w:val="007835DB"/>
    <w:rsid w:val="0078374E"/>
    <w:rsid w:val="007838A2"/>
    <w:rsid w:val="00783A50"/>
    <w:rsid w:val="00784187"/>
    <w:rsid w:val="00785A25"/>
    <w:rsid w:val="00786903"/>
    <w:rsid w:val="00787E26"/>
    <w:rsid w:val="0079056F"/>
    <w:rsid w:val="00790D7A"/>
    <w:rsid w:val="00790EB1"/>
    <w:rsid w:val="00790F5D"/>
    <w:rsid w:val="00791B31"/>
    <w:rsid w:val="00792839"/>
    <w:rsid w:val="00792A10"/>
    <w:rsid w:val="00793661"/>
    <w:rsid w:val="00793C60"/>
    <w:rsid w:val="0079556B"/>
    <w:rsid w:val="00795BCE"/>
    <w:rsid w:val="0079618A"/>
    <w:rsid w:val="00796312"/>
    <w:rsid w:val="00797DE1"/>
    <w:rsid w:val="007A04E6"/>
    <w:rsid w:val="007A1952"/>
    <w:rsid w:val="007A1FC1"/>
    <w:rsid w:val="007A264B"/>
    <w:rsid w:val="007A2D37"/>
    <w:rsid w:val="007A2D88"/>
    <w:rsid w:val="007A32DF"/>
    <w:rsid w:val="007A3473"/>
    <w:rsid w:val="007A365B"/>
    <w:rsid w:val="007A39FB"/>
    <w:rsid w:val="007A3FAC"/>
    <w:rsid w:val="007A40E5"/>
    <w:rsid w:val="007A47AA"/>
    <w:rsid w:val="007A4B84"/>
    <w:rsid w:val="007A4FF5"/>
    <w:rsid w:val="007A5525"/>
    <w:rsid w:val="007A59D5"/>
    <w:rsid w:val="007A5C1A"/>
    <w:rsid w:val="007A5C4A"/>
    <w:rsid w:val="007A6E83"/>
    <w:rsid w:val="007A7ED1"/>
    <w:rsid w:val="007A7FF4"/>
    <w:rsid w:val="007B0128"/>
    <w:rsid w:val="007B1C0B"/>
    <w:rsid w:val="007B2549"/>
    <w:rsid w:val="007B3B3F"/>
    <w:rsid w:val="007B3E08"/>
    <w:rsid w:val="007B5298"/>
    <w:rsid w:val="007B5EB1"/>
    <w:rsid w:val="007B5FDB"/>
    <w:rsid w:val="007B6162"/>
    <w:rsid w:val="007B63EB"/>
    <w:rsid w:val="007B679A"/>
    <w:rsid w:val="007B6CE6"/>
    <w:rsid w:val="007B723B"/>
    <w:rsid w:val="007B72EA"/>
    <w:rsid w:val="007B74A5"/>
    <w:rsid w:val="007B75BD"/>
    <w:rsid w:val="007B786A"/>
    <w:rsid w:val="007B7CB8"/>
    <w:rsid w:val="007C048B"/>
    <w:rsid w:val="007C050A"/>
    <w:rsid w:val="007C0848"/>
    <w:rsid w:val="007C08ED"/>
    <w:rsid w:val="007C170F"/>
    <w:rsid w:val="007C1EA9"/>
    <w:rsid w:val="007C2043"/>
    <w:rsid w:val="007C2153"/>
    <w:rsid w:val="007C2703"/>
    <w:rsid w:val="007C3994"/>
    <w:rsid w:val="007C41E1"/>
    <w:rsid w:val="007C464F"/>
    <w:rsid w:val="007C4F45"/>
    <w:rsid w:val="007C536E"/>
    <w:rsid w:val="007C71C7"/>
    <w:rsid w:val="007D1B03"/>
    <w:rsid w:val="007D2281"/>
    <w:rsid w:val="007D2A73"/>
    <w:rsid w:val="007D2F05"/>
    <w:rsid w:val="007D3586"/>
    <w:rsid w:val="007D42EE"/>
    <w:rsid w:val="007D48C7"/>
    <w:rsid w:val="007D4BE5"/>
    <w:rsid w:val="007D59B8"/>
    <w:rsid w:val="007D6015"/>
    <w:rsid w:val="007D6082"/>
    <w:rsid w:val="007D68A3"/>
    <w:rsid w:val="007D7201"/>
    <w:rsid w:val="007D7724"/>
    <w:rsid w:val="007D7BCE"/>
    <w:rsid w:val="007E0BF3"/>
    <w:rsid w:val="007E1068"/>
    <w:rsid w:val="007E25C5"/>
    <w:rsid w:val="007E2D33"/>
    <w:rsid w:val="007E4F80"/>
    <w:rsid w:val="007E5DA8"/>
    <w:rsid w:val="007E5E39"/>
    <w:rsid w:val="007E7029"/>
    <w:rsid w:val="007E75C2"/>
    <w:rsid w:val="007E76DF"/>
    <w:rsid w:val="007F100A"/>
    <w:rsid w:val="007F1099"/>
    <w:rsid w:val="007F2629"/>
    <w:rsid w:val="007F2857"/>
    <w:rsid w:val="007F3318"/>
    <w:rsid w:val="007F3962"/>
    <w:rsid w:val="007F556E"/>
    <w:rsid w:val="007F5F3B"/>
    <w:rsid w:val="007F60FC"/>
    <w:rsid w:val="007F6414"/>
    <w:rsid w:val="007F712A"/>
    <w:rsid w:val="007F7C21"/>
    <w:rsid w:val="00800433"/>
    <w:rsid w:val="00801E62"/>
    <w:rsid w:val="00802E3D"/>
    <w:rsid w:val="00803E9B"/>
    <w:rsid w:val="00804567"/>
    <w:rsid w:val="008045FF"/>
    <w:rsid w:val="00804BDC"/>
    <w:rsid w:val="008053BF"/>
    <w:rsid w:val="0080559C"/>
    <w:rsid w:val="008059C5"/>
    <w:rsid w:val="00805DFA"/>
    <w:rsid w:val="0080646A"/>
    <w:rsid w:val="00807626"/>
    <w:rsid w:val="0080767C"/>
    <w:rsid w:val="00807BDF"/>
    <w:rsid w:val="008118FE"/>
    <w:rsid w:val="00811B40"/>
    <w:rsid w:val="00811D6B"/>
    <w:rsid w:val="00813B5A"/>
    <w:rsid w:val="00813F0A"/>
    <w:rsid w:val="00815642"/>
    <w:rsid w:val="00817AC4"/>
    <w:rsid w:val="00820922"/>
    <w:rsid w:val="00822BE5"/>
    <w:rsid w:val="0082380C"/>
    <w:rsid w:val="00823AC5"/>
    <w:rsid w:val="00824E78"/>
    <w:rsid w:val="008263E2"/>
    <w:rsid w:val="00826A82"/>
    <w:rsid w:val="00826B53"/>
    <w:rsid w:val="00826DD2"/>
    <w:rsid w:val="00827B57"/>
    <w:rsid w:val="0083062B"/>
    <w:rsid w:val="00830BFF"/>
    <w:rsid w:val="008326B2"/>
    <w:rsid w:val="00832C33"/>
    <w:rsid w:val="00834A46"/>
    <w:rsid w:val="00835A6C"/>
    <w:rsid w:val="00837201"/>
    <w:rsid w:val="008374FE"/>
    <w:rsid w:val="00837ADF"/>
    <w:rsid w:val="00837B0D"/>
    <w:rsid w:val="00840A8F"/>
    <w:rsid w:val="00840DA0"/>
    <w:rsid w:val="0084125A"/>
    <w:rsid w:val="00841458"/>
    <w:rsid w:val="00841A4E"/>
    <w:rsid w:val="0084236E"/>
    <w:rsid w:val="00842393"/>
    <w:rsid w:val="00842CBD"/>
    <w:rsid w:val="00843723"/>
    <w:rsid w:val="00845EE1"/>
    <w:rsid w:val="00846E9C"/>
    <w:rsid w:val="00846EE0"/>
    <w:rsid w:val="00847F3B"/>
    <w:rsid w:val="00850D22"/>
    <w:rsid w:val="008513B7"/>
    <w:rsid w:val="008513DD"/>
    <w:rsid w:val="00851F62"/>
    <w:rsid w:val="0085218F"/>
    <w:rsid w:val="00852306"/>
    <w:rsid w:val="008524D3"/>
    <w:rsid w:val="008525AB"/>
    <w:rsid w:val="00852996"/>
    <w:rsid w:val="008534B9"/>
    <w:rsid w:val="008539C1"/>
    <w:rsid w:val="008551CA"/>
    <w:rsid w:val="00855A62"/>
    <w:rsid w:val="00855EAB"/>
    <w:rsid w:val="00856475"/>
    <w:rsid w:val="00856B4D"/>
    <w:rsid w:val="00856BBD"/>
    <w:rsid w:val="00857D4F"/>
    <w:rsid w:val="008600AE"/>
    <w:rsid w:val="0086067A"/>
    <w:rsid w:val="00860EDF"/>
    <w:rsid w:val="0086106B"/>
    <w:rsid w:val="008610B5"/>
    <w:rsid w:val="008613EB"/>
    <w:rsid w:val="008616EF"/>
    <w:rsid w:val="00862D75"/>
    <w:rsid w:val="008633C3"/>
    <w:rsid w:val="00863598"/>
    <w:rsid w:val="00863614"/>
    <w:rsid w:val="00863671"/>
    <w:rsid w:val="00864575"/>
    <w:rsid w:val="00864A83"/>
    <w:rsid w:val="00865420"/>
    <w:rsid w:val="00865881"/>
    <w:rsid w:val="0086612E"/>
    <w:rsid w:val="008662F6"/>
    <w:rsid w:val="00870315"/>
    <w:rsid w:val="00870CD0"/>
    <w:rsid w:val="00870DA0"/>
    <w:rsid w:val="00871174"/>
    <w:rsid w:val="00871A4A"/>
    <w:rsid w:val="00872955"/>
    <w:rsid w:val="0087336D"/>
    <w:rsid w:val="00873894"/>
    <w:rsid w:val="00874334"/>
    <w:rsid w:val="00877449"/>
    <w:rsid w:val="00877E57"/>
    <w:rsid w:val="00877F3A"/>
    <w:rsid w:val="00880224"/>
    <w:rsid w:val="0088094D"/>
    <w:rsid w:val="00881783"/>
    <w:rsid w:val="008826D5"/>
    <w:rsid w:val="00882BF1"/>
    <w:rsid w:val="00882E04"/>
    <w:rsid w:val="00882EC1"/>
    <w:rsid w:val="00883471"/>
    <w:rsid w:val="008848DC"/>
    <w:rsid w:val="008855CC"/>
    <w:rsid w:val="00885873"/>
    <w:rsid w:val="00886170"/>
    <w:rsid w:val="00886FBE"/>
    <w:rsid w:val="00887437"/>
    <w:rsid w:val="00887717"/>
    <w:rsid w:val="00887BB9"/>
    <w:rsid w:val="008905CC"/>
    <w:rsid w:val="00891DFE"/>
    <w:rsid w:val="00892A87"/>
    <w:rsid w:val="00892C1D"/>
    <w:rsid w:val="00893006"/>
    <w:rsid w:val="0089366B"/>
    <w:rsid w:val="0089426E"/>
    <w:rsid w:val="00894F76"/>
    <w:rsid w:val="008953F0"/>
    <w:rsid w:val="0089581B"/>
    <w:rsid w:val="00895F06"/>
    <w:rsid w:val="0089688B"/>
    <w:rsid w:val="008969BF"/>
    <w:rsid w:val="008970DF"/>
    <w:rsid w:val="008977D3"/>
    <w:rsid w:val="008A0506"/>
    <w:rsid w:val="008A09BB"/>
    <w:rsid w:val="008A1712"/>
    <w:rsid w:val="008A1AAB"/>
    <w:rsid w:val="008A20DE"/>
    <w:rsid w:val="008A2292"/>
    <w:rsid w:val="008A27B0"/>
    <w:rsid w:val="008A2F6D"/>
    <w:rsid w:val="008A3C77"/>
    <w:rsid w:val="008A4A37"/>
    <w:rsid w:val="008A4AB4"/>
    <w:rsid w:val="008A4ACD"/>
    <w:rsid w:val="008A581B"/>
    <w:rsid w:val="008A5D5F"/>
    <w:rsid w:val="008A5DB6"/>
    <w:rsid w:val="008A6A88"/>
    <w:rsid w:val="008A7AE2"/>
    <w:rsid w:val="008B08B7"/>
    <w:rsid w:val="008B10C1"/>
    <w:rsid w:val="008B2E40"/>
    <w:rsid w:val="008B2F47"/>
    <w:rsid w:val="008B350C"/>
    <w:rsid w:val="008B35BD"/>
    <w:rsid w:val="008B4B62"/>
    <w:rsid w:val="008B6044"/>
    <w:rsid w:val="008B64BE"/>
    <w:rsid w:val="008B714B"/>
    <w:rsid w:val="008B73C5"/>
    <w:rsid w:val="008B775C"/>
    <w:rsid w:val="008B7DB9"/>
    <w:rsid w:val="008B7DC4"/>
    <w:rsid w:val="008C0853"/>
    <w:rsid w:val="008C0EE2"/>
    <w:rsid w:val="008C15FE"/>
    <w:rsid w:val="008C190F"/>
    <w:rsid w:val="008C2DD1"/>
    <w:rsid w:val="008C454F"/>
    <w:rsid w:val="008C47DB"/>
    <w:rsid w:val="008C4DDA"/>
    <w:rsid w:val="008C5275"/>
    <w:rsid w:val="008C54FA"/>
    <w:rsid w:val="008C5DAD"/>
    <w:rsid w:val="008C6B0A"/>
    <w:rsid w:val="008C6ED2"/>
    <w:rsid w:val="008C6F11"/>
    <w:rsid w:val="008C73AC"/>
    <w:rsid w:val="008C7635"/>
    <w:rsid w:val="008D0732"/>
    <w:rsid w:val="008D096A"/>
    <w:rsid w:val="008D1499"/>
    <w:rsid w:val="008D1673"/>
    <w:rsid w:val="008D176E"/>
    <w:rsid w:val="008D1A5B"/>
    <w:rsid w:val="008D1C15"/>
    <w:rsid w:val="008D25D7"/>
    <w:rsid w:val="008D2789"/>
    <w:rsid w:val="008D2A03"/>
    <w:rsid w:val="008D32EC"/>
    <w:rsid w:val="008D44ED"/>
    <w:rsid w:val="008D51BA"/>
    <w:rsid w:val="008D51CC"/>
    <w:rsid w:val="008D60FE"/>
    <w:rsid w:val="008D6461"/>
    <w:rsid w:val="008E01C7"/>
    <w:rsid w:val="008E04F4"/>
    <w:rsid w:val="008E1A0A"/>
    <w:rsid w:val="008E1AC8"/>
    <w:rsid w:val="008E1AF5"/>
    <w:rsid w:val="008E25F9"/>
    <w:rsid w:val="008E3834"/>
    <w:rsid w:val="008E4100"/>
    <w:rsid w:val="008E4B8D"/>
    <w:rsid w:val="008E7DD3"/>
    <w:rsid w:val="008F09A5"/>
    <w:rsid w:val="008F17A0"/>
    <w:rsid w:val="008F243E"/>
    <w:rsid w:val="008F2973"/>
    <w:rsid w:val="008F2E18"/>
    <w:rsid w:val="008F38ED"/>
    <w:rsid w:val="008F4374"/>
    <w:rsid w:val="008F45BB"/>
    <w:rsid w:val="008F491D"/>
    <w:rsid w:val="008F4A90"/>
    <w:rsid w:val="008F536D"/>
    <w:rsid w:val="008F5633"/>
    <w:rsid w:val="008F5818"/>
    <w:rsid w:val="008F5E16"/>
    <w:rsid w:val="008F6813"/>
    <w:rsid w:val="008F69C7"/>
    <w:rsid w:val="008F6F1C"/>
    <w:rsid w:val="008F713C"/>
    <w:rsid w:val="008F73F3"/>
    <w:rsid w:val="008F7E93"/>
    <w:rsid w:val="00900F8E"/>
    <w:rsid w:val="0090141F"/>
    <w:rsid w:val="009022EE"/>
    <w:rsid w:val="0090260F"/>
    <w:rsid w:val="0090335C"/>
    <w:rsid w:val="009034CE"/>
    <w:rsid w:val="009035F7"/>
    <w:rsid w:val="009038EB"/>
    <w:rsid w:val="00903CB2"/>
    <w:rsid w:val="0090455B"/>
    <w:rsid w:val="009048D0"/>
    <w:rsid w:val="00904C80"/>
    <w:rsid w:val="0090556A"/>
    <w:rsid w:val="00905738"/>
    <w:rsid w:val="00906818"/>
    <w:rsid w:val="00907B51"/>
    <w:rsid w:val="00907BA7"/>
    <w:rsid w:val="00910601"/>
    <w:rsid w:val="009112F5"/>
    <w:rsid w:val="009113D8"/>
    <w:rsid w:val="00911B91"/>
    <w:rsid w:val="0091204F"/>
    <w:rsid w:val="00913C8D"/>
    <w:rsid w:val="00913DA5"/>
    <w:rsid w:val="0091405C"/>
    <w:rsid w:val="00914080"/>
    <w:rsid w:val="00915BCD"/>
    <w:rsid w:val="0092012B"/>
    <w:rsid w:val="00920D7F"/>
    <w:rsid w:val="0092104E"/>
    <w:rsid w:val="00921285"/>
    <w:rsid w:val="00921DE6"/>
    <w:rsid w:val="0092244C"/>
    <w:rsid w:val="00922718"/>
    <w:rsid w:val="009239DF"/>
    <w:rsid w:val="00923AB9"/>
    <w:rsid w:val="00923C5D"/>
    <w:rsid w:val="009241D4"/>
    <w:rsid w:val="00924701"/>
    <w:rsid w:val="00924CC2"/>
    <w:rsid w:val="009258EB"/>
    <w:rsid w:val="009267F1"/>
    <w:rsid w:val="00926995"/>
    <w:rsid w:val="00927192"/>
    <w:rsid w:val="009275B4"/>
    <w:rsid w:val="009279C0"/>
    <w:rsid w:val="00927F24"/>
    <w:rsid w:val="00927FB1"/>
    <w:rsid w:val="00930275"/>
    <w:rsid w:val="009305A2"/>
    <w:rsid w:val="00930CB1"/>
    <w:rsid w:val="00931D59"/>
    <w:rsid w:val="00931F40"/>
    <w:rsid w:val="00932252"/>
    <w:rsid w:val="00932660"/>
    <w:rsid w:val="00933907"/>
    <w:rsid w:val="009346B6"/>
    <w:rsid w:val="00934806"/>
    <w:rsid w:val="00934BA7"/>
    <w:rsid w:val="00934F67"/>
    <w:rsid w:val="00935E4C"/>
    <w:rsid w:val="00936BEE"/>
    <w:rsid w:val="009374B0"/>
    <w:rsid w:val="00940473"/>
    <w:rsid w:val="00940592"/>
    <w:rsid w:val="00940C7D"/>
    <w:rsid w:val="00940E89"/>
    <w:rsid w:val="00941E52"/>
    <w:rsid w:val="00942460"/>
    <w:rsid w:val="00942D1F"/>
    <w:rsid w:val="00942D6A"/>
    <w:rsid w:val="00943416"/>
    <w:rsid w:val="00943A4D"/>
    <w:rsid w:val="0094459A"/>
    <w:rsid w:val="009454B5"/>
    <w:rsid w:val="00946724"/>
    <w:rsid w:val="0094681E"/>
    <w:rsid w:val="009468A0"/>
    <w:rsid w:val="00946A84"/>
    <w:rsid w:val="0094768A"/>
    <w:rsid w:val="0095015F"/>
    <w:rsid w:val="00950850"/>
    <w:rsid w:val="00950B31"/>
    <w:rsid w:val="00950E0F"/>
    <w:rsid w:val="009524FC"/>
    <w:rsid w:val="00952FEA"/>
    <w:rsid w:val="00953402"/>
    <w:rsid w:val="0095363B"/>
    <w:rsid w:val="009538FA"/>
    <w:rsid w:val="00953BA8"/>
    <w:rsid w:val="00953EC6"/>
    <w:rsid w:val="009549EC"/>
    <w:rsid w:val="00954C11"/>
    <w:rsid w:val="00954D05"/>
    <w:rsid w:val="00954F9F"/>
    <w:rsid w:val="00955691"/>
    <w:rsid w:val="00955B60"/>
    <w:rsid w:val="00955C20"/>
    <w:rsid w:val="00956640"/>
    <w:rsid w:val="0095681B"/>
    <w:rsid w:val="009569A1"/>
    <w:rsid w:val="00956D72"/>
    <w:rsid w:val="00956F40"/>
    <w:rsid w:val="0095786A"/>
    <w:rsid w:val="009605F8"/>
    <w:rsid w:val="009627E7"/>
    <w:rsid w:val="00962B19"/>
    <w:rsid w:val="009633E8"/>
    <w:rsid w:val="00963413"/>
    <w:rsid w:val="00963ED7"/>
    <w:rsid w:val="009649CE"/>
    <w:rsid w:val="00964A50"/>
    <w:rsid w:val="00964B1A"/>
    <w:rsid w:val="00964F4F"/>
    <w:rsid w:val="0096567A"/>
    <w:rsid w:val="00966A82"/>
    <w:rsid w:val="00967CED"/>
    <w:rsid w:val="00967E1F"/>
    <w:rsid w:val="00967F44"/>
    <w:rsid w:val="00970135"/>
    <w:rsid w:val="00971231"/>
    <w:rsid w:val="009715E3"/>
    <w:rsid w:val="0097177F"/>
    <w:rsid w:val="009719DD"/>
    <w:rsid w:val="009720C4"/>
    <w:rsid w:val="009724FE"/>
    <w:rsid w:val="009728F4"/>
    <w:rsid w:val="00973332"/>
    <w:rsid w:val="00973E72"/>
    <w:rsid w:val="00974A70"/>
    <w:rsid w:val="009758E5"/>
    <w:rsid w:val="00975D8A"/>
    <w:rsid w:val="00975DCD"/>
    <w:rsid w:val="009762C0"/>
    <w:rsid w:val="00976404"/>
    <w:rsid w:val="0097683C"/>
    <w:rsid w:val="00977137"/>
    <w:rsid w:val="00980596"/>
    <w:rsid w:val="0098186C"/>
    <w:rsid w:val="009819D0"/>
    <w:rsid w:val="00981BB9"/>
    <w:rsid w:val="00981E21"/>
    <w:rsid w:val="009820EE"/>
    <w:rsid w:val="0098252F"/>
    <w:rsid w:val="009825C8"/>
    <w:rsid w:val="00982A50"/>
    <w:rsid w:val="0098326B"/>
    <w:rsid w:val="0098376E"/>
    <w:rsid w:val="00983A8E"/>
    <w:rsid w:val="00983CB6"/>
    <w:rsid w:val="00983E67"/>
    <w:rsid w:val="0098413B"/>
    <w:rsid w:val="00984BAD"/>
    <w:rsid w:val="00985365"/>
    <w:rsid w:val="00985628"/>
    <w:rsid w:val="00985FB9"/>
    <w:rsid w:val="009860A1"/>
    <w:rsid w:val="009869AB"/>
    <w:rsid w:val="00987262"/>
    <w:rsid w:val="009878C2"/>
    <w:rsid w:val="009903D7"/>
    <w:rsid w:val="00990D49"/>
    <w:rsid w:val="00991EC4"/>
    <w:rsid w:val="00992291"/>
    <w:rsid w:val="00992B53"/>
    <w:rsid w:val="00993532"/>
    <w:rsid w:val="009938D9"/>
    <w:rsid w:val="00993B54"/>
    <w:rsid w:val="00993C56"/>
    <w:rsid w:val="009943E9"/>
    <w:rsid w:val="009974B2"/>
    <w:rsid w:val="009975D9"/>
    <w:rsid w:val="009977EF"/>
    <w:rsid w:val="009A008D"/>
    <w:rsid w:val="009A01F7"/>
    <w:rsid w:val="009A022B"/>
    <w:rsid w:val="009A043B"/>
    <w:rsid w:val="009A05A6"/>
    <w:rsid w:val="009A0A82"/>
    <w:rsid w:val="009A0B5A"/>
    <w:rsid w:val="009A0F95"/>
    <w:rsid w:val="009A18DF"/>
    <w:rsid w:val="009A2F18"/>
    <w:rsid w:val="009A34B9"/>
    <w:rsid w:val="009A3D54"/>
    <w:rsid w:val="009A44FA"/>
    <w:rsid w:val="009A49A1"/>
    <w:rsid w:val="009A4EAD"/>
    <w:rsid w:val="009A5E9C"/>
    <w:rsid w:val="009A6A28"/>
    <w:rsid w:val="009A6B01"/>
    <w:rsid w:val="009A6B02"/>
    <w:rsid w:val="009A797E"/>
    <w:rsid w:val="009A7B13"/>
    <w:rsid w:val="009B03FC"/>
    <w:rsid w:val="009B0453"/>
    <w:rsid w:val="009B0F0C"/>
    <w:rsid w:val="009B0F6C"/>
    <w:rsid w:val="009B1696"/>
    <w:rsid w:val="009B2778"/>
    <w:rsid w:val="009B32E6"/>
    <w:rsid w:val="009B3E17"/>
    <w:rsid w:val="009B4DA8"/>
    <w:rsid w:val="009B527C"/>
    <w:rsid w:val="009B59EB"/>
    <w:rsid w:val="009B666E"/>
    <w:rsid w:val="009B670B"/>
    <w:rsid w:val="009B6A28"/>
    <w:rsid w:val="009B6DEC"/>
    <w:rsid w:val="009B6E18"/>
    <w:rsid w:val="009B719A"/>
    <w:rsid w:val="009B771B"/>
    <w:rsid w:val="009B77A0"/>
    <w:rsid w:val="009B7C71"/>
    <w:rsid w:val="009B7C8B"/>
    <w:rsid w:val="009B7D8B"/>
    <w:rsid w:val="009C0190"/>
    <w:rsid w:val="009C19E0"/>
    <w:rsid w:val="009C39A0"/>
    <w:rsid w:val="009C4850"/>
    <w:rsid w:val="009C50C0"/>
    <w:rsid w:val="009C55D1"/>
    <w:rsid w:val="009C5CD4"/>
    <w:rsid w:val="009C65B7"/>
    <w:rsid w:val="009C67A0"/>
    <w:rsid w:val="009C77CB"/>
    <w:rsid w:val="009D0B32"/>
    <w:rsid w:val="009D0F17"/>
    <w:rsid w:val="009D1337"/>
    <w:rsid w:val="009D13C9"/>
    <w:rsid w:val="009D18F4"/>
    <w:rsid w:val="009D293B"/>
    <w:rsid w:val="009D2A6A"/>
    <w:rsid w:val="009D2CBA"/>
    <w:rsid w:val="009D3842"/>
    <w:rsid w:val="009D4863"/>
    <w:rsid w:val="009D4898"/>
    <w:rsid w:val="009D4E06"/>
    <w:rsid w:val="009D6474"/>
    <w:rsid w:val="009D7159"/>
    <w:rsid w:val="009D71D7"/>
    <w:rsid w:val="009D78A6"/>
    <w:rsid w:val="009E0B1C"/>
    <w:rsid w:val="009E0DDC"/>
    <w:rsid w:val="009E0FDC"/>
    <w:rsid w:val="009E1B9F"/>
    <w:rsid w:val="009E1E6F"/>
    <w:rsid w:val="009E22F0"/>
    <w:rsid w:val="009E29E1"/>
    <w:rsid w:val="009E2DD5"/>
    <w:rsid w:val="009E318D"/>
    <w:rsid w:val="009E463F"/>
    <w:rsid w:val="009E5170"/>
    <w:rsid w:val="009E534D"/>
    <w:rsid w:val="009E58AE"/>
    <w:rsid w:val="009E58E2"/>
    <w:rsid w:val="009E607B"/>
    <w:rsid w:val="009E65E7"/>
    <w:rsid w:val="009E704B"/>
    <w:rsid w:val="009E75B3"/>
    <w:rsid w:val="009E7639"/>
    <w:rsid w:val="009E76CE"/>
    <w:rsid w:val="009E7883"/>
    <w:rsid w:val="009E797B"/>
    <w:rsid w:val="009E7CF4"/>
    <w:rsid w:val="009F1378"/>
    <w:rsid w:val="009F15BE"/>
    <w:rsid w:val="009F23E7"/>
    <w:rsid w:val="009F2620"/>
    <w:rsid w:val="009F27D6"/>
    <w:rsid w:val="009F3025"/>
    <w:rsid w:val="009F3706"/>
    <w:rsid w:val="009F3707"/>
    <w:rsid w:val="009F38EC"/>
    <w:rsid w:val="009F3BAF"/>
    <w:rsid w:val="009F4025"/>
    <w:rsid w:val="009F509C"/>
    <w:rsid w:val="009F550B"/>
    <w:rsid w:val="009F5550"/>
    <w:rsid w:val="009F57C7"/>
    <w:rsid w:val="009F58CC"/>
    <w:rsid w:val="009F5D53"/>
    <w:rsid w:val="009F64B8"/>
    <w:rsid w:val="009F68C6"/>
    <w:rsid w:val="009F7227"/>
    <w:rsid w:val="009F75CE"/>
    <w:rsid w:val="009F7745"/>
    <w:rsid w:val="009F7F4A"/>
    <w:rsid w:val="00A0042C"/>
    <w:rsid w:val="00A00D96"/>
    <w:rsid w:val="00A010D1"/>
    <w:rsid w:val="00A01FCA"/>
    <w:rsid w:val="00A02512"/>
    <w:rsid w:val="00A029B3"/>
    <w:rsid w:val="00A0329D"/>
    <w:rsid w:val="00A05AD2"/>
    <w:rsid w:val="00A05B30"/>
    <w:rsid w:val="00A05BD2"/>
    <w:rsid w:val="00A060E4"/>
    <w:rsid w:val="00A063E6"/>
    <w:rsid w:val="00A0641A"/>
    <w:rsid w:val="00A06AF5"/>
    <w:rsid w:val="00A0742A"/>
    <w:rsid w:val="00A07498"/>
    <w:rsid w:val="00A10197"/>
    <w:rsid w:val="00A1189B"/>
    <w:rsid w:val="00A12457"/>
    <w:rsid w:val="00A12669"/>
    <w:rsid w:val="00A12893"/>
    <w:rsid w:val="00A12A68"/>
    <w:rsid w:val="00A160EF"/>
    <w:rsid w:val="00A16269"/>
    <w:rsid w:val="00A166FE"/>
    <w:rsid w:val="00A16FBD"/>
    <w:rsid w:val="00A17361"/>
    <w:rsid w:val="00A17AE6"/>
    <w:rsid w:val="00A17B9D"/>
    <w:rsid w:val="00A17C15"/>
    <w:rsid w:val="00A20E41"/>
    <w:rsid w:val="00A219D8"/>
    <w:rsid w:val="00A21ADE"/>
    <w:rsid w:val="00A221CD"/>
    <w:rsid w:val="00A22619"/>
    <w:rsid w:val="00A22BE5"/>
    <w:rsid w:val="00A22CCE"/>
    <w:rsid w:val="00A22F91"/>
    <w:rsid w:val="00A239BD"/>
    <w:rsid w:val="00A23DAD"/>
    <w:rsid w:val="00A23DE0"/>
    <w:rsid w:val="00A2470C"/>
    <w:rsid w:val="00A25D9D"/>
    <w:rsid w:val="00A25F80"/>
    <w:rsid w:val="00A2665F"/>
    <w:rsid w:val="00A277D0"/>
    <w:rsid w:val="00A27914"/>
    <w:rsid w:val="00A279A1"/>
    <w:rsid w:val="00A27ECF"/>
    <w:rsid w:val="00A30F91"/>
    <w:rsid w:val="00A31908"/>
    <w:rsid w:val="00A319A6"/>
    <w:rsid w:val="00A31BF2"/>
    <w:rsid w:val="00A31C39"/>
    <w:rsid w:val="00A31E1A"/>
    <w:rsid w:val="00A31E95"/>
    <w:rsid w:val="00A32333"/>
    <w:rsid w:val="00A32667"/>
    <w:rsid w:val="00A32725"/>
    <w:rsid w:val="00A32DAD"/>
    <w:rsid w:val="00A35E52"/>
    <w:rsid w:val="00A374AE"/>
    <w:rsid w:val="00A40301"/>
    <w:rsid w:val="00A406E4"/>
    <w:rsid w:val="00A40D5F"/>
    <w:rsid w:val="00A40E69"/>
    <w:rsid w:val="00A40F3C"/>
    <w:rsid w:val="00A40F4E"/>
    <w:rsid w:val="00A40FBE"/>
    <w:rsid w:val="00A4149B"/>
    <w:rsid w:val="00A415FB"/>
    <w:rsid w:val="00A420A0"/>
    <w:rsid w:val="00A420EE"/>
    <w:rsid w:val="00A42B66"/>
    <w:rsid w:val="00A42F56"/>
    <w:rsid w:val="00A43435"/>
    <w:rsid w:val="00A453A3"/>
    <w:rsid w:val="00A45AA7"/>
    <w:rsid w:val="00A45FDF"/>
    <w:rsid w:val="00A46957"/>
    <w:rsid w:val="00A47016"/>
    <w:rsid w:val="00A471AC"/>
    <w:rsid w:val="00A471CB"/>
    <w:rsid w:val="00A479F7"/>
    <w:rsid w:val="00A503CE"/>
    <w:rsid w:val="00A50421"/>
    <w:rsid w:val="00A50F8F"/>
    <w:rsid w:val="00A51376"/>
    <w:rsid w:val="00A51CA4"/>
    <w:rsid w:val="00A51E61"/>
    <w:rsid w:val="00A52AAB"/>
    <w:rsid w:val="00A52EC7"/>
    <w:rsid w:val="00A547B7"/>
    <w:rsid w:val="00A54978"/>
    <w:rsid w:val="00A55439"/>
    <w:rsid w:val="00A5555F"/>
    <w:rsid w:val="00A5572C"/>
    <w:rsid w:val="00A562D9"/>
    <w:rsid w:val="00A57ED6"/>
    <w:rsid w:val="00A603A9"/>
    <w:rsid w:val="00A608B5"/>
    <w:rsid w:val="00A61F56"/>
    <w:rsid w:val="00A625E5"/>
    <w:rsid w:val="00A6323A"/>
    <w:rsid w:val="00A64619"/>
    <w:rsid w:val="00A64A23"/>
    <w:rsid w:val="00A64BF9"/>
    <w:rsid w:val="00A651E4"/>
    <w:rsid w:val="00A657E3"/>
    <w:rsid w:val="00A65C10"/>
    <w:rsid w:val="00A662D8"/>
    <w:rsid w:val="00A66335"/>
    <w:rsid w:val="00A6650E"/>
    <w:rsid w:val="00A668CE"/>
    <w:rsid w:val="00A669B0"/>
    <w:rsid w:val="00A66D08"/>
    <w:rsid w:val="00A70B22"/>
    <w:rsid w:val="00A70B6B"/>
    <w:rsid w:val="00A70E2F"/>
    <w:rsid w:val="00A71C51"/>
    <w:rsid w:val="00A722EB"/>
    <w:rsid w:val="00A728C6"/>
    <w:rsid w:val="00A72A09"/>
    <w:rsid w:val="00A72F8F"/>
    <w:rsid w:val="00A73282"/>
    <w:rsid w:val="00A74F95"/>
    <w:rsid w:val="00A7514B"/>
    <w:rsid w:val="00A75AF4"/>
    <w:rsid w:val="00A75D74"/>
    <w:rsid w:val="00A75EEF"/>
    <w:rsid w:val="00A7798B"/>
    <w:rsid w:val="00A80535"/>
    <w:rsid w:val="00A81137"/>
    <w:rsid w:val="00A8139C"/>
    <w:rsid w:val="00A815F4"/>
    <w:rsid w:val="00A818C6"/>
    <w:rsid w:val="00A8224D"/>
    <w:rsid w:val="00A82A43"/>
    <w:rsid w:val="00A83721"/>
    <w:rsid w:val="00A8390A"/>
    <w:rsid w:val="00A83B16"/>
    <w:rsid w:val="00A8404B"/>
    <w:rsid w:val="00A8455B"/>
    <w:rsid w:val="00A84951"/>
    <w:rsid w:val="00A84E5B"/>
    <w:rsid w:val="00A860FB"/>
    <w:rsid w:val="00A86553"/>
    <w:rsid w:val="00A8683F"/>
    <w:rsid w:val="00A86A5E"/>
    <w:rsid w:val="00A86B93"/>
    <w:rsid w:val="00A87098"/>
    <w:rsid w:val="00A876C7"/>
    <w:rsid w:val="00A87F08"/>
    <w:rsid w:val="00A9089E"/>
    <w:rsid w:val="00A90DA6"/>
    <w:rsid w:val="00A911F5"/>
    <w:rsid w:val="00A922B3"/>
    <w:rsid w:val="00A922FA"/>
    <w:rsid w:val="00A925EA"/>
    <w:rsid w:val="00A92C67"/>
    <w:rsid w:val="00A92E11"/>
    <w:rsid w:val="00A9325A"/>
    <w:rsid w:val="00A933C8"/>
    <w:rsid w:val="00A9511E"/>
    <w:rsid w:val="00A953E3"/>
    <w:rsid w:val="00A965B8"/>
    <w:rsid w:val="00A9663E"/>
    <w:rsid w:val="00A96BE6"/>
    <w:rsid w:val="00A970D8"/>
    <w:rsid w:val="00A9723F"/>
    <w:rsid w:val="00AA0848"/>
    <w:rsid w:val="00AA0FE3"/>
    <w:rsid w:val="00AA1A99"/>
    <w:rsid w:val="00AA211D"/>
    <w:rsid w:val="00AA2639"/>
    <w:rsid w:val="00AA27D5"/>
    <w:rsid w:val="00AA2BB6"/>
    <w:rsid w:val="00AA3519"/>
    <w:rsid w:val="00AA3B61"/>
    <w:rsid w:val="00AA468A"/>
    <w:rsid w:val="00AA4A2D"/>
    <w:rsid w:val="00AA4F8E"/>
    <w:rsid w:val="00AA5A49"/>
    <w:rsid w:val="00AA5B84"/>
    <w:rsid w:val="00AA6329"/>
    <w:rsid w:val="00AA6DFA"/>
    <w:rsid w:val="00AA75F0"/>
    <w:rsid w:val="00AB015B"/>
    <w:rsid w:val="00AB064F"/>
    <w:rsid w:val="00AB128D"/>
    <w:rsid w:val="00AB1951"/>
    <w:rsid w:val="00AB1B6D"/>
    <w:rsid w:val="00AB2632"/>
    <w:rsid w:val="00AB2E4D"/>
    <w:rsid w:val="00AB2FBF"/>
    <w:rsid w:val="00AB35E9"/>
    <w:rsid w:val="00AB3930"/>
    <w:rsid w:val="00AB39EF"/>
    <w:rsid w:val="00AB40FC"/>
    <w:rsid w:val="00AB462D"/>
    <w:rsid w:val="00AB58B2"/>
    <w:rsid w:val="00AB6324"/>
    <w:rsid w:val="00AB677D"/>
    <w:rsid w:val="00AB6F25"/>
    <w:rsid w:val="00AC0A0F"/>
    <w:rsid w:val="00AC1DA0"/>
    <w:rsid w:val="00AC1F18"/>
    <w:rsid w:val="00AC1F81"/>
    <w:rsid w:val="00AC292E"/>
    <w:rsid w:val="00AC3574"/>
    <w:rsid w:val="00AC3B19"/>
    <w:rsid w:val="00AC3BE1"/>
    <w:rsid w:val="00AC4D90"/>
    <w:rsid w:val="00AC509D"/>
    <w:rsid w:val="00AC50B3"/>
    <w:rsid w:val="00AC5129"/>
    <w:rsid w:val="00AC565D"/>
    <w:rsid w:val="00AC574D"/>
    <w:rsid w:val="00AC60B2"/>
    <w:rsid w:val="00AC6360"/>
    <w:rsid w:val="00AC6956"/>
    <w:rsid w:val="00AC7377"/>
    <w:rsid w:val="00AC7438"/>
    <w:rsid w:val="00AD09EE"/>
    <w:rsid w:val="00AD0C78"/>
    <w:rsid w:val="00AD0D48"/>
    <w:rsid w:val="00AD1095"/>
    <w:rsid w:val="00AD1A4E"/>
    <w:rsid w:val="00AD1DFC"/>
    <w:rsid w:val="00AD2196"/>
    <w:rsid w:val="00AD26AE"/>
    <w:rsid w:val="00AD2755"/>
    <w:rsid w:val="00AD2A81"/>
    <w:rsid w:val="00AD2CC3"/>
    <w:rsid w:val="00AD2E64"/>
    <w:rsid w:val="00AD3493"/>
    <w:rsid w:val="00AD3632"/>
    <w:rsid w:val="00AD4219"/>
    <w:rsid w:val="00AD433A"/>
    <w:rsid w:val="00AD5A1B"/>
    <w:rsid w:val="00AD5AD3"/>
    <w:rsid w:val="00AD5C98"/>
    <w:rsid w:val="00AD5D61"/>
    <w:rsid w:val="00AD7425"/>
    <w:rsid w:val="00AD76D5"/>
    <w:rsid w:val="00AD7F5F"/>
    <w:rsid w:val="00AE09B1"/>
    <w:rsid w:val="00AE0A49"/>
    <w:rsid w:val="00AE168A"/>
    <w:rsid w:val="00AE1EEC"/>
    <w:rsid w:val="00AE1F8E"/>
    <w:rsid w:val="00AE21BC"/>
    <w:rsid w:val="00AE2422"/>
    <w:rsid w:val="00AE2A07"/>
    <w:rsid w:val="00AE335E"/>
    <w:rsid w:val="00AE431C"/>
    <w:rsid w:val="00AE448C"/>
    <w:rsid w:val="00AE4755"/>
    <w:rsid w:val="00AE49C8"/>
    <w:rsid w:val="00AE4D58"/>
    <w:rsid w:val="00AE61D8"/>
    <w:rsid w:val="00AE7462"/>
    <w:rsid w:val="00AE766B"/>
    <w:rsid w:val="00AE7CAE"/>
    <w:rsid w:val="00AF0A84"/>
    <w:rsid w:val="00AF142A"/>
    <w:rsid w:val="00AF15AC"/>
    <w:rsid w:val="00AF1689"/>
    <w:rsid w:val="00AF19D1"/>
    <w:rsid w:val="00AF1A06"/>
    <w:rsid w:val="00AF3602"/>
    <w:rsid w:val="00AF4B65"/>
    <w:rsid w:val="00AF5040"/>
    <w:rsid w:val="00AF5A53"/>
    <w:rsid w:val="00AF5D76"/>
    <w:rsid w:val="00AF64E0"/>
    <w:rsid w:val="00AF6D4B"/>
    <w:rsid w:val="00AF70AC"/>
    <w:rsid w:val="00B013BF"/>
    <w:rsid w:val="00B01C80"/>
    <w:rsid w:val="00B02A7C"/>
    <w:rsid w:val="00B02D23"/>
    <w:rsid w:val="00B03067"/>
    <w:rsid w:val="00B03E13"/>
    <w:rsid w:val="00B05365"/>
    <w:rsid w:val="00B055B4"/>
    <w:rsid w:val="00B05A54"/>
    <w:rsid w:val="00B0683D"/>
    <w:rsid w:val="00B07DFB"/>
    <w:rsid w:val="00B1018C"/>
    <w:rsid w:val="00B10FF9"/>
    <w:rsid w:val="00B11695"/>
    <w:rsid w:val="00B11D8B"/>
    <w:rsid w:val="00B1289C"/>
    <w:rsid w:val="00B137AB"/>
    <w:rsid w:val="00B13D1A"/>
    <w:rsid w:val="00B148F0"/>
    <w:rsid w:val="00B1632B"/>
    <w:rsid w:val="00B163C6"/>
    <w:rsid w:val="00B16482"/>
    <w:rsid w:val="00B175E7"/>
    <w:rsid w:val="00B177C1"/>
    <w:rsid w:val="00B17C28"/>
    <w:rsid w:val="00B20064"/>
    <w:rsid w:val="00B201CB"/>
    <w:rsid w:val="00B20431"/>
    <w:rsid w:val="00B20441"/>
    <w:rsid w:val="00B2113E"/>
    <w:rsid w:val="00B21307"/>
    <w:rsid w:val="00B21404"/>
    <w:rsid w:val="00B214F6"/>
    <w:rsid w:val="00B21AEA"/>
    <w:rsid w:val="00B21FF1"/>
    <w:rsid w:val="00B22498"/>
    <w:rsid w:val="00B22604"/>
    <w:rsid w:val="00B22B94"/>
    <w:rsid w:val="00B23B0A"/>
    <w:rsid w:val="00B23C9E"/>
    <w:rsid w:val="00B2634F"/>
    <w:rsid w:val="00B265F0"/>
    <w:rsid w:val="00B26C7B"/>
    <w:rsid w:val="00B26E38"/>
    <w:rsid w:val="00B278C2"/>
    <w:rsid w:val="00B27941"/>
    <w:rsid w:val="00B30332"/>
    <w:rsid w:val="00B3090B"/>
    <w:rsid w:val="00B30C96"/>
    <w:rsid w:val="00B30CB5"/>
    <w:rsid w:val="00B310E4"/>
    <w:rsid w:val="00B31413"/>
    <w:rsid w:val="00B31EC2"/>
    <w:rsid w:val="00B323AA"/>
    <w:rsid w:val="00B324AB"/>
    <w:rsid w:val="00B33368"/>
    <w:rsid w:val="00B33447"/>
    <w:rsid w:val="00B3349E"/>
    <w:rsid w:val="00B33759"/>
    <w:rsid w:val="00B33D4B"/>
    <w:rsid w:val="00B34FDB"/>
    <w:rsid w:val="00B353C6"/>
    <w:rsid w:val="00B3586D"/>
    <w:rsid w:val="00B36292"/>
    <w:rsid w:val="00B368FD"/>
    <w:rsid w:val="00B36E50"/>
    <w:rsid w:val="00B375CC"/>
    <w:rsid w:val="00B37679"/>
    <w:rsid w:val="00B3780A"/>
    <w:rsid w:val="00B40877"/>
    <w:rsid w:val="00B40BB1"/>
    <w:rsid w:val="00B41085"/>
    <w:rsid w:val="00B42C66"/>
    <w:rsid w:val="00B44A9F"/>
    <w:rsid w:val="00B44ACF"/>
    <w:rsid w:val="00B451EE"/>
    <w:rsid w:val="00B4573D"/>
    <w:rsid w:val="00B4580D"/>
    <w:rsid w:val="00B46326"/>
    <w:rsid w:val="00B46894"/>
    <w:rsid w:val="00B46E30"/>
    <w:rsid w:val="00B47132"/>
    <w:rsid w:val="00B476B2"/>
    <w:rsid w:val="00B4787B"/>
    <w:rsid w:val="00B5025B"/>
    <w:rsid w:val="00B50CB3"/>
    <w:rsid w:val="00B51E33"/>
    <w:rsid w:val="00B527FD"/>
    <w:rsid w:val="00B52C31"/>
    <w:rsid w:val="00B52C3D"/>
    <w:rsid w:val="00B52FEB"/>
    <w:rsid w:val="00B530A6"/>
    <w:rsid w:val="00B53643"/>
    <w:rsid w:val="00B537FB"/>
    <w:rsid w:val="00B53B53"/>
    <w:rsid w:val="00B53BB5"/>
    <w:rsid w:val="00B53D72"/>
    <w:rsid w:val="00B55736"/>
    <w:rsid w:val="00B55A24"/>
    <w:rsid w:val="00B5603B"/>
    <w:rsid w:val="00B561BE"/>
    <w:rsid w:val="00B56218"/>
    <w:rsid w:val="00B5647D"/>
    <w:rsid w:val="00B568CB"/>
    <w:rsid w:val="00B569D7"/>
    <w:rsid w:val="00B56CF0"/>
    <w:rsid w:val="00B56DE3"/>
    <w:rsid w:val="00B571C3"/>
    <w:rsid w:val="00B573C5"/>
    <w:rsid w:val="00B603F0"/>
    <w:rsid w:val="00B60432"/>
    <w:rsid w:val="00B6044E"/>
    <w:rsid w:val="00B61958"/>
    <w:rsid w:val="00B61CEC"/>
    <w:rsid w:val="00B62D15"/>
    <w:rsid w:val="00B631EC"/>
    <w:rsid w:val="00B643F3"/>
    <w:rsid w:val="00B647D8"/>
    <w:rsid w:val="00B6554B"/>
    <w:rsid w:val="00B65BF7"/>
    <w:rsid w:val="00B66696"/>
    <w:rsid w:val="00B66CFC"/>
    <w:rsid w:val="00B66DC1"/>
    <w:rsid w:val="00B66E22"/>
    <w:rsid w:val="00B67158"/>
    <w:rsid w:val="00B67234"/>
    <w:rsid w:val="00B678D1"/>
    <w:rsid w:val="00B679ED"/>
    <w:rsid w:val="00B7040F"/>
    <w:rsid w:val="00B7198B"/>
    <w:rsid w:val="00B71A55"/>
    <w:rsid w:val="00B72A2A"/>
    <w:rsid w:val="00B73298"/>
    <w:rsid w:val="00B73A5E"/>
    <w:rsid w:val="00B74DBE"/>
    <w:rsid w:val="00B750F7"/>
    <w:rsid w:val="00B76FDE"/>
    <w:rsid w:val="00B779B0"/>
    <w:rsid w:val="00B808A3"/>
    <w:rsid w:val="00B81734"/>
    <w:rsid w:val="00B81863"/>
    <w:rsid w:val="00B81871"/>
    <w:rsid w:val="00B81A68"/>
    <w:rsid w:val="00B81CE1"/>
    <w:rsid w:val="00B82177"/>
    <w:rsid w:val="00B8233D"/>
    <w:rsid w:val="00B824FA"/>
    <w:rsid w:val="00B83419"/>
    <w:rsid w:val="00B835F8"/>
    <w:rsid w:val="00B8388D"/>
    <w:rsid w:val="00B839D7"/>
    <w:rsid w:val="00B84927"/>
    <w:rsid w:val="00B84F20"/>
    <w:rsid w:val="00B85682"/>
    <w:rsid w:val="00B856FD"/>
    <w:rsid w:val="00B861D7"/>
    <w:rsid w:val="00B864CE"/>
    <w:rsid w:val="00B86C90"/>
    <w:rsid w:val="00B871B7"/>
    <w:rsid w:val="00B87247"/>
    <w:rsid w:val="00B87988"/>
    <w:rsid w:val="00B87E67"/>
    <w:rsid w:val="00B90403"/>
    <w:rsid w:val="00B906A2"/>
    <w:rsid w:val="00B907C9"/>
    <w:rsid w:val="00B916F4"/>
    <w:rsid w:val="00B93E15"/>
    <w:rsid w:val="00B93EE5"/>
    <w:rsid w:val="00B940A8"/>
    <w:rsid w:val="00B9423A"/>
    <w:rsid w:val="00B9431B"/>
    <w:rsid w:val="00B94749"/>
    <w:rsid w:val="00B94896"/>
    <w:rsid w:val="00B94A88"/>
    <w:rsid w:val="00B95A79"/>
    <w:rsid w:val="00B962B9"/>
    <w:rsid w:val="00B962FB"/>
    <w:rsid w:val="00B968AD"/>
    <w:rsid w:val="00B96A19"/>
    <w:rsid w:val="00B96E1C"/>
    <w:rsid w:val="00B9760C"/>
    <w:rsid w:val="00BA0828"/>
    <w:rsid w:val="00BA08A4"/>
    <w:rsid w:val="00BA0CB1"/>
    <w:rsid w:val="00BA1F13"/>
    <w:rsid w:val="00BA2B7C"/>
    <w:rsid w:val="00BA2BE7"/>
    <w:rsid w:val="00BA354A"/>
    <w:rsid w:val="00BA4504"/>
    <w:rsid w:val="00BA4DC4"/>
    <w:rsid w:val="00BA51DB"/>
    <w:rsid w:val="00BA527C"/>
    <w:rsid w:val="00BA5A36"/>
    <w:rsid w:val="00BA6038"/>
    <w:rsid w:val="00BA6698"/>
    <w:rsid w:val="00BA66E1"/>
    <w:rsid w:val="00BA7634"/>
    <w:rsid w:val="00BA79C6"/>
    <w:rsid w:val="00BB0AD1"/>
    <w:rsid w:val="00BB13EA"/>
    <w:rsid w:val="00BB188E"/>
    <w:rsid w:val="00BB32E6"/>
    <w:rsid w:val="00BB3945"/>
    <w:rsid w:val="00BB4908"/>
    <w:rsid w:val="00BB53A6"/>
    <w:rsid w:val="00BB548C"/>
    <w:rsid w:val="00BB634C"/>
    <w:rsid w:val="00BB675F"/>
    <w:rsid w:val="00BB6AB0"/>
    <w:rsid w:val="00BB7029"/>
    <w:rsid w:val="00BB7215"/>
    <w:rsid w:val="00BB74F9"/>
    <w:rsid w:val="00BB7C3E"/>
    <w:rsid w:val="00BB7F4A"/>
    <w:rsid w:val="00BC0E59"/>
    <w:rsid w:val="00BC273A"/>
    <w:rsid w:val="00BC2EA9"/>
    <w:rsid w:val="00BC2FA6"/>
    <w:rsid w:val="00BC311D"/>
    <w:rsid w:val="00BC39F4"/>
    <w:rsid w:val="00BC4452"/>
    <w:rsid w:val="00BC49C9"/>
    <w:rsid w:val="00BC4C79"/>
    <w:rsid w:val="00BC5887"/>
    <w:rsid w:val="00BC5CE6"/>
    <w:rsid w:val="00BC71D5"/>
    <w:rsid w:val="00BC73B5"/>
    <w:rsid w:val="00BC7B23"/>
    <w:rsid w:val="00BD0258"/>
    <w:rsid w:val="00BD037C"/>
    <w:rsid w:val="00BD0517"/>
    <w:rsid w:val="00BD053A"/>
    <w:rsid w:val="00BD0888"/>
    <w:rsid w:val="00BD0AA9"/>
    <w:rsid w:val="00BD151F"/>
    <w:rsid w:val="00BD1B80"/>
    <w:rsid w:val="00BD1CA0"/>
    <w:rsid w:val="00BD23F0"/>
    <w:rsid w:val="00BD461B"/>
    <w:rsid w:val="00BD57F9"/>
    <w:rsid w:val="00BD58AA"/>
    <w:rsid w:val="00BD5B8B"/>
    <w:rsid w:val="00BD5CF6"/>
    <w:rsid w:val="00BE0C47"/>
    <w:rsid w:val="00BE17B0"/>
    <w:rsid w:val="00BE25AC"/>
    <w:rsid w:val="00BE32AC"/>
    <w:rsid w:val="00BE32E6"/>
    <w:rsid w:val="00BE4C44"/>
    <w:rsid w:val="00BE70AC"/>
    <w:rsid w:val="00BE7604"/>
    <w:rsid w:val="00BE7DFE"/>
    <w:rsid w:val="00BF0CE6"/>
    <w:rsid w:val="00BF1244"/>
    <w:rsid w:val="00BF144D"/>
    <w:rsid w:val="00BF1D52"/>
    <w:rsid w:val="00BF2729"/>
    <w:rsid w:val="00BF3483"/>
    <w:rsid w:val="00BF4257"/>
    <w:rsid w:val="00BF499A"/>
    <w:rsid w:val="00BF508B"/>
    <w:rsid w:val="00BF527A"/>
    <w:rsid w:val="00BF59FF"/>
    <w:rsid w:val="00BF5F92"/>
    <w:rsid w:val="00BF6619"/>
    <w:rsid w:val="00BF69DF"/>
    <w:rsid w:val="00BF6C4A"/>
    <w:rsid w:val="00C00000"/>
    <w:rsid w:val="00C00074"/>
    <w:rsid w:val="00C00D7C"/>
    <w:rsid w:val="00C015C8"/>
    <w:rsid w:val="00C0255B"/>
    <w:rsid w:val="00C032D9"/>
    <w:rsid w:val="00C04166"/>
    <w:rsid w:val="00C0418E"/>
    <w:rsid w:val="00C045A3"/>
    <w:rsid w:val="00C04660"/>
    <w:rsid w:val="00C047BB"/>
    <w:rsid w:val="00C04A25"/>
    <w:rsid w:val="00C04DCE"/>
    <w:rsid w:val="00C04F57"/>
    <w:rsid w:val="00C05243"/>
    <w:rsid w:val="00C052E9"/>
    <w:rsid w:val="00C05796"/>
    <w:rsid w:val="00C06BC9"/>
    <w:rsid w:val="00C11651"/>
    <w:rsid w:val="00C11ADA"/>
    <w:rsid w:val="00C1273D"/>
    <w:rsid w:val="00C12A0F"/>
    <w:rsid w:val="00C14FD2"/>
    <w:rsid w:val="00C15D1A"/>
    <w:rsid w:val="00C1707D"/>
    <w:rsid w:val="00C1788C"/>
    <w:rsid w:val="00C178F0"/>
    <w:rsid w:val="00C17E79"/>
    <w:rsid w:val="00C2044A"/>
    <w:rsid w:val="00C20456"/>
    <w:rsid w:val="00C20CE9"/>
    <w:rsid w:val="00C20FB0"/>
    <w:rsid w:val="00C21654"/>
    <w:rsid w:val="00C21957"/>
    <w:rsid w:val="00C22060"/>
    <w:rsid w:val="00C221A0"/>
    <w:rsid w:val="00C22271"/>
    <w:rsid w:val="00C222A5"/>
    <w:rsid w:val="00C229EE"/>
    <w:rsid w:val="00C230BE"/>
    <w:rsid w:val="00C2326F"/>
    <w:rsid w:val="00C23498"/>
    <w:rsid w:val="00C234C4"/>
    <w:rsid w:val="00C23767"/>
    <w:rsid w:val="00C23866"/>
    <w:rsid w:val="00C23ABC"/>
    <w:rsid w:val="00C23D3D"/>
    <w:rsid w:val="00C2402A"/>
    <w:rsid w:val="00C2478B"/>
    <w:rsid w:val="00C249E2"/>
    <w:rsid w:val="00C25377"/>
    <w:rsid w:val="00C25456"/>
    <w:rsid w:val="00C254B7"/>
    <w:rsid w:val="00C254CE"/>
    <w:rsid w:val="00C25DC1"/>
    <w:rsid w:val="00C26063"/>
    <w:rsid w:val="00C266BB"/>
    <w:rsid w:val="00C27F94"/>
    <w:rsid w:val="00C30D0D"/>
    <w:rsid w:val="00C31CBD"/>
    <w:rsid w:val="00C31D3A"/>
    <w:rsid w:val="00C31D8D"/>
    <w:rsid w:val="00C32EFC"/>
    <w:rsid w:val="00C33196"/>
    <w:rsid w:val="00C3338D"/>
    <w:rsid w:val="00C33651"/>
    <w:rsid w:val="00C3423D"/>
    <w:rsid w:val="00C34983"/>
    <w:rsid w:val="00C358D3"/>
    <w:rsid w:val="00C35FE6"/>
    <w:rsid w:val="00C363DF"/>
    <w:rsid w:val="00C36C5D"/>
    <w:rsid w:val="00C377BC"/>
    <w:rsid w:val="00C40364"/>
    <w:rsid w:val="00C406BE"/>
    <w:rsid w:val="00C409BB"/>
    <w:rsid w:val="00C40EE1"/>
    <w:rsid w:val="00C4208E"/>
    <w:rsid w:val="00C42476"/>
    <w:rsid w:val="00C43708"/>
    <w:rsid w:val="00C4381B"/>
    <w:rsid w:val="00C448A8"/>
    <w:rsid w:val="00C451B9"/>
    <w:rsid w:val="00C4585F"/>
    <w:rsid w:val="00C46334"/>
    <w:rsid w:val="00C46AED"/>
    <w:rsid w:val="00C46FBF"/>
    <w:rsid w:val="00C4718D"/>
    <w:rsid w:val="00C473D0"/>
    <w:rsid w:val="00C474AF"/>
    <w:rsid w:val="00C50518"/>
    <w:rsid w:val="00C5169F"/>
    <w:rsid w:val="00C532C6"/>
    <w:rsid w:val="00C533AA"/>
    <w:rsid w:val="00C53C51"/>
    <w:rsid w:val="00C549B3"/>
    <w:rsid w:val="00C55350"/>
    <w:rsid w:val="00C56193"/>
    <w:rsid w:val="00C5634A"/>
    <w:rsid w:val="00C563DE"/>
    <w:rsid w:val="00C56709"/>
    <w:rsid w:val="00C56877"/>
    <w:rsid w:val="00C57425"/>
    <w:rsid w:val="00C576F8"/>
    <w:rsid w:val="00C57A3B"/>
    <w:rsid w:val="00C6087B"/>
    <w:rsid w:val="00C6106E"/>
    <w:rsid w:val="00C61C01"/>
    <w:rsid w:val="00C6202C"/>
    <w:rsid w:val="00C6203D"/>
    <w:rsid w:val="00C62131"/>
    <w:rsid w:val="00C62FB4"/>
    <w:rsid w:val="00C63D6D"/>
    <w:rsid w:val="00C6486F"/>
    <w:rsid w:val="00C64CC7"/>
    <w:rsid w:val="00C64F19"/>
    <w:rsid w:val="00C657B9"/>
    <w:rsid w:val="00C66C77"/>
    <w:rsid w:val="00C66FFF"/>
    <w:rsid w:val="00C6723F"/>
    <w:rsid w:val="00C67B5D"/>
    <w:rsid w:val="00C7052E"/>
    <w:rsid w:val="00C70BB0"/>
    <w:rsid w:val="00C70DD8"/>
    <w:rsid w:val="00C72250"/>
    <w:rsid w:val="00C72783"/>
    <w:rsid w:val="00C734D6"/>
    <w:rsid w:val="00C7365A"/>
    <w:rsid w:val="00C74191"/>
    <w:rsid w:val="00C747BC"/>
    <w:rsid w:val="00C74EF8"/>
    <w:rsid w:val="00C7521E"/>
    <w:rsid w:val="00C755A6"/>
    <w:rsid w:val="00C75DA9"/>
    <w:rsid w:val="00C76400"/>
    <w:rsid w:val="00C7646D"/>
    <w:rsid w:val="00C7690C"/>
    <w:rsid w:val="00C81059"/>
    <w:rsid w:val="00C81496"/>
    <w:rsid w:val="00C8149F"/>
    <w:rsid w:val="00C81565"/>
    <w:rsid w:val="00C81A77"/>
    <w:rsid w:val="00C81AA5"/>
    <w:rsid w:val="00C81ABB"/>
    <w:rsid w:val="00C81CBE"/>
    <w:rsid w:val="00C82857"/>
    <w:rsid w:val="00C82FB6"/>
    <w:rsid w:val="00C8304A"/>
    <w:rsid w:val="00C835B3"/>
    <w:rsid w:val="00C83789"/>
    <w:rsid w:val="00C85466"/>
    <w:rsid w:val="00C85923"/>
    <w:rsid w:val="00C87988"/>
    <w:rsid w:val="00C9003B"/>
    <w:rsid w:val="00C90427"/>
    <w:rsid w:val="00C91B5D"/>
    <w:rsid w:val="00C91BB9"/>
    <w:rsid w:val="00C92698"/>
    <w:rsid w:val="00C9585E"/>
    <w:rsid w:val="00C959B8"/>
    <w:rsid w:val="00C959F8"/>
    <w:rsid w:val="00C95A6E"/>
    <w:rsid w:val="00C96AF2"/>
    <w:rsid w:val="00C975FD"/>
    <w:rsid w:val="00C97A81"/>
    <w:rsid w:val="00CA045A"/>
    <w:rsid w:val="00CA0670"/>
    <w:rsid w:val="00CA0705"/>
    <w:rsid w:val="00CA0BED"/>
    <w:rsid w:val="00CA0E61"/>
    <w:rsid w:val="00CA0E6F"/>
    <w:rsid w:val="00CA1050"/>
    <w:rsid w:val="00CA1532"/>
    <w:rsid w:val="00CA2480"/>
    <w:rsid w:val="00CA248C"/>
    <w:rsid w:val="00CA2918"/>
    <w:rsid w:val="00CA32A7"/>
    <w:rsid w:val="00CA3B16"/>
    <w:rsid w:val="00CA4A00"/>
    <w:rsid w:val="00CA4DE4"/>
    <w:rsid w:val="00CA5040"/>
    <w:rsid w:val="00CA5651"/>
    <w:rsid w:val="00CA5E9C"/>
    <w:rsid w:val="00CA61B6"/>
    <w:rsid w:val="00CA64FD"/>
    <w:rsid w:val="00CA6559"/>
    <w:rsid w:val="00CA6E99"/>
    <w:rsid w:val="00CA6EB4"/>
    <w:rsid w:val="00CA6F6D"/>
    <w:rsid w:val="00CA715F"/>
    <w:rsid w:val="00CA7B55"/>
    <w:rsid w:val="00CB055D"/>
    <w:rsid w:val="00CB0DA6"/>
    <w:rsid w:val="00CB2013"/>
    <w:rsid w:val="00CB2099"/>
    <w:rsid w:val="00CB4A54"/>
    <w:rsid w:val="00CB4C6A"/>
    <w:rsid w:val="00CB4F11"/>
    <w:rsid w:val="00CB5C8B"/>
    <w:rsid w:val="00CB642C"/>
    <w:rsid w:val="00CB7046"/>
    <w:rsid w:val="00CB7B55"/>
    <w:rsid w:val="00CB7F05"/>
    <w:rsid w:val="00CC008C"/>
    <w:rsid w:val="00CC068F"/>
    <w:rsid w:val="00CC0714"/>
    <w:rsid w:val="00CC0DA1"/>
    <w:rsid w:val="00CC2A1B"/>
    <w:rsid w:val="00CC32AC"/>
    <w:rsid w:val="00CC3D15"/>
    <w:rsid w:val="00CC3E7C"/>
    <w:rsid w:val="00CC4360"/>
    <w:rsid w:val="00CC4861"/>
    <w:rsid w:val="00CC5391"/>
    <w:rsid w:val="00CC558D"/>
    <w:rsid w:val="00CC56B2"/>
    <w:rsid w:val="00CC59D1"/>
    <w:rsid w:val="00CC60E9"/>
    <w:rsid w:val="00CC7190"/>
    <w:rsid w:val="00CC78FB"/>
    <w:rsid w:val="00CD02B7"/>
    <w:rsid w:val="00CD03DD"/>
    <w:rsid w:val="00CD040C"/>
    <w:rsid w:val="00CD0994"/>
    <w:rsid w:val="00CD0D77"/>
    <w:rsid w:val="00CD25CB"/>
    <w:rsid w:val="00CD2C3B"/>
    <w:rsid w:val="00CD328C"/>
    <w:rsid w:val="00CD35F4"/>
    <w:rsid w:val="00CD39C7"/>
    <w:rsid w:val="00CD3AEB"/>
    <w:rsid w:val="00CD4552"/>
    <w:rsid w:val="00CD4A1E"/>
    <w:rsid w:val="00CD4C6B"/>
    <w:rsid w:val="00CD58E6"/>
    <w:rsid w:val="00CD72D5"/>
    <w:rsid w:val="00CD74AD"/>
    <w:rsid w:val="00CD7666"/>
    <w:rsid w:val="00CD7FBA"/>
    <w:rsid w:val="00CE0458"/>
    <w:rsid w:val="00CE0DCB"/>
    <w:rsid w:val="00CE1DCA"/>
    <w:rsid w:val="00CE1FD3"/>
    <w:rsid w:val="00CE26F4"/>
    <w:rsid w:val="00CE348E"/>
    <w:rsid w:val="00CE3531"/>
    <w:rsid w:val="00CE3CEF"/>
    <w:rsid w:val="00CE400B"/>
    <w:rsid w:val="00CE4483"/>
    <w:rsid w:val="00CE463E"/>
    <w:rsid w:val="00CE4CDD"/>
    <w:rsid w:val="00CE59AD"/>
    <w:rsid w:val="00CE60CF"/>
    <w:rsid w:val="00CE6B90"/>
    <w:rsid w:val="00CE6BC2"/>
    <w:rsid w:val="00CE6CEA"/>
    <w:rsid w:val="00CE7F3F"/>
    <w:rsid w:val="00CF05A8"/>
    <w:rsid w:val="00CF17E8"/>
    <w:rsid w:val="00CF1BF1"/>
    <w:rsid w:val="00CF2918"/>
    <w:rsid w:val="00CF2A44"/>
    <w:rsid w:val="00CF2C96"/>
    <w:rsid w:val="00CF337C"/>
    <w:rsid w:val="00CF3F3C"/>
    <w:rsid w:val="00CF3F4F"/>
    <w:rsid w:val="00CF4881"/>
    <w:rsid w:val="00CF49EA"/>
    <w:rsid w:val="00CF4BC5"/>
    <w:rsid w:val="00CF653E"/>
    <w:rsid w:val="00CF6E2D"/>
    <w:rsid w:val="00CF71AD"/>
    <w:rsid w:val="00CF7651"/>
    <w:rsid w:val="00CF77A0"/>
    <w:rsid w:val="00CF7BC3"/>
    <w:rsid w:val="00CF7CBF"/>
    <w:rsid w:val="00CF7E8C"/>
    <w:rsid w:val="00CF7F4E"/>
    <w:rsid w:val="00D01496"/>
    <w:rsid w:val="00D01DD2"/>
    <w:rsid w:val="00D01F6F"/>
    <w:rsid w:val="00D02212"/>
    <w:rsid w:val="00D026A2"/>
    <w:rsid w:val="00D028D1"/>
    <w:rsid w:val="00D02C7E"/>
    <w:rsid w:val="00D03129"/>
    <w:rsid w:val="00D039C3"/>
    <w:rsid w:val="00D03A20"/>
    <w:rsid w:val="00D03CEC"/>
    <w:rsid w:val="00D041C5"/>
    <w:rsid w:val="00D04728"/>
    <w:rsid w:val="00D04A5F"/>
    <w:rsid w:val="00D05FBC"/>
    <w:rsid w:val="00D06276"/>
    <w:rsid w:val="00D06B1C"/>
    <w:rsid w:val="00D06FE6"/>
    <w:rsid w:val="00D06FF6"/>
    <w:rsid w:val="00D074B1"/>
    <w:rsid w:val="00D113DB"/>
    <w:rsid w:val="00D11403"/>
    <w:rsid w:val="00D11B0A"/>
    <w:rsid w:val="00D11C3C"/>
    <w:rsid w:val="00D1219A"/>
    <w:rsid w:val="00D12A1C"/>
    <w:rsid w:val="00D132A7"/>
    <w:rsid w:val="00D138A2"/>
    <w:rsid w:val="00D14002"/>
    <w:rsid w:val="00D156C5"/>
    <w:rsid w:val="00D16020"/>
    <w:rsid w:val="00D1794D"/>
    <w:rsid w:val="00D17C5B"/>
    <w:rsid w:val="00D204F7"/>
    <w:rsid w:val="00D21CBA"/>
    <w:rsid w:val="00D21DD4"/>
    <w:rsid w:val="00D234C4"/>
    <w:rsid w:val="00D23C12"/>
    <w:rsid w:val="00D247D5"/>
    <w:rsid w:val="00D24DBD"/>
    <w:rsid w:val="00D25754"/>
    <w:rsid w:val="00D2591D"/>
    <w:rsid w:val="00D25E90"/>
    <w:rsid w:val="00D26C44"/>
    <w:rsid w:val="00D26EF6"/>
    <w:rsid w:val="00D27B16"/>
    <w:rsid w:val="00D27FC9"/>
    <w:rsid w:val="00D3056F"/>
    <w:rsid w:val="00D30579"/>
    <w:rsid w:val="00D31881"/>
    <w:rsid w:val="00D322AD"/>
    <w:rsid w:val="00D335B8"/>
    <w:rsid w:val="00D33613"/>
    <w:rsid w:val="00D3399E"/>
    <w:rsid w:val="00D33B59"/>
    <w:rsid w:val="00D33F91"/>
    <w:rsid w:val="00D34284"/>
    <w:rsid w:val="00D34680"/>
    <w:rsid w:val="00D35174"/>
    <w:rsid w:val="00D35A33"/>
    <w:rsid w:val="00D36855"/>
    <w:rsid w:val="00D368E6"/>
    <w:rsid w:val="00D36A65"/>
    <w:rsid w:val="00D37031"/>
    <w:rsid w:val="00D41637"/>
    <w:rsid w:val="00D41B55"/>
    <w:rsid w:val="00D41FA7"/>
    <w:rsid w:val="00D4214C"/>
    <w:rsid w:val="00D4239D"/>
    <w:rsid w:val="00D42566"/>
    <w:rsid w:val="00D42899"/>
    <w:rsid w:val="00D4294F"/>
    <w:rsid w:val="00D42EC2"/>
    <w:rsid w:val="00D4393B"/>
    <w:rsid w:val="00D43DE7"/>
    <w:rsid w:val="00D4409E"/>
    <w:rsid w:val="00D44572"/>
    <w:rsid w:val="00D44CB2"/>
    <w:rsid w:val="00D451B1"/>
    <w:rsid w:val="00D45643"/>
    <w:rsid w:val="00D45813"/>
    <w:rsid w:val="00D46030"/>
    <w:rsid w:val="00D466FF"/>
    <w:rsid w:val="00D46B76"/>
    <w:rsid w:val="00D46CD2"/>
    <w:rsid w:val="00D478D3"/>
    <w:rsid w:val="00D47999"/>
    <w:rsid w:val="00D50AA2"/>
    <w:rsid w:val="00D51D00"/>
    <w:rsid w:val="00D51FC9"/>
    <w:rsid w:val="00D530A6"/>
    <w:rsid w:val="00D53282"/>
    <w:rsid w:val="00D541E8"/>
    <w:rsid w:val="00D54BCF"/>
    <w:rsid w:val="00D550B0"/>
    <w:rsid w:val="00D55215"/>
    <w:rsid w:val="00D5566D"/>
    <w:rsid w:val="00D55F01"/>
    <w:rsid w:val="00D56B04"/>
    <w:rsid w:val="00D56BF9"/>
    <w:rsid w:val="00D56D7F"/>
    <w:rsid w:val="00D56E1A"/>
    <w:rsid w:val="00D57110"/>
    <w:rsid w:val="00D575AF"/>
    <w:rsid w:val="00D57947"/>
    <w:rsid w:val="00D57A22"/>
    <w:rsid w:val="00D60067"/>
    <w:rsid w:val="00D60479"/>
    <w:rsid w:val="00D61458"/>
    <w:rsid w:val="00D619E0"/>
    <w:rsid w:val="00D61C4F"/>
    <w:rsid w:val="00D61E6F"/>
    <w:rsid w:val="00D6215E"/>
    <w:rsid w:val="00D62224"/>
    <w:rsid w:val="00D62702"/>
    <w:rsid w:val="00D62786"/>
    <w:rsid w:val="00D63B78"/>
    <w:rsid w:val="00D643E8"/>
    <w:rsid w:val="00D646C2"/>
    <w:rsid w:val="00D6517E"/>
    <w:rsid w:val="00D653DA"/>
    <w:rsid w:val="00D65929"/>
    <w:rsid w:val="00D659B8"/>
    <w:rsid w:val="00D66762"/>
    <w:rsid w:val="00D676A6"/>
    <w:rsid w:val="00D67A29"/>
    <w:rsid w:val="00D67A85"/>
    <w:rsid w:val="00D67D64"/>
    <w:rsid w:val="00D67EF1"/>
    <w:rsid w:val="00D71445"/>
    <w:rsid w:val="00D717ED"/>
    <w:rsid w:val="00D72461"/>
    <w:rsid w:val="00D72B4B"/>
    <w:rsid w:val="00D72DB5"/>
    <w:rsid w:val="00D73AB5"/>
    <w:rsid w:val="00D73DC1"/>
    <w:rsid w:val="00D74A1E"/>
    <w:rsid w:val="00D753E1"/>
    <w:rsid w:val="00D75D4A"/>
    <w:rsid w:val="00D75E4C"/>
    <w:rsid w:val="00D75F48"/>
    <w:rsid w:val="00D770C1"/>
    <w:rsid w:val="00D7721B"/>
    <w:rsid w:val="00D7733C"/>
    <w:rsid w:val="00D7795A"/>
    <w:rsid w:val="00D800FC"/>
    <w:rsid w:val="00D80318"/>
    <w:rsid w:val="00D80D05"/>
    <w:rsid w:val="00D810BE"/>
    <w:rsid w:val="00D81114"/>
    <w:rsid w:val="00D814AC"/>
    <w:rsid w:val="00D81777"/>
    <w:rsid w:val="00D81C6E"/>
    <w:rsid w:val="00D821CB"/>
    <w:rsid w:val="00D821CE"/>
    <w:rsid w:val="00D82289"/>
    <w:rsid w:val="00D8339A"/>
    <w:rsid w:val="00D833BA"/>
    <w:rsid w:val="00D83569"/>
    <w:rsid w:val="00D83F7E"/>
    <w:rsid w:val="00D844C1"/>
    <w:rsid w:val="00D84522"/>
    <w:rsid w:val="00D8548A"/>
    <w:rsid w:val="00D85D40"/>
    <w:rsid w:val="00D862FF"/>
    <w:rsid w:val="00D872FF"/>
    <w:rsid w:val="00D87503"/>
    <w:rsid w:val="00D8752B"/>
    <w:rsid w:val="00D8786C"/>
    <w:rsid w:val="00D87D16"/>
    <w:rsid w:val="00D904B3"/>
    <w:rsid w:val="00D90A69"/>
    <w:rsid w:val="00D912E3"/>
    <w:rsid w:val="00D91648"/>
    <w:rsid w:val="00D92162"/>
    <w:rsid w:val="00D92697"/>
    <w:rsid w:val="00D933E2"/>
    <w:rsid w:val="00D93ED1"/>
    <w:rsid w:val="00D956CE"/>
    <w:rsid w:val="00D95F0B"/>
    <w:rsid w:val="00D9620C"/>
    <w:rsid w:val="00DA0113"/>
    <w:rsid w:val="00DA0A71"/>
    <w:rsid w:val="00DA0DC1"/>
    <w:rsid w:val="00DA1D8C"/>
    <w:rsid w:val="00DA225C"/>
    <w:rsid w:val="00DA2BCB"/>
    <w:rsid w:val="00DA3906"/>
    <w:rsid w:val="00DA3A05"/>
    <w:rsid w:val="00DA3E2F"/>
    <w:rsid w:val="00DA4C0F"/>
    <w:rsid w:val="00DA52FF"/>
    <w:rsid w:val="00DA57A1"/>
    <w:rsid w:val="00DA61B1"/>
    <w:rsid w:val="00DA64CB"/>
    <w:rsid w:val="00DA6B40"/>
    <w:rsid w:val="00DA777D"/>
    <w:rsid w:val="00DB00DF"/>
    <w:rsid w:val="00DB0240"/>
    <w:rsid w:val="00DB08AB"/>
    <w:rsid w:val="00DB095C"/>
    <w:rsid w:val="00DB0ED9"/>
    <w:rsid w:val="00DB181C"/>
    <w:rsid w:val="00DB2160"/>
    <w:rsid w:val="00DB235C"/>
    <w:rsid w:val="00DB248C"/>
    <w:rsid w:val="00DB25D6"/>
    <w:rsid w:val="00DB29F5"/>
    <w:rsid w:val="00DB3AC1"/>
    <w:rsid w:val="00DB3C0D"/>
    <w:rsid w:val="00DB3EF5"/>
    <w:rsid w:val="00DB4BFA"/>
    <w:rsid w:val="00DB5BE6"/>
    <w:rsid w:val="00DB5DF4"/>
    <w:rsid w:val="00DB6671"/>
    <w:rsid w:val="00DB6B73"/>
    <w:rsid w:val="00DB771A"/>
    <w:rsid w:val="00DC008D"/>
    <w:rsid w:val="00DC02DB"/>
    <w:rsid w:val="00DC09D7"/>
    <w:rsid w:val="00DC1048"/>
    <w:rsid w:val="00DC10F0"/>
    <w:rsid w:val="00DC1107"/>
    <w:rsid w:val="00DC12FC"/>
    <w:rsid w:val="00DC2A7B"/>
    <w:rsid w:val="00DC3F84"/>
    <w:rsid w:val="00DC4642"/>
    <w:rsid w:val="00DC4C19"/>
    <w:rsid w:val="00DC51BA"/>
    <w:rsid w:val="00DC5245"/>
    <w:rsid w:val="00DC5BD1"/>
    <w:rsid w:val="00DC5CB0"/>
    <w:rsid w:val="00DC68DE"/>
    <w:rsid w:val="00DC6BF4"/>
    <w:rsid w:val="00DC707B"/>
    <w:rsid w:val="00DC71C4"/>
    <w:rsid w:val="00DC742D"/>
    <w:rsid w:val="00DC7769"/>
    <w:rsid w:val="00DC7B62"/>
    <w:rsid w:val="00DC7C4E"/>
    <w:rsid w:val="00DD0020"/>
    <w:rsid w:val="00DD04F3"/>
    <w:rsid w:val="00DD0BDE"/>
    <w:rsid w:val="00DD1179"/>
    <w:rsid w:val="00DD1D79"/>
    <w:rsid w:val="00DD20CC"/>
    <w:rsid w:val="00DD2212"/>
    <w:rsid w:val="00DD2409"/>
    <w:rsid w:val="00DD241B"/>
    <w:rsid w:val="00DD299E"/>
    <w:rsid w:val="00DD3013"/>
    <w:rsid w:val="00DD3098"/>
    <w:rsid w:val="00DD37D7"/>
    <w:rsid w:val="00DD3E93"/>
    <w:rsid w:val="00DD3FFA"/>
    <w:rsid w:val="00DD4994"/>
    <w:rsid w:val="00DD6AD9"/>
    <w:rsid w:val="00DD6FD6"/>
    <w:rsid w:val="00DD7283"/>
    <w:rsid w:val="00DD72B3"/>
    <w:rsid w:val="00DD77FD"/>
    <w:rsid w:val="00DE019A"/>
    <w:rsid w:val="00DE0801"/>
    <w:rsid w:val="00DE0A02"/>
    <w:rsid w:val="00DE0F11"/>
    <w:rsid w:val="00DE24DF"/>
    <w:rsid w:val="00DE45A8"/>
    <w:rsid w:val="00DE501B"/>
    <w:rsid w:val="00DE59F7"/>
    <w:rsid w:val="00DE6405"/>
    <w:rsid w:val="00DE67B5"/>
    <w:rsid w:val="00DE72B7"/>
    <w:rsid w:val="00DF046E"/>
    <w:rsid w:val="00DF067A"/>
    <w:rsid w:val="00DF068D"/>
    <w:rsid w:val="00DF0937"/>
    <w:rsid w:val="00DF1999"/>
    <w:rsid w:val="00DF1AE4"/>
    <w:rsid w:val="00DF2EAA"/>
    <w:rsid w:val="00DF3307"/>
    <w:rsid w:val="00DF39C0"/>
    <w:rsid w:val="00DF3D31"/>
    <w:rsid w:val="00DF40D9"/>
    <w:rsid w:val="00DF495B"/>
    <w:rsid w:val="00DF4C64"/>
    <w:rsid w:val="00DF6E00"/>
    <w:rsid w:val="00DF6F27"/>
    <w:rsid w:val="00DF721F"/>
    <w:rsid w:val="00DF7ED1"/>
    <w:rsid w:val="00E000AB"/>
    <w:rsid w:val="00E00A0E"/>
    <w:rsid w:val="00E01566"/>
    <w:rsid w:val="00E01585"/>
    <w:rsid w:val="00E019FD"/>
    <w:rsid w:val="00E01DE0"/>
    <w:rsid w:val="00E01DF4"/>
    <w:rsid w:val="00E02054"/>
    <w:rsid w:val="00E02D6E"/>
    <w:rsid w:val="00E034B4"/>
    <w:rsid w:val="00E03B43"/>
    <w:rsid w:val="00E05D68"/>
    <w:rsid w:val="00E0603E"/>
    <w:rsid w:val="00E06433"/>
    <w:rsid w:val="00E073EB"/>
    <w:rsid w:val="00E074FD"/>
    <w:rsid w:val="00E07610"/>
    <w:rsid w:val="00E0773C"/>
    <w:rsid w:val="00E07AC9"/>
    <w:rsid w:val="00E10295"/>
    <w:rsid w:val="00E10A55"/>
    <w:rsid w:val="00E10CEB"/>
    <w:rsid w:val="00E11119"/>
    <w:rsid w:val="00E11A5D"/>
    <w:rsid w:val="00E127E5"/>
    <w:rsid w:val="00E12E19"/>
    <w:rsid w:val="00E12E7F"/>
    <w:rsid w:val="00E1333C"/>
    <w:rsid w:val="00E13668"/>
    <w:rsid w:val="00E13DFE"/>
    <w:rsid w:val="00E166CD"/>
    <w:rsid w:val="00E1682C"/>
    <w:rsid w:val="00E16C5E"/>
    <w:rsid w:val="00E17777"/>
    <w:rsid w:val="00E17810"/>
    <w:rsid w:val="00E17868"/>
    <w:rsid w:val="00E178BD"/>
    <w:rsid w:val="00E17E5D"/>
    <w:rsid w:val="00E20088"/>
    <w:rsid w:val="00E203A3"/>
    <w:rsid w:val="00E2073F"/>
    <w:rsid w:val="00E20B14"/>
    <w:rsid w:val="00E21864"/>
    <w:rsid w:val="00E219B1"/>
    <w:rsid w:val="00E22184"/>
    <w:rsid w:val="00E22D41"/>
    <w:rsid w:val="00E22FC3"/>
    <w:rsid w:val="00E23164"/>
    <w:rsid w:val="00E231D4"/>
    <w:rsid w:val="00E233CB"/>
    <w:rsid w:val="00E23875"/>
    <w:rsid w:val="00E2387B"/>
    <w:rsid w:val="00E23ED2"/>
    <w:rsid w:val="00E245DC"/>
    <w:rsid w:val="00E249CE"/>
    <w:rsid w:val="00E26B29"/>
    <w:rsid w:val="00E2787F"/>
    <w:rsid w:val="00E30B11"/>
    <w:rsid w:val="00E30DAE"/>
    <w:rsid w:val="00E31592"/>
    <w:rsid w:val="00E327FA"/>
    <w:rsid w:val="00E32E4F"/>
    <w:rsid w:val="00E3302C"/>
    <w:rsid w:val="00E33746"/>
    <w:rsid w:val="00E34169"/>
    <w:rsid w:val="00E347EF"/>
    <w:rsid w:val="00E349DE"/>
    <w:rsid w:val="00E3539E"/>
    <w:rsid w:val="00E354E6"/>
    <w:rsid w:val="00E35724"/>
    <w:rsid w:val="00E35A3E"/>
    <w:rsid w:val="00E37398"/>
    <w:rsid w:val="00E37BB2"/>
    <w:rsid w:val="00E40D23"/>
    <w:rsid w:val="00E415D3"/>
    <w:rsid w:val="00E41834"/>
    <w:rsid w:val="00E41A03"/>
    <w:rsid w:val="00E41BA9"/>
    <w:rsid w:val="00E42664"/>
    <w:rsid w:val="00E434A0"/>
    <w:rsid w:val="00E43EB7"/>
    <w:rsid w:val="00E440DB"/>
    <w:rsid w:val="00E4454E"/>
    <w:rsid w:val="00E455C9"/>
    <w:rsid w:val="00E46645"/>
    <w:rsid w:val="00E46BFC"/>
    <w:rsid w:val="00E47111"/>
    <w:rsid w:val="00E47997"/>
    <w:rsid w:val="00E47A5F"/>
    <w:rsid w:val="00E47D82"/>
    <w:rsid w:val="00E507D3"/>
    <w:rsid w:val="00E514C3"/>
    <w:rsid w:val="00E519DF"/>
    <w:rsid w:val="00E5244A"/>
    <w:rsid w:val="00E52553"/>
    <w:rsid w:val="00E52798"/>
    <w:rsid w:val="00E52ACF"/>
    <w:rsid w:val="00E5350F"/>
    <w:rsid w:val="00E54086"/>
    <w:rsid w:val="00E54109"/>
    <w:rsid w:val="00E55712"/>
    <w:rsid w:val="00E562EA"/>
    <w:rsid w:val="00E56C05"/>
    <w:rsid w:val="00E57CBB"/>
    <w:rsid w:val="00E60D00"/>
    <w:rsid w:val="00E61274"/>
    <w:rsid w:val="00E61581"/>
    <w:rsid w:val="00E62E4D"/>
    <w:rsid w:val="00E64A86"/>
    <w:rsid w:val="00E64BC1"/>
    <w:rsid w:val="00E64CBF"/>
    <w:rsid w:val="00E64D61"/>
    <w:rsid w:val="00E65153"/>
    <w:rsid w:val="00E6640D"/>
    <w:rsid w:val="00E67B2C"/>
    <w:rsid w:val="00E71B9B"/>
    <w:rsid w:val="00E71E8F"/>
    <w:rsid w:val="00E71F21"/>
    <w:rsid w:val="00E725FC"/>
    <w:rsid w:val="00E74367"/>
    <w:rsid w:val="00E7437C"/>
    <w:rsid w:val="00E744BE"/>
    <w:rsid w:val="00E74618"/>
    <w:rsid w:val="00E74B6D"/>
    <w:rsid w:val="00E75108"/>
    <w:rsid w:val="00E7544E"/>
    <w:rsid w:val="00E754F6"/>
    <w:rsid w:val="00E760CB"/>
    <w:rsid w:val="00E76894"/>
    <w:rsid w:val="00E80173"/>
    <w:rsid w:val="00E80C51"/>
    <w:rsid w:val="00E81217"/>
    <w:rsid w:val="00E8255A"/>
    <w:rsid w:val="00E826A9"/>
    <w:rsid w:val="00E83432"/>
    <w:rsid w:val="00E837A6"/>
    <w:rsid w:val="00E84007"/>
    <w:rsid w:val="00E8400E"/>
    <w:rsid w:val="00E846A6"/>
    <w:rsid w:val="00E84968"/>
    <w:rsid w:val="00E849F4"/>
    <w:rsid w:val="00E86274"/>
    <w:rsid w:val="00E86543"/>
    <w:rsid w:val="00E86544"/>
    <w:rsid w:val="00E8689B"/>
    <w:rsid w:val="00E86EFE"/>
    <w:rsid w:val="00E900B6"/>
    <w:rsid w:val="00E912AC"/>
    <w:rsid w:val="00E91416"/>
    <w:rsid w:val="00E91CF8"/>
    <w:rsid w:val="00E91F75"/>
    <w:rsid w:val="00E92D45"/>
    <w:rsid w:val="00E92E9E"/>
    <w:rsid w:val="00E93AD5"/>
    <w:rsid w:val="00E94186"/>
    <w:rsid w:val="00E94A58"/>
    <w:rsid w:val="00E94C34"/>
    <w:rsid w:val="00E94E9D"/>
    <w:rsid w:val="00E94EB7"/>
    <w:rsid w:val="00EA02B6"/>
    <w:rsid w:val="00EA077D"/>
    <w:rsid w:val="00EA09A9"/>
    <w:rsid w:val="00EA1046"/>
    <w:rsid w:val="00EA1E8D"/>
    <w:rsid w:val="00EA1F28"/>
    <w:rsid w:val="00EA2784"/>
    <w:rsid w:val="00EA295B"/>
    <w:rsid w:val="00EA3D50"/>
    <w:rsid w:val="00EA3F4C"/>
    <w:rsid w:val="00EA405F"/>
    <w:rsid w:val="00EA4F56"/>
    <w:rsid w:val="00EA5567"/>
    <w:rsid w:val="00EA78BB"/>
    <w:rsid w:val="00EA7C08"/>
    <w:rsid w:val="00EA7D1E"/>
    <w:rsid w:val="00EB08A8"/>
    <w:rsid w:val="00EB1383"/>
    <w:rsid w:val="00EB156F"/>
    <w:rsid w:val="00EB4962"/>
    <w:rsid w:val="00EB4A7C"/>
    <w:rsid w:val="00EB5013"/>
    <w:rsid w:val="00EB5217"/>
    <w:rsid w:val="00EB5C48"/>
    <w:rsid w:val="00EB643C"/>
    <w:rsid w:val="00EB6B6A"/>
    <w:rsid w:val="00EB6FE8"/>
    <w:rsid w:val="00EC0094"/>
    <w:rsid w:val="00EC0C1D"/>
    <w:rsid w:val="00EC0E72"/>
    <w:rsid w:val="00EC1423"/>
    <w:rsid w:val="00EC16BD"/>
    <w:rsid w:val="00EC1D9E"/>
    <w:rsid w:val="00EC2BB6"/>
    <w:rsid w:val="00EC4066"/>
    <w:rsid w:val="00EC5124"/>
    <w:rsid w:val="00EC5164"/>
    <w:rsid w:val="00EC56B2"/>
    <w:rsid w:val="00EC64D1"/>
    <w:rsid w:val="00EC67C3"/>
    <w:rsid w:val="00EC7898"/>
    <w:rsid w:val="00EC7A17"/>
    <w:rsid w:val="00EC7CE2"/>
    <w:rsid w:val="00EC7ECB"/>
    <w:rsid w:val="00ED07B4"/>
    <w:rsid w:val="00ED0CF2"/>
    <w:rsid w:val="00ED1594"/>
    <w:rsid w:val="00ED17C2"/>
    <w:rsid w:val="00ED2608"/>
    <w:rsid w:val="00ED2B41"/>
    <w:rsid w:val="00ED3A5B"/>
    <w:rsid w:val="00ED3AE5"/>
    <w:rsid w:val="00ED408F"/>
    <w:rsid w:val="00ED41EF"/>
    <w:rsid w:val="00ED43D4"/>
    <w:rsid w:val="00ED482D"/>
    <w:rsid w:val="00ED488A"/>
    <w:rsid w:val="00ED4B76"/>
    <w:rsid w:val="00ED551D"/>
    <w:rsid w:val="00ED6649"/>
    <w:rsid w:val="00ED69C4"/>
    <w:rsid w:val="00ED6A96"/>
    <w:rsid w:val="00ED70A3"/>
    <w:rsid w:val="00ED7596"/>
    <w:rsid w:val="00ED7918"/>
    <w:rsid w:val="00ED79C1"/>
    <w:rsid w:val="00ED7CE4"/>
    <w:rsid w:val="00ED7E25"/>
    <w:rsid w:val="00EE003A"/>
    <w:rsid w:val="00EE04B4"/>
    <w:rsid w:val="00EE081D"/>
    <w:rsid w:val="00EE240F"/>
    <w:rsid w:val="00EE2778"/>
    <w:rsid w:val="00EE390A"/>
    <w:rsid w:val="00EE3B03"/>
    <w:rsid w:val="00EE45DF"/>
    <w:rsid w:val="00EE4F9C"/>
    <w:rsid w:val="00EE556D"/>
    <w:rsid w:val="00EE5758"/>
    <w:rsid w:val="00EE5B6B"/>
    <w:rsid w:val="00EE5C43"/>
    <w:rsid w:val="00EE5DB6"/>
    <w:rsid w:val="00EE6898"/>
    <w:rsid w:val="00EE6A65"/>
    <w:rsid w:val="00EE6CA5"/>
    <w:rsid w:val="00EE7175"/>
    <w:rsid w:val="00EF05BE"/>
    <w:rsid w:val="00EF0A68"/>
    <w:rsid w:val="00EF173A"/>
    <w:rsid w:val="00EF2CFC"/>
    <w:rsid w:val="00EF3853"/>
    <w:rsid w:val="00EF402D"/>
    <w:rsid w:val="00EF4576"/>
    <w:rsid w:val="00EF4819"/>
    <w:rsid w:val="00EF516B"/>
    <w:rsid w:val="00EF5A3B"/>
    <w:rsid w:val="00EF6D69"/>
    <w:rsid w:val="00EF6EF2"/>
    <w:rsid w:val="00EF78FA"/>
    <w:rsid w:val="00F0056D"/>
    <w:rsid w:val="00F00F65"/>
    <w:rsid w:val="00F01025"/>
    <w:rsid w:val="00F01194"/>
    <w:rsid w:val="00F011DD"/>
    <w:rsid w:val="00F02530"/>
    <w:rsid w:val="00F02E4A"/>
    <w:rsid w:val="00F02E7A"/>
    <w:rsid w:val="00F0308D"/>
    <w:rsid w:val="00F042B8"/>
    <w:rsid w:val="00F044F2"/>
    <w:rsid w:val="00F04F8E"/>
    <w:rsid w:val="00F05228"/>
    <w:rsid w:val="00F05384"/>
    <w:rsid w:val="00F05728"/>
    <w:rsid w:val="00F05828"/>
    <w:rsid w:val="00F05C23"/>
    <w:rsid w:val="00F06632"/>
    <w:rsid w:val="00F07360"/>
    <w:rsid w:val="00F07531"/>
    <w:rsid w:val="00F07DA1"/>
    <w:rsid w:val="00F10655"/>
    <w:rsid w:val="00F10C21"/>
    <w:rsid w:val="00F113EE"/>
    <w:rsid w:val="00F11DF4"/>
    <w:rsid w:val="00F124FC"/>
    <w:rsid w:val="00F12A77"/>
    <w:rsid w:val="00F12F6A"/>
    <w:rsid w:val="00F13D89"/>
    <w:rsid w:val="00F14020"/>
    <w:rsid w:val="00F14050"/>
    <w:rsid w:val="00F1410F"/>
    <w:rsid w:val="00F145FD"/>
    <w:rsid w:val="00F14C0C"/>
    <w:rsid w:val="00F154F7"/>
    <w:rsid w:val="00F155CB"/>
    <w:rsid w:val="00F16B9A"/>
    <w:rsid w:val="00F16C0F"/>
    <w:rsid w:val="00F17AD5"/>
    <w:rsid w:val="00F17CBB"/>
    <w:rsid w:val="00F20436"/>
    <w:rsid w:val="00F20664"/>
    <w:rsid w:val="00F20A23"/>
    <w:rsid w:val="00F20D08"/>
    <w:rsid w:val="00F21060"/>
    <w:rsid w:val="00F210EA"/>
    <w:rsid w:val="00F21441"/>
    <w:rsid w:val="00F21EA5"/>
    <w:rsid w:val="00F227F0"/>
    <w:rsid w:val="00F22A34"/>
    <w:rsid w:val="00F23135"/>
    <w:rsid w:val="00F2417B"/>
    <w:rsid w:val="00F241DD"/>
    <w:rsid w:val="00F2466C"/>
    <w:rsid w:val="00F24F6D"/>
    <w:rsid w:val="00F25A75"/>
    <w:rsid w:val="00F260BF"/>
    <w:rsid w:val="00F261C6"/>
    <w:rsid w:val="00F26C62"/>
    <w:rsid w:val="00F2705C"/>
    <w:rsid w:val="00F27291"/>
    <w:rsid w:val="00F3037C"/>
    <w:rsid w:val="00F3082B"/>
    <w:rsid w:val="00F30A19"/>
    <w:rsid w:val="00F31087"/>
    <w:rsid w:val="00F311B4"/>
    <w:rsid w:val="00F3134F"/>
    <w:rsid w:val="00F326BD"/>
    <w:rsid w:val="00F32A67"/>
    <w:rsid w:val="00F32D95"/>
    <w:rsid w:val="00F32DB9"/>
    <w:rsid w:val="00F332B8"/>
    <w:rsid w:val="00F3359B"/>
    <w:rsid w:val="00F343C3"/>
    <w:rsid w:val="00F3442C"/>
    <w:rsid w:val="00F345E6"/>
    <w:rsid w:val="00F35271"/>
    <w:rsid w:val="00F35297"/>
    <w:rsid w:val="00F35573"/>
    <w:rsid w:val="00F35FDA"/>
    <w:rsid w:val="00F36911"/>
    <w:rsid w:val="00F372BE"/>
    <w:rsid w:val="00F37610"/>
    <w:rsid w:val="00F37A71"/>
    <w:rsid w:val="00F408A6"/>
    <w:rsid w:val="00F41B6B"/>
    <w:rsid w:val="00F42B6A"/>
    <w:rsid w:val="00F43419"/>
    <w:rsid w:val="00F43BC7"/>
    <w:rsid w:val="00F447F6"/>
    <w:rsid w:val="00F449B4"/>
    <w:rsid w:val="00F44A59"/>
    <w:rsid w:val="00F44B8E"/>
    <w:rsid w:val="00F4505C"/>
    <w:rsid w:val="00F45AA9"/>
    <w:rsid w:val="00F45F1F"/>
    <w:rsid w:val="00F46738"/>
    <w:rsid w:val="00F4676C"/>
    <w:rsid w:val="00F46BB8"/>
    <w:rsid w:val="00F478A2"/>
    <w:rsid w:val="00F47FDE"/>
    <w:rsid w:val="00F50114"/>
    <w:rsid w:val="00F501B6"/>
    <w:rsid w:val="00F50582"/>
    <w:rsid w:val="00F50E10"/>
    <w:rsid w:val="00F51553"/>
    <w:rsid w:val="00F51DE1"/>
    <w:rsid w:val="00F51F97"/>
    <w:rsid w:val="00F52E23"/>
    <w:rsid w:val="00F52FDE"/>
    <w:rsid w:val="00F53233"/>
    <w:rsid w:val="00F53FD0"/>
    <w:rsid w:val="00F5455E"/>
    <w:rsid w:val="00F547C1"/>
    <w:rsid w:val="00F5483D"/>
    <w:rsid w:val="00F548DC"/>
    <w:rsid w:val="00F54A8B"/>
    <w:rsid w:val="00F551A6"/>
    <w:rsid w:val="00F558B7"/>
    <w:rsid w:val="00F55F22"/>
    <w:rsid w:val="00F5709B"/>
    <w:rsid w:val="00F573EF"/>
    <w:rsid w:val="00F57528"/>
    <w:rsid w:val="00F57830"/>
    <w:rsid w:val="00F57ACB"/>
    <w:rsid w:val="00F57E39"/>
    <w:rsid w:val="00F57F74"/>
    <w:rsid w:val="00F604A2"/>
    <w:rsid w:val="00F62A23"/>
    <w:rsid w:val="00F63D0D"/>
    <w:rsid w:val="00F63FE6"/>
    <w:rsid w:val="00F64B20"/>
    <w:rsid w:val="00F64E15"/>
    <w:rsid w:val="00F657DF"/>
    <w:rsid w:val="00F65903"/>
    <w:rsid w:val="00F6593C"/>
    <w:rsid w:val="00F6657C"/>
    <w:rsid w:val="00F6663D"/>
    <w:rsid w:val="00F6722E"/>
    <w:rsid w:val="00F6789F"/>
    <w:rsid w:val="00F67AFB"/>
    <w:rsid w:val="00F70C57"/>
    <w:rsid w:val="00F70EA1"/>
    <w:rsid w:val="00F712A0"/>
    <w:rsid w:val="00F7206A"/>
    <w:rsid w:val="00F722E0"/>
    <w:rsid w:val="00F722FF"/>
    <w:rsid w:val="00F72F03"/>
    <w:rsid w:val="00F7302B"/>
    <w:rsid w:val="00F7339C"/>
    <w:rsid w:val="00F73BE8"/>
    <w:rsid w:val="00F7476D"/>
    <w:rsid w:val="00F75B61"/>
    <w:rsid w:val="00F765AA"/>
    <w:rsid w:val="00F779AE"/>
    <w:rsid w:val="00F77FD0"/>
    <w:rsid w:val="00F80167"/>
    <w:rsid w:val="00F807AC"/>
    <w:rsid w:val="00F808E3"/>
    <w:rsid w:val="00F80DD6"/>
    <w:rsid w:val="00F80F34"/>
    <w:rsid w:val="00F811A4"/>
    <w:rsid w:val="00F81389"/>
    <w:rsid w:val="00F81413"/>
    <w:rsid w:val="00F81ACB"/>
    <w:rsid w:val="00F829A8"/>
    <w:rsid w:val="00F8320B"/>
    <w:rsid w:val="00F8339A"/>
    <w:rsid w:val="00F84088"/>
    <w:rsid w:val="00F85049"/>
    <w:rsid w:val="00F850B0"/>
    <w:rsid w:val="00F85374"/>
    <w:rsid w:val="00F85882"/>
    <w:rsid w:val="00F8723F"/>
    <w:rsid w:val="00F8754E"/>
    <w:rsid w:val="00F879D3"/>
    <w:rsid w:val="00F87B93"/>
    <w:rsid w:val="00F90510"/>
    <w:rsid w:val="00F90C3B"/>
    <w:rsid w:val="00F91422"/>
    <w:rsid w:val="00F92172"/>
    <w:rsid w:val="00F92AA7"/>
    <w:rsid w:val="00F92EC2"/>
    <w:rsid w:val="00F92EC9"/>
    <w:rsid w:val="00F93169"/>
    <w:rsid w:val="00F93D87"/>
    <w:rsid w:val="00F941D0"/>
    <w:rsid w:val="00F944F1"/>
    <w:rsid w:val="00F9508F"/>
    <w:rsid w:val="00F95800"/>
    <w:rsid w:val="00F960B1"/>
    <w:rsid w:val="00F96563"/>
    <w:rsid w:val="00F96B02"/>
    <w:rsid w:val="00FA0123"/>
    <w:rsid w:val="00FA014C"/>
    <w:rsid w:val="00FA11A8"/>
    <w:rsid w:val="00FA12DD"/>
    <w:rsid w:val="00FA1A45"/>
    <w:rsid w:val="00FA2DFC"/>
    <w:rsid w:val="00FA3488"/>
    <w:rsid w:val="00FA3BC3"/>
    <w:rsid w:val="00FA4AAE"/>
    <w:rsid w:val="00FA5204"/>
    <w:rsid w:val="00FA71E9"/>
    <w:rsid w:val="00FA73FE"/>
    <w:rsid w:val="00FB0345"/>
    <w:rsid w:val="00FB0795"/>
    <w:rsid w:val="00FB07FF"/>
    <w:rsid w:val="00FB1130"/>
    <w:rsid w:val="00FB1CFC"/>
    <w:rsid w:val="00FB1E83"/>
    <w:rsid w:val="00FB1F04"/>
    <w:rsid w:val="00FB3368"/>
    <w:rsid w:val="00FB33C2"/>
    <w:rsid w:val="00FB378B"/>
    <w:rsid w:val="00FB38A3"/>
    <w:rsid w:val="00FB3D1E"/>
    <w:rsid w:val="00FB4B9F"/>
    <w:rsid w:val="00FB7232"/>
    <w:rsid w:val="00FB7B3E"/>
    <w:rsid w:val="00FC11BE"/>
    <w:rsid w:val="00FC13D4"/>
    <w:rsid w:val="00FC17C6"/>
    <w:rsid w:val="00FC1A4A"/>
    <w:rsid w:val="00FC1D5B"/>
    <w:rsid w:val="00FC1EDD"/>
    <w:rsid w:val="00FC2410"/>
    <w:rsid w:val="00FC2851"/>
    <w:rsid w:val="00FC2AF3"/>
    <w:rsid w:val="00FC2B4A"/>
    <w:rsid w:val="00FC2EE6"/>
    <w:rsid w:val="00FC300F"/>
    <w:rsid w:val="00FC32F6"/>
    <w:rsid w:val="00FC375A"/>
    <w:rsid w:val="00FC3FBE"/>
    <w:rsid w:val="00FC4090"/>
    <w:rsid w:val="00FC586A"/>
    <w:rsid w:val="00FC5E9B"/>
    <w:rsid w:val="00FC621D"/>
    <w:rsid w:val="00FC647B"/>
    <w:rsid w:val="00FC66CD"/>
    <w:rsid w:val="00FC6BBD"/>
    <w:rsid w:val="00FC6CA3"/>
    <w:rsid w:val="00FC7366"/>
    <w:rsid w:val="00FC7971"/>
    <w:rsid w:val="00FC7A8B"/>
    <w:rsid w:val="00FD002E"/>
    <w:rsid w:val="00FD034F"/>
    <w:rsid w:val="00FD0F26"/>
    <w:rsid w:val="00FD153C"/>
    <w:rsid w:val="00FD2364"/>
    <w:rsid w:val="00FD2557"/>
    <w:rsid w:val="00FD31AF"/>
    <w:rsid w:val="00FD33C5"/>
    <w:rsid w:val="00FD3472"/>
    <w:rsid w:val="00FD3475"/>
    <w:rsid w:val="00FD4F88"/>
    <w:rsid w:val="00FD554F"/>
    <w:rsid w:val="00FD56C1"/>
    <w:rsid w:val="00FD64D0"/>
    <w:rsid w:val="00FD75A8"/>
    <w:rsid w:val="00FD762F"/>
    <w:rsid w:val="00FE0E0E"/>
    <w:rsid w:val="00FE0EB8"/>
    <w:rsid w:val="00FE10E2"/>
    <w:rsid w:val="00FE1B26"/>
    <w:rsid w:val="00FE1BC9"/>
    <w:rsid w:val="00FE1F4C"/>
    <w:rsid w:val="00FE205B"/>
    <w:rsid w:val="00FE21A8"/>
    <w:rsid w:val="00FE2856"/>
    <w:rsid w:val="00FE30A2"/>
    <w:rsid w:val="00FE3839"/>
    <w:rsid w:val="00FE4038"/>
    <w:rsid w:val="00FE4547"/>
    <w:rsid w:val="00FE4DC9"/>
    <w:rsid w:val="00FE5411"/>
    <w:rsid w:val="00FE546E"/>
    <w:rsid w:val="00FE5F74"/>
    <w:rsid w:val="00FE6781"/>
    <w:rsid w:val="00FE6946"/>
    <w:rsid w:val="00FE7462"/>
    <w:rsid w:val="00FE7763"/>
    <w:rsid w:val="00FE7AE9"/>
    <w:rsid w:val="00FE7BC8"/>
    <w:rsid w:val="00FF047A"/>
    <w:rsid w:val="00FF1AF3"/>
    <w:rsid w:val="00FF252B"/>
    <w:rsid w:val="00FF27EC"/>
    <w:rsid w:val="00FF37ED"/>
    <w:rsid w:val="00FF385E"/>
    <w:rsid w:val="00FF6D71"/>
    <w:rsid w:val="00FF7D70"/>
    <w:rsid w:val="016243EA"/>
    <w:rsid w:val="01A097EC"/>
    <w:rsid w:val="01F7063A"/>
    <w:rsid w:val="02044E7D"/>
    <w:rsid w:val="020BA5A8"/>
    <w:rsid w:val="021B9BB1"/>
    <w:rsid w:val="021CF90C"/>
    <w:rsid w:val="023F2A82"/>
    <w:rsid w:val="0255F11B"/>
    <w:rsid w:val="02685F9E"/>
    <w:rsid w:val="02A95E53"/>
    <w:rsid w:val="036370E1"/>
    <w:rsid w:val="0375584F"/>
    <w:rsid w:val="03A95BFE"/>
    <w:rsid w:val="048AA90A"/>
    <w:rsid w:val="0495DC8D"/>
    <w:rsid w:val="04A0B4AE"/>
    <w:rsid w:val="04C8160C"/>
    <w:rsid w:val="051CA913"/>
    <w:rsid w:val="0554E18D"/>
    <w:rsid w:val="057275AB"/>
    <w:rsid w:val="057FC1D6"/>
    <w:rsid w:val="0595B272"/>
    <w:rsid w:val="059DE0C7"/>
    <w:rsid w:val="05A03D0D"/>
    <w:rsid w:val="060D4868"/>
    <w:rsid w:val="062BB76F"/>
    <w:rsid w:val="06337CFF"/>
    <w:rsid w:val="06394DAF"/>
    <w:rsid w:val="06518789"/>
    <w:rsid w:val="0701E6C8"/>
    <w:rsid w:val="0707B2CE"/>
    <w:rsid w:val="076B9396"/>
    <w:rsid w:val="078B757A"/>
    <w:rsid w:val="079AB5B6"/>
    <w:rsid w:val="07C787D0"/>
    <w:rsid w:val="07CE35D6"/>
    <w:rsid w:val="0828D7EA"/>
    <w:rsid w:val="082D9192"/>
    <w:rsid w:val="082E8114"/>
    <w:rsid w:val="084F17CE"/>
    <w:rsid w:val="085271DE"/>
    <w:rsid w:val="089A34E0"/>
    <w:rsid w:val="08E6E790"/>
    <w:rsid w:val="0914257B"/>
    <w:rsid w:val="091873BF"/>
    <w:rsid w:val="0992C2D6"/>
    <w:rsid w:val="099E088F"/>
    <w:rsid w:val="09C03F46"/>
    <w:rsid w:val="09E5C8C3"/>
    <w:rsid w:val="0A099F37"/>
    <w:rsid w:val="0A12233A"/>
    <w:rsid w:val="0A162C19"/>
    <w:rsid w:val="0A7E0999"/>
    <w:rsid w:val="0AA7E396"/>
    <w:rsid w:val="0AA99E57"/>
    <w:rsid w:val="0AB5834F"/>
    <w:rsid w:val="0B31B4C2"/>
    <w:rsid w:val="0B48ABAB"/>
    <w:rsid w:val="0B6741D7"/>
    <w:rsid w:val="0B75ED28"/>
    <w:rsid w:val="0BB6B735"/>
    <w:rsid w:val="0BD0BB15"/>
    <w:rsid w:val="0BE3761E"/>
    <w:rsid w:val="0BED60A1"/>
    <w:rsid w:val="0C1E2D37"/>
    <w:rsid w:val="0C45BA38"/>
    <w:rsid w:val="0C5F2A09"/>
    <w:rsid w:val="0CD64B77"/>
    <w:rsid w:val="0CF270CE"/>
    <w:rsid w:val="0CFFD5DA"/>
    <w:rsid w:val="0D2288F1"/>
    <w:rsid w:val="0D37826E"/>
    <w:rsid w:val="0D8BF867"/>
    <w:rsid w:val="0D94B563"/>
    <w:rsid w:val="0E030760"/>
    <w:rsid w:val="0E2C194A"/>
    <w:rsid w:val="0E3A31C5"/>
    <w:rsid w:val="0E437B3F"/>
    <w:rsid w:val="0EB0AA50"/>
    <w:rsid w:val="0EE59FF0"/>
    <w:rsid w:val="0F10017F"/>
    <w:rsid w:val="0F27A486"/>
    <w:rsid w:val="0F79A41C"/>
    <w:rsid w:val="0FC0C66E"/>
    <w:rsid w:val="101A8D97"/>
    <w:rsid w:val="1023AB17"/>
    <w:rsid w:val="1053ED78"/>
    <w:rsid w:val="1062170A"/>
    <w:rsid w:val="10AE160B"/>
    <w:rsid w:val="10BF4242"/>
    <w:rsid w:val="111892A7"/>
    <w:rsid w:val="1158AA2A"/>
    <w:rsid w:val="11664459"/>
    <w:rsid w:val="117CC5C0"/>
    <w:rsid w:val="11C5A5A3"/>
    <w:rsid w:val="11CBBF2A"/>
    <w:rsid w:val="11D911C5"/>
    <w:rsid w:val="12332CC2"/>
    <w:rsid w:val="1283E306"/>
    <w:rsid w:val="129F73DB"/>
    <w:rsid w:val="12B80E0C"/>
    <w:rsid w:val="13189621"/>
    <w:rsid w:val="135ADAE4"/>
    <w:rsid w:val="13909CBF"/>
    <w:rsid w:val="13AB0802"/>
    <w:rsid w:val="13D5AC1E"/>
    <w:rsid w:val="14150473"/>
    <w:rsid w:val="145028F6"/>
    <w:rsid w:val="147AA0FE"/>
    <w:rsid w:val="14C98740"/>
    <w:rsid w:val="14EED7B1"/>
    <w:rsid w:val="151DB17D"/>
    <w:rsid w:val="153E48CD"/>
    <w:rsid w:val="15664495"/>
    <w:rsid w:val="1596AACE"/>
    <w:rsid w:val="1605A5B6"/>
    <w:rsid w:val="16197046"/>
    <w:rsid w:val="1649125A"/>
    <w:rsid w:val="167C54EC"/>
    <w:rsid w:val="169411FC"/>
    <w:rsid w:val="16F4DF79"/>
    <w:rsid w:val="1700634E"/>
    <w:rsid w:val="175F7797"/>
    <w:rsid w:val="176BB729"/>
    <w:rsid w:val="17AEE7B3"/>
    <w:rsid w:val="17CA44BC"/>
    <w:rsid w:val="17D83E13"/>
    <w:rsid w:val="18074F1D"/>
    <w:rsid w:val="1824DC0A"/>
    <w:rsid w:val="1847E549"/>
    <w:rsid w:val="184BB63D"/>
    <w:rsid w:val="18F1B498"/>
    <w:rsid w:val="1917757F"/>
    <w:rsid w:val="19B4F2F9"/>
    <w:rsid w:val="1A01A374"/>
    <w:rsid w:val="1A02842D"/>
    <w:rsid w:val="1A0893E0"/>
    <w:rsid w:val="1A40B947"/>
    <w:rsid w:val="1A7E8DCF"/>
    <w:rsid w:val="1AF53396"/>
    <w:rsid w:val="1B0E08C8"/>
    <w:rsid w:val="1B6CDFF4"/>
    <w:rsid w:val="1B9033D5"/>
    <w:rsid w:val="1BD7BAB7"/>
    <w:rsid w:val="1BE742F6"/>
    <w:rsid w:val="1C16B27A"/>
    <w:rsid w:val="1C3F284C"/>
    <w:rsid w:val="1C606E79"/>
    <w:rsid w:val="1C75D333"/>
    <w:rsid w:val="1C7A2B12"/>
    <w:rsid w:val="1C8EA6E0"/>
    <w:rsid w:val="1CAF5655"/>
    <w:rsid w:val="1CD94492"/>
    <w:rsid w:val="1CF66663"/>
    <w:rsid w:val="1D420979"/>
    <w:rsid w:val="1D465FBB"/>
    <w:rsid w:val="1D670559"/>
    <w:rsid w:val="1DAAEAE9"/>
    <w:rsid w:val="1DC0D434"/>
    <w:rsid w:val="1DD1D981"/>
    <w:rsid w:val="1E02D096"/>
    <w:rsid w:val="1E56DD4B"/>
    <w:rsid w:val="1E92D26B"/>
    <w:rsid w:val="1E9C9693"/>
    <w:rsid w:val="1EA5B935"/>
    <w:rsid w:val="1EBAE367"/>
    <w:rsid w:val="1EF79533"/>
    <w:rsid w:val="1F1C36E0"/>
    <w:rsid w:val="1F29741F"/>
    <w:rsid w:val="1F5BB1A7"/>
    <w:rsid w:val="1F747547"/>
    <w:rsid w:val="1FE530B2"/>
    <w:rsid w:val="1FF2ADAC"/>
    <w:rsid w:val="1FF64A72"/>
    <w:rsid w:val="2017C2EA"/>
    <w:rsid w:val="205504C7"/>
    <w:rsid w:val="20AB2BDA"/>
    <w:rsid w:val="20E73A30"/>
    <w:rsid w:val="2169ABB7"/>
    <w:rsid w:val="21AF607C"/>
    <w:rsid w:val="21F001F0"/>
    <w:rsid w:val="22064A3F"/>
    <w:rsid w:val="22583775"/>
    <w:rsid w:val="22654E9C"/>
    <w:rsid w:val="22957447"/>
    <w:rsid w:val="229DDA55"/>
    <w:rsid w:val="2332AC5F"/>
    <w:rsid w:val="23561BE3"/>
    <w:rsid w:val="236B7C5F"/>
    <w:rsid w:val="2375C3ED"/>
    <w:rsid w:val="23C55241"/>
    <w:rsid w:val="240F3737"/>
    <w:rsid w:val="242E832A"/>
    <w:rsid w:val="2459ECD5"/>
    <w:rsid w:val="247D6969"/>
    <w:rsid w:val="2499B8C5"/>
    <w:rsid w:val="24AE5C3C"/>
    <w:rsid w:val="24C0A487"/>
    <w:rsid w:val="2518E305"/>
    <w:rsid w:val="2571D3F8"/>
    <w:rsid w:val="25C99298"/>
    <w:rsid w:val="25E320CD"/>
    <w:rsid w:val="25E3480E"/>
    <w:rsid w:val="25F5BD36"/>
    <w:rsid w:val="264416D5"/>
    <w:rsid w:val="26459FD4"/>
    <w:rsid w:val="2654A507"/>
    <w:rsid w:val="2680D840"/>
    <w:rsid w:val="26B95F19"/>
    <w:rsid w:val="26C0D5D0"/>
    <w:rsid w:val="26F6620A"/>
    <w:rsid w:val="271D44C1"/>
    <w:rsid w:val="27416206"/>
    <w:rsid w:val="27904ACB"/>
    <w:rsid w:val="279E4777"/>
    <w:rsid w:val="27C216EE"/>
    <w:rsid w:val="28001CA8"/>
    <w:rsid w:val="2819460E"/>
    <w:rsid w:val="284E111D"/>
    <w:rsid w:val="28E146E4"/>
    <w:rsid w:val="28E75249"/>
    <w:rsid w:val="29312F91"/>
    <w:rsid w:val="29AEB2DC"/>
    <w:rsid w:val="2A2BB28B"/>
    <w:rsid w:val="2A5348D1"/>
    <w:rsid w:val="2A724B43"/>
    <w:rsid w:val="2AAD063B"/>
    <w:rsid w:val="2B16B40D"/>
    <w:rsid w:val="2B359258"/>
    <w:rsid w:val="2B6310B6"/>
    <w:rsid w:val="2BDBF935"/>
    <w:rsid w:val="2C12D268"/>
    <w:rsid w:val="2CA8BC61"/>
    <w:rsid w:val="2CA90A17"/>
    <w:rsid w:val="2CACFF65"/>
    <w:rsid w:val="2CB01FD5"/>
    <w:rsid w:val="2CCB634F"/>
    <w:rsid w:val="2CFDFA48"/>
    <w:rsid w:val="2D2FE6AC"/>
    <w:rsid w:val="2D371481"/>
    <w:rsid w:val="2D3AA592"/>
    <w:rsid w:val="2D58F77C"/>
    <w:rsid w:val="2D5C4CB6"/>
    <w:rsid w:val="2DBE6719"/>
    <w:rsid w:val="2E22FBAA"/>
    <w:rsid w:val="2E4002CA"/>
    <w:rsid w:val="2E48EC6F"/>
    <w:rsid w:val="2E4A4E3E"/>
    <w:rsid w:val="2E4BF036"/>
    <w:rsid w:val="2E657868"/>
    <w:rsid w:val="2E6D74B6"/>
    <w:rsid w:val="2E9A2B33"/>
    <w:rsid w:val="2EA75D2B"/>
    <w:rsid w:val="2EB1ABA7"/>
    <w:rsid w:val="2EC3483A"/>
    <w:rsid w:val="2EC84706"/>
    <w:rsid w:val="2ED9660F"/>
    <w:rsid w:val="2F0D1901"/>
    <w:rsid w:val="2F179E6B"/>
    <w:rsid w:val="2F1DA22B"/>
    <w:rsid w:val="2F2B7390"/>
    <w:rsid w:val="2F3F28EA"/>
    <w:rsid w:val="2F531863"/>
    <w:rsid w:val="2FAF087A"/>
    <w:rsid w:val="2FD6620A"/>
    <w:rsid w:val="30237673"/>
    <w:rsid w:val="30316E71"/>
    <w:rsid w:val="30F9BF22"/>
    <w:rsid w:val="310A2D46"/>
    <w:rsid w:val="311ABFC5"/>
    <w:rsid w:val="311C14F1"/>
    <w:rsid w:val="3120E7E6"/>
    <w:rsid w:val="3130813A"/>
    <w:rsid w:val="3136A8A9"/>
    <w:rsid w:val="3199562D"/>
    <w:rsid w:val="31D1442D"/>
    <w:rsid w:val="320357CF"/>
    <w:rsid w:val="326EAC9F"/>
    <w:rsid w:val="328964C8"/>
    <w:rsid w:val="32D06BAD"/>
    <w:rsid w:val="33319CC1"/>
    <w:rsid w:val="33489194"/>
    <w:rsid w:val="3359C5A8"/>
    <w:rsid w:val="3375382D"/>
    <w:rsid w:val="338E9AC5"/>
    <w:rsid w:val="33A13BF6"/>
    <w:rsid w:val="33E1C142"/>
    <w:rsid w:val="33E6C007"/>
    <w:rsid w:val="33EAAAE7"/>
    <w:rsid w:val="341306E6"/>
    <w:rsid w:val="34913DC3"/>
    <w:rsid w:val="34B5D013"/>
    <w:rsid w:val="34DC5380"/>
    <w:rsid w:val="34EF7D43"/>
    <w:rsid w:val="3527CAFF"/>
    <w:rsid w:val="3538033C"/>
    <w:rsid w:val="353869E7"/>
    <w:rsid w:val="353A8EB0"/>
    <w:rsid w:val="35A57456"/>
    <w:rsid w:val="35E2780F"/>
    <w:rsid w:val="35EDBFAC"/>
    <w:rsid w:val="3606558C"/>
    <w:rsid w:val="36456318"/>
    <w:rsid w:val="36498118"/>
    <w:rsid w:val="366D26BF"/>
    <w:rsid w:val="3679BF9A"/>
    <w:rsid w:val="36B59E0B"/>
    <w:rsid w:val="36BC94EE"/>
    <w:rsid w:val="36C54856"/>
    <w:rsid w:val="36D5355E"/>
    <w:rsid w:val="36D6C8F2"/>
    <w:rsid w:val="36F1AD1F"/>
    <w:rsid w:val="3708E97A"/>
    <w:rsid w:val="37439370"/>
    <w:rsid w:val="375C0009"/>
    <w:rsid w:val="37755641"/>
    <w:rsid w:val="379A990E"/>
    <w:rsid w:val="37CBA582"/>
    <w:rsid w:val="37F0DFB0"/>
    <w:rsid w:val="3823ED98"/>
    <w:rsid w:val="382A11CD"/>
    <w:rsid w:val="384AEF1A"/>
    <w:rsid w:val="385A3B42"/>
    <w:rsid w:val="38824BF7"/>
    <w:rsid w:val="38B9C5E9"/>
    <w:rsid w:val="391D9C2A"/>
    <w:rsid w:val="3A15095D"/>
    <w:rsid w:val="3A16C894"/>
    <w:rsid w:val="3A1C08DB"/>
    <w:rsid w:val="3A5E7EF7"/>
    <w:rsid w:val="3A67AC36"/>
    <w:rsid w:val="3ABEDFB2"/>
    <w:rsid w:val="3AD83A01"/>
    <w:rsid w:val="3B5C27AE"/>
    <w:rsid w:val="3B949F94"/>
    <w:rsid w:val="3BB5FB4B"/>
    <w:rsid w:val="3CA4ED77"/>
    <w:rsid w:val="3CBE530B"/>
    <w:rsid w:val="3CD02491"/>
    <w:rsid w:val="3CD169A9"/>
    <w:rsid w:val="3CE055FE"/>
    <w:rsid w:val="3CF7C607"/>
    <w:rsid w:val="3D06A540"/>
    <w:rsid w:val="3D1CA364"/>
    <w:rsid w:val="3D23BD12"/>
    <w:rsid w:val="3D279B6F"/>
    <w:rsid w:val="3D357AFB"/>
    <w:rsid w:val="3D37CB8B"/>
    <w:rsid w:val="3D95FC39"/>
    <w:rsid w:val="3DA0BBBA"/>
    <w:rsid w:val="3DB4721A"/>
    <w:rsid w:val="3DC99E4C"/>
    <w:rsid w:val="3DD9820F"/>
    <w:rsid w:val="3E0FAAB5"/>
    <w:rsid w:val="3E46B225"/>
    <w:rsid w:val="3E5C1AE1"/>
    <w:rsid w:val="3E7A3A0C"/>
    <w:rsid w:val="3E8EEA2E"/>
    <w:rsid w:val="3E8FB896"/>
    <w:rsid w:val="3E9E13E4"/>
    <w:rsid w:val="3EC7B65E"/>
    <w:rsid w:val="3ECD49DB"/>
    <w:rsid w:val="3EDE0947"/>
    <w:rsid w:val="3EED90A3"/>
    <w:rsid w:val="3F283398"/>
    <w:rsid w:val="3F67D741"/>
    <w:rsid w:val="3F8D1A0E"/>
    <w:rsid w:val="3FBE9C3D"/>
    <w:rsid w:val="3FC0F9F5"/>
    <w:rsid w:val="3FE1545F"/>
    <w:rsid w:val="4055344D"/>
    <w:rsid w:val="4058E896"/>
    <w:rsid w:val="4073A1E4"/>
    <w:rsid w:val="40E1CD43"/>
    <w:rsid w:val="40E5AAC6"/>
    <w:rsid w:val="40EB2C37"/>
    <w:rsid w:val="40F2D5E9"/>
    <w:rsid w:val="417581F8"/>
    <w:rsid w:val="417C9151"/>
    <w:rsid w:val="41F95944"/>
    <w:rsid w:val="42477FD2"/>
    <w:rsid w:val="427D9DA4"/>
    <w:rsid w:val="42E55AFE"/>
    <w:rsid w:val="42FE053F"/>
    <w:rsid w:val="4321720A"/>
    <w:rsid w:val="4398B7F0"/>
    <w:rsid w:val="43B979E2"/>
    <w:rsid w:val="43E6934F"/>
    <w:rsid w:val="443A558E"/>
    <w:rsid w:val="445315C6"/>
    <w:rsid w:val="4460BE02"/>
    <w:rsid w:val="44A2EAB5"/>
    <w:rsid w:val="44BC4C9A"/>
    <w:rsid w:val="44BD2E26"/>
    <w:rsid w:val="44C4DC30"/>
    <w:rsid w:val="44E4201B"/>
    <w:rsid w:val="44E75406"/>
    <w:rsid w:val="4538F5D2"/>
    <w:rsid w:val="45896067"/>
    <w:rsid w:val="45937650"/>
    <w:rsid w:val="45B6F03A"/>
    <w:rsid w:val="45C7103C"/>
    <w:rsid w:val="4648ADCD"/>
    <w:rsid w:val="46731B07"/>
    <w:rsid w:val="46763D86"/>
    <w:rsid w:val="467A2A44"/>
    <w:rsid w:val="468E0425"/>
    <w:rsid w:val="469F28CE"/>
    <w:rsid w:val="46D0DA9A"/>
    <w:rsid w:val="46D96DCA"/>
    <w:rsid w:val="47028009"/>
    <w:rsid w:val="4773BD39"/>
    <w:rsid w:val="478980D2"/>
    <w:rsid w:val="47BAADFD"/>
    <w:rsid w:val="47D7F8DE"/>
    <w:rsid w:val="47DE84A3"/>
    <w:rsid w:val="4843A727"/>
    <w:rsid w:val="486B275A"/>
    <w:rsid w:val="489B9626"/>
    <w:rsid w:val="48AB3D66"/>
    <w:rsid w:val="48F5D084"/>
    <w:rsid w:val="494BF162"/>
    <w:rsid w:val="494CAA6A"/>
    <w:rsid w:val="498F5919"/>
    <w:rsid w:val="4994254A"/>
    <w:rsid w:val="49D7FF1B"/>
    <w:rsid w:val="4A6DE526"/>
    <w:rsid w:val="4ABAC672"/>
    <w:rsid w:val="4AF2F54E"/>
    <w:rsid w:val="4B26641D"/>
    <w:rsid w:val="4B2B297A"/>
    <w:rsid w:val="4B40B625"/>
    <w:rsid w:val="4BC44174"/>
    <w:rsid w:val="4BD29F70"/>
    <w:rsid w:val="4BD7275C"/>
    <w:rsid w:val="4BE249ED"/>
    <w:rsid w:val="4C0F08CD"/>
    <w:rsid w:val="4C2C689B"/>
    <w:rsid w:val="4C5239B4"/>
    <w:rsid w:val="4CA21BB5"/>
    <w:rsid w:val="4D11AF3F"/>
    <w:rsid w:val="4D4B8BED"/>
    <w:rsid w:val="4D6DA683"/>
    <w:rsid w:val="4D8BED73"/>
    <w:rsid w:val="4D95053A"/>
    <w:rsid w:val="4DFAAFD2"/>
    <w:rsid w:val="4E5B8F6E"/>
    <w:rsid w:val="4ECFAF79"/>
    <w:rsid w:val="4EE37317"/>
    <w:rsid w:val="4EFF0E99"/>
    <w:rsid w:val="4F0F9ECB"/>
    <w:rsid w:val="4F1A4D14"/>
    <w:rsid w:val="4F8E7F5D"/>
    <w:rsid w:val="4FE12130"/>
    <w:rsid w:val="4FE8CC3F"/>
    <w:rsid w:val="50048B5E"/>
    <w:rsid w:val="50A809CC"/>
    <w:rsid w:val="51A33B59"/>
    <w:rsid w:val="51CDB413"/>
    <w:rsid w:val="51F11E0E"/>
    <w:rsid w:val="52479C9C"/>
    <w:rsid w:val="525A0D32"/>
    <w:rsid w:val="52900A52"/>
    <w:rsid w:val="52E28FC0"/>
    <w:rsid w:val="52E7EC95"/>
    <w:rsid w:val="5327FF29"/>
    <w:rsid w:val="5345E283"/>
    <w:rsid w:val="53878461"/>
    <w:rsid w:val="53A0A7EC"/>
    <w:rsid w:val="53C0D496"/>
    <w:rsid w:val="53F64B83"/>
    <w:rsid w:val="545ACE5B"/>
    <w:rsid w:val="5464CBA1"/>
    <w:rsid w:val="548AA223"/>
    <w:rsid w:val="54C954EC"/>
    <w:rsid w:val="54F90B66"/>
    <w:rsid w:val="551076EA"/>
    <w:rsid w:val="55D2D076"/>
    <w:rsid w:val="55D87E1B"/>
    <w:rsid w:val="56A52605"/>
    <w:rsid w:val="56CD0F85"/>
    <w:rsid w:val="57275D99"/>
    <w:rsid w:val="5755F3B1"/>
    <w:rsid w:val="576203B8"/>
    <w:rsid w:val="578714AF"/>
    <w:rsid w:val="57A53442"/>
    <w:rsid w:val="57BF0466"/>
    <w:rsid w:val="57CD1BA1"/>
    <w:rsid w:val="581F508F"/>
    <w:rsid w:val="585BB993"/>
    <w:rsid w:val="58760F0F"/>
    <w:rsid w:val="58EC368C"/>
    <w:rsid w:val="592B046F"/>
    <w:rsid w:val="59300195"/>
    <w:rsid w:val="596B0E91"/>
    <w:rsid w:val="59978F7A"/>
    <w:rsid w:val="59DDF4C9"/>
    <w:rsid w:val="5A002447"/>
    <w:rsid w:val="5A0E2DB3"/>
    <w:rsid w:val="5A78F505"/>
    <w:rsid w:val="5AC99642"/>
    <w:rsid w:val="5B0CD127"/>
    <w:rsid w:val="5B1DBBEF"/>
    <w:rsid w:val="5B9F4520"/>
    <w:rsid w:val="5BB32FE8"/>
    <w:rsid w:val="5BE66537"/>
    <w:rsid w:val="5BE7E0E1"/>
    <w:rsid w:val="5C14C566"/>
    <w:rsid w:val="5C3107A7"/>
    <w:rsid w:val="5C5AE949"/>
    <w:rsid w:val="5C823F04"/>
    <w:rsid w:val="5C956538"/>
    <w:rsid w:val="5CAF73C7"/>
    <w:rsid w:val="5D54DB8D"/>
    <w:rsid w:val="5D59A333"/>
    <w:rsid w:val="5D5E2D6E"/>
    <w:rsid w:val="5D66EAE3"/>
    <w:rsid w:val="5D919FAD"/>
    <w:rsid w:val="5DC7BA93"/>
    <w:rsid w:val="5DEB37F3"/>
    <w:rsid w:val="5E170253"/>
    <w:rsid w:val="5E23B85F"/>
    <w:rsid w:val="5E3FDD79"/>
    <w:rsid w:val="5E426F67"/>
    <w:rsid w:val="5EAAA4D9"/>
    <w:rsid w:val="5EBB17D3"/>
    <w:rsid w:val="5EFA89B7"/>
    <w:rsid w:val="5F49C636"/>
    <w:rsid w:val="5F4C6628"/>
    <w:rsid w:val="5F619B46"/>
    <w:rsid w:val="5F904980"/>
    <w:rsid w:val="5F9A7A3C"/>
    <w:rsid w:val="5FD7822D"/>
    <w:rsid w:val="5FDA4A5A"/>
    <w:rsid w:val="607BAD30"/>
    <w:rsid w:val="60CD681F"/>
    <w:rsid w:val="6122A4D8"/>
    <w:rsid w:val="617A75CB"/>
    <w:rsid w:val="6190FFDD"/>
    <w:rsid w:val="6196047B"/>
    <w:rsid w:val="61CE2D08"/>
    <w:rsid w:val="61D4AECA"/>
    <w:rsid w:val="61EDCC0B"/>
    <w:rsid w:val="6228AA54"/>
    <w:rsid w:val="6232345C"/>
    <w:rsid w:val="62971D88"/>
    <w:rsid w:val="62AB05DB"/>
    <w:rsid w:val="62E183D8"/>
    <w:rsid w:val="62E95852"/>
    <w:rsid w:val="62F0D9FB"/>
    <w:rsid w:val="62F6AE16"/>
    <w:rsid w:val="631676B0"/>
    <w:rsid w:val="6356EA3F"/>
    <w:rsid w:val="63791E48"/>
    <w:rsid w:val="6386D8DC"/>
    <w:rsid w:val="63899C6C"/>
    <w:rsid w:val="6398C502"/>
    <w:rsid w:val="63C0ADFF"/>
    <w:rsid w:val="63CEFF71"/>
    <w:rsid w:val="64777BA2"/>
    <w:rsid w:val="64A341E4"/>
    <w:rsid w:val="64A8F088"/>
    <w:rsid w:val="64AAF34D"/>
    <w:rsid w:val="64C3F225"/>
    <w:rsid w:val="6560CF7B"/>
    <w:rsid w:val="6596C8BA"/>
    <w:rsid w:val="65C5D6A0"/>
    <w:rsid w:val="65C8E7AF"/>
    <w:rsid w:val="6614B00C"/>
    <w:rsid w:val="6644C0E9"/>
    <w:rsid w:val="665E7F03"/>
    <w:rsid w:val="66995384"/>
    <w:rsid w:val="669A6653"/>
    <w:rsid w:val="66C713C9"/>
    <w:rsid w:val="66CCB689"/>
    <w:rsid w:val="66D86C52"/>
    <w:rsid w:val="671D6CF8"/>
    <w:rsid w:val="671D990F"/>
    <w:rsid w:val="6721C2EE"/>
    <w:rsid w:val="67685B2C"/>
    <w:rsid w:val="67866DFF"/>
    <w:rsid w:val="67A385DE"/>
    <w:rsid w:val="67F9C7CC"/>
    <w:rsid w:val="67FB92E7"/>
    <w:rsid w:val="68232435"/>
    <w:rsid w:val="683643AA"/>
    <w:rsid w:val="68B21E3C"/>
    <w:rsid w:val="68DDB7A8"/>
    <w:rsid w:val="68F274C8"/>
    <w:rsid w:val="691A690B"/>
    <w:rsid w:val="695F2FCA"/>
    <w:rsid w:val="696EFA58"/>
    <w:rsid w:val="69EE9B98"/>
    <w:rsid w:val="6A16EB6A"/>
    <w:rsid w:val="6A43637C"/>
    <w:rsid w:val="6A4E276A"/>
    <w:rsid w:val="6AE41BD4"/>
    <w:rsid w:val="6B63AA11"/>
    <w:rsid w:val="6B648898"/>
    <w:rsid w:val="6B9CFB0B"/>
    <w:rsid w:val="6BA6FA0B"/>
    <w:rsid w:val="6BC0F7A4"/>
    <w:rsid w:val="6BF06FBD"/>
    <w:rsid w:val="6BFC9FA4"/>
    <w:rsid w:val="6C15586A"/>
    <w:rsid w:val="6C32D6B6"/>
    <w:rsid w:val="6C999E72"/>
    <w:rsid w:val="6CF07500"/>
    <w:rsid w:val="6D1ACA3D"/>
    <w:rsid w:val="6D500D4F"/>
    <w:rsid w:val="6D519D26"/>
    <w:rsid w:val="6D542CDF"/>
    <w:rsid w:val="6D6A29F1"/>
    <w:rsid w:val="6D85C82C"/>
    <w:rsid w:val="6E6C0A05"/>
    <w:rsid w:val="6E94442C"/>
    <w:rsid w:val="6E9892FB"/>
    <w:rsid w:val="6EBFAA91"/>
    <w:rsid w:val="6F15388A"/>
    <w:rsid w:val="6F8633AA"/>
    <w:rsid w:val="6FB9424D"/>
    <w:rsid w:val="6FBBB14C"/>
    <w:rsid w:val="6FC235D5"/>
    <w:rsid w:val="6FC64033"/>
    <w:rsid w:val="708634A2"/>
    <w:rsid w:val="70BD68EE"/>
    <w:rsid w:val="70D71D54"/>
    <w:rsid w:val="70E57B60"/>
    <w:rsid w:val="70E896BC"/>
    <w:rsid w:val="710DCDEB"/>
    <w:rsid w:val="7149DC3E"/>
    <w:rsid w:val="716728F1"/>
    <w:rsid w:val="71A5DDE4"/>
    <w:rsid w:val="71E3A42D"/>
    <w:rsid w:val="71F24F4E"/>
    <w:rsid w:val="726D0E74"/>
    <w:rsid w:val="72B22355"/>
    <w:rsid w:val="7329469F"/>
    <w:rsid w:val="7359D568"/>
    <w:rsid w:val="73753956"/>
    <w:rsid w:val="73CA2CF9"/>
    <w:rsid w:val="742D5864"/>
    <w:rsid w:val="742DFE59"/>
    <w:rsid w:val="744E6E47"/>
    <w:rsid w:val="7464324E"/>
    <w:rsid w:val="74D0C9BB"/>
    <w:rsid w:val="74EAD901"/>
    <w:rsid w:val="7520AC59"/>
    <w:rsid w:val="752D28F8"/>
    <w:rsid w:val="753A2F34"/>
    <w:rsid w:val="75588E4E"/>
    <w:rsid w:val="759E7F98"/>
    <w:rsid w:val="75A471CD"/>
    <w:rsid w:val="75CD70EE"/>
    <w:rsid w:val="75D52F41"/>
    <w:rsid w:val="75D9F377"/>
    <w:rsid w:val="75E6D394"/>
    <w:rsid w:val="76110E8F"/>
    <w:rsid w:val="761B17B7"/>
    <w:rsid w:val="76450B95"/>
    <w:rsid w:val="7648567C"/>
    <w:rsid w:val="76624450"/>
    <w:rsid w:val="766651FE"/>
    <w:rsid w:val="769E1F1D"/>
    <w:rsid w:val="76FA8BC7"/>
    <w:rsid w:val="7740422E"/>
    <w:rsid w:val="77B2C536"/>
    <w:rsid w:val="77E583CC"/>
    <w:rsid w:val="78339232"/>
    <w:rsid w:val="783834F9"/>
    <w:rsid w:val="784D6322"/>
    <w:rsid w:val="78675668"/>
    <w:rsid w:val="7895B25A"/>
    <w:rsid w:val="78AD12BF"/>
    <w:rsid w:val="78B59789"/>
    <w:rsid w:val="78C4EE03"/>
    <w:rsid w:val="7987D140"/>
    <w:rsid w:val="79B4C69A"/>
    <w:rsid w:val="79FE573B"/>
    <w:rsid w:val="7A0A9B98"/>
    <w:rsid w:val="7A3D0F2E"/>
    <w:rsid w:val="7A5672F3"/>
    <w:rsid w:val="7A6526F0"/>
    <w:rsid w:val="7A85BC83"/>
    <w:rsid w:val="7A86B799"/>
    <w:rsid w:val="7AD604B7"/>
    <w:rsid w:val="7B81F59A"/>
    <w:rsid w:val="7BD37876"/>
    <w:rsid w:val="7BD8DF8F"/>
    <w:rsid w:val="7C015DD8"/>
    <w:rsid w:val="7C0A3440"/>
    <w:rsid w:val="7C3EE122"/>
    <w:rsid w:val="7C5F2CBC"/>
    <w:rsid w:val="7D04DD23"/>
    <w:rsid w:val="7D16B0FD"/>
    <w:rsid w:val="7D24906C"/>
    <w:rsid w:val="7D479EF8"/>
    <w:rsid w:val="7D84C267"/>
    <w:rsid w:val="7E061109"/>
    <w:rsid w:val="7E093B29"/>
    <w:rsid w:val="7EA59053"/>
    <w:rsid w:val="7FB2B551"/>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ECF8B4"/>
  <w15:docId w15:val="{5BE6F4D5-E360-4F81-9DBD-3FB1667C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EE0"/>
    <w:pPr>
      <w:keepLines/>
      <w:jc w:val="both"/>
    </w:pPr>
    <w:rPr>
      <w:rFonts w:ascii="Arial" w:hAnsi="Arial"/>
      <w:sz w:val="24"/>
      <w:szCs w:val="24"/>
      <w:lang w:val="fr-FR" w:eastAsia="fr-FR"/>
    </w:rPr>
  </w:style>
  <w:style w:type="paragraph" w:styleId="Titre1">
    <w:name w:val="heading 1"/>
    <w:basedOn w:val="Titre"/>
    <w:next w:val="Normal"/>
    <w:qFormat/>
    <w:rsid w:val="0047639F"/>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spacing w:before="120" w:after="120"/>
      <w:jc w:val="left"/>
    </w:pPr>
    <w:rPr>
      <w:color w:val="FFFFFF" w:themeColor="background1"/>
      <w:sz w:val="32"/>
      <w:szCs w:val="48"/>
    </w:rPr>
  </w:style>
  <w:style w:type="paragraph" w:styleId="Titre2">
    <w:name w:val="heading 2"/>
    <w:basedOn w:val="Normal"/>
    <w:next w:val="Normal"/>
    <w:qFormat/>
    <w:rsid w:val="004E1F86"/>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A6A6A6" w:themeFill="background1" w:themeFillShade="A6"/>
      <w:spacing w:before="120" w:after="120"/>
      <w:jc w:val="left"/>
      <w:outlineLvl w:val="1"/>
    </w:pPr>
    <w:rPr>
      <w:rFonts w:cs="Arial"/>
      <w:color w:val="FFFFFF" w:themeColor="background1"/>
      <w:sz w:val="28"/>
      <w:szCs w:val="36"/>
    </w:rPr>
  </w:style>
  <w:style w:type="paragraph" w:styleId="Titre3">
    <w:name w:val="heading 3"/>
    <w:basedOn w:val="Normal"/>
    <w:next w:val="Normal"/>
    <w:qFormat/>
    <w:rsid w:val="00D05FBC"/>
    <w:pPr>
      <w:pBdr>
        <w:top w:val="single" w:sz="6" w:space="1" w:color="A6A6A6" w:themeColor="background1" w:themeShade="A6"/>
        <w:left w:val="single" w:sz="6" w:space="4" w:color="A6A6A6" w:themeColor="background1" w:themeShade="A6"/>
      </w:pBdr>
      <w:spacing w:before="160" w:after="60"/>
      <w:jc w:val="left"/>
      <w:outlineLvl w:val="2"/>
    </w:pPr>
    <w:rPr>
      <w:rFonts w:cs="Arial"/>
      <w:color w:val="A6A6A6" w:themeColor="background1" w:themeShade="A6"/>
      <w:sz w:val="32"/>
      <w:szCs w:val="32"/>
    </w:rPr>
  </w:style>
  <w:style w:type="paragraph" w:styleId="Titre4">
    <w:name w:val="heading 4"/>
    <w:basedOn w:val="Normal"/>
    <w:next w:val="Normal"/>
    <w:qFormat/>
    <w:rsid w:val="00D92162"/>
    <w:pPr>
      <w:spacing w:before="240" w:after="120"/>
      <w:outlineLvl w:val="3"/>
    </w:pPr>
    <w:rPr>
      <w:color w:val="A6A6A6" w:themeColor="background1" w:themeShade="A6"/>
      <w:sz w:val="28"/>
      <w:u w:val="single"/>
    </w:rPr>
  </w:style>
  <w:style w:type="paragraph" w:styleId="Titre5">
    <w:name w:val="heading 5"/>
    <w:basedOn w:val="Titre4"/>
    <w:next w:val="Normal"/>
    <w:qFormat/>
    <w:rsid w:val="006A747A"/>
    <w:pPr>
      <w:ind w:firstLine="720"/>
      <w:outlineLvl w:val="4"/>
    </w:pPr>
    <w:rPr>
      <w:i/>
      <w:u w:val="none"/>
    </w:rPr>
  </w:style>
  <w:style w:type="paragraph" w:styleId="Titre6">
    <w:name w:val="heading 6"/>
    <w:basedOn w:val="Normal"/>
    <w:next w:val="Normal"/>
    <w:qFormat/>
    <w:rsid w:val="00A8683F"/>
    <w:pPr>
      <w:numPr>
        <w:ilvl w:val="5"/>
        <w:numId w:val="44"/>
      </w:numPr>
      <w:spacing w:before="60" w:after="40"/>
      <w:outlineLvl w:val="5"/>
    </w:pPr>
    <w:rPr>
      <w:iCs/>
      <w:sz w:val="22"/>
      <w:szCs w:val="22"/>
    </w:rPr>
  </w:style>
  <w:style w:type="paragraph" w:styleId="Titre7">
    <w:name w:val="heading 7"/>
    <w:basedOn w:val="Normal"/>
    <w:next w:val="Normal"/>
    <w:qFormat/>
    <w:pPr>
      <w:spacing w:before="240" w:after="60"/>
      <w:outlineLvl w:val="6"/>
    </w:pPr>
    <w:rPr>
      <w:rFonts w:cs="Arial"/>
    </w:rPr>
  </w:style>
  <w:style w:type="paragraph" w:styleId="Titre8">
    <w:name w:val="heading 8"/>
    <w:basedOn w:val="Normal"/>
    <w:next w:val="Normal"/>
    <w:qFormat/>
    <w:pPr>
      <w:spacing w:before="240" w:after="60"/>
      <w:outlineLvl w:val="7"/>
    </w:pPr>
    <w:rPr>
      <w:rFonts w:cs="Arial"/>
      <w:i/>
      <w:iCs/>
    </w:rPr>
  </w:style>
  <w:style w:type="paragraph" w:styleId="Titre9">
    <w:name w:val="heading 9"/>
    <w:basedOn w:val="Normal"/>
    <w:next w:val="Normal"/>
    <w:qFormat/>
    <w:pPr>
      <w:widowControl w:val="0"/>
      <w:spacing w:before="40"/>
      <w:jc w:val="left"/>
      <w:outlineLvl w:val="8"/>
    </w:pPr>
    <w:rPr>
      <w:rFonts w:ascii="Arial Narrow" w:hAnsi="Arial Narrow"/>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styleId="Titre">
    <w:name w:val="Title"/>
    <w:basedOn w:val="Normal"/>
    <w:qFormat/>
    <w:rsid w:val="00C81A77"/>
    <w:pPr>
      <w:spacing w:before="1000" w:after="200"/>
      <w:jc w:val="center"/>
      <w:outlineLvl w:val="0"/>
    </w:pPr>
    <w:rPr>
      <w:rFonts w:cs="Arial"/>
      <w:sz w:val="48"/>
      <w:szCs w:val="96"/>
    </w:rPr>
  </w:style>
  <w:style w:type="table" w:styleId="Grilledutableau">
    <w:name w:val="Table Grid"/>
    <w:basedOn w:val="TableauNormal"/>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B56DE3"/>
  </w:style>
  <w:style w:type="paragraph" w:styleId="Paragraphedeliste">
    <w:name w:val="List Paragraph"/>
    <w:basedOn w:val="Normal"/>
    <w:uiPriority w:val="34"/>
    <w:qFormat/>
    <w:pPr>
      <w:ind w:left="720"/>
      <w:contextualSpacing/>
    </w:pPr>
  </w:style>
  <w:style w:type="paragraph" w:styleId="Lgende">
    <w:name w:val="caption"/>
    <w:basedOn w:val="Normal"/>
    <w:next w:val="Normal"/>
    <w:uiPriority w:val="35"/>
    <w:unhideWhenUsed/>
    <w:qFormat/>
    <w:rsid w:val="006D1850"/>
    <w:pPr>
      <w:spacing w:after="200"/>
    </w:pPr>
    <w:rPr>
      <w:i/>
      <w:iCs/>
      <w:color w:val="1F497D" w:themeColor="text2"/>
      <w:sz w:val="18"/>
      <w:szCs w:val="18"/>
    </w:rPr>
  </w:style>
  <w:style w:type="table" w:styleId="Tableausimple2">
    <w:name w:val="Plain Table 2"/>
    <w:basedOn w:val="TableauNormal"/>
    <w:uiPriority w:val="42"/>
    <w:rsid w:val="001929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enhypertexte">
    <w:name w:val="Hyperlink"/>
    <w:basedOn w:val="Policepardfaut"/>
    <w:uiPriority w:val="99"/>
    <w:unhideWhenUsed/>
    <w:rsid w:val="0005425B"/>
    <w:rPr>
      <w:color w:val="0000FF" w:themeColor="hyperlink"/>
      <w:u w:val="single"/>
    </w:rPr>
  </w:style>
  <w:style w:type="paragraph" w:customStyle="1" w:styleId="paragraph">
    <w:name w:val="paragraph"/>
    <w:basedOn w:val="Normal"/>
    <w:rsid w:val="0047639F"/>
    <w:pPr>
      <w:keepLines w:val="0"/>
      <w:spacing w:before="100" w:beforeAutospacing="1" w:after="100" w:afterAutospacing="1"/>
      <w:jc w:val="left"/>
    </w:pPr>
    <w:rPr>
      <w:rFonts w:ascii="Times New Roman" w:hAnsi="Times New Roman"/>
      <w:lang w:val="fr-CH" w:eastAsia="fr-CH"/>
    </w:rPr>
  </w:style>
  <w:style w:type="character" w:customStyle="1" w:styleId="normaltextrun">
    <w:name w:val="normaltextrun"/>
    <w:basedOn w:val="Policepardfaut"/>
    <w:rsid w:val="0047639F"/>
  </w:style>
  <w:style w:type="character" w:customStyle="1" w:styleId="eop">
    <w:name w:val="eop"/>
    <w:basedOn w:val="Policepardfaut"/>
    <w:rsid w:val="0047639F"/>
  </w:style>
  <w:style w:type="character" w:customStyle="1" w:styleId="tabchar">
    <w:name w:val="tabchar"/>
    <w:basedOn w:val="Policepardfaut"/>
    <w:rsid w:val="0047639F"/>
  </w:style>
  <w:style w:type="paragraph" w:styleId="En-ttedetabledesmatires">
    <w:name w:val="TOC Heading"/>
    <w:basedOn w:val="Titre1"/>
    <w:next w:val="Normal"/>
    <w:uiPriority w:val="39"/>
    <w:unhideWhenUsed/>
    <w:qFormat/>
    <w:rsid w:val="0047639F"/>
    <w:pPr>
      <w:keepNext/>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zCs w:val="32"/>
      <w:lang w:val="fr-CH" w:eastAsia="fr-CH"/>
    </w:rPr>
  </w:style>
  <w:style w:type="character" w:styleId="Textedelespacerserv">
    <w:name w:val="Placeholder Text"/>
    <w:basedOn w:val="Policepardfaut"/>
    <w:uiPriority w:val="99"/>
    <w:semiHidden/>
    <w:rsid w:val="00C87988"/>
    <w:rPr>
      <w:color w:val="808080"/>
    </w:rPr>
  </w:style>
  <w:style w:type="character" w:customStyle="1" w:styleId="mwe-math-mathml-inline">
    <w:name w:val="mwe-math-mathml-inline"/>
    <w:basedOn w:val="Policepardfaut"/>
    <w:rsid w:val="00E01DE0"/>
  </w:style>
  <w:style w:type="table" w:styleId="TableauGrille5Fonc-Accentuation4">
    <w:name w:val="Grid Table 5 Dark Accent 4"/>
    <w:basedOn w:val="TableauNormal"/>
    <w:uiPriority w:val="50"/>
    <w:rsid w:val="006E36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
    <w:name w:val="Grid Table 5 Dark"/>
    <w:basedOn w:val="TableauNormal"/>
    <w:uiPriority w:val="50"/>
    <w:rsid w:val="006E36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vision">
    <w:name w:val="Revision"/>
    <w:hidden/>
    <w:uiPriority w:val="99"/>
    <w:semiHidden/>
    <w:rsid w:val="006827CA"/>
    <w:rPr>
      <w:rFonts w:ascii="Arial" w:hAnsi="Arial"/>
      <w:sz w:val="24"/>
      <w:szCs w:val="24"/>
      <w:lang w:val="fr-FR" w:eastAsia="fr-FR"/>
    </w:rPr>
  </w:style>
  <w:style w:type="paragraph" w:styleId="Textedebulles">
    <w:name w:val="Balloon Text"/>
    <w:basedOn w:val="Normal"/>
    <w:link w:val="TextedebullesCar"/>
    <w:uiPriority w:val="99"/>
    <w:semiHidden/>
    <w:unhideWhenUsed/>
    <w:rsid w:val="006827CA"/>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27CA"/>
    <w:rPr>
      <w:rFonts w:ascii="Segoe UI" w:hAnsi="Segoe UI" w:cs="Segoe UI"/>
      <w:sz w:val="18"/>
      <w:szCs w:val="18"/>
      <w:lang w:val="fr-FR" w:eastAsia="fr-FR"/>
    </w:rPr>
  </w:style>
  <w:style w:type="character" w:styleId="Marquedecommentaire">
    <w:name w:val="annotation reference"/>
    <w:basedOn w:val="Policepardfaut"/>
    <w:uiPriority w:val="99"/>
    <w:semiHidden/>
    <w:unhideWhenUsed/>
    <w:rsid w:val="00A5572C"/>
    <w:rPr>
      <w:sz w:val="16"/>
      <w:szCs w:val="16"/>
    </w:rPr>
  </w:style>
  <w:style w:type="paragraph" w:styleId="Commentaire">
    <w:name w:val="annotation text"/>
    <w:basedOn w:val="Normal"/>
    <w:link w:val="CommentaireCar"/>
    <w:uiPriority w:val="99"/>
    <w:semiHidden/>
    <w:unhideWhenUsed/>
    <w:rsid w:val="00A5572C"/>
    <w:rPr>
      <w:sz w:val="20"/>
      <w:szCs w:val="20"/>
    </w:rPr>
  </w:style>
  <w:style w:type="character" w:customStyle="1" w:styleId="CommentaireCar">
    <w:name w:val="Commentaire Car"/>
    <w:basedOn w:val="Policepardfaut"/>
    <w:link w:val="Commentaire"/>
    <w:uiPriority w:val="99"/>
    <w:semiHidden/>
    <w:rsid w:val="00A5572C"/>
    <w:rPr>
      <w:rFonts w:ascii="Arial" w:hAnsi="Arial"/>
      <w:lang w:val="fr-FR" w:eastAsia="fr-FR"/>
    </w:rPr>
  </w:style>
  <w:style w:type="paragraph" w:styleId="Objetducommentaire">
    <w:name w:val="annotation subject"/>
    <w:basedOn w:val="Commentaire"/>
    <w:next w:val="Commentaire"/>
    <w:link w:val="ObjetducommentaireCar"/>
    <w:uiPriority w:val="99"/>
    <w:semiHidden/>
    <w:unhideWhenUsed/>
    <w:rsid w:val="00A5572C"/>
    <w:rPr>
      <w:b/>
      <w:bCs/>
    </w:rPr>
  </w:style>
  <w:style w:type="character" w:customStyle="1" w:styleId="ObjetducommentaireCar">
    <w:name w:val="Objet du commentaire Car"/>
    <w:basedOn w:val="CommentaireCar"/>
    <w:link w:val="Objetducommentaire"/>
    <w:uiPriority w:val="99"/>
    <w:semiHidden/>
    <w:rsid w:val="00A5572C"/>
    <w:rPr>
      <w:rFonts w:ascii="Arial" w:hAnsi="Arial"/>
      <w:b/>
      <w:bCs/>
      <w:lang w:val="fr-FR" w:eastAsia="fr-FR"/>
    </w:rPr>
  </w:style>
  <w:style w:type="paragraph" w:styleId="PrformatHTML">
    <w:name w:val="HTML Preformatted"/>
    <w:basedOn w:val="Normal"/>
    <w:link w:val="PrformatHTMLCar"/>
    <w:uiPriority w:val="99"/>
    <w:semiHidden/>
    <w:unhideWhenUsed/>
    <w:rsid w:val="00B10FF9"/>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B10FF9"/>
    <w:rPr>
      <w:rFonts w:ascii="Courier New" w:hAnsi="Courier New" w:cs="Courier New"/>
    </w:rPr>
  </w:style>
  <w:style w:type="character" w:customStyle="1" w:styleId="y2iqfc">
    <w:name w:val="y2iqfc"/>
    <w:basedOn w:val="Policepardfaut"/>
    <w:rsid w:val="00B10FF9"/>
  </w:style>
  <w:style w:type="paragraph" w:styleId="NormalWeb">
    <w:name w:val="Normal (Web)"/>
    <w:basedOn w:val="Normal"/>
    <w:uiPriority w:val="99"/>
    <w:semiHidden/>
    <w:unhideWhenUsed/>
    <w:rsid w:val="00EB6FE8"/>
    <w:pPr>
      <w:keepLines w:val="0"/>
      <w:spacing w:before="100" w:beforeAutospacing="1" w:after="100" w:afterAutospacing="1"/>
      <w:jc w:val="left"/>
    </w:pPr>
    <w:rPr>
      <w:rFonts w:ascii="Times New Roman" w:hAnsi="Times New Roman"/>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98000">
      <w:bodyDiv w:val="1"/>
      <w:marLeft w:val="0"/>
      <w:marRight w:val="0"/>
      <w:marTop w:val="0"/>
      <w:marBottom w:val="0"/>
      <w:divBdr>
        <w:top w:val="none" w:sz="0" w:space="0" w:color="auto"/>
        <w:left w:val="none" w:sz="0" w:space="0" w:color="auto"/>
        <w:bottom w:val="none" w:sz="0" w:space="0" w:color="auto"/>
        <w:right w:val="none" w:sz="0" w:space="0" w:color="auto"/>
      </w:divBdr>
      <w:divsChild>
        <w:div w:id="972519587">
          <w:marLeft w:val="0"/>
          <w:marRight w:val="0"/>
          <w:marTop w:val="0"/>
          <w:marBottom w:val="0"/>
          <w:divBdr>
            <w:top w:val="none" w:sz="0" w:space="0" w:color="auto"/>
            <w:left w:val="none" w:sz="0" w:space="0" w:color="auto"/>
            <w:bottom w:val="none" w:sz="0" w:space="0" w:color="auto"/>
            <w:right w:val="none" w:sz="0" w:space="0" w:color="auto"/>
          </w:divBdr>
          <w:divsChild>
            <w:div w:id="2104957381">
              <w:marLeft w:val="0"/>
              <w:marRight w:val="0"/>
              <w:marTop w:val="0"/>
              <w:marBottom w:val="0"/>
              <w:divBdr>
                <w:top w:val="none" w:sz="0" w:space="0" w:color="auto"/>
                <w:left w:val="none" w:sz="0" w:space="0" w:color="auto"/>
                <w:bottom w:val="none" w:sz="0" w:space="0" w:color="auto"/>
                <w:right w:val="none" w:sz="0" w:space="0" w:color="auto"/>
              </w:divBdr>
              <w:divsChild>
                <w:div w:id="1232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5506">
      <w:bodyDiv w:val="1"/>
      <w:marLeft w:val="0"/>
      <w:marRight w:val="0"/>
      <w:marTop w:val="0"/>
      <w:marBottom w:val="0"/>
      <w:divBdr>
        <w:top w:val="none" w:sz="0" w:space="0" w:color="auto"/>
        <w:left w:val="none" w:sz="0" w:space="0" w:color="auto"/>
        <w:bottom w:val="none" w:sz="0" w:space="0" w:color="auto"/>
        <w:right w:val="none" w:sz="0" w:space="0" w:color="auto"/>
      </w:divBdr>
      <w:divsChild>
        <w:div w:id="465464693">
          <w:marLeft w:val="0"/>
          <w:marRight w:val="0"/>
          <w:marTop w:val="0"/>
          <w:marBottom w:val="0"/>
          <w:divBdr>
            <w:top w:val="none" w:sz="0" w:space="0" w:color="auto"/>
            <w:left w:val="none" w:sz="0" w:space="0" w:color="auto"/>
            <w:bottom w:val="none" w:sz="0" w:space="0" w:color="auto"/>
            <w:right w:val="none" w:sz="0" w:space="0" w:color="auto"/>
          </w:divBdr>
        </w:div>
        <w:div w:id="935793049">
          <w:marLeft w:val="0"/>
          <w:marRight w:val="0"/>
          <w:marTop w:val="0"/>
          <w:marBottom w:val="0"/>
          <w:divBdr>
            <w:top w:val="none" w:sz="0" w:space="0" w:color="auto"/>
            <w:left w:val="none" w:sz="0" w:space="0" w:color="auto"/>
            <w:bottom w:val="none" w:sz="0" w:space="0" w:color="auto"/>
            <w:right w:val="none" w:sz="0" w:space="0" w:color="auto"/>
          </w:divBdr>
        </w:div>
        <w:div w:id="1279604671">
          <w:marLeft w:val="0"/>
          <w:marRight w:val="0"/>
          <w:marTop w:val="0"/>
          <w:marBottom w:val="0"/>
          <w:divBdr>
            <w:top w:val="none" w:sz="0" w:space="0" w:color="auto"/>
            <w:left w:val="none" w:sz="0" w:space="0" w:color="auto"/>
            <w:bottom w:val="none" w:sz="0" w:space="0" w:color="auto"/>
            <w:right w:val="none" w:sz="0" w:space="0" w:color="auto"/>
          </w:divBdr>
        </w:div>
      </w:divsChild>
    </w:div>
    <w:div w:id="1169717427">
      <w:bodyDiv w:val="1"/>
      <w:marLeft w:val="0"/>
      <w:marRight w:val="0"/>
      <w:marTop w:val="0"/>
      <w:marBottom w:val="0"/>
      <w:divBdr>
        <w:top w:val="none" w:sz="0" w:space="0" w:color="auto"/>
        <w:left w:val="none" w:sz="0" w:space="0" w:color="auto"/>
        <w:bottom w:val="none" w:sz="0" w:space="0" w:color="auto"/>
        <w:right w:val="none" w:sz="0" w:space="0" w:color="auto"/>
      </w:divBdr>
    </w:div>
    <w:div w:id="1962606914">
      <w:bodyDiv w:val="1"/>
      <w:marLeft w:val="0"/>
      <w:marRight w:val="0"/>
      <w:marTop w:val="0"/>
      <w:marBottom w:val="0"/>
      <w:divBdr>
        <w:top w:val="none" w:sz="0" w:space="0" w:color="auto"/>
        <w:left w:val="none" w:sz="0" w:space="0" w:color="auto"/>
        <w:bottom w:val="none" w:sz="0" w:space="0" w:color="auto"/>
        <w:right w:val="none" w:sz="0" w:space="0" w:color="auto"/>
      </w:divBdr>
    </w:div>
    <w:div w:id="2025132698">
      <w:bodyDiv w:val="1"/>
      <w:marLeft w:val="0"/>
      <w:marRight w:val="0"/>
      <w:marTop w:val="0"/>
      <w:marBottom w:val="0"/>
      <w:divBdr>
        <w:top w:val="none" w:sz="0" w:space="0" w:color="auto"/>
        <w:left w:val="none" w:sz="0" w:space="0" w:color="auto"/>
        <w:bottom w:val="none" w:sz="0" w:space="0" w:color="auto"/>
        <w:right w:val="none" w:sz="0" w:space="0" w:color="auto"/>
      </w:divBdr>
    </w:div>
    <w:div w:id="210469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2" ma:contentTypeDescription="Crée un document." ma:contentTypeScope="" ma:versionID="7983dc91425543b7d2caf1bb5cc71715">
  <xsd:schema xmlns:xsd="http://www.w3.org/2001/XMLSchema" xmlns:xs="http://www.w3.org/2001/XMLSchema" xmlns:p="http://schemas.microsoft.com/office/2006/metadata/properties" xmlns:ns2="e22defc6-895c-4d17-8d51-52c58cbdf9c8" targetNamespace="http://schemas.microsoft.com/office/2006/metadata/properties" ma:root="true" ma:fieldsID="82f622ee833d97941b03bb9a503d9b42" ns2:_="">
    <xsd:import namespace="e22defc6-895c-4d17-8d51-52c58cbdf9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59391-6515-43CA-88F6-540D02F31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ABCA6-5C9A-410E-9711-F798A759FA11}">
  <ds:schemaRefs>
    <ds:schemaRef ds:uri="http://schemas.microsoft.com/sharepoint/v3/contenttype/forms"/>
  </ds:schemaRefs>
</ds:datastoreItem>
</file>

<file path=customXml/itemProps3.xml><?xml version="1.0" encoding="utf-8"?>
<ds:datastoreItem xmlns:ds="http://schemas.openxmlformats.org/officeDocument/2006/customXml" ds:itemID="{B861F4EC-F2FC-4AB2-8145-C6DFC439C17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22defc6-895c-4d17-8d51-52c58cbdf9c8"/>
    <ds:schemaRef ds:uri="http://www.w3.org/XML/1998/namespace"/>
    <ds:schemaRef ds:uri="http://purl.org/dc/dcmitype/"/>
  </ds:schemaRefs>
</ds:datastoreItem>
</file>

<file path=customXml/itemProps4.xml><?xml version="1.0" encoding="utf-8"?>
<ds:datastoreItem xmlns:ds="http://schemas.openxmlformats.org/officeDocument/2006/customXml" ds:itemID="{9F990BC0-BF88-47E1-B75A-4F34DD78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1387</Words>
  <Characters>9169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Introduction</vt:lpstr>
    </vt:vector>
  </TitlesOfParts>
  <Company/>
  <LinksUpToDate>false</LinksUpToDate>
  <CharactersWithSpaces>10535</CharactersWithSpaces>
  <SharedDoc>false</SharedDoc>
  <HLinks>
    <vt:vector size="282" baseType="variant">
      <vt:variant>
        <vt:i4>1769522</vt:i4>
      </vt:variant>
      <vt:variant>
        <vt:i4>278</vt:i4>
      </vt:variant>
      <vt:variant>
        <vt:i4>0</vt:i4>
      </vt:variant>
      <vt:variant>
        <vt:i4>5</vt:i4>
      </vt:variant>
      <vt:variant>
        <vt:lpwstr/>
      </vt:variant>
      <vt:variant>
        <vt:lpwstr>_Toc87704398</vt:lpwstr>
      </vt:variant>
      <vt:variant>
        <vt:i4>1310770</vt:i4>
      </vt:variant>
      <vt:variant>
        <vt:i4>272</vt:i4>
      </vt:variant>
      <vt:variant>
        <vt:i4>0</vt:i4>
      </vt:variant>
      <vt:variant>
        <vt:i4>5</vt:i4>
      </vt:variant>
      <vt:variant>
        <vt:lpwstr/>
      </vt:variant>
      <vt:variant>
        <vt:lpwstr>_Toc87704397</vt:lpwstr>
      </vt:variant>
      <vt:variant>
        <vt:i4>1376306</vt:i4>
      </vt:variant>
      <vt:variant>
        <vt:i4>266</vt:i4>
      </vt:variant>
      <vt:variant>
        <vt:i4>0</vt:i4>
      </vt:variant>
      <vt:variant>
        <vt:i4>5</vt:i4>
      </vt:variant>
      <vt:variant>
        <vt:lpwstr/>
      </vt:variant>
      <vt:variant>
        <vt:lpwstr>_Toc87704396</vt:lpwstr>
      </vt:variant>
      <vt:variant>
        <vt:i4>1441842</vt:i4>
      </vt:variant>
      <vt:variant>
        <vt:i4>260</vt:i4>
      </vt:variant>
      <vt:variant>
        <vt:i4>0</vt:i4>
      </vt:variant>
      <vt:variant>
        <vt:i4>5</vt:i4>
      </vt:variant>
      <vt:variant>
        <vt:lpwstr/>
      </vt:variant>
      <vt:variant>
        <vt:lpwstr>_Toc87704395</vt:lpwstr>
      </vt:variant>
      <vt:variant>
        <vt:i4>1507378</vt:i4>
      </vt:variant>
      <vt:variant>
        <vt:i4>254</vt:i4>
      </vt:variant>
      <vt:variant>
        <vt:i4>0</vt:i4>
      </vt:variant>
      <vt:variant>
        <vt:i4>5</vt:i4>
      </vt:variant>
      <vt:variant>
        <vt:lpwstr/>
      </vt:variant>
      <vt:variant>
        <vt:lpwstr>_Toc87704394</vt:lpwstr>
      </vt:variant>
      <vt:variant>
        <vt:i4>1048626</vt:i4>
      </vt:variant>
      <vt:variant>
        <vt:i4>248</vt:i4>
      </vt:variant>
      <vt:variant>
        <vt:i4>0</vt:i4>
      </vt:variant>
      <vt:variant>
        <vt:i4>5</vt:i4>
      </vt:variant>
      <vt:variant>
        <vt:lpwstr/>
      </vt:variant>
      <vt:variant>
        <vt:lpwstr>_Toc87704393</vt:lpwstr>
      </vt:variant>
      <vt:variant>
        <vt:i4>1114162</vt:i4>
      </vt:variant>
      <vt:variant>
        <vt:i4>242</vt:i4>
      </vt:variant>
      <vt:variant>
        <vt:i4>0</vt:i4>
      </vt:variant>
      <vt:variant>
        <vt:i4>5</vt:i4>
      </vt:variant>
      <vt:variant>
        <vt:lpwstr/>
      </vt:variant>
      <vt:variant>
        <vt:lpwstr>_Toc87704392</vt:lpwstr>
      </vt:variant>
      <vt:variant>
        <vt:i4>1179698</vt:i4>
      </vt:variant>
      <vt:variant>
        <vt:i4>236</vt:i4>
      </vt:variant>
      <vt:variant>
        <vt:i4>0</vt:i4>
      </vt:variant>
      <vt:variant>
        <vt:i4>5</vt:i4>
      </vt:variant>
      <vt:variant>
        <vt:lpwstr/>
      </vt:variant>
      <vt:variant>
        <vt:lpwstr>_Toc87704391</vt:lpwstr>
      </vt:variant>
      <vt:variant>
        <vt:i4>1245234</vt:i4>
      </vt:variant>
      <vt:variant>
        <vt:i4>230</vt:i4>
      </vt:variant>
      <vt:variant>
        <vt:i4>0</vt:i4>
      </vt:variant>
      <vt:variant>
        <vt:i4>5</vt:i4>
      </vt:variant>
      <vt:variant>
        <vt:lpwstr/>
      </vt:variant>
      <vt:variant>
        <vt:lpwstr>_Toc87704390</vt:lpwstr>
      </vt:variant>
      <vt:variant>
        <vt:i4>1703987</vt:i4>
      </vt:variant>
      <vt:variant>
        <vt:i4>224</vt:i4>
      </vt:variant>
      <vt:variant>
        <vt:i4>0</vt:i4>
      </vt:variant>
      <vt:variant>
        <vt:i4>5</vt:i4>
      </vt:variant>
      <vt:variant>
        <vt:lpwstr/>
      </vt:variant>
      <vt:variant>
        <vt:lpwstr>_Toc87704389</vt:lpwstr>
      </vt:variant>
      <vt:variant>
        <vt:i4>1769523</vt:i4>
      </vt:variant>
      <vt:variant>
        <vt:i4>218</vt:i4>
      </vt:variant>
      <vt:variant>
        <vt:i4>0</vt:i4>
      </vt:variant>
      <vt:variant>
        <vt:i4>5</vt:i4>
      </vt:variant>
      <vt:variant>
        <vt:lpwstr/>
      </vt:variant>
      <vt:variant>
        <vt:lpwstr>_Toc87704388</vt:lpwstr>
      </vt:variant>
      <vt:variant>
        <vt:i4>1310771</vt:i4>
      </vt:variant>
      <vt:variant>
        <vt:i4>212</vt:i4>
      </vt:variant>
      <vt:variant>
        <vt:i4>0</vt:i4>
      </vt:variant>
      <vt:variant>
        <vt:i4>5</vt:i4>
      </vt:variant>
      <vt:variant>
        <vt:lpwstr/>
      </vt:variant>
      <vt:variant>
        <vt:lpwstr>_Toc87704387</vt:lpwstr>
      </vt:variant>
      <vt:variant>
        <vt:i4>1376307</vt:i4>
      </vt:variant>
      <vt:variant>
        <vt:i4>206</vt:i4>
      </vt:variant>
      <vt:variant>
        <vt:i4>0</vt:i4>
      </vt:variant>
      <vt:variant>
        <vt:i4>5</vt:i4>
      </vt:variant>
      <vt:variant>
        <vt:lpwstr/>
      </vt:variant>
      <vt:variant>
        <vt:lpwstr>_Toc87704386</vt:lpwstr>
      </vt:variant>
      <vt:variant>
        <vt:i4>1441843</vt:i4>
      </vt:variant>
      <vt:variant>
        <vt:i4>200</vt:i4>
      </vt:variant>
      <vt:variant>
        <vt:i4>0</vt:i4>
      </vt:variant>
      <vt:variant>
        <vt:i4>5</vt:i4>
      </vt:variant>
      <vt:variant>
        <vt:lpwstr/>
      </vt:variant>
      <vt:variant>
        <vt:lpwstr>_Toc87704385</vt:lpwstr>
      </vt:variant>
      <vt:variant>
        <vt:i4>1507379</vt:i4>
      </vt:variant>
      <vt:variant>
        <vt:i4>194</vt:i4>
      </vt:variant>
      <vt:variant>
        <vt:i4>0</vt:i4>
      </vt:variant>
      <vt:variant>
        <vt:i4>5</vt:i4>
      </vt:variant>
      <vt:variant>
        <vt:lpwstr/>
      </vt:variant>
      <vt:variant>
        <vt:lpwstr>_Toc87704384</vt:lpwstr>
      </vt:variant>
      <vt:variant>
        <vt:i4>1048627</vt:i4>
      </vt:variant>
      <vt:variant>
        <vt:i4>188</vt:i4>
      </vt:variant>
      <vt:variant>
        <vt:i4>0</vt:i4>
      </vt:variant>
      <vt:variant>
        <vt:i4>5</vt:i4>
      </vt:variant>
      <vt:variant>
        <vt:lpwstr/>
      </vt:variant>
      <vt:variant>
        <vt:lpwstr>_Toc87704383</vt:lpwstr>
      </vt:variant>
      <vt:variant>
        <vt:i4>1114163</vt:i4>
      </vt:variant>
      <vt:variant>
        <vt:i4>182</vt:i4>
      </vt:variant>
      <vt:variant>
        <vt:i4>0</vt:i4>
      </vt:variant>
      <vt:variant>
        <vt:i4>5</vt:i4>
      </vt:variant>
      <vt:variant>
        <vt:lpwstr/>
      </vt:variant>
      <vt:variant>
        <vt:lpwstr>_Toc87704382</vt:lpwstr>
      </vt:variant>
      <vt:variant>
        <vt:i4>1179699</vt:i4>
      </vt:variant>
      <vt:variant>
        <vt:i4>176</vt:i4>
      </vt:variant>
      <vt:variant>
        <vt:i4>0</vt:i4>
      </vt:variant>
      <vt:variant>
        <vt:i4>5</vt:i4>
      </vt:variant>
      <vt:variant>
        <vt:lpwstr/>
      </vt:variant>
      <vt:variant>
        <vt:lpwstr>_Toc87704381</vt:lpwstr>
      </vt:variant>
      <vt:variant>
        <vt:i4>1245235</vt:i4>
      </vt:variant>
      <vt:variant>
        <vt:i4>170</vt:i4>
      </vt:variant>
      <vt:variant>
        <vt:i4>0</vt:i4>
      </vt:variant>
      <vt:variant>
        <vt:i4>5</vt:i4>
      </vt:variant>
      <vt:variant>
        <vt:lpwstr/>
      </vt:variant>
      <vt:variant>
        <vt:lpwstr>_Toc87704380</vt:lpwstr>
      </vt:variant>
      <vt:variant>
        <vt:i4>1703996</vt:i4>
      </vt:variant>
      <vt:variant>
        <vt:i4>164</vt:i4>
      </vt:variant>
      <vt:variant>
        <vt:i4>0</vt:i4>
      </vt:variant>
      <vt:variant>
        <vt:i4>5</vt:i4>
      </vt:variant>
      <vt:variant>
        <vt:lpwstr/>
      </vt:variant>
      <vt:variant>
        <vt:lpwstr>_Toc87704379</vt:lpwstr>
      </vt:variant>
      <vt:variant>
        <vt:i4>1769532</vt:i4>
      </vt:variant>
      <vt:variant>
        <vt:i4>158</vt:i4>
      </vt:variant>
      <vt:variant>
        <vt:i4>0</vt:i4>
      </vt:variant>
      <vt:variant>
        <vt:i4>5</vt:i4>
      </vt:variant>
      <vt:variant>
        <vt:lpwstr/>
      </vt:variant>
      <vt:variant>
        <vt:lpwstr>_Toc87704378</vt:lpwstr>
      </vt:variant>
      <vt:variant>
        <vt:i4>1310780</vt:i4>
      </vt:variant>
      <vt:variant>
        <vt:i4>152</vt:i4>
      </vt:variant>
      <vt:variant>
        <vt:i4>0</vt:i4>
      </vt:variant>
      <vt:variant>
        <vt:i4>5</vt:i4>
      </vt:variant>
      <vt:variant>
        <vt:lpwstr/>
      </vt:variant>
      <vt:variant>
        <vt:lpwstr>_Toc87704377</vt:lpwstr>
      </vt:variant>
      <vt:variant>
        <vt:i4>1376316</vt:i4>
      </vt:variant>
      <vt:variant>
        <vt:i4>146</vt:i4>
      </vt:variant>
      <vt:variant>
        <vt:i4>0</vt:i4>
      </vt:variant>
      <vt:variant>
        <vt:i4>5</vt:i4>
      </vt:variant>
      <vt:variant>
        <vt:lpwstr/>
      </vt:variant>
      <vt:variant>
        <vt:lpwstr>_Toc87704376</vt:lpwstr>
      </vt:variant>
      <vt:variant>
        <vt:i4>1441852</vt:i4>
      </vt:variant>
      <vt:variant>
        <vt:i4>140</vt:i4>
      </vt:variant>
      <vt:variant>
        <vt:i4>0</vt:i4>
      </vt:variant>
      <vt:variant>
        <vt:i4>5</vt:i4>
      </vt:variant>
      <vt:variant>
        <vt:lpwstr/>
      </vt:variant>
      <vt:variant>
        <vt:lpwstr>_Toc87704375</vt:lpwstr>
      </vt:variant>
      <vt:variant>
        <vt:i4>1507388</vt:i4>
      </vt:variant>
      <vt:variant>
        <vt:i4>134</vt:i4>
      </vt:variant>
      <vt:variant>
        <vt:i4>0</vt:i4>
      </vt:variant>
      <vt:variant>
        <vt:i4>5</vt:i4>
      </vt:variant>
      <vt:variant>
        <vt:lpwstr/>
      </vt:variant>
      <vt:variant>
        <vt:lpwstr>_Toc87704374</vt:lpwstr>
      </vt:variant>
      <vt:variant>
        <vt:i4>1048636</vt:i4>
      </vt:variant>
      <vt:variant>
        <vt:i4>128</vt:i4>
      </vt:variant>
      <vt:variant>
        <vt:i4>0</vt:i4>
      </vt:variant>
      <vt:variant>
        <vt:i4>5</vt:i4>
      </vt:variant>
      <vt:variant>
        <vt:lpwstr/>
      </vt:variant>
      <vt:variant>
        <vt:lpwstr>_Toc87704373</vt:lpwstr>
      </vt:variant>
      <vt:variant>
        <vt:i4>1114172</vt:i4>
      </vt:variant>
      <vt:variant>
        <vt:i4>122</vt:i4>
      </vt:variant>
      <vt:variant>
        <vt:i4>0</vt:i4>
      </vt:variant>
      <vt:variant>
        <vt:i4>5</vt:i4>
      </vt:variant>
      <vt:variant>
        <vt:lpwstr/>
      </vt:variant>
      <vt:variant>
        <vt:lpwstr>_Toc87704372</vt:lpwstr>
      </vt:variant>
      <vt:variant>
        <vt:i4>1179708</vt:i4>
      </vt:variant>
      <vt:variant>
        <vt:i4>116</vt:i4>
      </vt:variant>
      <vt:variant>
        <vt:i4>0</vt:i4>
      </vt:variant>
      <vt:variant>
        <vt:i4>5</vt:i4>
      </vt:variant>
      <vt:variant>
        <vt:lpwstr/>
      </vt:variant>
      <vt:variant>
        <vt:lpwstr>_Toc87704371</vt:lpwstr>
      </vt:variant>
      <vt:variant>
        <vt:i4>1245244</vt:i4>
      </vt:variant>
      <vt:variant>
        <vt:i4>110</vt:i4>
      </vt:variant>
      <vt:variant>
        <vt:i4>0</vt:i4>
      </vt:variant>
      <vt:variant>
        <vt:i4>5</vt:i4>
      </vt:variant>
      <vt:variant>
        <vt:lpwstr/>
      </vt:variant>
      <vt:variant>
        <vt:lpwstr>_Toc87704370</vt:lpwstr>
      </vt:variant>
      <vt:variant>
        <vt:i4>1703997</vt:i4>
      </vt:variant>
      <vt:variant>
        <vt:i4>104</vt:i4>
      </vt:variant>
      <vt:variant>
        <vt:i4>0</vt:i4>
      </vt:variant>
      <vt:variant>
        <vt:i4>5</vt:i4>
      </vt:variant>
      <vt:variant>
        <vt:lpwstr/>
      </vt:variant>
      <vt:variant>
        <vt:lpwstr>_Toc87704369</vt:lpwstr>
      </vt:variant>
      <vt:variant>
        <vt:i4>1769533</vt:i4>
      </vt:variant>
      <vt:variant>
        <vt:i4>98</vt:i4>
      </vt:variant>
      <vt:variant>
        <vt:i4>0</vt:i4>
      </vt:variant>
      <vt:variant>
        <vt:i4>5</vt:i4>
      </vt:variant>
      <vt:variant>
        <vt:lpwstr/>
      </vt:variant>
      <vt:variant>
        <vt:lpwstr>_Toc87704368</vt:lpwstr>
      </vt:variant>
      <vt:variant>
        <vt:i4>1310781</vt:i4>
      </vt:variant>
      <vt:variant>
        <vt:i4>92</vt:i4>
      </vt:variant>
      <vt:variant>
        <vt:i4>0</vt:i4>
      </vt:variant>
      <vt:variant>
        <vt:i4>5</vt:i4>
      </vt:variant>
      <vt:variant>
        <vt:lpwstr/>
      </vt:variant>
      <vt:variant>
        <vt:lpwstr>_Toc87704367</vt:lpwstr>
      </vt:variant>
      <vt:variant>
        <vt:i4>1376317</vt:i4>
      </vt:variant>
      <vt:variant>
        <vt:i4>86</vt:i4>
      </vt:variant>
      <vt:variant>
        <vt:i4>0</vt:i4>
      </vt:variant>
      <vt:variant>
        <vt:i4>5</vt:i4>
      </vt:variant>
      <vt:variant>
        <vt:lpwstr/>
      </vt:variant>
      <vt:variant>
        <vt:lpwstr>_Toc87704366</vt:lpwstr>
      </vt:variant>
      <vt:variant>
        <vt:i4>1441853</vt:i4>
      </vt:variant>
      <vt:variant>
        <vt:i4>80</vt:i4>
      </vt:variant>
      <vt:variant>
        <vt:i4>0</vt:i4>
      </vt:variant>
      <vt:variant>
        <vt:i4>5</vt:i4>
      </vt:variant>
      <vt:variant>
        <vt:lpwstr/>
      </vt:variant>
      <vt:variant>
        <vt:lpwstr>_Toc87704365</vt:lpwstr>
      </vt:variant>
      <vt:variant>
        <vt:i4>1507389</vt:i4>
      </vt:variant>
      <vt:variant>
        <vt:i4>74</vt:i4>
      </vt:variant>
      <vt:variant>
        <vt:i4>0</vt:i4>
      </vt:variant>
      <vt:variant>
        <vt:i4>5</vt:i4>
      </vt:variant>
      <vt:variant>
        <vt:lpwstr/>
      </vt:variant>
      <vt:variant>
        <vt:lpwstr>_Toc87704364</vt:lpwstr>
      </vt:variant>
      <vt:variant>
        <vt:i4>1048637</vt:i4>
      </vt:variant>
      <vt:variant>
        <vt:i4>68</vt:i4>
      </vt:variant>
      <vt:variant>
        <vt:i4>0</vt:i4>
      </vt:variant>
      <vt:variant>
        <vt:i4>5</vt:i4>
      </vt:variant>
      <vt:variant>
        <vt:lpwstr/>
      </vt:variant>
      <vt:variant>
        <vt:lpwstr>_Toc87704363</vt:lpwstr>
      </vt:variant>
      <vt:variant>
        <vt:i4>1114173</vt:i4>
      </vt:variant>
      <vt:variant>
        <vt:i4>62</vt:i4>
      </vt:variant>
      <vt:variant>
        <vt:i4>0</vt:i4>
      </vt:variant>
      <vt:variant>
        <vt:i4>5</vt:i4>
      </vt:variant>
      <vt:variant>
        <vt:lpwstr/>
      </vt:variant>
      <vt:variant>
        <vt:lpwstr>_Toc87704362</vt:lpwstr>
      </vt:variant>
      <vt:variant>
        <vt:i4>1179709</vt:i4>
      </vt:variant>
      <vt:variant>
        <vt:i4>56</vt:i4>
      </vt:variant>
      <vt:variant>
        <vt:i4>0</vt:i4>
      </vt:variant>
      <vt:variant>
        <vt:i4>5</vt:i4>
      </vt:variant>
      <vt:variant>
        <vt:lpwstr/>
      </vt:variant>
      <vt:variant>
        <vt:lpwstr>_Toc87704361</vt:lpwstr>
      </vt:variant>
      <vt:variant>
        <vt:i4>1245245</vt:i4>
      </vt:variant>
      <vt:variant>
        <vt:i4>50</vt:i4>
      </vt:variant>
      <vt:variant>
        <vt:i4>0</vt:i4>
      </vt:variant>
      <vt:variant>
        <vt:i4>5</vt:i4>
      </vt:variant>
      <vt:variant>
        <vt:lpwstr/>
      </vt:variant>
      <vt:variant>
        <vt:lpwstr>_Toc87704360</vt:lpwstr>
      </vt:variant>
      <vt:variant>
        <vt:i4>1703998</vt:i4>
      </vt:variant>
      <vt:variant>
        <vt:i4>44</vt:i4>
      </vt:variant>
      <vt:variant>
        <vt:i4>0</vt:i4>
      </vt:variant>
      <vt:variant>
        <vt:i4>5</vt:i4>
      </vt:variant>
      <vt:variant>
        <vt:lpwstr/>
      </vt:variant>
      <vt:variant>
        <vt:lpwstr>_Toc87704359</vt:lpwstr>
      </vt:variant>
      <vt:variant>
        <vt:i4>1769534</vt:i4>
      </vt:variant>
      <vt:variant>
        <vt:i4>38</vt:i4>
      </vt:variant>
      <vt:variant>
        <vt:i4>0</vt:i4>
      </vt:variant>
      <vt:variant>
        <vt:i4>5</vt:i4>
      </vt:variant>
      <vt:variant>
        <vt:lpwstr/>
      </vt:variant>
      <vt:variant>
        <vt:lpwstr>_Toc87704358</vt:lpwstr>
      </vt:variant>
      <vt:variant>
        <vt:i4>1310782</vt:i4>
      </vt:variant>
      <vt:variant>
        <vt:i4>32</vt:i4>
      </vt:variant>
      <vt:variant>
        <vt:i4>0</vt:i4>
      </vt:variant>
      <vt:variant>
        <vt:i4>5</vt:i4>
      </vt:variant>
      <vt:variant>
        <vt:lpwstr/>
      </vt:variant>
      <vt:variant>
        <vt:lpwstr>_Toc87704357</vt:lpwstr>
      </vt:variant>
      <vt:variant>
        <vt:i4>1376318</vt:i4>
      </vt:variant>
      <vt:variant>
        <vt:i4>26</vt:i4>
      </vt:variant>
      <vt:variant>
        <vt:i4>0</vt:i4>
      </vt:variant>
      <vt:variant>
        <vt:i4>5</vt:i4>
      </vt:variant>
      <vt:variant>
        <vt:lpwstr/>
      </vt:variant>
      <vt:variant>
        <vt:lpwstr>_Toc87704356</vt:lpwstr>
      </vt:variant>
      <vt:variant>
        <vt:i4>1441854</vt:i4>
      </vt:variant>
      <vt:variant>
        <vt:i4>20</vt:i4>
      </vt:variant>
      <vt:variant>
        <vt:i4>0</vt:i4>
      </vt:variant>
      <vt:variant>
        <vt:i4>5</vt:i4>
      </vt:variant>
      <vt:variant>
        <vt:lpwstr/>
      </vt:variant>
      <vt:variant>
        <vt:lpwstr>_Toc87704355</vt:lpwstr>
      </vt:variant>
      <vt:variant>
        <vt:i4>1507390</vt:i4>
      </vt:variant>
      <vt:variant>
        <vt:i4>14</vt:i4>
      </vt:variant>
      <vt:variant>
        <vt:i4>0</vt:i4>
      </vt:variant>
      <vt:variant>
        <vt:i4>5</vt:i4>
      </vt:variant>
      <vt:variant>
        <vt:lpwstr/>
      </vt:variant>
      <vt:variant>
        <vt:lpwstr>_Toc87704354</vt:lpwstr>
      </vt:variant>
      <vt:variant>
        <vt:i4>1048638</vt:i4>
      </vt:variant>
      <vt:variant>
        <vt:i4>8</vt:i4>
      </vt:variant>
      <vt:variant>
        <vt:i4>0</vt:i4>
      </vt:variant>
      <vt:variant>
        <vt:i4>5</vt:i4>
      </vt:variant>
      <vt:variant>
        <vt:lpwstr/>
      </vt:variant>
      <vt:variant>
        <vt:lpwstr>_Toc87704353</vt:lpwstr>
      </vt:variant>
      <vt:variant>
        <vt:i4>1114174</vt:i4>
      </vt:variant>
      <vt:variant>
        <vt:i4>2</vt:i4>
      </vt:variant>
      <vt:variant>
        <vt:i4>0</vt:i4>
      </vt:variant>
      <vt:variant>
        <vt:i4>5</vt:i4>
      </vt:variant>
      <vt:variant>
        <vt:lpwstr/>
      </vt:variant>
      <vt:variant>
        <vt:lpwstr>_Toc87704352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Inconnu</dc:creator>
  <cp:keywords/>
  <cp:lastModifiedBy>Santiago Johan Valiante</cp:lastModifiedBy>
  <cp:revision>2</cp:revision>
  <cp:lastPrinted>2022-12-08T06:51:00Z</cp:lastPrinted>
  <dcterms:created xsi:type="dcterms:W3CDTF">2023-01-27T06:51:00Z</dcterms:created>
  <dcterms:modified xsi:type="dcterms:W3CDTF">2023-01-27T06:51:00Z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0x01010090A8A68FDE73AC4D8CBDB9BFAD8C387B</vt:lpwstr>
  </property>
</Properties>
</file>