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DFB5" w14:textId="2CD36AF5" w:rsidR="00DF41F2" w:rsidRDefault="00EE1C88">
      <w:r>
        <w:rPr>
          <w:rFonts w:hint="eastAsia"/>
        </w:rPr>
        <w:t>哈哈</w:t>
      </w:r>
    </w:p>
    <w:sectPr w:rsidR="00DF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F2"/>
    <w:rsid w:val="00DF41F2"/>
    <w:rsid w:val="00E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FD73"/>
  <w15:chartTrackingRefBased/>
  <w15:docId w15:val="{1B9C8765-F23C-41A2-811A-20D13145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yang</dc:creator>
  <cp:keywords/>
  <dc:description/>
  <cp:lastModifiedBy>jia yang</cp:lastModifiedBy>
  <cp:revision>2</cp:revision>
  <dcterms:created xsi:type="dcterms:W3CDTF">2023-10-18T10:14:00Z</dcterms:created>
  <dcterms:modified xsi:type="dcterms:W3CDTF">2023-10-18T10:14:00Z</dcterms:modified>
</cp:coreProperties>
</file>