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4F315" w14:textId="4CF44D9A" w:rsidR="001700AF" w:rsidRDefault="00F14569" w:rsidP="00F14569">
      <w:pPr>
        <w:pStyle w:val="ListParagraph"/>
        <w:numPr>
          <w:ilvl w:val="0"/>
          <w:numId w:val="2"/>
        </w:numPr>
      </w:pPr>
      <w:r>
        <w:t>Determine a user’s skill level</w:t>
      </w:r>
    </w:p>
    <w:p w14:paraId="0A006A22" w14:textId="6594E98D" w:rsidR="00F14569" w:rsidRDefault="00F14569" w:rsidP="00F14569">
      <w:pPr>
        <w:pStyle w:val="ListParagraph"/>
        <w:numPr>
          <w:ilvl w:val="1"/>
          <w:numId w:val="2"/>
        </w:numPr>
      </w:pPr>
      <w:r>
        <w:t>Know your user</w:t>
      </w:r>
    </w:p>
    <w:p w14:paraId="2FB59EAC" w14:textId="1EFD67C6" w:rsidR="00F14569" w:rsidRDefault="00F14569" w:rsidP="00F14569">
      <w:pPr>
        <w:pStyle w:val="ListParagraph"/>
        <w:numPr>
          <w:ilvl w:val="1"/>
          <w:numId w:val="2"/>
        </w:numPr>
      </w:pPr>
      <w:r>
        <w:t>Age, gender, physical, and cognitive abilities, education, cultural or ethnic background, training, motivation, goals and personality.</w:t>
      </w:r>
    </w:p>
    <w:p w14:paraId="4F26CFC4" w14:textId="45062985" w:rsidR="00F14569" w:rsidRDefault="00F14569" w:rsidP="00F14569">
      <w:pPr>
        <w:pStyle w:val="ListParagraph"/>
        <w:numPr>
          <w:ilvl w:val="1"/>
          <w:numId w:val="2"/>
        </w:numPr>
      </w:pPr>
      <w:r>
        <w:t>Design goals based upon skill levels</w:t>
      </w:r>
    </w:p>
    <w:p w14:paraId="78C1FCA4" w14:textId="2B16CE90" w:rsidR="00F14569" w:rsidRDefault="00F14569" w:rsidP="00F14569">
      <w:pPr>
        <w:pStyle w:val="ListParagraph"/>
        <w:numPr>
          <w:ilvl w:val="0"/>
          <w:numId w:val="2"/>
        </w:numPr>
      </w:pPr>
      <w:r>
        <w:t>Choose an interaction style</w:t>
      </w:r>
      <w:r>
        <w:tab/>
      </w:r>
    </w:p>
    <w:p w14:paraId="1873BC98" w14:textId="6C4CF0EA" w:rsidR="00F14569" w:rsidRDefault="00F14569" w:rsidP="00F14569">
      <w:pPr>
        <w:pStyle w:val="ListParagraph"/>
        <w:numPr>
          <w:ilvl w:val="1"/>
          <w:numId w:val="2"/>
        </w:numPr>
      </w:pPr>
      <w:r>
        <w:t>Direct manipulation</w:t>
      </w:r>
    </w:p>
    <w:p w14:paraId="15C4B8E4" w14:textId="540F5CEE" w:rsidR="00EC738A" w:rsidRDefault="00EC738A" w:rsidP="00F14569">
      <w:pPr>
        <w:pStyle w:val="ListParagraph"/>
        <w:numPr>
          <w:ilvl w:val="1"/>
          <w:numId w:val="2"/>
        </w:numPr>
      </w:pPr>
      <w:r>
        <w:t>Menu selection</w:t>
      </w:r>
    </w:p>
    <w:p w14:paraId="14EBB7E2" w14:textId="1873E128" w:rsidR="00EC738A" w:rsidRDefault="00EC738A" w:rsidP="00F14569">
      <w:pPr>
        <w:pStyle w:val="ListParagraph"/>
        <w:numPr>
          <w:ilvl w:val="1"/>
          <w:numId w:val="2"/>
        </w:numPr>
      </w:pPr>
      <w:r>
        <w:t>Form fill in</w:t>
      </w:r>
    </w:p>
    <w:p w14:paraId="1DB3DEB7" w14:textId="707103DB" w:rsidR="00EC738A" w:rsidRDefault="00EC738A" w:rsidP="00F14569">
      <w:pPr>
        <w:pStyle w:val="ListParagraph"/>
        <w:numPr>
          <w:ilvl w:val="1"/>
          <w:numId w:val="2"/>
        </w:numPr>
      </w:pPr>
      <w:r>
        <w:t>Command language</w:t>
      </w:r>
    </w:p>
    <w:p w14:paraId="42AFE1AA" w14:textId="3B2165E1" w:rsidR="00EC738A" w:rsidRDefault="00EC738A" w:rsidP="00F14569">
      <w:pPr>
        <w:pStyle w:val="ListParagraph"/>
        <w:numPr>
          <w:ilvl w:val="1"/>
          <w:numId w:val="2"/>
        </w:numPr>
      </w:pPr>
      <w:r>
        <w:t>Natural language</w:t>
      </w:r>
    </w:p>
    <w:p w14:paraId="0F1679D7" w14:textId="710A8FA2" w:rsidR="00F14569" w:rsidRDefault="00EC738A" w:rsidP="00EC738A">
      <w:pPr>
        <w:pStyle w:val="ListParagraph"/>
        <w:numPr>
          <w:ilvl w:val="0"/>
          <w:numId w:val="2"/>
        </w:numPr>
      </w:pPr>
      <w:r>
        <w:t>8 golden rules of interface design</w:t>
      </w:r>
    </w:p>
    <w:p w14:paraId="36D052F0" w14:textId="3F069124" w:rsidR="00EC738A" w:rsidRDefault="00EC738A" w:rsidP="00EC738A">
      <w:pPr>
        <w:pStyle w:val="ListParagraph"/>
        <w:numPr>
          <w:ilvl w:val="1"/>
          <w:numId w:val="2"/>
        </w:numPr>
      </w:pPr>
      <w:r>
        <w:t>strive for consistency</w:t>
      </w:r>
    </w:p>
    <w:p w14:paraId="3D3540DF" w14:textId="39408B25" w:rsidR="00EC738A" w:rsidRDefault="00EC738A" w:rsidP="00EC738A">
      <w:pPr>
        <w:pStyle w:val="ListParagraph"/>
        <w:numPr>
          <w:ilvl w:val="1"/>
          <w:numId w:val="2"/>
        </w:numPr>
      </w:pPr>
      <w:r>
        <w:t>cater to universal usability</w:t>
      </w:r>
    </w:p>
    <w:p w14:paraId="75EA515E" w14:textId="79390509" w:rsidR="00EC738A" w:rsidRDefault="00EC738A" w:rsidP="00EC738A">
      <w:pPr>
        <w:pStyle w:val="ListParagraph"/>
        <w:numPr>
          <w:ilvl w:val="1"/>
          <w:numId w:val="2"/>
        </w:numPr>
      </w:pPr>
      <w:r>
        <w:t>offer informative feedback</w:t>
      </w:r>
    </w:p>
    <w:p w14:paraId="7C26D7FD" w14:textId="614E594D" w:rsidR="00EC738A" w:rsidRDefault="00EC738A" w:rsidP="00EC738A">
      <w:pPr>
        <w:pStyle w:val="ListParagraph"/>
        <w:numPr>
          <w:ilvl w:val="1"/>
          <w:numId w:val="2"/>
        </w:numPr>
      </w:pPr>
      <w:r>
        <w:t>design dialogs to yield closure</w:t>
      </w:r>
    </w:p>
    <w:p w14:paraId="6C6CEC07" w14:textId="218B7EA4" w:rsidR="00EC738A" w:rsidRDefault="00EC738A" w:rsidP="00EC738A">
      <w:pPr>
        <w:pStyle w:val="ListParagraph"/>
        <w:numPr>
          <w:ilvl w:val="1"/>
          <w:numId w:val="2"/>
        </w:numPr>
      </w:pPr>
      <w:r>
        <w:t>prevent errors</w:t>
      </w:r>
    </w:p>
    <w:p w14:paraId="29A7B305" w14:textId="58B6D2E7" w:rsidR="00EC738A" w:rsidRDefault="00EC738A" w:rsidP="00EC738A">
      <w:pPr>
        <w:pStyle w:val="ListParagraph"/>
        <w:numPr>
          <w:ilvl w:val="1"/>
          <w:numId w:val="2"/>
        </w:numPr>
      </w:pPr>
      <w:r>
        <w:t>permit easy reversal of actions</w:t>
      </w:r>
    </w:p>
    <w:p w14:paraId="18BAFE34" w14:textId="55CC5F77" w:rsidR="00EC738A" w:rsidRDefault="00EC738A" w:rsidP="00EC738A">
      <w:pPr>
        <w:pStyle w:val="ListParagraph"/>
        <w:numPr>
          <w:ilvl w:val="1"/>
          <w:numId w:val="2"/>
        </w:numPr>
      </w:pPr>
      <w:r>
        <w:t>support internal locus of control</w:t>
      </w:r>
    </w:p>
    <w:p w14:paraId="78C5C2BA" w14:textId="5023BAF5" w:rsidR="00EC738A" w:rsidRDefault="00142D08" w:rsidP="00EC738A">
      <w:pPr>
        <w:pStyle w:val="ListParagraph"/>
        <w:numPr>
          <w:ilvl w:val="1"/>
          <w:numId w:val="2"/>
        </w:numPr>
      </w:pPr>
      <w:r>
        <w:t>reduce short term memory loss</w:t>
      </w:r>
    </w:p>
    <w:p w14:paraId="45F19625" w14:textId="344CCE00" w:rsidR="005453B6" w:rsidRDefault="005453B6" w:rsidP="005453B6">
      <w:pPr>
        <w:pStyle w:val="ListParagraph"/>
        <w:numPr>
          <w:ilvl w:val="0"/>
          <w:numId w:val="2"/>
        </w:numPr>
      </w:pPr>
      <w:r>
        <w:t>Norman’s seven stages of action</w:t>
      </w:r>
    </w:p>
    <w:p w14:paraId="76FF1EC8" w14:textId="7ED083AD" w:rsidR="005453B6" w:rsidRDefault="005453B6" w:rsidP="005453B6">
      <w:pPr>
        <w:pStyle w:val="ListParagraph"/>
        <w:numPr>
          <w:ilvl w:val="1"/>
          <w:numId w:val="2"/>
        </w:numPr>
      </w:pPr>
      <w:r>
        <w:t>Form a goal</w:t>
      </w:r>
    </w:p>
    <w:p w14:paraId="5D7C2627" w14:textId="79CC845C" w:rsidR="005453B6" w:rsidRDefault="005453B6" w:rsidP="005453B6">
      <w:pPr>
        <w:pStyle w:val="ListParagraph"/>
        <w:numPr>
          <w:ilvl w:val="1"/>
          <w:numId w:val="2"/>
        </w:numPr>
      </w:pPr>
      <w:r>
        <w:t>Form an</w:t>
      </w:r>
      <w:r w:rsidR="00292F15">
        <w:t xml:space="preserve">d </w:t>
      </w:r>
      <w:r>
        <w:t>the intention</w:t>
      </w:r>
    </w:p>
    <w:p w14:paraId="705D4173" w14:textId="18F47787" w:rsidR="005453B6" w:rsidRDefault="005453B6" w:rsidP="005453B6">
      <w:pPr>
        <w:pStyle w:val="ListParagraph"/>
        <w:numPr>
          <w:ilvl w:val="1"/>
          <w:numId w:val="2"/>
        </w:numPr>
      </w:pPr>
      <w:r>
        <w:t>Specify the action</w:t>
      </w:r>
    </w:p>
    <w:p w14:paraId="1C5F8EC2" w14:textId="603ADD5B" w:rsidR="005453B6" w:rsidRDefault="005453B6" w:rsidP="005453B6">
      <w:pPr>
        <w:pStyle w:val="ListParagraph"/>
        <w:numPr>
          <w:ilvl w:val="1"/>
          <w:numId w:val="2"/>
        </w:numPr>
      </w:pPr>
      <w:r>
        <w:t>Executing the action</w:t>
      </w:r>
    </w:p>
    <w:p w14:paraId="308B0490" w14:textId="35E53D19" w:rsidR="005453B6" w:rsidRDefault="005453B6" w:rsidP="005453B6">
      <w:pPr>
        <w:pStyle w:val="ListParagraph"/>
        <w:numPr>
          <w:ilvl w:val="1"/>
          <w:numId w:val="2"/>
        </w:numPr>
      </w:pPr>
      <w:r>
        <w:t>Perceiving the system state</w:t>
      </w:r>
    </w:p>
    <w:p w14:paraId="398EC9EC" w14:textId="14C9B150" w:rsidR="005453B6" w:rsidRDefault="005453B6" w:rsidP="005453B6">
      <w:pPr>
        <w:pStyle w:val="ListParagraph"/>
        <w:numPr>
          <w:ilvl w:val="1"/>
          <w:numId w:val="2"/>
        </w:numPr>
      </w:pPr>
      <w:r>
        <w:t>Interpreting the system state</w:t>
      </w:r>
    </w:p>
    <w:p w14:paraId="2E1FCB5E" w14:textId="29ECDB54" w:rsidR="005453B6" w:rsidRDefault="005453B6" w:rsidP="005453B6">
      <w:pPr>
        <w:pStyle w:val="ListParagraph"/>
        <w:numPr>
          <w:ilvl w:val="1"/>
          <w:numId w:val="2"/>
        </w:numPr>
      </w:pPr>
      <w:r>
        <w:t>Evaluating the outcome</w:t>
      </w:r>
    </w:p>
    <w:p w14:paraId="21FE0AB1" w14:textId="13983471" w:rsidR="005453B6" w:rsidRPr="002D0C24" w:rsidRDefault="002D0C24" w:rsidP="005453B6">
      <w:pPr>
        <w:pStyle w:val="ListParagraph"/>
        <w:numPr>
          <w:ilvl w:val="1"/>
          <w:numId w:val="2"/>
        </w:numPr>
        <w:rPr>
          <w:u w:val="single"/>
        </w:rPr>
      </w:pPr>
      <w:r w:rsidRPr="002D0C24">
        <w:rPr>
          <w:u w:val="single"/>
        </w:rPr>
        <w:t>Norman’s</w:t>
      </w:r>
      <w:r w:rsidR="005453B6" w:rsidRPr="002D0C24">
        <w:rPr>
          <w:u w:val="single"/>
        </w:rPr>
        <w:t xml:space="preserve"> Contributions</w:t>
      </w:r>
    </w:p>
    <w:p w14:paraId="03BEA0D3" w14:textId="68F3678F" w:rsidR="005453B6" w:rsidRDefault="005453B6" w:rsidP="005453B6">
      <w:pPr>
        <w:pStyle w:val="ListParagraph"/>
        <w:numPr>
          <w:ilvl w:val="2"/>
          <w:numId w:val="2"/>
        </w:numPr>
      </w:pPr>
      <w:r>
        <w:t>Context cycles of action and evaluation.</w:t>
      </w:r>
    </w:p>
    <w:p w14:paraId="19B8FDF5" w14:textId="7B96B3CC" w:rsidR="005453B6" w:rsidRDefault="005453B6" w:rsidP="005453B6">
      <w:pPr>
        <w:pStyle w:val="ListParagraph"/>
        <w:numPr>
          <w:ilvl w:val="2"/>
          <w:numId w:val="2"/>
        </w:numPr>
      </w:pPr>
      <w:r>
        <w:t xml:space="preserve">Gulf of execution. </w:t>
      </w:r>
      <w:r>
        <w:tab/>
      </w:r>
    </w:p>
    <w:p w14:paraId="5AD36A02" w14:textId="5BEDC70D" w:rsidR="005453B6" w:rsidRDefault="005453B6" w:rsidP="005453B6">
      <w:pPr>
        <w:pStyle w:val="ListParagraph"/>
        <w:numPr>
          <w:ilvl w:val="3"/>
          <w:numId w:val="2"/>
        </w:numPr>
      </w:pPr>
      <w:r>
        <w:t>Mismatch between user intention and allowable actions</w:t>
      </w:r>
    </w:p>
    <w:p w14:paraId="6C88ECB5" w14:textId="742B97EC" w:rsidR="005453B6" w:rsidRDefault="005453B6" w:rsidP="005453B6">
      <w:pPr>
        <w:pStyle w:val="ListParagraph"/>
        <w:numPr>
          <w:ilvl w:val="2"/>
          <w:numId w:val="2"/>
        </w:numPr>
      </w:pPr>
      <w:r>
        <w:t>Gulf of _______</w:t>
      </w:r>
    </w:p>
    <w:p w14:paraId="18D9BCC5" w14:textId="04B971D4" w:rsidR="005453B6" w:rsidRDefault="00AE4514" w:rsidP="00AE4514">
      <w:pPr>
        <w:pStyle w:val="ListParagraph"/>
        <w:numPr>
          <w:ilvl w:val="0"/>
          <w:numId w:val="2"/>
        </w:numPr>
      </w:pPr>
      <w:r>
        <w:t xml:space="preserve">5 human factors central to community </w:t>
      </w:r>
      <w:r w:rsidR="009C6597">
        <w:t>evaluation</w:t>
      </w:r>
      <w:bookmarkStart w:id="0" w:name="_GoBack"/>
      <w:bookmarkEnd w:id="0"/>
    </w:p>
    <w:p w14:paraId="57DB1C5D" w14:textId="488E2111" w:rsidR="00AE4514" w:rsidRDefault="00AE4514" w:rsidP="00AE4514">
      <w:pPr>
        <w:pStyle w:val="ListParagraph"/>
        <w:numPr>
          <w:ilvl w:val="1"/>
          <w:numId w:val="2"/>
        </w:numPr>
      </w:pPr>
      <w:r>
        <w:t>time to learn</w:t>
      </w:r>
    </w:p>
    <w:p w14:paraId="11E63BBB" w14:textId="3DAA4308" w:rsidR="00AE4514" w:rsidRDefault="00AE4514" w:rsidP="00AE4514">
      <w:pPr>
        <w:pStyle w:val="ListParagraph"/>
        <w:numPr>
          <w:ilvl w:val="1"/>
          <w:numId w:val="2"/>
        </w:numPr>
      </w:pPr>
      <w:r>
        <w:t>speed of performance</w:t>
      </w:r>
    </w:p>
    <w:p w14:paraId="0F97627E" w14:textId="1EB31943" w:rsidR="00AE4514" w:rsidRDefault="00AE4514" w:rsidP="00AE4514">
      <w:pPr>
        <w:pStyle w:val="ListParagraph"/>
        <w:numPr>
          <w:ilvl w:val="1"/>
          <w:numId w:val="2"/>
        </w:numPr>
      </w:pPr>
      <w:r>
        <w:t>rate of errors by users</w:t>
      </w:r>
    </w:p>
    <w:p w14:paraId="47DA59C8" w14:textId="4F25BB5D" w:rsidR="00AE4514" w:rsidRDefault="00AE4514" w:rsidP="00AE4514">
      <w:pPr>
        <w:pStyle w:val="ListParagraph"/>
        <w:numPr>
          <w:ilvl w:val="1"/>
          <w:numId w:val="2"/>
        </w:numPr>
      </w:pPr>
      <w:r>
        <w:t>retention over time</w:t>
      </w:r>
    </w:p>
    <w:p w14:paraId="57DCDD61" w14:textId="7591B28D" w:rsidR="00AE4514" w:rsidRDefault="00AE4514" w:rsidP="00AE4514">
      <w:pPr>
        <w:pStyle w:val="ListParagraph"/>
        <w:numPr>
          <w:ilvl w:val="1"/>
          <w:numId w:val="2"/>
        </w:numPr>
      </w:pPr>
      <w:r>
        <w:t>subjective satisfaction</w:t>
      </w:r>
    </w:p>
    <w:p w14:paraId="697904EC" w14:textId="62BEC6D8" w:rsidR="007213A9" w:rsidRDefault="007213A9" w:rsidP="007213A9">
      <w:pPr>
        <w:pStyle w:val="ListParagraph"/>
        <w:numPr>
          <w:ilvl w:val="2"/>
          <w:numId w:val="2"/>
        </w:numPr>
      </w:pPr>
      <w:r>
        <w:t>user feedback</w:t>
      </w:r>
    </w:p>
    <w:sectPr w:rsidR="007213A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0F97"/>
    <w:multiLevelType w:val="hybridMultilevel"/>
    <w:tmpl w:val="AD0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D4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B"/>
    <w:rsid w:val="000C5E97"/>
    <w:rsid w:val="00142D08"/>
    <w:rsid w:val="00292F15"/>
    <w:rsid w:val="002D0C24"/>
    <w:rsid w:val="005453B6"/>
    <w:rsid w:val="00684D7B"/>
    <w:rsid w:val="007213A9"/>
    <w:rsid w:val="009C6597"/>
    <w:rsid w:val="009D4FD5"/>
    <w:rsid w:val="00AE4514"/>
    <w:rsid w:val="00EC738A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0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</cp:revision>
  <dcterms:created xsi:type="dcterms:W3CDTF">2017-02-09T17:14:00Z</dcterms:created>
  <dcterms:modified xsi:type="dcterms:W3CDTF">2017-02-09T17:29:00Z</dcterms:modified>
</cp:coreProperties>
</file>