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DF6E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0FEF4279" w14:textId="77777777" w:rsidR="00F07A82" w:rsidRPr="0030083A" w:rsidRDefault="00F07A82" w:rsidP="00F07A82">
      <w:pPr>
        <w:jc w:val="center"/>
      </w:pPr>
    </w:p>
    <w:p w14:paraId="68D5E8AE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14C5B69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AE2A6A">
        <w:t>65</w:t>
      </w:r>
      <w:r w:rsidRPr="0030083A">
        <w:t xml:space="preserve"> años</w:t>
      </w:r>
    </w:p>
    <w:p w14:paraId="195BC32F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705B953F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AE2A6A">
        <w:rPr>
          <w:b/>
        </w:rPr>
        <w:t>10354 - CESFAM VIOLETA PARRA</w:t>
      </w:r>
    </w:p>
    <w:p w14:paraId="0479946A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AE2A6A">
        <w:t>15-02-2019</w:t>
      </w:r>
    </w:p>
    <w:p w14:paraId="473F6A2B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AE2A6A">
        <w:t>13-03-2019</w:t>
      </w:r>
    </w:p>
    <w:p w14:paraId="66D8CE48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266E981E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7BCE8951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D76E123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14A7C72C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exámenes previos.</w:t>
      </w:r>
    </w:p>
    <w:p w14:paraId="03909318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5C67A45B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0F19307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46442C8" w14:textId="77777777" w:rsidR="00A87546" w:rsidRDefault="00A87546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Tejido fibroglandular escaso, observando en la unión de cuadrantes inferiores de la mama izquierda un nódulo isodenso ovoideo, bien delimitado que no ha variado respecto a exámenes anteriores desde el año 2015.</w:t>
      </w:r>
    </w:p>
    <w:p w14:paraId="2562C36E" w14:textId="77777777" w:rsidR="00A87546" w:rsidRDefault="00A87546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58F02575" w14:textId="77777777" w:rsidR="00A87546" w:rsidRDefault="00A87546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0FD9D2D2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3279898C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7B9E8FBB" w14:textId="77777777" w:rsidR="00A87546" w:rsidRDefault="00A87546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Nódulo mamario izquierdo, benigno sin cambios.</w:t>
      </w:r>
    </w:p>
    <w:p w14:paraId="0CFCEAE7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5DCC5E08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04404901" w14:textId="77777777" w:rsidR="00AA0633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  <w:r>
        <w:rPr>
          <w:b/>
        </w:rPr>
        <w:t xml:space="preserve">         </w:t>
      </w:r>
    </w:p>
    <w:p w14:paraId="313D54A6" w14:textId="77777777" w:rsidR="00AA0633" w:rsidRDefault="00AA0633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</w:p>
    <w:p w14:paraId="18E5415E" w14:textId="77777777" w:rsidR="00AA0633" w:rsidRDefault="00AA0633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</w:p>
    <w:p w14:paraId="2E097D8E" w14:textId="77777777" w:rsidR="00E90DC7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</w:t>
      </w:r>
    </w:p>
    <w:p w14:paraId="3D227239" w14:textId="77777777" w:rsidR="00AA0633" w:rsidRDefault="00AA0633" w:rsidP="00AA0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 w:eastAsia="en-US"/>
        </w:rPr>
      </w:pPr>
      <w:r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6D84D30A" w14:textId="77777777" w:rsidR="00AA0633" w:rsidRDefault="00AA0633" w:rsidP="00AA0633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>
        <w:rPr>
          <w:color w:val="000000"/>
          <w:lang w:val="es-ES_tradnl"/>
        </w:rPr>
        <w:t xml:space="preserve">                                                                                        </w:t>
      </w:r>
      <w:r>
        <w:rPr>
          <w:b/>
          <w:bCs/>
          <w:color w:val="000000"/>
          <w:lang w:val="es-ES_tradnl"/>
        </w:rPr>
        <w:t>Médico Radiólogo</w:t>
      </w:r>
    </w:p>
    <w:p w14:paraId="1BA11AC6" w14:textId="77777777" w:rsidR="0085543B" w:rsidRPr="0085543B" w:rsidRDefault="00AA0633" w:rsidP="00AA0633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  <w:r>
        <w:rPr>
          <w:color w:val="000000"/>
          <w:lang w:val="es-ES_tradnl"/>
        </w:rPr>
        <w:t>DRV/drv</w:t>
      </w:r>
      <w:r>
        <w:rPr>
          <w:color w:val="FB0007"/>
          <w:lang w:val="es-ES_tradnl"/>
        </w:rPr>
        <w:t xml:space="preserve">                                                                                               </w:t>
      </w: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ABED" w14:textId="77777777" w:rsidR="00D0783A" w:rsidRDefault="00D0783A">
      <w:r>
        <w:separator/>
      </w:r>
    </w:p>
  </w:endnote>
  <w:endnote w:type="continuationSeparator" w:id="0">
    <w:p w14:paraId="4B7226A6" w14:textId="77777777" w:rsidR="00D0783A" w:rsidRDefault="00D0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CE664" w14:textId="77777777" w:rsidR="00D0783A" w:rsidRDefault="00D0783A">
      <w:r>
        <w:separator/>
      </w:r>
    </w:p>
  </w:footnote>
  <w:footnote w:type="continuationSeparator" w:id="0">
    <w:p w14:paraId="1A9A90EB" w14:textId="77777777" w:rsidR="00D0783A" w:rsidRDefault="00D0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0ECB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87546"/>
    <w:rsid w:val="00A95BCE"/>
    <w:rsid w:val="00A97996"/>
    <w:rsid w:val="00AA00CB"/>
    <w:rsid w:val="00AA0633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2A6A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60988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0783A"/>
    <w:rsid w:val="00D1081E"/>
    <w:rsid w:val="00D3183F"/>
    <w:rsid w:val="00D36BB9"/>
    <w:rsid w:val="00D37E28"/>
    <w:rsid w:val="00D43889"/>
    <w:rsid w:val="00D4458B"/>
    <w:rsid w:val="00D45570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4D33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D172029"/>
  <w15:chartTrackingRefBased/>
  <w15:docId w15:val="{D4BA7CC9-5E88-48D6-8F05-1F89739B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